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817" w:rsidRPr="00E82D90" w:rsidRDefault="008A4817" w:rsidP="001C3D43">
      <w:pPr>
        <w:pStyle w:val="RT1"/>
        <w:rPr>
          <w:color w:val="auto"/>
        </w:rPr>
      </w:pPr>
      <w:bookmarkStart w:id="0" w:name="_Toc103196599"/>
      <w:r w:rsidRPr="00E82D90">
        <w:rPr>
          <w:color w:val="auto"/>
        </w:rPr>
        <w:t>DANH MỤC CÁC TỪ VÀ CÁC KÝ HIỆU VIẾT TẮT</w:t>
      </w:r>
      <w:bookmarkEnd w:id="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1842"/>
        <w:gridCol w:w="6237"/>
      </w:tblGrid>
      <w:tr w:rsidR="00A022B6" w:rsidRPr="00E82D90" w:rsidTr="001814C1">
        <w:tc>
          <w:tcPr>
            <w:tcW w:w="993" w:type="dxa"/>
          </w:tcPr>
          <w:p w:rsidR="00A022B6" w:rsidRPr="00E82D90" w:rsidRDefault="00A022B6" w:rsidP="001814C1">
            <w:pPr>
              <w:spacing w:before="60" w:after="60" w:line="240" w:lineRule="auto"/>
              <w:jc w:val="center"/>
              <w:rPr>
                <w:rFonts w:ascii="Times New Roman" w:hAnsi="Times New Roman" w:cs="Times New Roman"/>
                <w:b/>
                <w:sz w:val="28"/>
                <w:szCs w:val="28"/>
              </w:rPr>
            </w:pPr>
            <w:r w:rsidRPr="00E82D90">
              <w:rPr>
                <w:rFonts w:ascii="Times New Roman" w:hAnsi="Times New Roman" w:cs="Times New Roman"/>
                <w:b/>
                <w:sz w:val="28"/>
                <w:szCs w:val="28"/>
              </w:rPr>
              <w:t>TT</w:t>
            </w:r>
          </w:p>
        </w:tc>
        <w:tc>
          <w:tcPr>
            <w:tcW w:w="1842" w:type="dxa"/>
          </w:tcPr>
          <w:p w:rsidR="00A022B6" w:rsidRPr="00E82D90" w:rsidRDefault="00A022B6" w:rsidP="001814C1">
            <w:pPr>
              <w:spacing w:before="60" w:after="60" w:line="240" w:lineRule="auto"/>
              <w:jc w:val="center"/>
              <w:rPr>
                <w:rFonts w:ascii="Times New Roman" w:hAnsi="Times New Roman" w:cs="Times New Roman"/>
                <w:b/>
                <w:sz w:val="28"/>
                <w:szCs w:val="28"/>
              </w:rPr>
            </w:pPr>
            <w:r w:rsidRPr="00E82D90">
              <w:rPr>
                <w:rFonts w:ascii="Times New Roman" w:hAnsi="Times New Roman" w:cs="Times New Roman"/>
                <w:b/>
                <w:sz w:val="28"/>
                <w:szCs w:val="28"/>
              </w:rPr>
              <w:t>Ký hiệu</w:t>
            </w:r>
          </w:p>
        </w:tc>
        <w:tc>
          <w:tcPr>
            <w:tcW w:w="6237" w:type="dxa"/>
          </w:tcPr>
          <w:p w:rsidR="00A022B6" w:rsidRPr="00E82D90" w:rsidRDefault="00A022B6" w:rsidP="001814C1">
            <w:pPr>
              <w:spacing w:before="60" w:after="60" w:line="240" w:lineRule="auto"/>
              <w:rPr>
                <w:rFonts w:ascii="Times New Roman" w:hAnsi="Times New Roman" w:cs="Times New Roman"/>
                <w:b/>
                <w:sz w:val="28"/>
                <w:szCs w:val="28"/>
              </w:rPr>
            </w:pPr>
            <w:r w:rsidRPr="00E82D90">
              <w:rPr>
                <w:rFonts w:ascii="Times New Roman" w:hAnsi="Times New Roman" w:cs="Times New Roman"/>
                <w:b/>
                <w:sz w:val="28"/>
                <w:szCs w:val="28"/>
              </w:rPr>
              <w:t>Diễn giải</w:t>
            </w:r>
          </w:p>
        </w:tc>
      </w:tr>
      <w:tr w:rsidR="00A022B6" w:rsidRPr="00E82D90" w:rsidTr="001814C1">
        <w:tc>
          <w:tcPr>
            <w:tcW w:w="993" w:type="dxa"/>
          </w:tcPr>
          <w:p w:rsidR="00A022B6" w:rsidRPr="00E82D90" w:rsidRDefault="00A022B6" w:rsidP="001814C1">
            <w:pPr>
              <w:spacing w:before="60" w:after="60" w:line="240" w:lineRule="auto"/>
              <w:jc w:val="center"/>
              <w:rPr>
                <w:rFonts w:ascii="Times New Roman" w:hAnsi="Times New Roman" w:cs="Times New Roman"/>
                <w:sz w:val="28"/>
                <w:szCs w:val="28"/>
              </w:rPr>
            </w:pPr>
            <w:r w:rsidRPr="00E82D90">
              <w:rPr>
                <w:rFonts w:ascii="Times New Roman" w:hAnsi="Times New Roman" w:cs="Times New Roman"/>
                <w:sz w:val="28"/>
                <w:szCs w:val="28"/>
              </w:rPr>
              <w:t>1</w:t>
            </w:r>
          </w:p>
        </w:tc>
        <w:tc>
          <w:tcPr>
            <w:tcW w:w="1842" w:type="dxa"/>
          </w:tcPr>
          <w:p w:rsidR="00A022B6" w:rsidRPr="00E82D90" w:rsidRDefault="00A022B6" w:rsidP="001814C1">
            <w:pPr>
              <w:spacing w:before="60" w:after="60" w:line="240" w:lineRule="auto"/>
              <w:rPr>
                <w:rFonts w:ascii="Times New Roman" w:hAnsi="Times New Roman" w:cs="Times New Roman"/>
                <w:sz w:val="28"/>
                <w:szCs w:val="28"/>
              </w:rPr>
            </w:pPr>
            <w:r w:rsidRPr="00E82D90">
              <w:rPr>
                <w:rFonts w:ascii="Times New Roman" w:hAnsi="Times New Roman" w:cs="Times New Roman"/>
                <w:sz w:val="28"/>
                <w:szCs w:val="28"/>
              </w:rPr>
              <w:t>BTNMT</w:t>
            </w:r>
          </w:p>
        </w:tc>
        <w:tc>
          <w:tcPr>
            <w:tcW w:w="6237" w:type="dxa"/>
          </w:tcPr>
          <w:p w:rsidR="00A022B6" w:rsidRPr="00E82D90" w:rsidRDefault="00A022B6" w:rsidP="001814C1">
            <w:pPr>
              <w:spacing w:before="60" w:after="60" w:line="240" w:lineRule="auto"/>
              <w:rPr>
                <w:rFonts w:ascii="Times New Roman" w:hAnsi="Times New Roman" w:cs="Times New Roman"/>
                <w:sz w:val="28"/>
                <w:szCs w:val="28"/>
              </w:rPr>
            </w:pPr>
            <w:r w:rsidRPr="00E82D90">
              <w:rPr>
                <w:rFonts w:ascii="Times New Roman" w:hAnsi="Times New Roman" w:cs="Times New Roman"/>
                <w:sz w:val="28"/>
                <w:szCs w:val="28"/>
              </w:rPr>
              <w:t>Bộ Tài nguyên và Môi trường</w:t>
            </w:r>
          </w:p>
        </w:tc>
      </w:tr>
      <w:tr w:rsidR="00020E78" w:rsidRPr="00E82D90" w:rsidTr="001814C1">
        <w:tc>
          <w:tcPr>
            <w:tcW w:w="993" w:type="dxa"/>
          </w:tcPr>
          <w:p w:rsidR="00020E78" w:rsidRPr="00E82D90" w:rsidRDefault="00020E78" w:rsidP="00020E78">
            <w:pPr>
              <w:spacing w:before="60" w:after="60" w:line="240" w:lineRule="auto"/>
              <w:jc w:val="center"/>
              <w:rPr>
                <w:rFonts w:ascii="Times New Roman" w:hAnsi="Times New Roman" w:cs="Times New Roman"/>
                <w:sz w:val="28"/>
                <w:szCs w:val="28"/>
              </w:rPr>
            </w:pPr>
            <w:r w:rsidRPr="00E82D90">
              <w:rPr>
                <w:rFonts w:ascii="Times New Roman" w:hAnsi="Times New Roman" w:cs="Times New Roman"/>
                <w:sz w:val="28"/>
                <w:szCs w:val="28"/>
              </w:rPr>
              <w:t>2</w:t>
            </w:r>
          </w:p>
        </w:tc>
        <w:tc>
          <w:tcPr>
            <w:tcW w:w="1842" w:type="dxa"/>
          </w:tcPr>
          <w:p w:rsidR="00020E78" w:rsidRPr="00E82D90" w:rsidRDefault="00020E78" w:rsidP="00020E78">
            <w:pPr>
              <w:spacing w:before="60" w:after="60" w:line="240" w:lineRule="auto"/>
              <w:rPr>
                <w:rFonts w:ascii="Times New Roman" w:hAnsi="Times New Roman" w:cs="Times New Roman"/>
                <w:sz w:val="28"/>
                <w:szCs w:val="28"/>
              </w:rPr>
            </w:pPr>
            <w:r w:rsidRPr="00E82D90">
              <w:rPr>
                <w:rFonts w:ascii="Times New Roman" w:hAnsi="Times New Roman" w:cs="Times New Roman"/>
                <w:sz w:val="28"/>
                <w:szCs w:val="28"/>
              </w:rPr>
              <w:t>CBCNV</w:t>
            </w:r>
          </w:p>
        </w:tc>
        <w:tc>
          <w:tcPr>
            <w:tcW w:w="6237" w:type="dxa"/>
          </w:tcPr>
          <w:p w:rsidR="00020E78" w:rsidRPr="00E82D90" w:rsidRDefault="00020E78" w:rsidP="00020E78">
            <w:pPr>
              <w:spacing w:before="60" w:after="60" w:line="240" w:lineRule="auto"/>
              <w:rPr>
                <w:rFonts w:ascii="Times New Roman" w:hAnsi="Times New Roman" w:cs="Times New Roman"/>
                <w:sz w:val="28"/>
                <w:szCs w:val="28"/>
              </w:rPr>
            </w:pPr>
            <w:r w:rsidRPr="00E82D90">
              <w:rPr>
                <w:rFonts w:ascii="Times New Roman" w:hAnsi="Times New Roman" w:cs="Times New Roman"/>
                <w:sz w:val="28"/>
                <w:szCs w:val="28"/>
              </w:rPr>
              <w:t>Cán bộ công nhân viên</w:t>
            </w:r>
          </w:p>
        </w:tc>
      </w:tr>
      <w:tr w:rsidR="00020E78" w:rsidRPr="00E82D90" w:rsidTr="001814C1">
        <w:tc>
          <w:tcPr>
            <w:tcW w:w="993" w:type="dxa"/>
          </w:tcPr>
          <w:p w:rsidR="00020E78" w:rsidRPr="00E82D90" w:rsidRDefault="00020E78" w:rsidP="00020E78">
            <w:pPr>
              <w:spacing w:before="60" w:after="60" w:line="240" w:lineRule="auto"/>
              <w:jc w:val="center"/>
              <w:rPr>
                <w:rFonts w:ascii="Times New Roman" w:hAnsi="Times New Roman" w:cs="Times New Roman"/>
                <w:sz w:val="28"/>
                <w:szCs w:val="28"/>
              </w:rPr>
            </w:pPr>
            <w:r w:rsidRPr="00E82D90">
              <w:rPr>
                <w:rFonts w:ascii="Times New Roman" w:hAnsi="Times New Roman" w:cs="Times New Roman"/>
                <w:sz w:val="28"/>
                <w:szCs w:val="28"/>
              </w:rPr>
              <w:t>3</w:t>
            </w:r>
          </w:p>
        </w:tc>
        <w:tc>
          <w:tcPr>
            <w:tcW w:w="1842" w:type="dxa"/>
          </w:tcPr>
          <w:p w:rsidR="00020E78" w:rsidRPr="00E82D90" w:rsidRDefault="00020E78" w:rsidP="00020E78">
            <w:pPr>
              <w:spacing w:before="60" w:after="60" w:line="240" w:lineRule="auto"/>
              <w:rPr>
                <w:rFonts w:ascii="Times New Roman" w:hAnsi="Times New Roman" w:cs="Times New Roman"/>
                <w:sz w:val="28"/>
                <w:szCs w:val="28"/>
              </w:rPr>
            </w:pPr>
            <w:r w:rsidRPr="00E82D90">
              <w:rPr>
                <w:rFonts w:ascii="Times New Roman" w:hAnsi="Times New Roman" w:cs="Times New Roman"/>
                <w:sz w:val="28"/>
                <w:szCs w:val="28"/>
              </w:rPr>
              <w:t>CTR</w:t>
            </w:r>
          </w:p>
        </w:tc>
        <w:tc>
          <w:tcPr>
            <w:tcW w:w="6237" w:type="dxa"/>
          </w:tcPr>
          <w:p w:rsidR="00020E78" w:rsidRPr="00E82D90" w:rsidRDefault="00020E78" w:rsidP="00020E78">
            <w:pPr>
              <w:spacing w:before="60" w:after="60" w:line="240" w:lineRule="auto"/>
              <w:rPr>
                <w:rFonts w:ascii="Times New Roman" w:hAnsi="Times New Roman" w:cs="Times New Roman"/>
                <w:sz w:val="28"/>
                <w:szCs w:val="28"/>
              </w:rPr>
            </w:pPr>
            <w:r w:rsidRPr="00E82D90">
              <w:rPr>
                <w:rFonts w:ascii="Times New Roman" w:hAnsi="Times New Roman" w:cs="Times New Roman"/>
                <w:sz w:val="28"/>
                <w:szCs w:val="28"/>
              </w:rPr>
              <w:t>Chất thải rắn</w:t>
            </w:r>
          </w:p>
        </w:tc>
      </w:tr>
      <w:tr w:rsidR="00020E78" w:rsidRPr="00E82D90" w:rsidTr="001814C1">
        <w:tc>
          <w:tcPr>
            <w:tcW w:w="993" w:type="dxa"/>
          </w:tcPr>
          <w:p w:rsidR="00020E78" w:rsidRPr="00E82D90" w:rsidRDefault="00020E78" w:rsidP="00020E78">
            <w:pPr>
              <w:spacing w:before="60" w:after="60" w:line="240" w:lineRule="auto"/>
              <w:jc w:val="center"/>
              <w:rPr>
                <w:rFonts w:ascii="Times New Roman" w:hAnsi="Times New Roman" w:cs="Times New Roman"/>
                <w:sz w:val="28"/>
                <w:szCs w:val="28"/>
              </w:rPr>
            </w:pPr>
            <w:r w:rsidRPr="00E82D90">
              <w:rPr>
                <w:rFonts w:ascii="Times New Roman" w:hAnsi="Times New Roman" w:cs="Times New Roman"/>
                <w:sz w:val="28"/>
                <w:szCs w:val="28"/>
              </w:rPr>
              <w:t>4</w:t>
            </w:r>
          </w:p>
        </w:tc>
        <w:tc>
          <w:tcPr>
            <w:tcW w:w="1842" w:type="dxa"/>
          </w:tcPr>
          <w:p w:rsidR="00020E78" w:rsidRPr="00E82D90" w:rsidRDefault="00020E78" w:rsidP="00020E78">
            <w:pPr>
              <w:spacing w:before="60" w:after="60" w:line="240" w:lineRule="auto"/>
              <w:rPr>
                <w:rFonts w:ascii="Times New Roman" w:hAnsi="Times New Roman" w:cs="Times New Roman"/>
                <w:sz w:val="28"/>
                <w:szCs w:val="28"/>
              </w:rPr>
            </w:pPr>
            <w:r w:rsidRPr="00E82D90">
              <w:rPr>
                <w:rFonts w:ascii="Times New Roman" w:hAnsi="Times New Roman" w:cs="Times New Roman"/>
                <w:sz w:val="28"/>
                <w:szCs w:val="28"/>
              </w:rPr>
              <w:t>CTNH</w:t>
            </w:r>
          </w:p>
        </w:tc>
        <w:tc>
          <w:tcPr>
            <w:tcW w:w="6237" w:type="dxa"/>
          </w:tcPr>
          <w:p w:rsidR="00020E78" w:rsidRPr="00E82D90" w:rsidRDefault="00020E78" w:rsidP="00020E78">
            <w:pPr>
              <w:spacing w:before="60" w:after="60" w:line="240" w:lineRule="auto"/>
              <w:rPr>
                <w:rFonts w:ascii="Times New Roman" w:hAnsi="Times New Roman" w:cs="Times New Roman"/>
                <w:sz w:val="28"/>
                <w:szCs w:val="28"/>
              </w:rPr>
            </w:pPr>
            <w:r w:rsidRPr="00E82D90">
              <w:rPr>
                <w:rFonts w:ascii="Times New Roman" w:hAnsi="Times New Roman" w:cs="Times New Roman"/>
                <w:sz w:val="28"/>
                <w:szCs w:val="28"/>
              </w:rPr>
              <w:t>Chất thải nguy hại</w:t>
            </w:r>
          </w:p>
        </w:tc>
      </w:tr>
      <w:tr w:rsidR="00020E78" w:rsidRPr="00E82D90" w:rsidTr="001814C1">
        <w:tc>
          <w:tcPr>
            <w:tcW w:w="993" w:type="dxa"/>
          </w:tcPr>
          <w:p w:rsidR="00020E78" w:rsidRPr="00E82D90" w:rsidRDefault="00020E78" w:rsidP="00020E78">
            <w:pPr>
              <w:spacing w:before="60" w:after="60" w:line="240" w:lineRule="auto"/>
              <w:jc w:val="center"/>
              <w:rPr>
                <w:rFonts w:ascii="Times New Roman" w:hAnsi="Times New Roman" w:cs="Times New Roman"/>
                <w:sz w:val="28"/>
                <w:szCs w:val="28"/>
              </w:rPr>
            </w:pPr>
            <w:r w:rsidRPr="00E82D90">
              <w:rPr>
                <w:rFonts w:ascii="Times New Roman" w:hAnsi="Times New Roman" w:cs="Times New Roman"/>
                <w:sz w:val="28"/>
                <w:szCs w:val="28"/>
              </w:rPr>
              <w:t>5</w:t>
            </w:r>
          </w:p>
        </w:tc>
        <w:tc>
          <w:tcPr>
            <w:tcW w:w="1842" w:type="dxa"/>
          </w:tcPr>
          <w:p w:rsidR="00020E78" w:rsidRPr="00E82D90" w:rsidRDefault="00020E78" w:rsidP="00020E78">
            <w:pPr>
              <w:spacing w:before="60" w:after="60" w:line="240" w:lineRule="auto"/>
              <w:rPr>
                <w:rFonts w:ascii="Times New Roman" w:hAnsi="Times New Roman" w:cs="Times New Roman"/>
                <w:sz w:val="28"/>
                <w:szCs w:val="28"/>
              </w:rPr>
            </w:pPr>
            <w:r w:rsidRPr="00E82D90">
              <w:rPr>
                <w:rFonts w:ascii="Times New Roman" w:hAnsi="Times New Roman" w:cs="Times New Roman"/>
                <w:sz w:val="28"/>
                <w:szCs w:val="28"/>
              </w:rPr>
              <w:t>GPMT</w:t>
            </w:r>
          </w:p>
        </w:tc>
        <w:tc>
          <w:tcPr>
            <w:tcW w:w="6237" w:type="dxa"/>
          </w:tcPr>
          <w:p w:rsidR="00020E78" w:rsidRPr="00E82D90" w:rsidRDefault="00020E78" w:rsidP="00020E78">
            <w:pPr>
              <w:spacing w:before="60" w:after="60" w:line="240" w:lineRule="auto"/>
              <w:rPr>
                <w:rFonts w:ascii="Times New Roman" w:hAnsi="Times New Roman" w:cs="Times New Roman"/>
                <w:sz w:val="28"/>
                <w:szCs w:val="28"/>
              </w:rPr>
            </w:pPr>
            <w:r w:rsidRPr="00E82D90">
              <w:rPr>
                <w:rFonts w:ascii="Times New Roman" w:hAnsi="Times New Roman" w:cs="Times New Roman"/>
                <w:sz w:val="28"/>
                <w:szCs w:val="28"/>
              </w:rPr>
              <w:t>Giấy phép môi trường</w:t>
            </w:r>
          </w:p>
        </w:tc>
      </w:tr>
      <w:tr w:rsidR="00020E78" w:rsidRPr="00E82D90" w:rsidTr="001814C1">
        <w:tc>
          <w:tcPr>
            <w:tcW w:w="993" w:type="dxa"/>
          </w:tcPr>
          <w:p w:rsidR="00020E78" w:rsidRPr="00E82D90" w:rsidRDefault="00020E78" w:rsidP="00020E78">
            <w:pPr>
              <w:spacing w:before="60" w:after="60" w:line="240" w:lineRule="auto"/>
              <w:jc w:val="center"/>
              <w:rPr>
                <w:rFonts w:ascii="Times New Roman" w:hAnsi="Times New Roman" w:cs="Times New Roman"/>
                <w:sz w:val="28"/>
                <w:szCs w:val="28"/>
              </w:rPr>
            </w:pPr>
            <w:r w:rsidRPr="00E82D90">
              <w:rPr>
                <w:rFonts w:ascii="Times New Roman" w:hAnsi="Times New Roman" w:cs="Times New Roman"/>
                <w:sz w:val="28"/>
                <w:szCs w:val="28"/>
              </w:rPr>
              <w:t>6</w:t>
            </w:r>
          </w:p>
        </w:tc>
        <w:tc>
          <w:tcPr>
            <w:tcW w:w="1842" w:type="dxa"/>
          </w:tcPr>
          <w:p w:rsidR="00020E78" w:rsidRPr="00E82D90" w:rsidRDefault="00020E78" w:rsidP="00020E78">
            <w:pPr>
              <w:spacing w:before="60" w:after="60" w:line="240" w:lineRule="auto"/>
              <w:rPr>
                <w:rFonts w:ascii="Times New Roman" w:hAnsi="Times New Roman" w:cs="Times New Roman"/>
                <w:sz w:val="28"/>
                <w:szCs w:val="28"/>
              </w:rPr>
            </w:pPr>
            <w:r w:rsidRPr="00E82D90">
              <w:rPr>
                <w:rFonts w:ascii="Times New Roman" w:hAnsi="Times New Roman" w:cs="Times New Roman"/>
                <w:sz w:val="28"/>
                <w:szCs w:val="28"/>
              </w:rPr>
              <w:t>MT</w:t>
            </w:r>
          </w:p>
        </w:tc>
        <w:tc>
          <w:tcPr>
            <w:tcW w:w="6237" w:type="dxa"/>
          </w:tcPr>
          <w:p w:rsidR="00020E78" w:rsidRPr="00E82D90" w:rsidRDefault="00020E78" w:rsidP="00020E78">
            <w:pPr>
              <w:spacing w:before="60" w:after="60" w:line="240" w:lineRule="auto"/>
              <w:rPr>
                <w:rFonts w:ascii="Times New Roman" w:hAnsi="Times New Roman" w:cs="Times New Roman"/>
                <w:sz w:val="28"/>
                <w:szCs w:val="28"/>
              </w:rPr>
            </w:pPr>
            <w:r w:rsidRPr="00E82D90">
              <w:rPr>
                <w:rFonts w:ascii="Times New Roman" w:hAnsi="Times New Roman" w:cs="Times New Roman"/>
                <w:sz w:val="28"/>
                <w:szCs w:val="28"/>
              </w:rPr>
              <w:t>Môi trường</w:t>
            </w:r>
          </w:p>
        </w:tc>
      </w:tr>
      <w:tr w:rsidR="00020E78" w:rsidRPr="00E82D90" w:rsidTr="001814C1">
        <w:tc>
          <w:tcPr>
            <w:tcW w:w="993" w:type="dxa"/>
          </w:tcPr>
          <w:p w:rsidR="00020E78" w:rsidRPr="00E82D90" w:rsidRDefault="00020E78" w:rsidP="00020E78">
            <w:pPr>
              <w:spacing w:before="60" w:after="60" w:line="240" w:lineRule="auto"/>
              <w:jc w:val="center"/>
              <w:rPr>
                <w:rFonts w:ascii="Times New Roman" w:hAnsi="Times New Roman" w:cs="Times New Roman"/>
                <w:sz w:val="28"/>
                <w:szCs w:val="28"/>
              </w:rPr>
            </w:pPr>
            <w:r w:rsidRPr="00E82D90">
              <w:rPr>
                <w:rFonts w:ascii="Times New Roman" w:hAnsi="Times New Roman" w:cs="Times New Roman"/>
                <w:sz w:val="28"/>
                <w:szCs w:val="28"/>
              </w:rPr>
              <w:t>7</w:t>
            </w:r>
          </w:p>
        </w:tc>
        <w:tc>
          <w:tcPr>
            <w:tcW w:w="1842" w:type="dxa"/>
          </w:tcPr>
          <w:p w:rsidR="00020E78" w:rsidRPr="00E82D90" w:rsidRDefault="00020E78" w:rsidP="00020E78">
            <w:pPr>
              <w:spacing w:before="60" w:after="60" w:line="240" w:lineRule="auto"/>
              <w:rPr>
                <w:rFonts w:ascii="Times New Roman" w:hAnsi="Times New Roman" w:cs="Times New Roman"/>
                <w:sz w:val="28"/>
                <w:szCs w:val="28"/>
              </w:rPr>
            </w:pPr>
            <w:r w:rsidRPr="00E82D90">
              <w:rPr>
                <w:rFonts w:ascii="Times New Roman" w:hAnsi="Times New Roman" w:cs="Times New Roman"/>
                <w:sz w:val="28"/>
                <w:szCs w:val="28"/>
              </w:rPr>
              <w:t>NXB</w:t>
            </w:r>
          </w:p>
        </w:tc>
        <w:tc>
          <w:tcPr>
            <w:tcW w:w="6237" w:type="dxa"/>
          </w:tcPr>
          <w:p w:rsidR="00020E78" w:rsidRPr="00E82D90" w:rsidRDefault="00020E78" w:rsidP="00020E78">
            <w:pPr>
              <w:spacing w:before="60" w:after="60" w:line="240" w:lineRule="auto"/>
              <w:rPr>
                <w:rFonts w:ascii="Times New Roman" w:hAnsi="Times New Roman" w:cs="Times New Roman"/>
                <w:sz w:val="28"/>
                <w:szCs w:val="28"/>
              </w:rPr>
            </w:pPr>
            <w:r w:rsidRPr="00E82D90">
              <w:rPr>
                <w:rFonts w:ascii="Times New Roman" w:hAnsi="Times New Roman" w:cs="Times New Roman"/>
                <w:sz w:val="28"/>
                <w:szCs w:val="28"/>
              </w:rPr>
              <w:t>Nhà xuất bản</w:t>
            </w:r>
          </w:p>
        </w:tc>
      </w:tr>
      <w:tr w:rsidR="00020E78" w:rsidRPr="00E82D90" w:rsidTr="001814C1">
        <w:tc>
          <w:tcPr>
            <w:tcW w:w="993" w:type="dxa"/>
          </w:tcPr>
          <w:p w:rsidR="00020E78" w:rsidRPr="00E82D90" w:rsidRDefault="00020E78" w:rsidP="00020E78">
            <w:pPr>
              <w:spacing w:before="60" w:after="60" w:line="240" w:lineRule="auto"/>
              <w:jc w:val="center"/>
              <w:rPr>
                <w:rFonts w:ascii="Times New Roman" w:hAnsi="Times New Roman" w:cs="Times New Roman"/>
                <w:sz w:val="28"/>
                <w:szCs w:val="28"/>
              </w:rPr>
            </w:pPr>
            <w:r w:rsidRPr="00E82D90">
              <w:rPr>
                <w:rFonts w:ascii="Times New Roman" w:hAnsi="Times New Roman" w:cs="Times New Roman"/>
                <w:sz w:val="28"/>
                <w:szCs w:val="28"/>
              </w:rPr>
              <w:t>8</w:t>
            </w:r>
          </w:p>
        </w:tc>
        <w:tc>
          <w:tcPr>
            <w:tcW w:w="1842" w:type="dxa"/>
          </w:tcPr>
          <w:p w:rsidR="00020E78" w:rsidRPr="00E82D90" w:rsidRDefault="00020E78" w:rsidP="00020E78">
            <w:pPr>
              <w:spacing w:before="60" w:after="60" w:line="240" w:lineRule="auto"/>
              <w:rPr>
                <w:rFonts w:ascii="Times New Roman" w:hAnsi="Times New Roman" w:cs="Times New Roman"/>
                <w:sz w:val="28"/>
                <w:szCs w:val="28"/>
              </w:rPr>
            </w:pPr>
            <w:r w:rsidRPr="00E82D90">
              <w:rPr>
                <w:rFonts w:ascii="Times New Roman" w:hAnsi="Times New Roman" w:cs="Times New Roman"/>
                <w:sz w:val="28"/>
                <w:szCs w:val="28"/>
              </w:rPr>
              <w:t>PCCC</w:t>
            </w:r>
          </w:p>
        </w:tc>
        <w:tc>
          <w:tcPr>
            <w:tcW w:w="6237" w:type="dxa"/>
          </w:tcPr>
          <w:p w:rsidR="00020E78" w:rsidRPr="00E82D90" w:rsidRDefault="00020E78" w:rsidP="00020E78">
            <w:pPr>
              <w:spacing w:before="60" w:after="60" w:line="240" w:lineRule="auto"/>
              <w:rPr>
                <w:rFonts w:ascii="Times New Roman" w:hAnsi="Times New Roman" w:cs="Times New Roman"/>
                <w:sz w:val="28"/>
                <w:szCs w:val="28"/>
              </w:rPr>
            </w:pPr>
            <w:r w:rsidRPr="00E82D90">
              <w:rPr>
                <w:rFonts w:ascii="Times New Roman" w:hAnsi="Times New Roman" w:cs="Times New Roman"/>
                <w:sz w:val="28"/>
                <w:szCs w:val="28"/>
              </w:rPr>
              <w:t>Phòng cháy chữa cháy</w:t>
            </w:r>
          </w:p>
        </w:tc>
      </w:tr>
      <w:tr w:rsidR="00020E78" w:rsidRPr="00E82D90" w:rsidTr="001814C1">
        <w:tc>
          <w:tcPr>
            <w:tcW w:w="993" w:type="dxa"/>
          </w:tcPr>
          <w:p w:rsidR="00020E78" w:rsidRPr="00E82D90" w:rsidRDefault="00020E78" w:rsidP="00020E78">
            <w:pPr>
              <w:spacing w:before="60" w:after="60" w:line="240" w:lineRule="auto"/>
              <w:jc w:val="center"/>
              <w:rPr>
                <w:rFonts w:ascii="Times New Roman" w:hAnsi="Times New Roman" w:cs="Times New Roman"/>
                <w:sz w:val="28"/>
                <w:szCs w:val="28"/>
              </w:rPr>
            </w:pPr>
            <w:r w:rsidRPr="00E82D90">
              <w:rPr>
                <w:rFonts w:ascii="Times New Roman" w:hAnsi="Times New Roman" w:cs="Times New Roman"/>
                <w:sz w:val="28"/>
                <w:szCs w:val="28"/>
              </w:rPr>
              <w:t>9</w:t>
            </w:r>
          </w:p>
        </w:tc>
        <w:tc>
          <w:tcPr>
            <w:tcW w:w="1842" w:type="dxa"/>
          </w:tcPr>
          <w:p w:rsidR="00020E78" w:rsidRPr="00E82D90" w:rsidRDefault="00020E78" w:rsidP="00020E78">
            <w:pPr>
              <w:spacing w:before="60" w:after="60" w:line="240" w:lineRule="auto"/>
              <w:rPr>
                <w:rFonts w:ascii="Times New Roman" w:hAnsi="Times New Roman" w:cs="Times New Roman"/>
                <w:sz w:val="28"/>
                <w:szCs w:val="28"/>
              </w:rPr>
            </w:pPr>
            <w:r w:rsidRPr="00E82D90">
              <w:rPr>
                <w:rFonts w:ascii="Times New Roman" w:hAnsi="Times New Roman" w:cs="Times New Roman"/>
                <w:sz w:val="28"/>
                <w:szCs w:val="28"/>
              </w:rPr>
              <w:t>QCVN</w:t>
            </w:r>
          </w:p>
        </w:tc>
        <w:tc>
          <w:tcPr>
            <w:tcW w:w="6237" w:type="dxa"/>
          </w:tcPr>
          <w:p w:rsidR="00020E78" w:rsidRPr="00E82D90" w:rsidRDefault="00020E78" w:rsidP="00020E78">
            <w:pPr>
              <w:spacing w:before="60" w:after="60" w:line="240" w:lineRule="auto"/>
              <w:rPr>
                <w:rFonts w:ascii="Times New Roman" w:hAnsi="Times New Roman" w:cs="Times New Roman"/>
                <w:sz w:val="28"/>
                <w:szCs w:val="28"/>
              </w:rPr>
            </w:pPr>
            <w:r w:rsidRPr="00E82D90">
              <w:rPr>
                <w:rFonts w:ascii="Times New Roman" w:hAnsi="Times New Roman" w:cs="Times New Roman"/>
                <w:sz w:val="28"/>
                <w:szCs w:val="28"/>
              </w:rPr>
              <w:t>Quy chuẩn Việt Nam</w:t>
            </w:r>
          </w:p>
        </w:tc>
      </w:tr>
      <w:tr w:rsidR="00020E78" w:rsidRPr="00E82D90" w:rsidTr="001814C1">
        <w:tc>
          <w:tcPr>
            <w:tcW w:w="993" w:type="dxa"/>
          </w:tcPr>
          <w:p w:rsidR="00020E78" w:rsidRPr="00E82D90" w:rsidRDefault="00020E78" w:rsidP="00020E78">
            <w:pPr>
              <w:spacing w:before="60" w:after="60" w:line="240" w:lineRule="auto"/>
              <w:jc w:val="center"/>
              <w:rPr>
                <w:rFonts w:ascii="Times New Roman" w:hAnsi="Times New Roman" w:cs="Times New Roman"/>
                <w:sz w:val="28"/>
                <w:szCs w:val="28"/>
              </w:rPr>
            </w:pPr>
            <w:r w:rsidRPr="00E82D90">
              <w:rPr>
                <w:rFonts w:ascii="Times New Roman" w:hAnsi="Times New Roman" w:cs="Times New Roman"/>
                <w:sz w:val="28"/>
                <w:szCs w:val="28"/>
              </w:rPr>
              <w:t>10</w:t>
            </w:r>
          </w:p>
        </w:tc>
        <w:tc>
          <w:tcPr>
            <w:tcW w:w="1842" w:type="dxa"/>
          </w:tcPr>
          <w:p w:rsidR="00020E78" w:rsidRPr="00E82D90" w:rsidRDefault="00020E78" w:rsidP="00020E78">
            <w:pPr>
              <w:spacing w:before="60" w:after="60" w:line="240" w:lineRule="auto"/>
              <w:rPr>
                <w:rFonts w:ascii="Times New Roman" w:hAnsi="Times New Roman" w:cs="Times New Roman"/>
                <w:sz w:val="28"/>
                <w:szCs w:val="28"/>
              </w:rPr>
            </w:pPr>
            <w:r w:rsidRPr="00E82D90">
              <w:rPr>
                <w:rFonts w:ascii="Times New Roman" w:hAnsi="Times New Roman" w:cs="Times New Roman"/>
                <w:spacing w:val="-6"/>
                <w:sz w:val="28"/>
                <w:szCs w:val="28"/>
                <w:lang w:val="vi-VN"/>
              </w:rPr>
              <w:t>TCXDVN</w:t>
            </w:r>
          </w:p>
        </w:tc>
        <w:tc>
          <w:tcPr>
            <w:tcW w:w="6237" w:type="dxa"/>
          </w:tcPr>
          <w:p w:rsidR="00020E78" w:rsidRPr="00E82D90" w:rsidRDefault="00020E78" w:rsidP="00020E78">
            <w:pPr>
              <w:spacing w:before="60" w:after="60" w:line="240" w:lineRule="auto"/>
              <w:rPr>
                <w:rFonts w:ascii="Times New Roman" w:hAnsi="Times New Roman" w:cs="Times New Roman"/>
                <w:sz w:val="28"/>
                <w:szCs w:val="28"/>
              </w:rPr>
            </w:pPr>
            <w:r w:rsidRPr="00E82D90">
              <w:rPr>
                <w:rFonts w:ascii="Times New Roman" w:hAnsi="Times New Roman" w:cs="Times New Roman"/>
                <w:sz w:val="28"/>
                <w:szCs w:val="28"/>
              </w:rPr>
              <w:t>Tiêu chuẩn xây dựng Việt Nam</w:t>
            </w:r>
          </w:p>
        </w:tc>
      </w:tr>
      <w:tr w:rsidR="00020E78" w:rsidRPr="00E82D90" w:rsidTr="001814C1">
        <w:tc>
          <w:tcPr>
            <w:tcW w:w="993" w:type="dxa"/>
          </w:tcPr>
          <w:p w:rsidR="00020E78" w:rsidRPr="00E82D90" w:rsidRDefault="00020E78" w:rsidP="00020E78">
            <w:pPr>
              <w:spacing w:before="60" w:after="60" w:line="240" w:lineRule="auto"/>
              <w:jc w:val="center"/>
              <w:rPr>
                <w:rFonts w:ascii="Times New Roman" w:hAnsi="Times New Roman" w:cs="Times New Roman"/>
                <w:sz w:val="28"/>
                <w:szCs w:val="28"/>
              </w:rPr>
            </w:pPr>
            <w:r w:rsidRPr="00E82D90">
              <w:rPr>
                <w:rFonts w:ascii="Times New Roman" w:hAnsi="Times New Roman" w:cs="Times New Roman"/>
                <w:sz w:val="28"/>
                <w:szCs w:val="28"/>
              </w:rPr>
              <w:t>11</w:t>
            </w:r>
          </w:p>
        </w:tc>
        <w:tc>
          <w:tcPr>
            <w:tcW w:w="1842" w:type="dxa"/>
          </w:tcPr>
          <w:p w:rsidR="00020E78" w:rsidRPr="00E82D90" w:rsidRDefault="00020E78" w:rsidP="00020E78">
            <w:pPr>
              <w:spacing w:before="60" w:after="60" w:line="240" w:lineRule="auto"/>
              <w:rPr>
                <w:rFonts w:ascii="Times New Roman" w:hAnsi="Times New Roman" w:cs="Times New Roman"/>
                <w:spacing w:val="-6"/>
                <w:sz w:val="28"/>
                <w:szCs w:val="28"/>
              </w:rPr>
            </w:pPr>
            <w:r w:rsidRPr="00E82D90">
              <w:rPr>
                <w:rFonts w:ascii="Times New Roman" w:hAnsi="Times New Roman" w:cs="Times New Roman"/>
                <w:spacing w:val="-6"/>
                <w:sz w:val="28"/>
                <w:szCs w:val="28"/>
              </w:rPr>
              <w:t>TNHH</w:t>
            </w:r>
          </w:p>
        </w:tc>
        <w:tc>
          <w:tcPr>
            <w:tcW w:w="6237" w:type="dxa"/>
          </w:tcPr>
          <w:p w:rsidR="00020E78" w:rsidRPr="00E82D90" w:rsidRDefault="00020E78" w:rsidP="00020E78">
            <w:pPr>
              <w:spacing w:before="60" w:after="60" w:line="240" w:lineRule="auto"/>
              <w:rPr>
                <w:rFonts w:ascii="Times New Roman" w:hAnsi="Times New Roman" w:cs="Times New Roman"/>
                <w:sz w:val="28"/>
                <w:szCs w:val="28"/>
              </w:rPr>
            </w:pPr>
            <w:r w:rsidRPr="00E82D90">
              <w:rPr>
                <w:rFonts w:ascii="Times New Roman" w:hAnsi="Times New Roman" w:cs="Times New Roman"/>
                <w:sz w:val="28"/>
                <w:szCs w:val="28"/>
              </w:rPr>
              <w:t>Trách nhiệm hữu hạn</w:t>
            </w:r>
          </w:p>
        </w:tc>
      </w:tr>
      <w:tr w:rsidR="00020E78" w:rsidRPr="00E82D90" w:rsidTr="001814C1">
        <w:tc>
          <w:tcPr>
            <w:tcW w:w="993" w:type="dxa"/>
          </w:tcPr>
          <w:p w:rsidR="00020E78" w:rsidRPr="00E82D90" w:rsidRDefault="00020E78" w:rsidP="00020E78">
            <w:pPr>
              <w:spacing w:before="60" w:after="60" w:line="240" w:lineRule="auto"/>
              <w:jc w:val="center"/>
              <w:rPr>
                <w:rFonts w:ascii="Times New Roman" w:hAnsi="Times New Roman" w:cs="Times New Roman"/>
                <w:sz w:val="28"/>
                <w:szCs w:val="28"/>
              </w:rPr>
            </w:pPr>
            <w:r w:rsidRPr="00E82D90">
              <w:rPr>
                <w:rFonts w:ascii="Times New Roman" w:hAnsi="Times New Roman" w:cs="Times New Roman"/>
                <w:sz w:val="28"/>
                <w:szCs w:val="28"/>
              </w:rPr>
              <w:t>12</w:t>
            </w:r>
          </w:p>
        </w:tc>
        <w:tc>
          <w:tcPr>
            <w:tcW w:w="1842" w:type="dxa"/>
          </w:tcPr>
          <w:p w:rsidR="00020E78" w:rsidRPr="00E82D90" w:rsidRDefault="00020E78" w:rsidP="00020E78">
            <w:pPr>
              <w:spacing w:before="60" w:after="60" w:line="240" w:lineRule="auto"/>
              <w:rPr>
                <w:rFonts w:ascii="Times New Roman" w:hAnsi="Times New Roman" w:cs="Times New Roman"/>
                <w:sz w:val="28"/>
                <w:szCs w:val="28"/>
              </w:rPr>
            </w:pPr>
            <w:r w:rsidRPr="00E82D90">
              <w:rPr>
                <w:rFonts w:ascii="Times New Roman" w:hAnsi="Times New Roman" w:cs="Times New Roman"/>
                <w:sz w:val="28"/>
                <w:szCs w:val="28"/>
              </w:rPr>
              <w:t>UBND</w:t>
            </w:r>
          </w:p>
        </w:tc>
        <w:tc>
          <w:tcPr>
            <w:tcW w:w="6237" w:type="dxa"/>
          </w:tcPr>
          <w:p w:rsidR="00020E78" w:rsidRPr="00E82D90" w:rsidRDefault="00020E78" w:rsidP="00020E78">
            <w:pPr>
              <w:spacing w:before="60" w:after="60" w:line="240" w:lineRule="auto"/>
              <w:rPr>
                <w:rFonts w:ascii="Times New Roman" w:hAnsi="Times New Roman" w:cs="Times New Roman"/>
                <w:sz w:val="28"/>
                <w:szCs w:val="28"/>
              </w:rPr>
            </w:pPr>
            <w:r w:rsidRPr="00E82D90">
              <w:rPr>
                <w:rFonts w:ascii="Times New Roman" w:hAnsi="Times New Roman" w:cs="Times New Roman"/>
                <w:sz w:val="28"/>
                <w:szCs w:val="28"/>
              </w:rPr>
              <w:t>Uỷ ban nhân dân</w:t>
            </w:r>
          </w:p>
        </w:tc>
      </w:tr>
    </w:tbl>
    <w:p w:rsidR="00A022B6" w:rsidRPr="00E82D90" w:rsidRDefault="00A022B6" w:rsidP="008A4817">
      <w:pPr>
        <w:spacing w:line="240" w:lineRule="auto"/>
        <w:jc w:val="center"/>
        <w:rPr>
          <w:rFonts w:ascii="Times New Roman" w:eastAsia="Times New Roman" w:hAnsi="Times New Roman" w:cs="Times New Roman"/>
          <w:sz w:val="28"/>
          <w:szCs w:val="28"/>
          <w:lang w:val="en-US"/>
        </w:rPr>
      </w:pPr>
    </w:p>
    <w:p w:rsidR="00A022B6" w:rsidRPr="00E82D90" w:rsidRDefault="00A022B6" w:rsidP="008A4817">
      <w:pPr>
        <w:spacing w:line="240" w:lineRule="auto"/>
        <w:jc w:val="center"/>
        <w:rPr>
          <w:rFonts w:ascii="Times New Roman" w:eastAsia="Times New Roman" w:hAnsi="Times New Roman" w:cs="Times New Roman"/>
          <w:sz w:val="28"/>
          <w:szCs w:val="28"/>
          <w:lang w:val="en-US"/>
        </w:rPr>
      </w:pPr>
    </w:p>
    <w:p w:rsidR="00A022B6" w:rsidRPr="00E82D90" w:rsidRDefault="00A022B6" w:rsidP="008A4817">
      <w:pPr>
        <w:spacing w:line="240" w:lineRule="auto"/>
        <w:jc w:val="center"/>
        <w:rPr>
          <w:rFonts w:ascii="Times New Roman" w:eastAsia="Times New Roman" w:hAnsi="Times New Roman" w:cs="Times New Roman"/>
          <w:sz w:val="28"/>
          <w:szCs w:val="28"/>
          <w:lang w:val="en-US"/>
        </w:rPr>
      </w:pPr>
    </w:p>
    <w:p w:rsidR="00A022B6" w:rsidRPr="00E82D90" w:rsidRDefault="00A022B6" w:rsidP="008A4817">
      <w:pPr>
        <w:spacing w:line="240" w:lineRule="auto"/>
        <w:jc w:val="center"/>
        <w:rPr>
          <w:rFonts w:ascii="Times New Roman" w:eastAsia="Times New Roman" w:hAnsi="Times New Roman" w:cs="Times New Roman"/>
          <w:sz w:val="28"/>
          <w:szCs w:val="28"/>
          <w:lang w:val="en-US"/>
        </w:rPr>
      </w:pPr>
    </w:p>
    <w:p w:rsidR="00A022B6" w:rsidRPr="00E82D90" w:rsidRDefault="00A022B6" w:rsidP="008A4817">
      <w:pPr>
        <w:spacing w:line="240" w:lineRule="auto"/>
        <w:jc w:val="center"/>
        <w:rPr>
          <w:rFonts w:ascii="Times New Roman" w:eastAsia="Times New Roman" w:hAnsi="Times New Roman" w:cs="Times New Roman"/>
          <w:sz w:val="28"/>
          <w:szCs w:val="28"/>
          <w:lang w:val="en-US"/>
        </w:rPr>
      </w:pPr>
    </w:p>
    <w:p w:rsidR="00A022B6" w:rsidRPr="00E82D90" w:rsidRDefault="00A022B6" w:rsidP="008A4817">
      <w:pPr>
        <w:spacing w:line="240" w:lineRule="auto"/>
        <w:jc w:val="center"/>
        <w:rPr>
          <w:rFonts w:ascii="Times New Roman" w:eastAsia="Times New Roman" w:hAnsi="Times New Roman" w:cs="Times New Roman"/>
          <w:sz w:val="28"/>
          <w:szCs w:val="28"/>
          <w:lang w:val="en-US"/>
        </w:rPr>
      </w:pPr>
    </w:p>
    <w:p w:rsidR="00A022B6" w:rsidRPr="00E82D90" w:rsidRDefault="00A022B6" w:rsidP="008A4817">
      <w:pPr>
        <w:spacing w:line="240" w:lineRule="auto"/>
        <w:jc w:val="center"/>
        <w:rPr>
          <w:rFonts w:ascii="Times New Roman" w:eastAsia="Times New Roman" w:hAnsi="Times New Roman" w:cs="Times New Roman"/>
          <w:sz w:val="28"/>
          <w:szCs w:val="28"/>
          <w:lang w:val="en-US"/>
        </w:rPr>
      </w:pPr>
    </w:p>
    <w:p w:rsidR="00A022B6" w:rsidRPr="00E82D90" w:rsidRDefault="00A022B6" w:rsidP="008A4817">
      <w:pPr>
        <w:spacing w:line="240" w:lineRule="auto"/>
        <w:jc w:val="center"/>
        <w:rPr>
          <w:rFonts w:ascii="Times New Roman" w:eastAsia="Times New Roman" w:hAnsi="Times New Roman" w:cs="Times New Roman"/>
          <w:sz w:val="28"/>
          <w:szCs w:val="28"/>
          <w:lang w:val="en-US"/>
        </w:rPr>
      </w:pPr>
    </w:p>
    <w:p w:rsidR="00A022B6" w:rsidRPr="00E82D90" w:rsidRDefault="00A022B6" w:rsidP="008A4817">
      <w:pPr>
        <w:spacing w:line="240" w:lineRule="auto"/>
        <w:jc w:val="center"/>
        <w:rPr>
          <w:rFonts w:ascii="Times New Roman" w:eastAsia="Times New Roman" w:hAnsi="Times New Roman" w:cs="Times New Roman"/>
          <w:sz w:val="28"/>
          <w:szCs w:val="28"/>
          <w:lang w:val="en-US"/>
        </w:rPr>
      </w:pPr>
    </w:p>
    <w:p w:rsidR="00A022B6" w:rsidRPr="00E82D90" w:rsidRDefault="00A022B6" w:rsidP="008A4817">
      <w:pPr>
        <w:spacing w:line="240" w:lineRule="auto"/>
        <w:jc w:val="center"/>
        <w:rPr>
          <w:rFonts w:ascii="Times New Roman" w:eastAsia="Times New Roman" w:hAnsi="Times New Roman" w:cs="Times New Roman"/>
          <w:sz w:val="28"/>
          <w:szCs w:val="28"/>
          <w:lang w:val="en-US"/>
        </w:rPr>
      </w:pPr>
    </w:p>
    <w:p w:rsidR="00A022B6" w:rsidRPr="00E82D90" w:rsidRDefault="00A022B6" w:rsidP="008A4817">
      <w:pPr>
        <w:spacing w:line="240" w:lineRule="auto"/>
        <w:jc w:val="center"/>
        <w:rPr>
          <w:rFonts w:ascii="Times New Roman" w:eastAsia="Times New Roman" w:hAnsi="Times New Roman" w:cs="Times New Roman"/>
          <w:sz w:val="28"/>
          <w:szCs w:val="28"/>
          <w:lang w:val="en-US"/>
        </w:rPr>
      </w:pPr>
    </w:p>
    <w:p w:rsidR="00A022B6" w:rsidRPr="00E82D90" w:rsidRDefault="00A022B6" w:rsidP="008A4817">
      <w:pPr>
        <w:spacing w:line="240" w:lineRule="auto"/>
        <w:jc w:val="center"/>
        <w:rPr>
          <w:rFonts w:ascii="Times New Roman" w:eastAsia="Times New Roman" w:hAnsi="Times New Roman" w:cs="Times New Roman"/>
          <w:sz w:val="28"/>
          <w:szCs w:val="28"/>
          <w:lang w:val="en-US"/>
        </w:rPr>
      </w:pPr>
    </w:p>
    <w:p w:rsidR="00A022B6" w:rsidRPr="00E82D90" w:rsidRDefault="00A022B6" w:rsidP="008A4817">
      <w:pPr>
        <w:spacing w:line="240" w:lineRule="auto"/>
        <w:jc w:val="center"/>
        <w:rPr>
          <w:rFonts w:ascii="Times New Roman" w:eastAsia="Times New Roman" w:hAnsi="Times New Roman" w:cs="Times New Roman"/>
          <w:sz w:val="28"/>
          <w:szCs w:val="28"/>
          <w:lang w:val="en-US"/>
        </w:rPr>
      </w:pPr>
    </w:p>
    <w:p w:rsidR="00A022B6" w:rsidRPr="00E82D90" w:rsidRDefault="00A022B6" w:rsidP="008A4817">
      <w:pPr>
        <w:spacing w:line="240" w:lineRule="auto"/>
        <w:jc w:val="center"/>
        <w:rPr>
          <w:rFonts w:ascii="Times New Roman" w:eastAsia="Times New Roman" w:hAnsi="Times New Roman" w:cs="Times New Roman"/>
          <w:sz w:val="28"/>
          <w:szCs w:val="28"/>
          <w:lang w:val="en-US"/>
        </w:rPr>
      </w:pPr>
    </w:p>
    <w:p w:rsidR="00A022B6" w:rsidRPr="00E82D90" w:rsidRDefault="00A022B6" w:rsidP="008A4817">
      <w:pPr>
        <w:spacing w:line="240" w:lineRule="auto"/>
        <w:jc w:val="center"/>
        <w:rPr>
          <w:rFonts w:ascii="Times New Roman" w:eastAsia="Times New Roman" w:hAnsi="Times New Roman" w:cs="Times New Roman"/>
          <w:sz w:val="28"/>
          <w:szCs w:val="28"/>
          <w:lang w:val="en-US"/>
        </w:rPr>
      </w:pPr>
    </w:p>
    <w:p w:rsidR="00A022B6" w:rsidRPr="00E82D90" w:rsidRDefault="00A022B6" w:rsidP="008A4817">
      <w:pPr>
        <w:spacing w:line="240" w:lineRule="auto"/>
        <w:jc w:val="center"/>
        <w:rPr>
          <w:rFonts w:ascii="Times New Roman" w:eastAsia="Times New Roman" w:hAnsi="Times New Roman" w:cs="Times New Roman"/>
          <w:sz w:val="28"/>
          <w:szCs w:val="28"/>
          <w:lang w:val="en-US"/>
        </w:rPr>
      </w:pPr>
    </w:p>
    <w:p w:rsidR="00A022B6" w:rsidRPr="00E82D90" w:rsidRDefault="00A022B6" w:rsidP="008A4817">
      <w:pPr>
        <w:spacing w:line="240" w:lineRule="auto"/>
        <w:jc w:val="center"/>
        <w:rPr>
          <w:rFonts w:ascii="Times New Roman" w:eastAsia="Times New Roman" w:hAnsi="Times New Roman" w:cs="Times New Roman"/>
          <w:sz w:val="28"/>
          <w:szCs w:val="28"/>
          <w:lang w:val="en-US"/>
        </w:rPr>
      </w:pPr>
    </w:p>
    <w:p w:rsidR="00E4569B" w:rsidRPr="00E82D90" w:rsidRDefault="00E4569B" w:rsidP="008A4817">
      <w:pPr>
        <w:spacing w:line="240" w:lineRule="auto"/>
        <w:jc w:val="center"/>
        <w:rPr>
          <w:rFonts w:ascii="Times New Roman" w:eastAsia="Times New Roman" w:hAnsi="Times New Roman" w:cs="Times New Roman"/>
          <w:sz w:val="28"/>
          <w:szCs w:val="28"/>
          <w:lang w:val="en-US"/>
        </w:rPr>
      </w:pPr>
    </w:p>
    <w:p w:rsidR="00E4569B" w:rsidRPr="00E82D90" w:rsidRDefault="00E4569B" w:rsidP="008A4817">
      <w:pPr>
        <w:spacing w:line="240" w:lineRule="auto"/>
        <w:jc w:val="center"/>
        <w:rPr>
          <w:rFonts w:ascii="Times New Roman" w:eastAsia="Times New Roman" w:hAnsi="Times New Roman" w:cs="Times New Roman"/>
          <w:sz w:val="28"/>
          <w:szCs w:val="28"/>
          <w:lang w:val="en-US"/>
        </w:rPr>
      </w:pPr>
    </w:p>
    <w:p w:rsidR="00E4569B" w:rsidRPr="00E82D90" w:rsidRDefault="00E4569B" w:rsidP="008A4817">
      <w:pPr>
        <w:spacing w:line="240" w:lineRule="auto"/>
        <w:jc w:val="center"/>
        <w:rPr>
          <w:rFonts w:ascii="Times New Roman" w:eastAsia="Times New Roman" w:hAnsi="Times New Roman" w:cs="Times New Roman"/>
          <w:sz w:val="28"/>
          <w:szCs w:val="28"/>
          <w:lang w:val="en-US"/>
        </w:rPr>
      </w:pPr>
    </w:p>
    <w:p w:rsidR="00020E78" w:rsidRPr="00E82D90" w:rsidRDefault="00020E78" w:rsidP="008A4817">
      <w:pPr>
        <w:spacing w:line="240" w:lineRule="auto"/>
        <w:jc w:val="center"/>
        <w:rPr>
          <w:rFonts w:ascii="Times New Roman" w:eastAsia="Times New Roman" w:hAnsi="Times New Roman" w:cs="Times New Roman"/>
          <w:sz w:val="28"/>
          <w:szCs w:val="28"/>
          <w:lang w:val="en-US"/>
        </w:rPr>
      </w:pPr>
    </w:p>
    <w:p w:rsidR="00E4569B" w:rsidRPr="00E82D90" w:rsidRDefault="00E4569B" w:rsidP="008A4817">
      <w:pPr>
        <w:spacing w:line="240" w:lineRule="auto"/>
        <w:jc w:val="center"/>
        <w:rPr>
          <w:rFonts w:ascii="Times New Roman" w:eastAsia="Times New Roman" w:hAnsi="Times New Roman" w:cs="Times New Roman"/>
          <w:sz w:val="28"/>
          <w:szCs w:val="28"/>
          <w:lang w:val="en-US"/>
        </w:rPr>
      </w:pPr>
    </w:p>
    <w:p w:rsidR="00A022B6" w:rsidRPr="00E82D90" w:rsidRDefault="00A022B6" w:rsidP="00020E78">
      <w:pPr>
        <w:pStyle w:val="RT1"/>
        <w:rPr>
          <w:color w:val="auto"/>
        </w:rPr>
      </w:pPr>
      <w:bookmarkStart w:id="1" w:name="_Toc103196600"/>
      <w:r w:rsidRPr="00E82D90">
        <w:rPr>
          <w:color w:val="auto"/>
        </w:rPr>
        <w:t>MỤC LỤC</w:t>
      </w:r>
      <w:bookmarkEnd w:id="1"/>
    </w:p>
    <w:p w:rsidR="00A022B6" w:rsidRPr="00E82D90" w:rsidRDefault="00A022B6" w:rsidP="008A4817">
      <w:pPr>
        <w:spacing w:line="240" w:lineRule="auto"/>
        <w:jc w:val="center"/>
        <w:rPr>
          <w:rFonts w:ascii="Times New Roman" w:eastAsia="Times New Roman" w:hAnsi="Times New Roman" w:cs="Times New Roman"/>
          <w:sz w:val="28"/>
          <w:szCs w:val="28"/>
          <w:lang w:val="en-US"/>
        </w:rPr>
      </w:pPr>
    </w:p>
    <w:p w:rsidR="00204860" w:rsidRPr="00E82D90" w:rsidRDefault="00204860" w:rsidP="00204860">
      <w:pPr>
        <w:pStyle w:val="TOC1"/>
        <w:rPr>
          <w:rFonts w:eastAsiaTheme="minorEastAsia"/>
          <w:b w:val="0"/>
          <w:lang w:val="en-US"/>
        </w:rPr>
      </w:pPr>
      <w:r w:rsidRPr="00E82D90">
        <w:rPr>
          <w:rFonts w:eastAsia="Times New Roman"/>
          <w:lang w:val="en-US"/>
        </w:rPr>
        <w:fldChar w:fldCharType="begin"/>
      </w:r>
      <w:r w:rsidRPr="00E82D90">
        <w:rPr>
          <w:rFonts w:eastAsia="Times New Roman"/>
          <w:lang w:val="en-US"/>
        </w:rPr>
        <w:instrText xml:space="preserve"> TOC \h \z \t "AT1.1.AT2.2.AT3.3" </w:instrText>
      </w:r>
      <w:r w:rsidRPr="00E82D90">
        <w:rPr>
          <w:rFonts w:eastAsia="Times New Roman"/>
          <w:lang w:val="en-US"/>
        </w:rPr>
        <w:fldChar w:fldCharType="separate"/>
      </w:r>
      <w:hyperlink w:anchor="_Toc104125986" w:history="1">
        <w:r w:rsidRPr="00E82D90">
          <w:rPr>
            <w:rStyle w:val="Hyperlink"/>
            <w:color w:val="auto"/>
          </w:rPr>
          <w:t>Chương I</w:t>
        </w:r>
        <w:r w:rsidRPr="00E82D90">
          <w:rPr>
            <w:rStyle w:val="Hyperlink"/>
            <w:color w:val="auto"/>
            <w:lang w:val="vi-VN"/>
          </w:rPr>
          <w:t xml:space="preserve">: </w:t>
        </w:r>
      </w:hyperlink>
      <w:hyperlink w:anchor="_Toc104125987" w:history="1">
        <w:r w:rsidRPr="00E82D90">
          <w:rPr>
            <w:rStyle w:val="Hyperlink"/>
            <w:color w:val="auto"/>
          </w:rPr>
          <w:t>THÔNG TIN CHUNG VỀ DỰ ÁN ĐẦU TƯ</w:t>
        </w:r>
        <w:r w:rsidRPr="00E82D90">
          <w:rPr>
            <w:webHidden/>
          </w:rPr>
          <w:tab/>
        </w:r>
        <w:r w:rsidRPr="00E82D90">
          <w:rPr>
            <w:webHidden/>
          </w:rPr>
          <w:fldChar w:fldCharType="begin"/>
        </w:r>
        <w:r w:rsidRPr="00E82D90">
          <w:rPr>
            <w:webHidden/>
          </w:rPr>
          <w:instrText xml:space="preserve"> PAGEREF _Toc104125987 \h </w:instrText>
        </w:r>
        <w:r w:rsidRPr="00E82D90">
          <w:rPr>
            <w:webHidden/>
          </w:rPr>
        </w:r>
        <w:r w:rsidRPr="00E82D90">
          <w:rPr>
            <w:webHidden/>
          </w:rPr>
          <w:fldChar w:fldCharType="separate"/>
        </w:r>
        <w:r w:rsidRPr="00E82D90">
          <w:rPr>
            <w:webHidden/>
          </w:rPr>
          <w:t>4</w:t>
        </w:r>
        <w:r w:rsidRPr="00E82D90">
          <w:rPr>
            <w:webHidden/>
          </w:rPr>
          <w:fldChar w:fldCharType="end"/>
        </w:r>
      </w:hyperlink>
    </w:p>
    <w:p w:rsidR="00204860" w:rsidRPr="00E82D90" w:rsidRDefault="00204860" w:rsidP="00204860">
      <w:pPr>
        <w:pStyle w:val="TOC2"/>
        <w:tabs>
          <w:tab w:val="right" w:leader="dot" w:pos="9678"/>
        </w:tabs>
        <w:ind w:left="0"/>
        <w:jc w:val="both"/>
        <w:rPr>
          <w:rFonts w:ascii="Times New Roman" w:eastAsiaTheme="minorEastAsia" w:hAnsi="Times New Roman" w:cs="Times New Roman"/>
          <w:noProof/>
          <w:sz w:val="26"/>
          <w:szCs w:val="26"/>
          <w:lang w:val="en-US"/>
        </w:rPr>
      </w:pPr>
      <w:hyperlink w:anchor="_Toc104125988" w:history="1">
        <w:r w:rsidRPr="00E82D90">
          <w:rPr>
            <w:rStyle w:val="Hyperlink"/>
            <w:rFonts w:ascii="Times New Roman" w:hAnsi="Times New Roman" w:cs="Times New Roman"/>
            <w:noProof/>
            <w:color w:val="auto"/>
            <w:sz w:val="26"/>
            <w:szCs w:val="26"/>
          </w:rPr>
          <w:t>1.1. Tên chủ dự án đầu tư: Công ty Cổ phần chế biến tinh bột sắn An Thái</w:t>
        </w:r>
        <w:r w:rsidRPr="00E82D90">
          <w:rPr>
            <w:rFonts w:ascii="Times New Roman" w:hAnsi="Times New Roman" w:cs="Times New Roman"/>
            <w:noProof/>
            <w:webHidden/>
            <w:sz w:val="26"/>
            <w:szCs w:val="26"/>
          </w:rPr>
          <w:tab/>
        </w:r>
        <w:r w:rsidRPr="00E82D90">
          <w:rPr>
            <w:rFonts w:ascii="Times New Roman" w:hAnsi="Times New Roman" w:cs="Times New Roman"/>
            <w:noProof/>
            <w:webHidden/>
            <w:sz w:val="26"/>
            <w:szCs w:val="26"/>
          </w:rPr>
          <w:fldChar w:fldCharType="begin"/>
        </w:r>
        <w:r w:rsidRPr="00E82D90">
          <w:rPr>
            <w:rFonts w:ascii="Times New Roman" w:hAnsi="Times New Roman" w:cs="Times New Roman"/>
            <w:noProof/>
            <w:webHidden/>
            <w:sz w:val="26"/>
            <w:szCs w:val="26"/>
          </w:rPr>
          <w:instrText xml:space="preserve"> PAGEREF _Toc104125988 \h </w:instrText>
        </w:r>
        <w:r w:rsidRPr="00E82D90">
          <w:rPr>
            <w:rFonts w:ascii="Times New Roman" w:hAnsi="Times New Roman" w:cs="Times New Roman"/>
            <w:noProof/>
            <w:webHidden/>
            <w:sz w:val="26"/>
            <w:szCs w:val="26"/>
          </w:rPr>
        </w:r>
        <w:r w:rsidRPr="00E82D90">
          <w:rPr>
            <w:rFonts w:ascii="Times New Roman" w:hAnsi="Times New Roman" w:cs="Times New Roman"/>
            <w:noProof/>
            <w:webHidden/>
            <w:sz w:val="26"/>
            <w:szCs w:val="26"/>
          </w:rPr>
          <w:fldChar w:fldCharType="separate"/>
        </w:r>
        <w:r w:rsidRPr="00E82D90">
          <w:rPr>
            <w:rFonts w:ascii="Times New Roman" w:hAnsi="Times New Roman" w:cs="Times New Roman"/>
            <w:noProof/>
            <w:webHidden/>
            <w:sz w:val="26"/>
            <w:szCs w:val="26"/>
          </w:rPr>
          <w:t>4</w:t>
        </w:r>
        <w:r w:rsidRPr="00E82D90">
          <w:rPr>
            <w:rFonts w:ascii="Times New Roman" w:hAnsi="Times New Roman" w:cs="Times New Roman"/>
            <w:noProof/>
            <w:webHidden/>
            <w:sz w:val="26"/>
            <w:szCs w:val="26"/>
          </w:rPr>
          <w:fldChar w:fldCharType="end"/>
        </w:r>
      </w:hyperlink>
    </w:p>
    <w:p w:rsidR="00204860" w:rsidRPr="00E82D90" w:rsidRDefault="00204860" w:rsidP="00204860">
      <w:pPr>
        <w:pStyle w:val="TOC2"/>
        <w:tabs>
          <w:tab w:val="right" w:leader="dot" w:pos="9678"/>
        </w:tabs>
        <w:ind w:left="0"/>
        <w:jc w:val="both"/>
        <w:rPr>
          <w:rFonts w:ascii="Times New Roman" w:eastAsiaTheme="minorEastAsia" w:hAnsi="Times New Roman" w:cs="Times New Roman"/>
          <w:noProof/>
          <w:sz w:val="26"/>
          <w:szCs w:val="26"/>
          <w:lang w:val="en-US"/>
        </w:rPr>
      </w:pPr>
      <w:hyperlink w:anchor="_Toc104125989" w:history="1">
        <w:r w:rsidRPr="00E82D90">
          <w:rPr>
            <w:rStyle w:val="Hyperlink"/>
            <w:rFonts w:ascii="Times New Roman" w:hAnsi="Times New Roman" w:cs="Times New Roman"/>
            <w:noProof/>
            <w:color w:val="auto"/>
            <w:sz w:val="26"/>
            <w:szCs w:val="26"/>
            <w:lang w:val="vi-VN"/>
          </w:rPr>
          <w:t>1.</w:t>
        </w:r>
        <w:r w:rsidRPr="00E82D90">
          <w:rPr>
            <w:rStyle w:val="Hyperlink"/>
            <w:rFonts w:ascii="Times New Roman" w:hAnsi="Times New Roman" w:cs="Times New Roman"/>
            <w:noProof/>
            <w:color w:val="auto"/>
            <w:sz w:val="26"/>
            <w:szCs w:val="26"/>
          </w:rPr>
          <w:t>2. Tên dự án đầu tư:</w:t>
        </w:r>
        <w:r w:rsidRPr="00E82D90">
          <w:rPr>
            <w:rStyle w:val="Hyperlink"/>
            <w:rFonts w:ascii="Times New Roman" w:hAnsi="Times New Roman" w:cs="Times New Roman"/>
            <w:noProof/>
            <w:color w:val="auto"/>
            <w:spacing w:val="-4"/>
            <w:sz w:val="26"/>
            <w:szCs w:val="26"/>
          </w:rPr>
          <w:t xml:space="preserve"> </w:t>
        </w:r>
        <w:r w:rsidRPr="00E82D90">
          <w:rPr>
            <w:rStyle w:val="Hyperlink"/>
            <w:rFonts w:ascii="Times New Roman" w:hAnsi="Times New Roman" w:cs="Times New Roman"/>
            <w:noProof/>
            <w:color w:val="auto"/>
            <w:sz w:val="26"/>
            <w:szCs w:val="26"/>
            <w:lang w:val="nl-NL"/>
          </w:rPr>
          <w:t>"Nâng công suất 250 tấn tinh bột/ngày.đêm nhà máy chế biến tinh bột sắn Cam Lộ";</w:t>
        </w:r>
        <w:r w:rsidRPr="00E82D90">
          <w:rPr>
            <w:rFonts w:ascii="Times New Roman" w:hAnsi="Times New Roman" w:cs="Times New Roman"/>
            <w:noProof/>
            <w:webHidden/>
            <w:sz w:val="26"/>
            <w:szCs w:val="26"/>
          </w:rPr>
          <w:tab/>
        </w:r>
        <w:r w:rsidRPr="00E82D90">
          <w:rPr>
            <w:rFonts w:ascii="Times New Roman" w:hAnsi="Times New Roman" w:cs="Times New Roman"/>
            <w:noProof/>
            <w:webHidden/>
            <w:sz w:val="26"/>
            <w:szCs w:val="26"/>
          </w:rPr>
          <w:fldChar w:fldCharType="begin"/>
        </w:r>
        <w:r w:rsidRPr="00E82D90">
          <w:rPr>
            <w:rFonts w:ascii="Times New Roman" w:hAnsi="Times New Roman" w:cs="Times New Roman"/>
            <w:noProof/>
            <w:webHidden/>
            <w:sz w:val="26"/>
            <w:szCs w:val="26"/>
          </w:rPr>
          <w:instrText xml:space="preserve"> PAGEREF _Toc104125989 \h </w:instrText>
        </w:r>
        <w:r w:rsidRPr="00E82D90">
          <w:rPr>
            <w:rFonts w:ascii="Times New Roman" w:hAnsi="Times New Roman" w:cs="Times New Roman"/>
            <w:noProof/>
            <w:webHidden/>
            <w:sz w:val="26"/>
            <w:szCs w:val="26"/>
          </w:rPr>
        </w:r>
        <w:r w:rsidRPr="00E82D90">
          <w:rPr>
            <w:rFonts w:ascii="Times New Roman" w:hAnsi="Times New Roman" w:cs="Times New Roman"/>
            <w:noProof/>
            <w:webHidden/>
            <w:sz w:val="26"/>
            <w:szCs w:val="26"/>
          </w:rPr>
          <w:fldChar w:fldCharType="separate"/>
        </w:r>
        <w:r w:rsidRPr="00E82D90">
          <w:rPr>
            <w:rFonts w:ascii="Times New Roman" w:hAnsi="Times New Roman" w:cs="Times New Roman"/>
            <w:noProof/>
            <w:webHidden/>
            <w:sz w:val="26"/>
            <w:szCs w:val="26"/>
          </w:rPr>
          <w:t>5</w:t>
        </w:r>
        <w:r w:rsidRPr="00E82D90">
          <w:rPr>
            <w:rFonts w:ascii="Times New Roman" w:hAnsi="Times New Roman" w:cs="Times New Roman"/>
            <w:noProof/>
            <w:webHidden/>
            <w:sz w:val="26"/>
            <w:szCs w:val="26"/>
          </w:rPr>
          <w:fldChar w:fldCharType="end"/>
        </w:r>
      </w:hyperlink>
    </w:p>
    <w:p w:rsidR="00204860" w:rsidRPr="00E82D90" w:rsidRDefault="00204860" w:rsidP="00204860">
      <w:pPr>
        <w:pStyle w:val="TOC2"/>
        <w:tabs>
          <w:tab w:val="right" w:leader="dot" w:pos="9678"/>
        </w:tabs>
        <w:ind w:left="0"/>
        <w:jc w:val="both"/>
        <w:rPr>
          <w:rFonts w:ascii="Times New Roman" w:eastAsiaTheme="minorEastAsia" w:hAnsi="Times New Roman" w:cs="Times New Roman"/>
          <w:noProof/>
          <w:sz w:val="26"/>
          <w:szCs w:val="26"/>
          <w:lang w:val="en-US"/>
        </w:rPr>
      </w:pPr>
      <w:hyperlink w:anchor="_Toc104125990" w:history="1">
        <w:r w:rsidRPr="00E82D90">
          <w:rPr>
            <w:rStyle w:val="Hyperlink"/>
            <w:rFonts w:ascii="Times New Roman" w:hAnsi="Times New Roman" w:cs="Times New Roman"/>
            <w:noProof/>
            <w:color w:val="auto"/>
            <w:sz w:val="26"/>
            <w:szCs w:val="26"/>
            <w:lang w:val="vi-VN"/>
          </w:rPr>
          <w:t>1.3</w:t>
        </w:r>
        <w:r w:rsidRPr="00E82D90">
          <w:rPr>
            <w:rStyle w:val="Hyperlink"/>
            <w:rFonts w:ascii="Times New Roman" w:hAnsi="Times New Roman" w:cs="Times New Roman"/>
            <w:noProof/>
            <w:color w:val="auto"/>
            <w:sz w:val="26"/>
            <w:szCs w:val="26"/>
          </w:rPr>
          <w:t>. Công suất, công nghệ, sản phẩm sản xuất của dự án đầu tư:</w:t>
        </w:r>
        <w:r w:rsidRPr="00E82D90">
          <w:rPr>
            <w:rFonts w:ascii="Times New Roman" w:hAnsi="Times New Roman" w:cs="Times New Roman"/>
            <w:noProof/>
            <w:webHidden/>
            <w:sz w:val="26"/>
            <w:szCs w:val="26"/>
          </w:rPr>
          <w:tab/>
        </w:r>
        <w:r w:rsidRPr="00E82D90">
          <w:rPr>
            <w:rFonts w:ascii="Times New Roman" w:hAnsi="Times New Roman" w:cs="Times New Roman"/>
            <w:noProof/>
            <w:webHidden/>
            <w:sz w:val="26"/>
            <w:szCs w:val="26"/>
          </w:rPr>
          <w:fldChar w:fldCharType="begin"/>
        </w:r>
        <w:r w:rsidRPr="00E82D90">
          <w:rPr>
            <w:rFonts w:ascii="Times New Roman" w:hAnsi="Times New Roman" w:cs="Times New Roman"/>
            <w:noProof/>
            <w:webHidden/>
            <w:sz w:val="26"/>
            <w:szCs w:val="26"/>
          </w:rPr>
          <w:instrText xml:space="preserve"> PAGEREF _Toc104125990 \h </w:instrText>
        </w:r>
        <w:r w:rsidRPr="00E82D90">
          <w:rPr>
            <w:rFonts w:ascii="Times New Roman" w:hAnsi="Times New Roman" w:cs="Times New Roman"/>
            <w:noProof/>
            <w:webHidden/>
            <w:sz w:val="26"/>
            <w:szCs w:val="26"/>
          </w:rPr>
        </w:r>
        <w:r w:rsidRPr="00E82D90">
          <w:rPr>
            <w:rFonts w:ascii="Times New Roman" w:hAnsi="Times New Roman" w:cs="Times New Roman"/>
            <w:noProof/>
            <w:webHidden/>
            <w:sz w:val="26"/>
            <w:szCs w:val="26"/>
          </w:rPr>
          <w:fldChar w:fldCharType="separate"/>
        </w:r>
        <w:r w:rsidRPr="00E82D90">
          <w:rPr>
            <w:rFonts w:ascii="Times New Roman" w:hAnsi="Times New Roman" w:cs="Times New Roman"/>
            <w:noProof/>
            <w:webHidden/>
            <w:sz w:val="26"/>
            <w:szCs w:val="26"/>
          </w:rPr>
          <w:t>5</w:t>
        </w:r>
        <w:r w:rsidRPr="00E82D90">
          <w:rPr>
            <w:rFonts w:ascii="Times New Roman" w:hAnsi="Times New Roman" w:cs="Times New Roman"/>
            <w:noProof/>
            <w:webHidden/>
            <w:sz w:val="26"/>
            <w:szCs w:val="26"/>
          </w:rPr>
          <w:fldChar w:fldCharType="end"/>
        </w:r>
      </w:hyperlink>
    </w:p>
    <w:p w:rsidR="00204860" w:rsidRPr="00E82D90" w:rsidRDefault="00204860" w:rsidP="00204860">
      <w:pPr>
        <w:pStyle w:val="TOC3"/>
        <w:tabs>
          <w:tab w:val="right" w:leader="dot" w:pos="9678"/>
        </w:tabs>
        <w:ind w:left="0"/>
        <w:jc w:val="both"/>
        <w:rPr>
          <w:rFonts w:ascii="Times New Roman" w:hAnsi="Times New Roman" w:cs="Times New Roman"/>
          <w:noProof/>
          <w:sz w:val="26"/>
          <w:szCs w:val="26"/>
        </w:rPr>
      </w:pPr>
      <w:hyperlink w:anchor="_Toc104125991" w:history="1">
        <w:r w:rsidRPr="00E82D90">
          <w:rPr>
            <w:rStyle w:val="Hyperlink"/>
            <w:rFonts w:ascii="Times New Roman" w:hAnsi="Times New Roman" w:cs="Times New Roman"/>
            <w:noProof/>
            <w:color w:val="auto"/>
            <w:sz w:val="26"/>
            <w:szCs w:val="26"/>
          </w:rPr>
          <w:t xml:space="preserve">1.3.1. Công suất của dự án đầu tư: </w:t>
        </w:r>
        <w:r w:rsidRPr="00E82D90">
          <w:rPr>
            <w:rStyle w:val="Hyperlink"/>
            <w:rFonts w:ascii="Times New Roman" w:hAnsi="Times New Roman" w:cs="Times New Roman"/>
            <w:noProof/>
            <w:color w:val="auto"/>
            <w:spacing w:val="-4"/>
            <w:sz w:val="26"/>
            <w:szCs w:val="26"/>
          </w:rPr>
          <w:t>.</w:t>
        </w:r>
        <w:r w:rsidRPr="00E82D90">
          <w:rPr>
            <w:rFonts w:ascii="Times New Roman" w:hAnsi="Times New Roman" w:cs="Times New Roman"/>
            <w:noProof/>
            <w:webHidden/>
            <w:sz w:val="26"/>
            <w:szCs w:val="26"/>
          </w:rPr>
          <w:tab/>
        </w:r>
        <w:r w:rsidRPr="00E82D90">
          <w:rPr>
            <w:rFonts w:ascii="Times New Roman" w:hAnsi="Times New Roman" w:cs="Times New Roman"/>
            <w:noProof/>
            <w:webHidden/>
            <w:sz w:val="26"/>
            <w:szCs w:val="26"/>
          </w:rPr>
          <w:fldChar w:fldCharType="begin"/>
        </w:r>
        <w:r w:rsidRPr="00E82D90">
          <w:rPr>
            <w:rFonts w:ascii="Times New Roman" w:hAnsi="Times New Roman" w:cs="Times New Roman"/>
            <w:noProof/>
            <w:webHidden/>
            <w:sz w:val="26"/>
            <w:szCs w:val="26"/>
          </w:rPr>
          <w:instrText xml:space="preserve"> PAGEREF _Toc104125991 \h </w:instrText>
        </w:r>
        <w:r w:rsidRPr="00E82D90">
          <w:rPr>
            <w:rFonts w:ascii="Times New Roman" w:hAnsi="Times New Roman" w:cs="Times New Roman"/>
            <w:noProof/>
            <w:webHidden/>
            <w:sz w:val="26"/>
            <w:szCs w:val="26"/>
          </w:rPr>
        </w:r>
        <w:r w:rsidRPr="00E82D90">
          <w:rPr>
            <w:rFonts w:ascii="Times New Roman" w:hAnsi="Times New Roman" w:cs="Times New Roman"/>
            <w:noProof/>
            <w:webHidden/>
            <w:sz w:val="26"/>
            <w:szCs w:val="26"/>
          </w:rPr>
          <w:fldChar w:fldCharType="separate"/>
        </w:r>
        <w:r w:rsidRPr="00E82D90">
          <w:rPr>
            <w:rFonts w:ascii="Times New Roman" w:hAnsi="Times New Roman" w:cs="Times New Roman"/>
            <w:noProof/>
            <w:webHidden/>
            <w:sz w:val="26"/>
            <w:szCs w:val="26"/>
          </w:rPr>
          <w:t>5</w:t>
        </w:r>
        <w:r w:rsidRPr="00E82D90">
          <w:rPr>
            <w:rFonts w:ascii="Times New Roman" w:hAnsi="Times New Roman" w:cs="Times New Roman"/>
            <w:noProof/>
            <w:webHidden/>
            <w:sz w:val="26"/>
            <w:szCs w:val="26"/>
          </w:rPr>
          <w:fldChar w:fldCharType="end"/>
        </w:r>
      </w:hyperlink>
    </w:p>
    <w:p w:rsidR="00204860" w:rsidRPr="00E82D90" w:rsidRDefault="00204860" w:rsidP="00204860">
      <w:pPr>
        <w:pStyle w:val="TOC3"/>
        <w:tabs>
          <w:tab w:val="right" w:leader="dot" w:pos="9678"/>
        </w:tabs>
        <w:ind w:left="0"/>
        <w:jc w:val="both"/>
        <w:rPr>
          <w:rFonts w:ascii="Times New Roman" w:hAnsi="Times New Roman" w:cs="Times New Roman"/>
          <w:noProof/>
          <w:sz w:val="26"/>
          <w:szCs w:val="26"/>
        </w:rPr>
      </w:pPr>
      <w:hyperlink w:anchor="_Toc104125992" w:history="1">
        <w:r w:rsidRPr="00E82D90">
          <w:rPr>
            <w:rStyle w:val="Hyperlink"/>
            <w:rFonts w:ascii="Times New Roman" w:hAnsi="Times New Roman" w:cs="Times New Roman"/>
            <w:noProof/>
            <w:color w:val="auto"/>
            <w:sz w:val="26"/>
            <w:szCs w:val="26"/>
          </w:rPr>
          <w:t>1.3.2. Công nghệ sản xuất của dự án đầu tư:</w:t>
        </w:r>
        <w:r w:rsidRPr="00E82D90">
          <w:rPr>
            <w:rFonts w:ascii="Times New Roman" w:hAnsi="Times New Roman" w:cs="Times New Roman"/>
            <w:noProof/>
            <w:webHidden/>
            <w:sz w:val="26"/>
            <w:szCs w:val="26"/>
          </w:rPr>
          <w:tab/>
        </w:r>
        <w:r w:rsidRPr="00E82D90">
          <w:rPr>
            <w:rFonts w:ascii="Times New Roman" w:hAnsi="Times New Roman" w:cs="Times New Roman"/>
            <w:noProof/>
            <w:webHidden/>
            <w:sz w:val="26"/>
            <w:szCs w:val="26"/>
          </w:rPr>
          <w:fldChar w:fldCharType="begin"/>
        </w:r>
        <w:r w:rsidRPr="00E82D90">
          <w:rPr>
            <w:rFonts w:ascii="Times New Roman" w:hAnsi="Times New Roman" w:cs="Times New Roman"/>
            <w:noProof/>
            <w:webHidden/>
            <w:sz w:val="26"/>
            <w:szCs w:val="26"/>
          </w:rPr>
          <w:instrText xml:space="preserve"> PAGEREF _Toc104125992 \h </w:instrText>
        </w:r>
        <w:r w:rsidRPr="00E82D90">
          <w:rPr>
            <w:rFonts w:ascii="Times New Roman" w:hAnsi="Times New Roman" w:cs="Times New Roman"/>
            <w:noProof/>
            <w:webHidden/>
            <w:sz w:val="26"/>
            <w:szCs w:val="26"/>
          </w:rPr>
        </w:r>
        <w:r w:rsidRPr="00E82D90">
          <w:rPr>
            <w:rFonts w:ascii="Times New Roman" w:hAnsi="Times New Roman" w:cs="Times New Roman"/>
            <w:noProof/>
            <w:webHidden/>
            <w:sz w:val="26"/>
            <w:szCs w:val="26"/>
          </w:rPr>
          <w:fldChar w:fldCharType="separate"/>
        </w:r>
        <w:r w:rsidRPr="00E82D90">
          <w:rPr>
            <w:rFonts w:ascii="Times New Roman" w:hAnsi="Times New Roman" w:cs="Times New Roman"/>
            <w:noProof/>
            <w:webHidden/>
            <w:sz w:val="26"/>
            <w:szCs w:val="26"/>
          </w:rPr>
          <w:t>5</w:t>
        </w:r>
        <w:r w:rsidRPr="00E82D90">
          <w:rPr>
            <w:rFonts w:ascii="Times New Roman" w:hAnsi="Times New Roman" w:cs="Times New Roman"/>
            <w:noProof/>
            <w:webHidden/>
            <w:sz w:val="26"/>
            <w:szCs w:val="26"/>
          </w:rPr>
          <w:fldChar w:fldCharType="end"/>
        </w:r>
      </w:hyperlink>
    </w:p>
    <w:p w:rsidR="00204860" w:rsidRPr="00E82D90" w:rsidRDefault="00204860" w:rsidP="00204860">
      <w:pPr>
        <w:pStyle w:val="TOC3"/>
        <w:tabs>
          <w:tab w:val="right" w:leader="dot" w:pos="9678"/>
        </w:tabs>
        <w:ind w:left="0"/>
        <w:jc w:val="both"/>
        <w:rPr>
          <w:rFonts w:ascii="Times New Roman" w:hAnsi="Times New Roman" w:cs="Times New Roman"/>
          <w:noProof/>
          <w:sz w:val="26"/>
          <w:szCs w:val="26"/>
        </w:rPr>
      </w:pPr>
      <w:hyperlink w:anchor="_Toc104125993" w:history="1">
        <w:r w:rsidRPr="00E82D90">
          <w:rPr>
            <w:rStyle w:val="Hyperlink"/>
            <w:rFonts w:ascii="Times New Roman" w:hAnsi="Times New Roman" w:cs="Times New Roman"/>
            <w:noProof/>
            <w:color w:val="auto"/>
            <w:sz w:val="26"/>
            <w:szCs w:val="26"/>
          </w:rPr>
          <w:t>1.3.3. Sản phẩm của dự án đầu tư:</w:t>
        </w:r>
        <w:r w:rsidRPr="00E82D90">
          <w:rPr>
            <w:rFonts w:ascii="Times New Roman" w:hAnsi="Times New Roman" w:cs="Times New Roman"/>
            <w:noProof/>
            <w:webHidden/>
            <w:sz w:val="26"/>
            <w:szCs w:val="26"/>
          </w:rPr>
          <w:tab/>
        </w:r>
        <w:r w:rsidRPr="00E82D90">
          <w:rPr>
            <w:rFonts w:ascii="Times New Roman" w:hAnsi="Times New Roman" w:cs="Times New Roman"/>
            <w:noProof/>
            <w:webHidden/>
            <w:sz w:val="26"/>
            <w:szCs w:val="26"/>
          </w:rPr>
          <w:fldChar w:fldCharType="begin"/>
        </w:r>
        <w:r w:rsidRPr="00E82D90">
          <w:rPr>
            <w:rFonts w:ascii="Times New Roman" w:hAnsi="Times New Roman" w:cs="Times New Roman"/>
            <w:noProof/>
            <w:webHidden/>
            <w:sz w:val="26"/>
            <w:szCs w:val="26"/>
          </w:rPr>
          <w:instrText xml:space="preserve"> PAGEREF _Toc104125993 \h </w:instrText>
        </w:r>
        <w:r w:rsidRPr="00E82D90">
          <w:rPr>
            <w:rFonts w:ascii="Times New Roman" w:hAnsi="Times New Roman" w:cs="Times New Roman"/>
            <w:noProof/>
            <w:webHidden/>
            <w:sz w:val="26"/>
            <w:szCs w:val="26"/>
          </w:rPr>
        </w:r>
        <w:r w:rsidRPr="00E82D90">
          <w:rPr>
            <w:rFonts w:ascii="Times New Roman" w:hAnsi="Times New Roman" w:cs="Times New Roman"/>
            <w:noProof/>
            <w:webHidden/>
            <w:sz w:val="26"/>
            <w:szCs w:val="26"/>
          </w:rPr>
          <w:fldChar w:fldCharType="separate"/>
        </w:r>
        <w:r w:rsidRPr="00E82D90">
          <w:rPr>
            <w:rFonts w:ascii="Times New Roman" w:hAnsi="Times New Roman" w:cs="Times New Roman"/>
            <w:noProof/>
            <w:webHidden/>
            <w:sz w:val="26"/>
            <w:szCs w:val="26"/>
          </w:rPr>
          <w:t>7</w:t>
        </w:r>
        <w:r w:rsidRPr="00E82D90">
          <w:rPr>
            <w:rFonts w:ascii="Times New Roman" w:hAnsi="Times New Roman" w:cs="Times New Roman"/>
            <w:noProof/>
            <w:webHidden/>
            <w:sz w:val="26"/>
            <w:szCs w:val="26"/>
          </w:rPr>
          <w:fldChar w:fldCharType="end"/>
        </w:r>
      </w:hyperlink>
    </w:p>
    <w:p w:rsidR="00204860" w:rsidRPr="00E82D90" w:rsidRDefault="00204860" w:rsidP="00204860">
      <w:pPr>
        <w:pStyle w:val="TOC2"/>
        <w:tabs>
          <w:tab w:val="right" w:leader="dot" w:pos="9678"/>
        </w:tabs>
        <w:ind w:left="0"/>
        <w:jc w:val="both"/>
        <w:rPr>
          <w:rFonts w:ascii="Times New Roman" w:eastAsiaTheme="minorEastAsia" w:hAnsi="Times New Roman" w:cs="Times New Roman"/>
          <w:noProof/>
          <w:sz w:val="26"/>
          <w:szCs w:val="26"/>
          <w:lang w:val="en-US"/>
        </w:rPr>
      </w:pPr>
      <w:hyperlink w:anchor="_Toc104125994" w:history="1">
        <w:r w:rsidRPr="00E82D90">
          <w:rPr>
            <w:rStyle w:val="Hyperlink"/>
            <w:rFonts w:ascii="Times New Roman" w:hAnsi="Times New Roman" w:cs="Times New Roman"/>
            <w:noProof/>
            <w:color w:val="auto"/>
            <w:sz w:val="26"/>
            <w:szCs w:val="26"/>
            <w:lang w:val="vi-VN"/>
          </w:rPr>
          <w:t>1.</w:t>
        </w:r>
        <w:r w:rsidRPr="00E82D90">
          <w:rPr>
            <w:rStyle w:val="Hyperlink"/>
            <w:rFonts w:ascii="Times New Roman" w:hAnsi="Times New Roman" w:cs="Times New Roman"/>
            <w:noProof/>
            <w:color w:val="auto"/>
            <w:sz w:val="26"/>
            <w:szCs w:val="26"/>
          </w:rPr>
          <w:t>4. Nguyên liệu, nhiên liệu, vật liệu, điện năng, hóa chất sử dụng, nguồn cung cấp điện, nước của dự án đầu tư:</w:t>
        </w:r>
        <w:r w:rsidRPr="00E82D90">
          <w:rPr>
            <w:rFonts w:ascii="Times New Roman" w:hAnsi="Times New Roman" w:cs="Times New Roman"/>
            <w:noProof/>
            <w:webHidden/>
            <w:sz w:val="26"/>
            <w:szCs w:val="26"/>
          </w:rPr>
          <w:tab/>
        </w:r>
        <w:r w:rsidRPr="00E82D90">
          <w:rPr>
            <w:rFonts w:ascii="Times New Roman" w:hAnsi="Times New Roman" w:cs="Times New Roman"/>
            <w:noProof/>
            <w:webHidden/>
            <w:sz w:val="26"/>
            <w:szCs w:val="26"/>
          </w:rPr>
          <w:fldChar w:fldCharType="begin"/>
        </w:r>
        <w:r w:rsidRPr="00E82D90">
          <w:rPr>
            <w:rFonts w:ascii="Times New Roman" w:hAnsi="Times New Roman" w:cs="Times New Roman"/>
            <w:noProof/>
            <w:webHidden/>
            <w:sz w:val="26"/>
            <w:szCs w:val="26"/>
          </w:rPr>
          <w:instrText xml:space="preserve"> PAGEREF _Toc104125994 \h </w:instrText>
        </w:r>
        <w:r w:rsidRPr="00E82D90">
          <w:rPr>
            <w:rFonts w:ascii="Times New Roman" w:hAnsi="Times New Roman" w:cs="Times New Roman"/>
            <w:noProof/>
            <w:webHidden/>
            <w:sz w:val="26"/>
            <w:szCs w:val="26"/>
          </w:rPr>
        </w:r>
        <w:r w:rsidRPr="00E82D90">
          <w:rPr>
            <w:rFonts w:ascii="Times New Roman" w:hAnsi="Times New Roman" w:cs="Times New Roman"/>
            <w:noProof/>
            <w:webHidden/>
            <w:sz w:val="26"/>
            <w:szCs w:val="26"/>
          </w:rPr>
          <w:fldChar w:fldCharType="separate"/>
        </w:r>
        <w:r w:rsidRPr="00E82D90">
          <w:rPr>
            <w:rFonts w:ascii="Times New Roman" w:hAnsi="Times New Roman" w:cs="Times New Roman"/>
            <w:noProof/>
            <w:webHidden/>
            <w:sz w:val="26"/>
            <w:szCs w:val="26"/>
          </w:rPr>
          <w:t>7</w:t>
        </w:r>
        <w:r w:rsidRPr="00E82D90">
          <w:rPr>
            <w:rFonts w:ascii="Times New Roman" w:hAnsi="Times New Roman" w:cs="Times New Roman"/>
            <w:noProof/>
            <w:webHidden/>
            <w:sz w:val="26"/>
            <w:szCs w:val="26"/>
          </w:rPr>
          <w:fldChar w:fldCharType="end"/>
        </w:r>
      </w:hyperlink>
    </w:p>
    <w:p w:rsidR="00204860" w:rsidRPr="00E82D90" w:rsidRDefault="00204860" w:rsidP="00204860">
      <w:pPr>
        <w:pStyle w:val="TOC3"/>
        <w:tabs>
          <w:tab w:val="right" w:leader="dot" w:pos="9678"/>
        </w:tabs>
        <w:ind w:left="0"/>
        <w:jc w:val="both"/>
        <w:rPr>
          <w:rFonts w:ascii="Times New Roman" w:hAnsi="Times New Roman" w:cs="Times New Roman"/>
          <w:noProof/>
          <w:sz w:val="26"/>
          <w:szCs w:val="26"/>
        </w:rPr>
      </w:pPr>
      <w:hyperlink w:anchor="_Toc104125995" w:history="1">
        <w:r w:rsidRPr="00E82D90">
          <w:rPr>
            <w:rStyle w:val="Hyperlink"/>
            <w:rFonts w:ascii="Times New Roman" w:hAnsi="Times New Roman" w:cs="Times New Roman"/>
            <w:noProof/>
            <w:color w:val="auto"/>
            <w:sz w:val="26"/>
            <w:szCs w:val="26"/>
          </w:rPr>
          <w:t>1.4.1. Sắn củ tươi:.</w:t>
        </w:r>
        <w:r w:rsidRPr="00E82D90">
          <w:rPr>
            <w:rFonts w:ascii="Times New Roman" w:hAnsi="Times New Roman" w:cs="Times New Roman"/>
            <w:noProof/>
            <w:webHidden/>
            <w:sz w:val="26"/>
            <w:szCs w:val="26"/>
          </w:rPr>
          <w:tab/>
        </w:r>
        <w:r w:rsidRPr="00E82D90">
          <w:rPr>
            <w:rFonts w:ascii="Times New Roman" w:hAnsi="Times New Roman" w:cs="Times New Roman"/>
            <w:noProof/>
            <w:webHidden/>
            <w:sz w:val="26"/>
            <w:szCs w:val="26"/>
          </w:rPr>
          <w:fldChar w:fldCharType="begin"/>
        </w:r>
        <w:r w:rsidRPr="00E82D90">
          <w:rPr>
            <w:rFonts w:ascii="Times New Roman" w:hAnsi="Times New Roman" w:cs="Times New Roman"/>
            <w:noProof/>
            <w:webHidden/>
            <w:sz w:val="26"/>
            <w:szCs w:val="26"/>
          </w:rPr>
          <w:instrText xml:space="preserve"> PAGEREF _Toc104125995 \h </w:instrText>
        </w:r>
        <w:r w:rsidRPr="00E82D90">
          <w:rPr>
            <w:rFonts w:ascii="Times New Roman" w:hAnsi="Times New Roman" w:cs="Times New Roman"/>
            <w:noProof/>
            <w:webHidden/>
            <w:sz w:val="26"/>
            <w:szCs w:val="26"/>
          </w:rPr>
        </w:r>
        <w:r w:rsidRPr="00E82D90">
          <w:rPr>
            <w:rFonts w:ascii="Times New Roman" w:hAnsi="Times New Roman" w:cs="Times New Roman"/>
            <w:noProof/>
            <w:webHidden/>
            <w:sz w:val="26"/>
            <w:szCs w:val="26"/>
          </w:rPr>
          <w:fldChar w:fldCharType="separate"/>
        </w:r>
        <w:r w:rsidRPr="00E82D90">
          <w:rPr>
            <w:rFonts w:ascii="Times New Roman" w:hAnsi="Times New Roman" w:cs="Times New Roman"/>
            <w:noProof/>
            <w:webHidden/>
            <w:sz w:val="26"/>
            <w:szCs w:val="26"/>
          </w:rPr>
          <w:t>8</w:t>
        </w:r>
        <w:r w:rsidRPr="00E82D90">
          <w:rPr>
            <w:rFonts w:ascii="Times New Roman" w:hAnsi="Times New Roman" w:cs="Times New Roman"/>
            <w:noProof/>
            <w:webHidden/>
            <w:sz w:val="26"/>
            <w:szCs w:val="26"/>
          </w:rPr>
          <w:fldChar w:fldCharType="end"/>
        </w:r>
      </w:hyperlink>
    </w:p>
    <w:p w:rsidR="00204860" w:rsidRPr="00E82D90" w:rsidRDefault="00204860" w:rsidP="00204860">
      <w:pPr>
        <w:pStyle w:val="TOC3"/>
        <w:tabs>
          <w:tab w:val="right" w:leader="dot" w:pos="9678"/>
        </w:tabs>
        <w:ind w:left="0"/>
        <w:jc w:val="both"/>
        <w:rPr>
          <w:rFonts w:ascii="Times New Roman" w:hAnsi="Times New Roman" w:cs="Times New Roman"/>
          <w:noProof/>
          <w:sz w:val="26"/>
          <w:szCs w:val="26"/>
        </w:rPr>
      </w:pPr>
      <w:hyperlink w:anchor="_Toc104125996" w:history="1">
        <w:r w:rsidRPr="00E82D90">
          <w:rPr>
            <w:rStyle w:val="Hyperlink"/>
            <w:rFonts w:ascii="Times New Roman" w:hAnsi="Times New Roman" w:cs="Times New Roman"/>
            <w:noProof/>
            <w:color w:val="auto"/>
            <w:sz w:val="26"/>
            <w:szCs w:val="26"/>
          </w:rPr>
          <w:t>1.4.2. Nhu cầu sử dụng nước:</w:t>
        </w:r>
        <w:r w:rsidRPr="00E82D90">
          <w:rPr>
            <w:rFonts w:ascii="Times New Roman" w:hAnsi="Times New Roman" w:cs="Times New Roman"/>
            <w:noProof/>
            <w:webHidden/>
            <w:sz w:val="26"/>
            <w:szCs w:val="26"/>
          </w:rPr>
          <w:tab/>
        </w:r>
        <w:r w:rsidRPr="00E82D90">
          <w:rPr>
            <w:rFonts w:ascii="Times New Roman" w:hAnsi="Times New Roman" w:cs="Times New Roman"/>
            <w:noProof/>
            <w:webHidden/>
            <w:sz w:val="26"/>
            <w:szCs w:val="26"/>
          </w:rPr>
          <w:fldChar w:fldCharType="begin"/>
        </w:r>
        <w:r w:rsidRPr="00E82D90">
          <w:rPr>
            <w:rFonts w:ascii="Times New Roman" w:hAnsi="Times New Roman" w:cs="Times New Roman"/>
            <w:noProof/>
            <w:webHidden/>
            <w:sz w:val="26"/>
            <w:szCs w:val="26"/>
          </w:rPr>
          <w:instrText xml:space="preserve"> PAGEREF _Toc104125996 \h </w:instrText>
        </w:r>
        <w:r w:rsidRPr="00E82D90">
          <w:rPr>
            <w:rFonts w:ascii="Times New Roman" w:hAnsi="Times New Roman" w:cs="Times New Roman"/>
            <w:noProof/>
            <w:webHidden/>
            <w:sz w:val="26"/>
            <w:szCs w:val="26"/>
          </w:rPr>
        </w:r>
        <w:r w:rsidRPr="00E82D90">
          <w:rPr>
            <w:rFonts w:ascii="Times New Roman" w:hAnsi="Times New Roman" w:cs="Times New Roman"/>
            <w:noProof/>
            <w:webHidden/>
            <w:sz w:val="26"/>
            <w:szCs w:val="26"/>
          </w:rPr>
          <w:fldChar w:fldCharType="separate"/>
        </w:r>
        <w:r w:rsidRPr="00E82D90">
          <w:rPr>
            <w:rFonts w:ascii="Times New Roman" w:hAnsi="Times New Roman" w:cs="Times New Roman"/>
            <w:noProof/>
            <w:webHidden/>
            <w:sz w:val="26"/>
            <w:szCs w:val="26"/>
          </w:rPr>
          <w:t>8</w:t>
        </w:r>
        <w:r w:rsidRPr="00E82D90">
          <w:rPr>
            <w:rFonts w:ascii="Times New Roman" w:hAnsi="Times New Roman" w:cs="Times New Roman"/>
            <w:noProof/>
            <w:webHidden/>
            <w:sz w:val="26"/>
            <w:szCs w:val="26"/>
          </w:rPr>
          <w:fldChar w:fldCharType="end"/>
        </w:r>
      </w:hyperlink>
    </w:p>
    <w:p w:rsidR="00204860" w:rsidRPr="00E82D90" w:rsidRDefault="00204860" w:rsidP="00204860">
      <w:pPr>
        <w:pStyle w:val="TOC3"/>
        <w:tabs>
          <w:tab w:val="right" w:leader="dot" w:pos="9678"/>
        </w:tabs>
        <w:ind w:left="0"/>
        <w:jc w:val="both"/>
        <w:rPr>
          <w:rFonts w:ascii="Times New Roman" w:hAnsi="Times New Roman" w:cs="Times New Roman"/>
          <w:noProof/>
          <w:sz w:val="26"/>
          <w:szCs w:val="26"/>
        </w:rPr>
      </w:pPr>
      <w:hyperlink w:anchor="_Toc104125997" w:history="1">
        <w:r w:rsidRPr="00E82D90">
          <w:rPr>
            <w:rStyle w:val="Hyperlink"/>
            <w:rFonts w:ascii="Times New Roman" w:hAnsi="Times New Roman" w:cs="Times New Roman"/>
            <w:noProof/>
            <w:color w:val="auto"/>
            <w:sz w:val="26"/>
            <w:szCs w:val="26"/>
          </w:rPr>
          <w:t>1.4.3. Nhu cầu sử dụng điện</w:t>
        </w:r>
        <w:r w:rsidRPr="00E82D90">
          <w:rPr>
            <w:rFonts w:ascii="Times New Roman" w:hAnsi="Times New Roman" w:cs="Times New Roman"/>
            <w:noProof/>
            <w:webHidden/>
            <w:sz w:val="26"/>
            <w:szCs w:val="26"/>
          </w:rPr>
          <w:tab/>
        </w:r>
        <w:r w:rsidRPr="00E82D90">
          <w:rPr>
            <w:rFonts w:ascii="Times New Roman" w:hAnsi="Times New Roman" w:cs="Times New Roman"/>
            <w:noProof/>
            <w:webHidden/>
            <w:sz w:val="26"/>
            <w:szCs w:val="26"/>
          </w:rPr>
          <w:fldChar w:fldCharType="begin"/>
        </w:r>
        <w:r w:rsidRPr="00E82D90">
          <w:rPr>
            <w:rFonts w:ascii="Times New Roman" w:hAnsi="Times New Roman" w:cs="Times New Roman"/>
            <w:noProof/>
            <w:webHidden/>
            <w:sz w:val="26"/>
            <w:szCs w:val="26"/>
          </w:rPr>
          <w:instrText xml:space="preserve"> PAGEREF _Toc104125997 \h </w:instrText>
        </w:r>
        <w:r w:rsidRPr="00E82D90">
          <w:rPr>
            <w:rFonts w:ascii="Times New Roman" w:hAnsi="Times New Roman" w:cs="Times New Roman"/>
            <w:noProof/>
            <w:webHidden/>
            <w:sz w:val="26"/>
            <w:szCs w:val="26"/>
          </w:rPr>
        </w:r>
        <w:r w:rsidRPr="00E82D90">
          <w:rPr>
            <w:rFonts w:ascii="Times New Roman" w:hAnsi="Times New Roman" w:cs="Times New Roman"/>
            <w:noProof/>
            <w:webHidden/>
            <w:sz w:val="26"/>
            <w:szCs w:val="26"/>
          </w:rPr>
          <w:fldChar w:fldCharType="separate"/>
        </w:r>
        <w:r w:rsidRPr="00E82D90">
          <w:rPr>
            <w:rFonts w:ascii="Times New Roman" w:hAnsi="Times New Roman" w:cs="Times New Roman"/>
            <w:noProof/>
            <w:webHidden/>
            <w:sz w:val="26"/>
            <w:szCs w:val="26"/>
          </w:rPr>
          <w:t>8</w:t>
        </w:r>
        <w:r w:rsidRPr="00E82D90">
          <w:rPr>
            <w:rFonts w:ascii="Times New Roman" w:hAnsi="Times New Roman" w:cs="Times New Roman"/>
            <w:noProof/>
            <w:webHidden/>
            <w:sz w:val="26"/>
            <w:szCs w:val="26"/>
          </w:rPr>
          <w:fldChar w:fldCharType="end"/>
        </w:r>
      </w:hyperlink>
    </w:p>
    <w:p w:rsidR="00204860" w:rsidRPr="00E82D90" w:rsidRDefault="00204860" w:rsidP="00204860">
      <w:pPr>
        <w:pStyle w:val="TOC2"/>
        <w:tabs>
          <w:tab w:val="right" w:leader="dot" w:pos="9678"/>
        </w:tabs>
        <w:ind w:left="0"/>
        <w:jc w:val="both"/>
        <w:rPr>
          <w:rFonts w:ascii="Times New Roman" w:eastAsiaTheme="minorEastAsia" w:hAnsi="Times New Roman" w:cs="Times New Roman"/>
          <w:noProof/>
          <w:sz w:val="26"/>
          <w:szCs w:val="26"/>
          <w:lang w:val="en-US"/>
        </w:rPr>
      </w:pPr>
      <w:hyperlink w:anchor="_Toc104125998" w:history="1">
        <w:r w:rsidRPr="00E82D90">
          <w:rPr>
            <w:rStyle w:val="Hyperlink"/>
            <w:rFonts w:ascii="Times New Roman" w:hAnsi="Times New Roman" w:cs="Times New Roman"/>
            <w:noProof/>
            <w:color w:val="auto"/>
            <w:sz w:val="26"/>
            <w:szCs w:val="26"/>
            <w:lang w:val="vi-VN"/>
          </w:rPr>
          <w:t>1.</w:t>
        </w:r>
        <w:r w:rsidRPr="00E82D90">
          <w:rPr>
            <w:rStyle w:val="Hyperlink"/>
            <w:rFonts w:ascii="Times New Roman" w:hAnsi="Times New Roman" w:cs="Times New Roman"/>
            <w:noProof/>
            <w:color w:val="auto"/>
            <w:sz w:val="26"/>
            <w:szCs w:val="26"/>
          </w:rPr>
          <w:t>5. Các thông tin khác liên quan đến dự án đầu tư:</w:t>
        </w:r>
        <w:r w:rsidRPr="00E82D90">
          <w:rPr>
            <w:rFonts w:ascii="Times New Roman" w:hAnsi="Times New Roman" w:cs="Times New Roman"/>
            <w:noProof/>
            <w:webHidden/>
            <w:sz w:val="26"/>
            <w:szCs w:val="26"/>
          </w:rPr>
          <w:tab/>
        </w:r>
        <w:r w:rsidRPr="00E82D90">
          <w:rPr>
            <w:rFonts w:ascii="Times New Roman" w:hAnsi="Times New Roman" w:cs="Times New Roman"/>
            <w:noProof/>
            <w:webHidden/>
            <w:sz w:val="26"/>
            <w:szCs w:val="26"/>
          </w:rPr>
          <w:fldChar w:fldCharType="begin"/>
        </w:r>
        <w:r w:rsidRPr="00E82D90">
          <w:rPr>
            <w:rFonts w:ascii="Times New Roman" w:hAnsi="Times New Roman" w:cs="Times New Roman"/>
            <w:noProof/>
            <w:webHidden/>
            <w:sz w:val="26"/>
            <w:szCs w:val="26"/>
          </w:rPr>
          <w:instrText xml:space="preserve"> PAGEREF _Toc104125998 \h </w:instrText>
        </w:r>
        <w:r w:rsidRPr="00E82D90">
          <w:rPr>
            <w:rFonts w:ascii="Times New Roman" w:hAnsi="Times New Roman" w:cs="Times New Roman"/>
            <w:noProof/>
            <w:webHidden/>
            <w:sz w:val="26"/>
            <w:szCs w:val="26"/>
          </w:rPr>
        </w:r>
        <w:r w:rsidRPr="00E82D90">
          <w:rPr>
            <w:rFonts w:ascii="Times New Roman" w:hAnsi="Times New Roman" w:cs="Times New Roman"/>
            <w:noProof/>
            <w:webHidden/>
            <w:sz w:val="26"/>
            <w:szCs w:val="26"/>
          </w:rPr>
          <w:fldChar w:fldCharType="separate"/>
        </w:r>
        <w:r w:rsidRPr="00E82D90">
          <w:rPr>
            <w:rFonts w:ascii="Times New Roman" w:hAnsi="Times New Roman" w:cs="Times New Roman"/>
            <w:noProof/>
            <w:webHidden/>
            <w:sz w:val="26"/>
            <w:szCs w:val="26"/>
          </w:rPr>
          <w:t>8</w:t>
        </w:r>
        <w:r w:rsidRPr="00E82D90">
          <w:rPr>
            <w:rFonts w:ascii="Times New Roman" w:hAnsi="Times New Roman" w:cs="Times New Roman"/>
            <w:noProof/>
            <w:webHidden/>
            <w:sz w:val="26"/>
            <w:szCs w:val="26"/>
          </w:rPr>
          <w:fldChar w:fldCharType="end"/>
        </w:r>
      </w:hyperlink>
    </w:p>
    <w:p w:rsidR="00204860" w:rsidRPr="00E82D90" w:rsidRDefault="00204860" w:rsidP="00204860">
      <w:pPr>
        <w:pStyle w:val="TOC1"/>
        <w:rPr>
          <w:rFonts w:eastAsiaTheme="minorEastAsia"/>
          <w:b w:val="0"/>
          <w:lang w:val="en-US"/>
        </w:rPr>
      </w:pPr>
      <w:hyperlink w:anchor="_Toc104125999" w:history="1">
        <w:r w:rsidRPr="00E82D90">
          <w:rPr>
            <w:rStyle w:val="Hyperlink"/>
            <w:color w:val="auto"/>
          </w:rPr>
          <w:t>Chương II</w:t>
        </w:r>
        <w:r w:rsidRPr="00E82D90">
          <w:rPr>
            <w:rStyle w:val="Hyperlink"/>
            <w:color w:val="auto"/>
            <w:lang w:val="vi-VN"/>
          </w:rPr>
          <w:t xml:space="preserve">: </w:t>
        </w:r>
      </w:hyperlink>
      <w:hyperlink w:anchor="_Toc104126000" w:history="1">
        <w:r w:rsidRPr="00E82D90">
          <w:rPr>
            <w:rStyle w:val="Hyperlink"/>
            <w:color w:val="auto"/>
          </w:rPr>
          <w:t>SỰ PHÙ HỢP CỦA DỰ ÁN ĐẦU TƯ VỚI QUY HOẠCH,</w:t>
        </w:r>
        <w:r w:rsidRPr="00E82D90">
          <w:rPr>
            <w:webHidden/>
          </w:rPr>
          <w:tab/>
        </w:r>
        <w:r w:rsidRPr="00E82D90">
          <w:rPr>
            <w:webHidden/>
          </w:rPr>
          <w:fldChar w:fldCharType="begin"/>
        </w:r>
        <w:r w:rsidRPr="00E82D90">
          <w:rPr>
            <w:webHidden/>
          </w:rPr>
          <w:instrText xml:space="preserve"> PAGEREF _Toc104126000 \h </w:instrText>
        </w:r>
        <w:r w:rsidRPr="00E82D90">
          <w:rPr>
            <w:webHidden/>
          </w:rPr>
        </w:r>
        <w:r w:rsidRPr="00E82D90">
          <w:rPr>
            <w:webHidden/>
          </w:rPr>
          <w:fldChar w:fldCharType="separate"/>
        </w:r>
        <w:r w:rsidRPr="00E82D90">
          <w:rPr>
            <w:webHidden/>
          </w:rPr>
          <w:t>9</w:t>
        </w:r>
        <w:r w:rsidRPr="00E82D90">
          <w:rPr>
            <w:webHidden/>
          </w:rPr>
          <w:fldChar w:fldCharType="end"/>
        </w:r>
      </w:hyperlink>
    </w:p>
    <w:p w:rsidR="00204860" w:rsidRPr="00E82D90" w:rsidRDefault="00204860" w:rsidP="00204860">
      <w:pPr>
        <w:pStyle w:val="TOC1"/>
        <w:rPr>
          <w:rFonts w:eastAsiaTheme="minorEastAsia"/>
          <w:b w:val="0"/>
          <w:lang w:val="en-US"/>
        </w:rPr>
      </w:pPr>
      <w:hyperlink w:anchor="_Toc104126001" w:history="1">
        <w:r w:rsidRPr="00E82D90">
          <w:rPr>
            <w:rStyle w:val="Hyperlink"/>
            <w:color w:val="auto"/>
          </w:rPr>
          <w:t>KHẢ NĂNG CHỊU TẢI CỦA MÔI TRƯỜNG</w:t>
        </w:r>
        <w:r w:rsidRPr="00E82D90">
          <w:rPr>
            <w:webHidden/>
          </w:rPr>
          <w:tab/>
        </w:r>
        <w:r w:rsidRPr="00E82D90">
          <w:rPr>
            <w:webHidden/>
          </w:rPr>
          <w:fldChar w:fldCharType="begin"/>
        </w:r>
        <w:r w:rsidRPr="00E82D90">
          <w:rPr>
            <w:webHidden/>
          </w:rPr>
          <w:instrText xml:space="preserve"> PAGEREF _Toc104126001 \h </w:instrText>
        </w:r>
        <w:r w:rsidRPr="00E82D90">
          <w:rPr>
            <w:webHidden/>
          </w:rPr>
        </w:r>
        <w:r w:rsidRPr="00E82D90">
          <w:rPr>
            <w:webHidden/>
          </w:rPr>
          <w:fldChar w:fldCharType="separate"/>
        </w:r>
        <w:r w:rsidRPr="00E82D90">
          <w:rPr>
            <w:webHidden/>
          </w:rPr>
          <w:t>9</w:t>
        </w:r>
        <w:r w:rsidRPr="00E82D90">
          <w:rPr>
            <w:webHidden/>
          </w:rPr>
          <w:fldChar w:fldCharType="end"/>
        </w:r>
      </w:hyperlink>
    </w:p>
    <w:p w:rsidR="00204860" w:rsidRPr="00E82D90" w:rsidRDefault="00204860" w:rsidP="00204860">
      <w:pPr>
        <w:pStyle w:val="TOC2"/>
        <w:tabs>
          <w:tab w:val="right" w:leader="dot" w:pos="9678"/>
        </w:tabs>
        <w:ind w:left="0"/>
        <w:jc w:val="both"/>
        <w:rPr>
          <w:rFonts w:ascii="Times New Roman" w:eastAsiaTheme="minorEastAsia" w:hAnsi="Times New Roman" w:cs="Times New Roman"/>
          <w:noProof/>
          <w:sz w:val="26"/>
          <w:szCs w:val="26"/>
          <w:lang w:val="en-US"/>
        </w:rPr>
      </w:pPr>
      <w:hyperlink w:anchor="_Toc104126002" w:history="1">
        <w:r w:rsidRPr="00E82D90">
          <w:rPr>
            <w:rStyle w:val="Hyperlink"/>
            <w:rFonts w:ascii="Times New Roman" w:hAnsi="Times New Roman" w:cs="Times New Roman"/>
            <w:noProof/>
            <w:color w:val="auto"/>
            <w:sz w:val="26"/>
            <w:szCs w:val="26"/>
          </w:rPr>
          <w:t>2.1. Sự phù hợp của Dự án đầu tư với Quy hoạch</w:t>
        </w:r>
        <w:r w:rsidRPr="00E82D90">
          <w:rPr>
            <w:rFonts w:ascii="Times New Roman" w:hAnsi="Times New Roman" w:cs="Times New Roman"/>
            <w:noProof/>
            <w:webHidden/>
            <w:sz w:val="26"/>
            <w:szCs w:val="26"/>
          </w:rPr>
          <w:tab/>
        </w:r>
        <w:r w:rsidRPr="00E82D90">
          <w:rPr>
            <w:rFonts w:ascii="Times New Roman" w:hAnsi="Times New Roman" w:cs="Times New Roman"/>
            <w:noProof/>
            <w:webHidden/>
            <w:sz w:val="26"/>
            <w:szCs w:val="26"/>
          </w:rPr>
          <w:fldChar w:fldCharType="begin"/>
        </w:r>
        <w:r w:rsidRPr="00E82D90">
          <w:rPr>
            <w:rFonts w:ascii="Times New Roman" w:hAnsi="Times New Roman" w:cs="Times New Roman"/>
            <w:noProof/>
            <w:webHidden/>
            <w:sz w:val="26"/>
            <w:szCs w:val="26"/>
          </w:rPr>
          <w:instrText xml:space="preserve"> PAGEREF _Toc104126002 \h </w:instrText>
        </w:r>
        <w:r w:rsidRPr="00E82D90">
          <w:rPr>
            <w:rFonts w:ascii="Times New Roman" w:hAnsi="Times New Roman" w:cs="Times New Roman"/>
            <w:noProof/>
            <w:webHidden/>
            <w:sz w:val="26"/>
            <w:szCs w:val="26"/>
          </w:rPr>
        </w:r>
        <w:r w:rsidRPr="00E82D90">
          <w:rPr>
            <w:rFonts w:ascii="Times New Roman" w:hAnsi="Times New Roman" w:cs="Times New Roman"/>
            <w:noProof/>
            <w:webHidden/>
            <w:sz w:val="26"/>
            <w:szCs w:val="26"/>
          </w:rPr>
          <w:fldChar w:fldCharType="separate"/>
        </w:r>
        <w:r w:rsidRPr="00E82D90">
          <w:rPr>
            <w:rFonts w:ascii="Times New Roman" w:hAnsi="Times New Roman" w:cs="Times New Roman"/>
            <w:noProof/>
            <w:webHidden/>
            <w:sz w:val="26"/>
            <w:szCs w:val="26"/>
          </w:rPr>
          <w:t>9</w:t>
        </w:r>
        <w:r w:rsidRPr="00E82D90">
          <w:rPr>
            <w:rFonts w:ascii="Times New Roman" w:hAnsi="Times New Roman" w:cs="Times New Roman"/>
            <w:noProof/>
            <w:webHidden/>
            <w:sz w:val="26"/>
            <w:szCs w:val="26"/>
          </w:rPr>
          <w:fldChar w:fldCharType="end"/>
        </w:r>
      </w:hyperlink>
    </w:p>
    <w:p w:rsidR="00204860" w:rsidRPr="00E82D90" w:rsidRDefault="00204860" w:rsidP="00204860">
      <w:pPr>
        <w:pStyle w:val="TOC2"/>
        <w:tabs>
          <w:tab w:val="right" w:leader="dot" w:pos="9678"/>
        </w:tabs>
        <w:ind w:left="0"/>
        <w:jc w:val="both"/>
        <w:rPr>
          <w:rFonts w:ascii="Times New Roman" w:eastAsiaTheme="minorEastAsia" w:hAnsi="Times New Roman" w:cs="Times New Roman"/>
          <w:noProof/>
          <w:sz w:val="26"/>
          <w:szCs w:val="26"/>
          <w:lang w:val="en-US"/>
        </w:rPr>
      </w:pPr>
      <w:hyperlink w:anchor="_Toc104126003" w:history="1">
        <w:r w:rsidRPr="00E82D90">
          <w:rPr>
            <w:rStyle w:val="Hyperlink"/>
            <w:rFonts w:ascii="Times New Roman" w:hAnsi="Times New Roman" w:cs="Times New Roman"/>
            <w:noProof/>
            <w:color w:val="auto"/>
            <w:sz w:val="26"/>
            <w:szCs w:val="26"/>
            <w:lang w:val="vi-VN"/>
          </w:rPr>
          <w:t xml:space="preserve">2.2. </w:t>
        </w:r>
        <w:r w:rsidRPr="00E82D90">
          <w:rPr>
            <w:rStyle w:val="Hyperlink"/>
            <w:rFonts w:ascii="Times New Roman" w:hAnsi="Times New Roman" w:cs="Times New Roman"/>
            <w:noProof/>
            <w:color w:val="auto"/>
            <w:sz w:val="26"/>
            <w:szCs w:val="26"/>
          </w:rPr>
          <w:t>Sự phù hợp của dự án đầu tư đối với khả năng chịu tải của môi trường</w:t>
        </w:r>
        <w:r w:rsidRPr="00E82D90">
          <w:rPr>
            <w:rFonts w:ascii="Times New Roman" w:hAnsi="Times New Roman" w:cs="Times New Roman"/>
            <w:noProof/>
            <w:webHidden/>
            <w:sz w:val="26"/>
            <w:szCs w:val="26"/>
          </w:rPr>
          <w:tab/>
        </w:r>
        <w:r w:rsidRPr="00E82D90">
          <w:rPr>
            <w:rFonts w:ascii="Times New Roman" w:hAnsi="Times New Roman" w:cs="Times New Roman"/>
            <w:noProof/>
            <w:webHidden/>
            <w:sz w:val="26"/>
            <w:szCs w:val="26"/>
          </w:rPr>
          <w:fldChar w:fldCharType="begin"/>
        </w:r>
        <w:r w:rsidRPr="00E82D90">
          <w:rPr>
            <w:rFonts w:ascii="Times New Roman" w:hAnsi="Times New Roman" w:cs="Times New Roman"/>
            <w:noProof/>
            <w:webHidden/>
            <w:sz w:val="26"/>
            <w:szCs w:val="26"/>
          </w:rPr>
          <w:instrText xml:space="preserve"> PAGEREF _Toc104126003 \h </w:instrText>
        </w:r>
        <w:r w:rsidRPr="00E82D90">
          <w:rPr>
            <w:rFonts w:ascii="Times New Roman" w:hAnsi="Times New Roman" w:cs="Times New Roman"/>
            <w:noProof/>
            <w:webHidden/>
            <w:sz w:val="26"/>
            <w:szCs w:val="26"/>
          </w:rPr>
        </w:r>
        <w:r w:rsidRPr="00E82D90">
          <w:rPr>
            <w:rFonts w:ascii="Times New Roman" w:hAnsi="Times New Roman" w:cs="Times New Roman"/>
            <w:noProof/>
            <w:webHidden/>
            <w:sz w:val="26"/>
            <w:szCs w:val="26"/>
          </w:rPr>
          <w:fldChar w:fldCharType="separate"/>
        </w:r>
        <w:r w:rsidRPr="00E82D90">
          <w:rPr>
            <w:rFonts w:ascii="Times New Roman" w:hAnsi="Times New Roman" w:cs="Times New Roman"/>
            <w:noProof/>
            <w:webHidden/>
            <w:sz w:val="26"/>
            <w:szCs w:val="26"/>
          </w:rPr>
          <w:t>10</w:t>
        </w:r>
        <w:r w:rsidRPr="00E82D90">
          <w:rPr>
            <w:rFonts w:ascii="Times New Roman" w:hAnsi="Times New Roman" w:cs="Times New Roman"/>
            <w:noProof/>
            <w:webHidden/>
            <w:sz w:val="26"/>
            <w:szCs w:val="26"/>
          </w:rPr>
          <w:fldChar w:fldCharType="end"/>
        </w:r>
      </w:hyperlink>
    </w:p>
    <w:p w:rsidR="00204860" w:rsidRPr="00E82D90" w:rsidRDefault="00204860" w:rsidP="00204860">
      <w:pPr>
        <w:pStyle w:val="TOC1"/>
        <w:rPr>
          <w:rFonts w:eastAsiaTheme="minorEastAsia"/>
          <w:b w:val="0"/>
          <w:lang w:val="en-US"/>
        </w:rPr>
      </w:pPr>
      <w:hyperlink w:anchor="_Toc104126004" w:history="1">
        <w:r w:rsidRPr="00E82D90">
          <w:rPr>
            <w:rStyle w:val="Hyperlink"/>
            <w:color w:val="auto"/>
          </w:rPr>
          <w:t>Chương III</w:t>
        </w:r>
        <w:r w:rsidRPr="00E82D90">
          <w:rPr>
            <w:rStyle w:val="Hyperlink"/>
            <w:color w:val="auto"/>
            <w:lang w:val="vi-VN"/>
          </w:rPr>
          <w:t xml:space="preserve">: </w:t>
        </w:r>
      </w:hyperlink>
      <w:hyperlink w:anchor="_Toc104126005" w:history="1">
        <w:r w:rsidRPr="00E82D90">
          <w:rPr>
            <w:rStyle w:val="Hyperlink"/>
            <w:color w:val="auto"/>
          </w:rPr>
          <w:t>KẾT QUẢ HOÀN THÀNH CÁC CÔNG TRÌNH, BIỆN PHÁP</w:t>
        </w:r>
        <w:r w:rsidRPr="00E82D90">
          <w:rPr>
            <w:webHidden/>
          </w:rPr>
          <w:tab/>
        </w:r>
        <w:r w:rsidRPr="00E82D90">
          <w:rPr>
            <w:webHidden/>
          </w:rPr>
          <w:fldChar w:fldCharType="begin"/>
        </w:r>
        <w:r w:rsidRPr="00E82D90">
          <w:rPr>
            <w:webHidden/>
          </w:rPr>
          <w:instrText xml:space="preserve"> PAGEREF _Toc104126005 \h </w:instrText>
        </w:r>
        <w:r w:rsidRPr="00E82D90">
          <w:rPr>
            <w:webHidden/>
          </w:rPr>
        </w:r>
        <w:r w:rsidRPr="00E82D90">
          <w:rPr>
            <w:webHidden/>
          </w:rPr>
          <w:fldChar w:fldCharType="separate"/>
        </w:r>
        <w:r w:rsidRPr="00E82D90">
          <w:rPr>
            <w:webHidden/>
          </w:rPr>
          <w:t>10</w:t>
        </w:r>
        <w:r w:rsidRPr="00E82D90">
          <w:rPr>
            <w:webHidden/>
          </w:rPr>
          <w:fldChar w:fldCharType="end"/>
        </w:r>
      </w:hyperlink>
    </w:p>
    <w:p w:rsidR="00204860" w:rsidRPr="00E82D90" w:rsidRDefault="00204860" w:rsidP="00204860">
      <w:pPr>
        <w:pStyle w:val="TOC1"/>
        <w:rPr>
          <w:rFonts w:eastAsiaTheme="minorEastAsia"/>
          <w:b w:val="0"/>
          <w:lang w:val="en-US"/>
        </w:rPr>
      </w:pPr>
      <w:hyperlink w:anchor="_Toc104126006" w:history="1">
        <w:r w:rsidRPr="00E82D90">
          <w:rPr>
            <w:rStyle w:val="Hyperlink"/>
            <w:color w:val="auto"/>
          </w:rPr>
          <w:t>BẢO VỆ MÔI TRƯỜNG CỦA DỰ ÁN ĐẦU TƯ</w:t>
        </w:r>
        <w:r w:rsidRPr="00E82D90">
          <w:rPr>
            <w:webHidden/>
          </w:rPr>
          <w:tab/>
        </w:r>
        <w:r w:rsidRPr="00E82D90">
          <w:rPr>
            <w:webHidden/>
          </w:rPr>
          <w:fldChar w:fldCharType="begin"/>
        </w:r>
        <w:r w:rsidRPr="00E82D90">
          <w:rPr>
            <w:webHidden/>
          </w:rPr>
          <w:instrText xml:space="preserve"> PAGEREF _Toc104126006 \h </w:instrText>
        </w:r>
        <w:r w:rsidRPr="00E82D90">
          <w:rPr>
            <w:webHidden/>
          </w:rPr>
        </w:r>
        <w:r w:rsidRPr="00E82D90">
          <w:rPr>
            <w:webHidden/>
          </w:rPr>
          <w:fldChar w:fldCharType="separate"/>
        </w:r>
        <w:r w:rsidRPr="00E82D90">
          <w:rPr>
            <w:webHidden/>
          </w:rPr>
          <w:t>10</w:t>
        </w:r>
        <w:r w:rsidRPr="00E82D90">
          <w:rPr>
            <w:webHidden/>
          </w:rPr>
          <w:fldChar w:fldCharType="end"/>
        </w:r>
      </w:hyperlink>
    </w:p>
    <w:p w:rsidR="00204860" w:rsidRPr="00E82D90" w:rsidRDefault="00204860" w:rsidP="00204860">
      <w:pPr>
        <w:pStyle w:val="TOC2"/>
        <w:tabs>
          <w:tab w:val="right" w:leader="dot" w:pos="9678"/>
        </w:tabs>
        <w:ind w:left="0"/>
        <w:jc w:val="both"/>
        <w:rPr>
          <w:rFonts w:ascii="Times New Roman" w:eastAsiaTheme="minorEastAsia" w:hAnsi="Times New Roman" w:cs="Times New Roman"/>
          <w:noProof/>
          <w:sz w:val="26"/>
          <w:szCs w:val="26"/>
          <w:lang w:val="en-US"/>
        </w:rPr>
      </w:pPr>
      <w:hyperlink w:anchor="_Toc104126007" w:history="1">
        <w:r w:rsidRPr="00E82D90">
          <w:rPr>
            <w:rStyle w:val="Hyperlink"/>
            <w:rFonts w:ascii="Times New Roman" w:hAnsi="Times New Roman" w:cs="Times New Roman"/>
            <w:noProof/>
            <w:color w:val="auto"/>
            <w:sz w:val="26"/>
            <w:szCs w:val="26"/>
          </w:rPr>
          <w:t>3.1. Công trình, biện pháp thoát nước mưa, thu gom và xử lý nước thải:</w:t>
        </w:r>
        <w:r w:rsidRPr="00E82D90">
          <w:rPr>
            <w:rFonts w:ascii="Times New Roman" w:hAnsi="Times New Roman" w:cs="Times New Roman"/>
            <w:noProof/>
            <w:webHidden/>
            <w:sz w:val="26"/>
            <w:szCs w:val="26"/>
          </w:rPr>
          <w:tab/>
        </w:r>
        <w:r w:rsidRPr="00E82D90">
          <w:rPr>
            <w:rFonts w:ascii="Times New Roman" w:hAnsi="Times New Roman" w:cs="Times New Roman"/>
            <w:noProof/>
            <w:webHidden/>
            <w:sz w:val="26"/>
            <w:szCs w:val="26"/>
          </w:rPr>
          <w:fldChar w:fldCharType="begin"/>
        </w:r>
        <w:r w:rsidRPr="00E82D90">
          <w:rPr>
            <w:rFonts w:ascii="Times New Roman" w:hAnsi="Times New Roman" w:cs="Times New Roman"/>
            <w:noProof/>
            <w:webHidden/>
            <w:sz w:val="26"/>
            <w:szCs w:val="26"/>
          </w:rPr>
          <w:instrText xml:space="preserve"> PAGEREF _Toc104126007 \h </w:instrText>
        </w:r>
        <w:r w:rsidRPr="00E82D90">
          <w:rPr>
            <w:rFonts w:ascii="Times New Roman" w:hAnsi="Times New Roman" w:cs="Times New Roman"/>
            <w:noProof/>
            <w:webHidden/>
            <w:sz w:val="26"/>
            <w:szCs w:val="26"/>
          </w:rPr>
        </w:r>
        <w:r w:rsidRPr="00E82D90">
          <w:rPr>
            <w:rFonts w:ascii="Times New Roman" w:hAnsi="Times New Roman" w:cs="Times New Roman"/>
            <w:noProof/>
            <w:webHidden/>
            <w:sz w:val="26"/>
            <w:szCs w:val="26"/>
          </w:rPr>
          <w:fldChar w:fldCharType="separate"/>
        </w:r>
        <w:r w:rsidRPr="00E82D90">
          <w:rPr>
            <w:rFonts w:ascii="Times New Roman" w:hAnsi="Times New Roman" w:cs="Times New Roman"/>
            <w:noProof/>
            <w:webHidden/>
            <w:sz w:val="26"/>
            <w:szCs w:val="26"/>
          </w:rPr>
          <w:t>10</w:t>
        </w:r>
        <w:r w:rsidRPr="00E82D90">
          <w:rPr>
            <w:rFonts w:ascii="Times New Roman" w:hAnsi="Times New Roman" w:cs="Times New Roman"/>
            <w:noProof/>
            <w:webHidden/>
            <w:sz w:val="26"/>
            <w:szCs w:val="26"/>
          </w:rPr>
          <w:fldChar w:fldCharType="end"/>
        </w:r>
      </w:hyperlink>
    </w:p>
    <w:p w:rsidR="00204860" w:rsidRPr="00E82D90" w:rsidRDefault="00204860" w:rsidP="00204860">
      <w:pPr>
        <w:pStyle w:val="TOC3"/>
        <w:tabs>
          <w:tab w:val="right" w:leader="dot" w:pos="9678"/>
        </w:tabs>
        <w:ind w:left="0"/>
        <w:jc w:val="both"/>
        <w:rPr>
          <w:rFonts w:ascii="Times New Roman" w:hAnsi="Times New Roman" w:cs="Times New Roman"/>
          <w:noProof/>
          <w:sz w:val="26"/>
          <w:szCs w:val="26"/>
        </w:rPr>
      </w:pPr>
      <w:hyperlink w:anchor="_Toc104126008" w:history="1">
        <w:r w:rsidRPr="00E82D90">
          <w:rPr>
            <w:rStyle w:val="Hyperlink"/>
            <w:rFonts w:ascii="Times New Roman" w:hAnsi="Times New Roman" w:cs="Times New Roman"/>
            <w:noProof/>
            <w:color w:val="auto"/>
            <w:sz w:val="26"/>
            <w:szCs w:val="26"/>
          </w:rPr>
          <w:t>3.1.1. Thu gom, thoát nước mưa</w:t>
        </w:r>
        <w:r w:rsidRPr="00E82D90">
          <w:rPr>
            <w:rFonts w:ascii="Times New Roman" w:hAnsi="Times New Roman" w:cs="Times New Roman"/>
            <w:noProof/>
            <w:webHidden/>
            <w:sz w:val="26"/>
            <w:szCs w:val="26"/>
          </w:rPr>
          <w:tab/>
        </w:r>
        <w:r w:rsidRPr="00E82D90">
          <w:rPr>
            <w:rFonts w:ascii="Times New Roman" w:hAnsi="Times New Roman" w:cs="Times New Roman"/>
            <w:noProof/>
            <w:webHidden/>
            <w:sz w:val="26"/>
            <w:szCs w:val="26"/>
          </w:rPr>
          <w:fldChar w:fldCharType="begin"/>
        </w:r>
        <w:r w:rsidRPr="00E82D90">
          <w:rPr>
            <w:rFonts w:ascii="Times New Roman" w:hAnsi="Times New Roman" w:cs="Times New Roman"/>
            <w:noProof/>
            <w:webHidden/>
            <w:sz w:val="26"/>
            <w:szCs w:val="26"/>
          </w:rPr>
          <w:instrText xml:space="preserve"> PAGEREF _Toc104126008 \h </w:instrText>
        </w:r>
        <w:r w:rsidRPr="00E82D90">
          <w:rPr>
            <w:rFonts w:ascii="Times New Roman" w:hAnsi="Times New Roman" w:cs="Times New Roman"/>
            <w:noProof/>
            <w:webHidden/>
            <w:sz w:val="26"/>
            <w:szCs w:val="26"/>
          </w:rPr>
        </w:r>
        <w:r w:rsidRPr="00E82D90">
          <w:rPr>
            <w:rFonts w:ascii="Times New Roman" w:hAnsi="Times New Roman" w:cs="Times New Roman"/>
            <w:noProof/>
            <w:webHidden/>
            <w:sz w:val="26"/>
            <w:szCs w:val="26"/>
          </w:rPr>
          <w:fldChar w:fldCharType="separate"/>
        </w:r>
        <w:r w:rsidRPr="00E82D90">
          <w:rPr>
            <w:rFonts w:ascii="Times New Roman" w:hAnsi="Times New Roman" w:cs="Times New Roman"/>
            <w:noProof/>
            <w:webHidden/>
            <w:sz w:val="26"/>
            <w:szCs w:val="26"/>
          </w:rPr>
          <w:t>11</w:t>
        </w:r>
        <w:r w:rsidRPr="00E82D90">
          <w:rPr>
            <w:rFonts w:ascii="Times New Roman" w:hAnsi="Times New Roman" w:cs="Times New Roman"/>
            <w:noProof/>
            <w:webHidden/>
            <w:sz w:val="26"/>
            <w:szCs w:val="26"/>
          </w:rPr>
          <w:fldChar w:fldCharType="end"/>
        </w:r>
      </w:hyperlink>
    </w:p>
    <w:p w:rsidR="00204860" w:rsidRPr="00E82D90" w:rsidRDefault="00204860" w:rsidP="00204860">
      <w:pPr>
        <w:pStyle w:val="TOC3"/>
        <w:tabs>
          <w:tab w:val="right" w:leader="dot" w:pos="9678"/>
        </w:tabs>
        <w:ind w:left="0"/>
        <w:jc w:val="both"/>
        <w:rPr>
          <w:rFonts w:ascii="Times New Roman" w:hAnsi="Times New Roman" w:cs="Times New Roman"/>
          <w:noProof/>
          <w:sz w:val="26"/>
          <w:szCs w:val="26"/>
        </w:rPr>
      </w:pPr>
      <w:hyperlink w:anchor="_Toc104126009" w:history="1">
        <w:r w:rsidRPr="00E82D90">
          <w:rPr>
            <w:rStyle w:val="Hyperlink"/>
            <w:rFonts w:ascii="Times New Roman" w:hAnsi="Times New Roman" w:cs="Times New Roman"/>
            <w:noProof/>
            <w:color w:val="auto"/>
            <w:sz w:val="26"/>
            <w:szCs w:val="26"/>
          </w:rPr>
          <w:t>3.1.2. Thu gom nước thải</w:t>
        </w:r>
        <w:r w:rsidRPr="00E82D90">
          <w:rPr>
            <w:rFonts w:ascii="Times New Roman" w:hAnsi="Times New Roman" w:cs="Times New Roman"/>
            <w:noProof/>
            <w:webHidden/>
            <w:sz w:val="26"/>
            <w:szCs w:val="26"/>
          </w:rPr>
          <w:tab/>
        </w:r>
        <w:r w:rsidRPr="00E82D90">
          <w:rPr>
            <w:rFonts w:ascii="Times New Roman" w:hAnsi="Times New Roman" w:cs="Times New Roman"/>
            <w:noProof/>
            <w:webHidden/>
            <w:sz w:val="26"/>
            <w:szCs w:val="26"/>
          </w:rPr>
          <w:fldChar w:fldCharType="begin"/>
        </w:r>
        <w:r w:rsidRPr="00E82D90">
          <w:rPr>
            <w:rFonts w:ascii="Times New Roman" w:hAnsi="Times New Roman" w:cs="Times New Roman"/>
            <w:noProof/>
            <w:webHidden/>
            <w:sz w:val="26"/>
            <w:szCs w:val="26"/>
          </w:rPr>
          <w:instrText xml:space="preserve"> PAGEREF _Toc104126009 \h </w:instrText>
        </w:r>
        <w:r w:rsidRPr="00E82D90">
          <w:rPr>
            <w:rFonts w:ascii="Times New Roman" w:hAnsi="Times New Roman" w:cs="Times New Roman"/>
            <w:noProof/>
            <w:webHidden/>
            <w:sz w:val="26"/>
            <w:szCs w:val="26"/>
          </w:rPr>
        </w:r>
        <w:r w:rsidRPr="00E82D90">
          <w:rPr>
            <w:rFonts w:ascii="Times New Roman" w:hAnsi="Times New Roman" w:cs="Times New Roman"/>
            <w:noProof/>
            <w:webHidden/>
            <w:sz w:val="26"/>
            <w:szCs w:val="26"/>
          </w:rPr>
          <w:fldChar w:fldCharType="separate"/>
        </w:r>
        <w:r w:rsidRPr="00E82D90">
          <w:rPr>
            <w:rFonts w:ascii="Times New Roman" w:hAnsi="Times New Roman" w:cs="Times New Roman"/>
            <w:noProof/>
            <w:webHidden/>
            <w:sz w:val="26"/>
            <w:szCs w:val="26"/>
          </w:rPr>
          <w:t>11</w:t>
        </w:r>
        <w:r w:rsidRPr="00E82D90">
          <w:rPr>
            <w:rFonts w:ascii="Times New Roman" w:hAnsi="Times New Roman" w:cs="Times New Roman"/>
            <w:noProof/>
            <w:webHidden/>
            <w:sz w:val="26"/>
            <w:szCs w:val="26"/>
          </w:rPr>
          <w:fldChar w:fldCharType="end"/>
        </w:r>
      </w:hyperlink>
    </w:p>
    <w:p w:rsidR="00204860" w:rsidRPr="00E82D90" w:rsidRDefault="00204860" w:rsidP="00204860">
      <w:pPr>
        <w:pStyle w:val="TOC3"/>
        <w:tabs>
          <w:tab w:val="right" w:leader="dot" w:pos="9678"/>
        </w:tabs>
        <w:ind w:left="0"/>
        <w:jc w:val="both"/>
        <w:rPr>
          <w:rFonts w:ascii="Times New Roman" w:hAnsi="Times New Roman" w:cs="Times New Roman"/>
          <w:noProof/>
          <w:sz w:val="26"/>
          <w:szCs w:val="26"/>
        </w:rPr>
      </w:pPr>
      <w:hyperlink w:anchor="_Toc104126010" w:history="1">
        <w:r w:rsidRPr="00E82D90">
          <w:rPr>
            <w:rStyle w:val="Hyperlink"/>
            <w:rFonts w:ascii="Times New Roman" w:hAnsi="Times New Roman" w:cs="Times New Roman"/>
            <w:noProof/>
            <w:color w:val="auto"/>
            <w:sz w:val="26"/>
            <w:szCs w:val="26"/>
          </w:rPr>
          <w:t>3.1.3. Xử lý nước thải</w:t>
        </w:r>
        <w:r w:rsidRPr="00E82D90">
          <w:rPr>
            <w:rFonts w:ascii="Times New Roman" w:hAnsi="Times New Roman" w:cs="Times New Roman"/>
            <w:noProof/>
            <w:webHidden/>
            <w:sz w:val="26"/>
            <w:szCs w:val="26"/>
          </w:rPr>
          <w:tab/>
        </w:r>
        <w:r w:rsidRPr="00E82D90">
          <w:rPr>
            <w:rFonts w:ascii="Times New Roman" w:hAnsi="Times New Roman" w:cs="Times New Roman"/>
            <w:noProof/>
            <w:webHidden/>
            <w:sz w:val="26"/>
            <w:szCs w:val="26"/>
          </w:rPr>
          <w:fldChar w:fldCharType="begin"/>
        </w:r>
        <w:r w:rsidRPr="00E82D90">
          <w:rPr>
            <w:rFonts w:ascii="Times New Roman" w:hAnsi="Times New Roman" w:cs="Times New Roman"/>
            <w:noProof/>
            <w:webHidden/>
            <w:sz w:val="26"/>
            <w:szCs w:val="26"/>
          </w:rPr>
          <w:instrText xml:space="preserve"> PAGEREF _Toc104126010 \h </w:instrText>
        </w:r>
        <w:r w:rsidRPr="00E82D90">
          <w:rPr>
            <w:rFonts w:ascii="Times New Roman" w:hAnsi="Times New Roman" w:cs="Times New Roman"/>
            <w:noProof/>
            <w:webHidden/>
            <w:sz w:val="26"/>
            <w:szCs w:val="26"/>
          </w:rPr>
        </w:r>
        <w:r w:rsidRPr="00E82D90">
          <w:rPr>
            <w:rFonts w:ascii="Times New Roman" w:hAnsi="Times New Roman" w:cs="Times New Roman"/>
            <w:noProof/>
            <w:webHidden/>
            <w:sz w:val="26"/>
            <w:szCs w:val="26"/>
          </w:rPr>
          <w:fldChar w:fldCharType="separate"/>
        </w:r>
        <w:r w:rsidRPr="00E82D90">
          <w:rPr>
            <w:rFonts w:ascii="Times New Roman" w:hAnsi="Times New Roman" w:cs="Times New Roman"/>
            <w:noProof/>
            <w:webHidden/>
            <w:sz w:val="26"/>
            <w:szCs w:val="26"/>
          </w:rPr>
          <w:t>12</w:t>
        </w:r>
        <w:r w:rsidRPr="00E82D90">
          <w:rPr>
            <w:rFonts w:ascii="Times New Roman" w:hAnsi="Times New Roman" w:cs="Times New Roman"/>
            <w:noProof/>
            <w:webHidden/>
            <w:sz w:val="26"/>
            <w:szCs w:val="26"/>
          </w:rPr>
          <w:fldChar w:fldCharType="end"/>
        </w:r>
      </w:hyperlink>
    </w:p>
    <w:p w:rsidR="00204860" w:rsidRPr="00E82D90" w:rsidRDefault="00204860" w:rsidP="00204860">
      <w:pPr>
        <w:pStyle w:val="TOC2"/>
        <w:tabs>
          <w:tab w:val="right" w:leader="dot" w:pos="9678"/>
        </w:tabs>
        <w:ind w:left="0"/>
        <w:jc w:val="both"/>
        <w:rPr>
          <w:rFonts w:ascii="Times New Roman" w:eastAsiaTheme="minorEastAsia" w:hAnsi="Times New Roman" w:cs="Times New Roman"/>
          <w:noProof/>
          <w:sz w:val="26"/>
          <w:szCs w:val="26"/>
          <w:lang w:val="en-US"/>
        </w:rPr>
      </w:pPr>
      <w:hyperlink w:anchor="_Toc104126011" w:history="1">
        <w:r w:rsidRPr="00E82D90">
          <w:rPr>
            <w:rStyle w:val="Hyperlink"/>
            <w:rFonts w:ascii="Times New Roman" w:hAnsi="Times New Roman" w:cs="Times New Roman"/>
            <w:noProof/>
            <w:color w:val="auto"/>
            <w:sz w:val="26"/>
            <w:szCs w:val="26"/>
            <w:lang w:val="vi-VN"/>
          </w:rPr>
          <w:t>3.</w:t>
        </w:r>
        <w:r w:rsidRPr="00E82D90">
          <w:rPr>
            <w:rStyle w:val="Hyperlink"/>
            <w:rFonts w:ascii="Times New Roman" w:hAnsi="Times New Roman" w:cs="Times New Roman"/>
            <w:noProof/>
            <w:color w:val="auto"/>
            <w:sz w:val="26"/>
            <w:szCs w:val="26"/>
          </w:rPr>
          <w:t>2. Công trình, biện pháp xử lý bụi, khí thải:</w:t>
        </w:r>
        <w:r w:rsidRPr="00E82D90">
          <w:rPr>
            <w:rFonts w:ascii="Times New Roman" w:hAnsi="Times New Roman" w:cs="Times New Roman"/>
            <w:noProof/>
            <w:webHidden/>
            <w:sz w:val="26"/>
            <w:szCs w:val="26"/>
          </w:rPr>
          <w:tab/>
        </w:r>
        <w:r w:rsidRPr="00E82D90">
          <w:rPr>
            <w:rFonts w:ascii="Times New Roman" w:hAnsi="Times New Roman" w:cs="Times New Roman"/>
            <w:noProof/>
            <w:webHidden/>
            <w:sz w:val="26"/>
            <w:szCs w:val="26"/>
          </w:rPr>
          <w:fldChar w:fldCharType="begin"/>
        </w:r>
        <w:r w:rsidRPr="00E82D90">
          <w:rPr>
            <w:rFonts w:ascii="Times New Roman" w:hAnsi="Times New Roman" w:cs="Times New Roman"/>
            <w:noProof/>
            <w:webHidden/>
            <w:sz w:val="26"/>
            <w:szCs w:val="26"/>
          </w:rPr>
          <w:instrText xml:space="preserve"> PAGEREF _Toc104126011 \h </w:instrText>
        </w:r>
        <w:r w:rsidRPr="00E82D90">
          <w:rPr>
            <w:rFonts w:ascii="Times New Roman" w:hAnsi="Times New Roman" w:cs="Times New Roman"/>
            <w:noProof/>
            <w:webHidden/>
            <w:sz w:val="26"/>
            <w:szCs w:val="26"/>
          </w:rPr>
        </w:r>
        <w:r w:rsidRPr="00E82D90">
          <w:rPr>
            <w:rFonts w:ascii="Times New Roman" w:hAnsi="Times New Roman" w:cs="Times New Roman"/>
            <w:noProof/>
            <w:webHidden/>
            <w:sz w:val="26"/>
            <w:szCs w:val="26"/>
          </w:rPr>
          <w:fldChar w:fldCharType="separate"/>
        </w:r>
        <w:r w:rsidRPr="00E82D90">
          <w:rPr>
            <w:rFonts w:ascii="Times New Roman" w:hAnsi="Times New Roman" w:cs="Times New Roman"/>
            <w:noProof/>
            <w:webHidden/>
            <w:sz w:val="26"/>
            <w:szCs w:val="26"/>
          </w:rPr>
          <w:t>17</w:t>
        </w:r>
        <w:r w:rsidRPr="00E82D90">
          <w:rPr>
            <w:rFonts w:ascii="Times New Roman" w:hAnsi="Times New Roman" w:cs="Times New Roman"/>
            <w:noProof/>
            <w:webHidden/>
            <w:sz w:val="26"/>
            <w:szCs w:val="26"/>
          </w:rPr>
          <w:fldChar w:fldCharType="end"/>
        </w:r>
      </w:hyperlink>
    </w:p>
    <w:p w:rsidR="00204860" w:rsidRPr="00E82D90" w:rsidRDefault="00204860" w:rsidP="00204860">
      <w:pPr>
        <w:pStyle w:val="TOC2"/>
        <w:tabs>
          <w:tab w:val="right" w:leader="dot" w:pos="9678"/>
        </w:tabs>
        <w:ind w:left="0"/>
        <w:jc w:val="both"/>
        <w:rPr>
          <w:rFonts w:ascii="Times New Roman" w:eastAsiaTheme="minorEastAsia" w:hAnsi="Times New Roman" w:cs="Times New Roman"/>
          <w:noProof/>
          <w:sz w:val="26"/>
          <w:szCs w:val="26"/>
          <w:lang w:val="en-US"/>
        </w:rPr>
      </w:pPr>
      <w:hyperlink w:anchor="_Toc104126012" w:history="1">
        <w:r w:rsidRPr="00E82D90">
          <w:rPr>
            <w:rStyle w:val="Hyperlink"/>
            <w:rFonts w:ascii="Times New Roman" w:hAnsi="Times New Roman" w:cs="Times New Roman"/>
            <w:noProof/>
            <w:color w:val="auto"/>
            <w:sz w:val="26"/>
            <w:szCs w:val="26"/>
          </w:rPr>
          <w:t>3.</w:t>
        </w:r>
        <w:r w:rsidRPr="00E82D90">
          <w:rPr>
            <w:rStyle w:val="Hyperlink"/>
            <w:rFonts w:ascii="Times New Roman" w:hAnsi="Times New Roman" w:cs="Times New Roman"/>
            <w:noProof/>
            <w:color w:val="auto"/>
            <w:sz w:val="26"/>
            <w:szCs w:val="26"/>
            <w:lang w:val="vi-VN"/>
          </w:rPr>
          <w:t>3.</w:t>
        </w:r>
        <w:r w:rsidRPr="00E82D90">
          <w:rPr>
            <w:rStyle w:val="Hyperlink"/>
            <w:rFonts w:ascii="Times New Roman" w:hAnsi="Times New Roman" w:cs="Times New Roman"/>
            <w:noProof/>
            <w:color w:val="auto"/>
            <w:sz w:val="26"/>
            <w:szCs w:val="26"/>
          </w:rPr>
          <w:t xml:space="preserve"> Công trình, biện pháp lưu giữ, xử lý chất thải rắn thông thường:</w:t>
        </w:r>
        <w:r w:rsidRPr="00E82D90">
          <w:rPr>
            <w:rFonts w:ascii="Times New Roman" w:hAnsi="Times New Roman" w:cs="Times New Roman"/>
            <w:noProof/>
            <w:webHidden/>
            <w:sz w:val="26"/>
            <w:szCs w:val="26"/>
          </w:rPr>
          <w:tab/>
        </w:r>
        <w:r w:rsidRPr="00E82D90">
          <w:rPr>
            <w:rFonts w:ascii="Times New Roman" w:hAnsi="Times New Roman" w:cs="Times New Roman"/>
            <w:noProof/>
            <w:webHidden/>
            <w:sz w:val="26"/>
            <w:szCs w:val="26"/>
          </w:rPr>
          <w:fldChar w:fldCharType="begin"/>
        </w:r>
        <w:r w:rsidRPr="00E82D90">
          <w:rPr>
            <w:rFonts w:ascii="Times New Roman" w:hAnsi="Times New Roman" w:cs="Times New Roman"/>
            <w:noProof/>
            <w:webHidden/>
            <w:sz w:val="26"/>
            <w:szCs w:val="26"/>
          </w:rPr>
          <w:instrText xml:space="preserve"> PAGEREF _Toc104126012 \h </w:instrText>
        </w:r>
        <w:r w:rsidRPr="00E82D90">
          <w:rPr>
            <w:rFonts w:ascii="Times New Roman" w:hAnsi="Times New Roman" w:cs="Times New Roman"/>
            <w:noProof/>
            <w:webHidden/>
            <w:sz w:val="26"/>
            <w:szCs w:val="26"/>
          </w:rPr>
        </w:r>
        <w:r w:rsidRPr="00E82D90">
          <w:rPr>
            <w:rFonts w:ascii="Times New Roman" w:hAnsi="Times New Roman" w:cs="Times New Roman"/>
            <w:noProof/>
            <w:webHidden/>
            <w:sz w:val="26"/>
            <w:szCs w:val="26"/>
          </w:rPr>
          <w:fldChar w:fldCharType="separate"/>
        </w:r>
        <w:r w:rsidRPr="00E82D90">
          <w:rPr>
            <w:rFonts w:ascii="Times New Roman" w:hAnsi="Times New Roman" w:cs="Times New Roman"/>
            <w:noProof/>
            <w:webHidden/>
            <w:sz w:val="26"/>
            <w:szCs w:val="26"/>
          </w:rPr>
          <w:t>18</w:t>
        </w:r>
        <w:r w:rsidRPr="00E82D90">
          <w:rPr>
            <w:rFonts w:ascii="Times New Roman" w:hAnsi="Times New Roman" w:cs="Times New Roman"/>
            <w:noProof/>
            <w:webHidden/>
            <w:sz w:val="26"/>
            <w:szCs w:val="26"/>
          </w:rPr>
          <w:fldChar w:fldCharType="end"/>
        </w:r>
      </w:hyperlink>
    </w:p>
    <w:p w:rsidR="00204860" w:rsidRPr="00E82D90" w:rsidRDefault="00204860" w:rsidP="00204860">
      <w:pPr>
        <w:pStyle w:val="TOC3"/>
        <w:tabs>
          <w:tab w:val="right" w:leader="dot" w:pos="9678"/>
        </w:tabs>
        <w:ind w:left="0"/>
        <w:jc w:val="both"/>
        <w:rPr>
          <w:rFonts w:ascii="Times New Roman" w:hAnsi="Times New Roman" w:cs="Times New Roman"/>
          <w:noProof/>
          <w:sz w:val="26"/>
          <w:szCs w:val="26"/>
        </w:rPr>
      </w:pPr>
      <w:hyperlink w:anchor="_Toc104126013" w:history="1">
        <w:r w:rsidRPr="00E82D90">
          <w:rPr>
            <w:rStyle w:val="Hyperlink"/>
            <w:rFonts w:ascii="Times New Roman" w:hAnsi="Times New Roman" w:cs="Times New Roman"/>
            <w:noProof/>
            <w:color w:val="auto"/>
            <w:sz w:val="26"/>
            <w:szCs w:val="26"/>
          </w:rPr>
          <w:t>3.3.1. Chất thải sản xuất</w:t>
        </w:r>
        <w:r w:rsidRPr="00E82D90">
          <w:rPr>
            <w:rFonts w:ascii="Times New Roman" w:hAnsi="Times New Roman" w:cs="Times New Roman"/>
            <w:noProof/>
            <w:webHidden/>
            <w:sz w:val="26"/>
            <w:szCs w:val="26"/>
          </w:rPr>
          <w:tab/>
        </w:r>
        <w:r w:rsidRPr="00E82D90">
          <w:rPr>
            <w:rFonts w:ascii="Times New Roman" w:hAnsi="Times New Roman" w:cs="Times New Roman"/>
            <w:noProof/>
            <w:webHidden/>
            <w:sz w:val="26"/>
            <w:szCs w:val="26"/>
          </w:rPr>
          <w:fldChar w:fldCharType="begin"/>
        </w:r>
        <w:r w:rsidRPr="00E82D90">
          <w:rPr>
            <w:rFonts w:ascii="Times New Roman" w:hAnsi="Times New Roman" w:cs="Times New Roman"/>
            <w:noProof/>
            <w:webHidden/>
            <w:sz w:val="26"/>
            <w:szCs w:val="26"/>
          </w:rPr>
          <w:instrText xml:space="preserve"> PAGEREF _Toc104126013 \h </w:instrText>
        </w:r>
        <w:r w:rsidRPr="00E82D90">
          <w:rPr>
            <w:rFonts w:ascii="Times New Roman" w:hAnsi="Times New Roman" w:cs="Times New Roman"/>
            <w:noProof/>
            <w:webHidden/>
            <w:sz w:val="26"/>
            <w:szCs w:val="26"/>
          </w:rPr>
        </w:r>
        <w:r w:rsidRPr="00E82D90">
          <w:rPr>
            <w:rFonts w:ascii="Times New Roman" w:hAnsi="Times New Roman" w:cs="Times New Roman"/>
            <w:noProof/>
            <w:webHidden/>
            <w:sz w:val="26"/>
            <w:szCs w:val="26"/>
          </w:rPr>
          <w:fldChar w:fldCharType="separate"/>
        </w:r>
        <w:r w:rsidRPr="00E82D90">
          <w:rPr>
            <w:rFonts w:ascii="Times New Roman" w:hAnsi="Times New Roman" w:cs="Times New Roman"/>
            <w:noProof/>
            <w:webHidden/>
            <w:sz w:val="26"/>
            <w:szCs w:val="26"/>
          </w:rPr>
          <w:t>18</w:t>
        </w:r>
        <w:r w:rsidRPr="00E82D90">
          <w:rPr>
            <w:rFonts w:ascii="Times New Roman" w:hAnsi="Times New Roman" w:cs="Times New Roman"/>
            <w:noProof/>
            <w:webHidden/>
            <w:sz w:val="26"/>
            <w:szCs w:val="26"/>
          </w:rPr>
          <w:fldChar w:fldCharType="end"/>
        </w:r>
      </w:hyperlink>
    </w:p>
    <w:p w:rsidR="00204860" w:rsidRPr="00E82D90" w:rsidRDefault="00204860" w:rsidP="00204860">
      <w:pPr>
        <w:pStyle w:val="TOC3"/>
        <w:tabs>
          <w:tab w:val="right" w:leader="dot" w:pos="9678"/>
        </w:tabs>
        <w:ind w:left="0"/>
        <w:jc w:val="both"/>
        <w:rPr>
          <w:rFonts w:ascii="Times New Roman" w:hAnsi="Times New Roman" w:cs="Times New Roman"/>
          <w:noProof/>
          <w:sz w:val="26"/>
          <w:szCs w:val="26"/>
        </w:rPr>
      </w:pPr>
      <w:hyperlink w:anchor="_Toc104126014" w:history="1">
        <w:r w:rsidRPr="00E82D90">
          <w:rPr>
            <w:rStyle w:val="Hyperlink"/>
            <w:rFonts w:ascii="Times New Roman" w:hAnsi="Times New Roman" w:cs="Times New Roman"/>
            <w:noProof/>
            <w:color w:val="auto"/>
            <w:sz w:val="26"/>
            <w:szCs w:val="26"/>
          </w:rPr>
          <w:t>3.3.2. Chất thải sinh hoạt</w:t>
        </w:r>
        <w:r w:rsidRPr="00E82D90">
          <w:rPr>
            <w:rFonts w:ascii="Times New Roman" w:hAnsi="Times New Roman" w:cs="Times New Roman"/>
            <w:noProof/>
            <w:webHidden/>
            <w:sz w:val="26"/>
            <w:szCs w:val="26"/>
          </w:rPr>
          <w:tab/>
        </w:r>
        <w:r w:rsidRPr="00E82D90">
          <w:rPr>
            <w:rFonts w:ascii="Times New Roman" w:hAnsi="Times New Roman" w:cs="Times New Roman"/>
            <w:noProof/>
            <w:webHidden/>
            <w:sz w:val="26"/>
            <w:szCs w:val="26"/>
          </w:rPr>
          <w:fldChar w:fldCharType="begin"/>
        </w:r>
        <w:r w:rsidRPr="00E82D90">
          <w:rPr>
            <w:rFonts w:ascii="Times New Roman" w:hAnsi="Times New Roman" w:cs="Times New Roman"/>
            <w:noProof/>
            <w:webHidden/>
            <w:sz w:val="26"/>
            <w:szCs w:val="26"/>
          </w:rPr>
          <w:instrText xml:space="preserve"> PAGEREF _Toc104126014 \h </w:instrText>
        </w:r>
        <w:r w:rsidRPr="00E82D90">
          <w:rPr>
            <w:rFonts w:ascii="Times New Roman" w:hAnsi="Times New Roman" w:cs="Times New Roman"/>
            <w:noProof/>
            <w:webHidden/>
            <w:sz w:val="26"/>
            <w:szCs w:val="26"/>
          </w:rPr>
        </w:r>
        <w:r w:rsidRPr="00E82D90">
          <w:rPr>
            <w:rFonts w:ascii="Times New Roman" w:hAnsi="Times New Roman" w:cs="Times New Roman"/>
            <w:noProof/>
            <w:webHidden/>
            <w:sz w:val="26"/>
            <w:szCs w:val="26"/>
          </w:rPr>
          <w:fldChar w:fldCharType="separate"/>
        </w:r>
        <w:r w:rsidRPr="00E82D90">
          <w:rPr>
            <w:rFonts w:ascii="Times New Roman" w:hAnsi="Times New Roman" w:cs="Times New Roman"/>
            <w:noProof/>
            <w:webHidden/>
            <w:sz w:val="26"/>
            <w:szCs w:val="26"/>
          </w:rPr>
          <w:t>20</w:t>
        </w:r>
        <w:r w:rsidRPr="00E82D90">
          <w:rPr>
            <w:rFonts w:ascii="Times New Roman" w:hAnsi="Times New Roman" w:cs="Times New Roman"/>
            <w:noProof/>
            <w:webHidden/>
            <w:sz w:val="26"/>
            <w:szCs w:val="26"/>
          </w:rPr>
          <w:fldChar w:fldCharType="end"/>
        </w:r>
      </w:hyperlink>
    </w:p>
    <w:p w:rsidR="00204860" w:rsidRPr="00E82D90" w:rsidRDefault="00204860" w:rsidP="00204860">
      <w:pPr>
        <w:pStyle w:val="TOC2"/>
        <w:tabs>
          <w:tab w:val="right" w:leader="dot" w:pos="9678"/>
        </w:tabs>
        <w:ind w:left="0"/>
        <w:jc w:val="both"/>
        <w:rPr>
          <w:rFonts w:ascii="Times New Roman" w:eastAsiaTheme="minorEastAsia" w:hAnsi="Times New Roman" w:cs="Times New Roman"/>
          <w:noProof/>
          <w:sz w:val="26"/>
          <w:szCs w:val="26"/>
          <w:lang w:val="en-US"/>
        </w:rPr>
      </w:pPr>
      <w:hyperlink w:anchor="_Toc104126015" w:history="1">
        <w:r w:rsidRPr="00E82D90">
          <w:rPr>
            <w:rStyle w:val="Hyperlink"/>
            <w:rFonts w:ascii="Times New Roman" w:hAnsi="Times New Roman" w:cs="Times New Roman"/>
            <w:noProof/>
            <w:color w:val="auto"/>
            <w:sz w:val="26"/>
            <w:szCs w:val="26"/>
            <w:lang w:val="vi-VN"/>
          </w:rPr>
          <w:t>3.</w:t>
        </w:r>
        <w:r w:rsidRPr="00E82D90">
          <w:rPr>
            <w:rStyle w:val="Hyperlink"/>
            <w:rFonts w:ascii="Times New Roman" w:hAnsi="Times New Roman" w:cs="Times New Roman"/>
            <w:noProof/>
            <w:color w:val="auto"/>
            <w:sz w:val="26"/>
            <w:szCs w:val="26"/>
          </w:rPr>
          <w:t>4. Công trình, biện pháp lưu giữ, xử lý chất thải nguy hại:</w:t>
        </w:r>
        <w:r w:rsidRPr="00E82D90">
          <w:rPr>
            <w:rFonts w:ascii="Times New Roman" w:hAnsi="Times New Roman" w:cs="Times New Roman"/>
            <w:noProof/>
            <w:webHidden/>
            <w:sz w:val="26"/>
            <w:szCs w:val="26"/>
          </w:rPr>
          <w:tab/>
        </w:r>
        <w:r w:rsidRPr="00E82D90">
          <w:rPr>
            <w:rFonts w:ascii="Times New Roman" w:hAnsi="Times New Roman" w:cs="Times New Roman"/>
            <w:noProof/>
            <w:webHidden/>
            <w:sz w:val="26"/>
            <w:szCs w:val="26"/>
          </w:rPr>
          <w:fldChar w:fldCharType="begin"/>
        </w:r>
        <w:r w:rsidRPr="00E82D90">
          <w:rPr>
            <w:rFonts w:ascii="Times New Roman" w:hAnsi="Times New Roman" w:cs="Times New Roman"/>
            <w:noProof/>
            <w:webHidden/>
            <w:sz w:val="26"/>
            <w:szCs w:val="26"/>
          </w:rPr>
          <w:instrText xml:space="preserve"> PAGEREF _Toc104126015 \h </w:instrText>
        </w:r>
        <w:r w:rsidRPr="00E82D90">
          <w:rPr>
            <w:rFonts w:ascii="Times New Roman" w:hAnsi="Times New Roman" w:cs="Times New Roman"/>
            <w:noProof/>
            <w:webHidden/>
            <w:sz w:val="26"/>
            <w:szCs w:val="26"/>
          </w:rPr>
        </w:r>
        <w:r w:rsidRPr="00E82D90">
          <w:rPr>
            <w:rFonts w:ascii="Times New Roman" w:hAnsi="Times New Roman" w:cs="Times New Roman"/>
            <w:noProof/>
            <w:webHidden/>
            <w:sz w:val="26"/>
            <w:szCs w:val="26"/>
          </w:rPr>
          <w:fldChar w:fldCharType="separate"/>
        </w:r>
        <w:r w:rsidRPr="00E82D90">
          <w:rPr>
            <w:rFonts w:ascii="Times New Roman" w:hAnsi="Times New Roman" w:cs="Times New Roman"/>
            <w:noProof/>
            <w:webHidden/>
            <w:sz w:val="26"/>
            <w:szCs w:val="26"/>
          </w:rPr>
          <w:t>20</w:t>
        </w:r>
        <w:r w:rsidRPr="00E82D90">
          <w:rPr>
            <w:rFonts w:ascii="Times New Roman" w:hAnsi="Times New Roman" w:cs="Times New Roman"/>
            <w:noProof/>
            <w:webHidden/>
            <w:sz w:val="26"/>
            <w:szCs w:val="26"/>
          </w:rPr>
          <w:fldChar w:fldCharType="end"/>
        </w:r>
      </w:hyperlink>
    </w:p>
    <w:p w:rsidR="00204860" w:rsidRPr="00E82D90" w:rsidRDefault="00204860" w:rsidP="00204860">
      <w:pPr>
        <w:pStyle w:val="TOC2"/>
        <w:tabs>
          <w:tab w:val="right" w:leader="dot" w:pos="9678"/>
        </w:tabs>
        <w:ind w:left="0"/>
        <w:jc w:val="both"/>
        <w:rPr>
          <w:rFonts w:ascii="Times New Roman" w:eastAsiaTheme="minorEastAsia" w:hAnsi="Times New Roman" w:cs="Times New Roman"/>
          <w:noProof/>
          <w:sz w:val="26"/>
          <w:szCs w:val="26"/>
          <w:lang w:val="en-US"/>
        </w:rPr>
      </w:pPr>
      <w:hyperlink w:anchor="_Toc104126016" w:history="1">
        <w:r w:rsidRPr="00E82D90">
          <w:rPr>
            <w:rStyle w:val="Hyperlink"/>
            <w:rFonts w:ascii="Times New Roman" w:hAnsi="Times New Roman" w:cs="Times New Roman"/>
            <w:noProof/>
            <w:color w:val="auto"/>
            <w:sz w:val="26"/>
            <w:szCs w:val="26"/>
            <w:lang w:val="vi-VN"/>
          </w:rPr>
          <w:t>3.</w:t>
        </w:r>
        <w:r w:rsidRPr="00E82D90">
          <w:rPr>
            <w:rStyle w:val="Hyperlink"/>
            <w:rFonts w:ascii="Times New Roman" w:hAnsi="Times New Roman" w:cs="Times New Roman"/>
            <w:noProof/>
            <w:color w:val="auto"/>
            <w:sz w:val="26"/>
            <w:szCs w:val="26"/>
          </w:rPr>
          <w:t>5. Công trình, biện pháp giảm thiểu tiếng ồn, độ rung:</w:t>
        </w:r>
        <w:r w:rsidRPr="00E82D90">
          <w:rPr>
            <w:rFonts w:ascii="Times New Roman" w:hAnsi="Times New Roman" w:cs="Times New Roman"/>
            <w:noProof/>
            <w:webHidden/>
            <w:sz w:val="26"/>
            <w:szCs w:val="26"/>
          </w:rPr>
          <w:tab/>
        </w:r>
        <w:r w:rsidRPr="00E82D90">
          <w:rPr>
            <w:rFonts w:ascii="Times New Roman" w:hAnsi="Times New Roman" w:cs="Times New Roman"/>
            <w:noProof/>
            <w:webHidden/>
            <w:sz w:val="26"/>
            <w:szCs w:val="26"/>
          </w:rPr>
          <w:fldChar w:fldCharType="begin"/>
        </w:r>
        <w:r w:rsidRPr="00E82D90">
          <w:rPr>
            <w:rFonts w:ascii="Times New Roman" w:hAnsi="Times New Roman" w:cs="Times New Roman"/>
            <w:noProof/>
            <w:webHidden/>
            <w:sz w:val="26"/>
            <w:szCs w:val="26"/>
          </w:rPr>
          <w:instrText xml:space="preserve"> PAGEREF _Toc104126016 \h </w:instrText>
        </w:r>
        <w:r w:rsidRPr="00E82D90">
          <w:rPr>
            <w:rFonts w:ascii="Times New Roman" w:hAnsi="Times New Roman" w:cs="Times New Roman"/>
            <w:noProof/>
            <w:webHidden/>
            <w:sz w:val="26"/>
            <w:szCs w:val="26"/>
          </w:rPr>
        </w:r>
        <w:r w:rsidRPr="00E82D90">
          <w:rPr>
            <w:rFonts w:ascii="Times New Roman" w:hAnsi="Times New Roman" w:cs="Times New Roman"/>
            <w:noProof/>
            <w:webHidden/>
            <w:sz w:val="26"/>
            <w:szCs w:val="26"/>
          </w:rPr>
          <w:fldChar w:fldCharType="separate"/>
        </w:r>
        <w:r w:rsidRPr="00E82D90">
          <w:rPr>
            <w:rFonts w:ascii="Times New Roman" w:hAnsi="Times New Roman" w:cs="Times New Roman"/>
            <w:noProof/>
            <w:webHidden/>
            <w:sz w:val="26"/>
            <w:szCs w:val="26"/>
          </w:rPr>
          <w:t>20</w:t>
        </w:r>
        <w:r w:rsidRPr="00E82D90">
          <w:rPr>
            <w:rFonts w:ascii="Times New Roman" w:hAnsi="Times New Roman" w:cs="Times New Roman"/>
            <w:noProof/>
            <w:webHidden/>
            <w:sz w:val="26"/>
            <w:szCs w:val="26"/>
          </w:rPr>
          <w:fldChar w:fldCharType="end"/>
        </w:r>
      </w:hyperlink>
    </w:p>
    <w:p w:rsidR="00204860" w:rsidRPr="00E82D90" w:rsidRDefault="00204860" w:rsidP="00204860">
      <w:pPr>
        <w:pStyle w:val="TOC3"/>
        <w:tabs>
          <w:tab w:val="right" w:leader="dot" w:pos="9678"/>
        </w:tabs>
        <w:ind w:left="0"/>
        <w:jc w:val="both"/>
        <w:rPr>
          <w:rFonts w:ascii="Times New Roman" w:hAnsi="Times New Roman" w:cs="Times New Roman"/>
          <w:noProof/>
          <w:sz w:val="26"/>
          <w:szCs w:val="26"/>
        </w:rPr>
      </w:pPr>
      <w:hyperlink w:anchor="_Toc104126017" w:history="1">
        <w:r w:rsidRPr="00E82D90">
          <w:rPr>
            <w:rStyle w:val="Hyperlink"/>
            <w:rFonts w:ascii="Times New Roman" w:hAnsi="Times New Roman" w:cs="Times New Roman"/>
            <w:noProof/>
            <w:color w:val="auto"/>
            <w:sz w:val="26"/>
            <w:szCs w:val="26"/>
          </w:rPr>
          <w:t>3.5.1. Tiếng ồn</w:t>
        </w:r>
        <w:r w:rsidRPr="00E82D90">
          <w:rPr>
            <w:rFonts w:ascii="Times New Roman" w:hAnsi="Times New Roman" w:cs="Times New Roman"/>
            <w:noProof/>
            <w:webHidden/>
            <w:sz w:val="26"/>
            <w:szCs w:val="26"/>
          </w:rPr>
          <w:tab/>
        </w:r>
        <w:r w:rsidRPr="00E82D90">
          <w:rPr>
            <w:rFonts w:ascii="Times New Roman" w:hAnsi="Times New Roman" w:cs="Times New Roman"/>
            <w:noProof/>
            <w:webHidden/>
            <w:sz w:val="26"/>
            <w:szCs w:val="26"/>
          </w:rPr>
          <w:fldChar w:fldCharType="begin"/>
        </w:r>
        <w:r w:rsidRPr="00E82D90">
          <w:rPr>
            <w:rFonts w:ascii="Times New Roman" w:hAnsi="Times New Roman" w:cs="Times New Roman"/>
            <w:noProof/>
            <w:webHidden/>
            <w:sz w:val="26"/>
            <w:szCs w:val="26"/>
          </w:rPr>
          <w:instrText xml:space="preserve"> PAGEREF _Toc104126017 \h </w:instrText>
        </w:r>
        <w:r w:rsidRPr="00E82D90">
          <w:rPr>
            <w:rFonts w:ascii="Times New Roman" w:hAnsi="Times New Roman" w:cs="Times New Roman"/>
            <w:noProof/>
            <w:webHidden/>
            <w:sz w:val="26"/>
            <w:szCs w:val="26"/>
          </w:rPr>
        </w:r>
        <w:r w:rsidRPr="00E82D90">
          <w:rPr>
            <w:rFonts w:ascii="Times New Roman" w:hAnsi="Times New Roman" w:cs="Times New Roman"/>
            <w:noProof/>
            <w:webHidden/>
            <w:sz w:val="26"/>
            <w:szCs w:val="26"/>
          </w:rPr>
          <w:fldChar w:fldCharType="separate"/>
        </w:r>
        <w:r w:rsidRPr="00E82D90">
          <w:rPr>
            <w:rFonts w:ascii="Times New Roman" w:hAnsi="Times New Roman" w:cs="Times New Roman"/>
            <w:noProof/>
            <w:webHidden/>
            <w:sz w:val="26"/>
            <w:szCs w:val="26"/>
          </w:rPr>
          <w:t>21</w:t>
        </w:r>
        <w:r w:rsidRPr="00E82D90">
          <w:rPr>
            <w:rFonts w:ascii="Times New Roman" w:hAnsi="Times New Roman" w:cs="Times New Roman"/>
            <w:noProof/>
            <w:webHidden/>
            <w:sz w:val="26"/>
            <w:szCs w:val="26"/>
          </w:rPr>
          <w:fldChar w:fldCharType="end"/>
        </w:r>
      </w:hyperlink>
    </w:p>
    <w:p w:rsidR="00204860" w:rsidRPr="00E82D90" w:rsidRDefault="00204860" w:rsidP="00204860">
      <w:pPr>
        <w:pStyle w:val="TOC3"/>
        <w:tabs>
          <w:tab w:val="right" w:leader="dot" w:pos="9678"/>
        </w:tabs>
        <w:ind w:left="0"/>
        <w:jc w:val="both"/>
        <w:rPr>
          <w:rFonts w:ascii="Times New Roman" w:hAnsi="Times New Roman" w:cs="Times New Roman"/>
          <w:noProof/>
          <w:sz w:val="26"/>
          <w:szCs w:val="26"/>
        </w:rPr>
      </w:pPr>
      <w:hyperlink w:anchor="_Toc104126018" w:history="1">
        <w:r w:rsidRPr="00E82D90">
          <w:rPr>
            <w:rStyle w:val="Hyperlink"/>
            <w:rFonts w:ascii="Times New Roman" w:hAnsi="Times New Roman" w:cs="Times New Roman"/>
            <w:noProof/>
            <w:color w:val="auto"/>
            <w:sz w:val="26"/>
            <w:szCs w:val="26"/>
          </w:rPr>
          <w:t>3.5.2. Độ rung</w:t>
        </w:r>
        <w:r w:rsidRPr="00E82D90">
          <w:rPr>
            <w:rFonts w:ascii="Times New Roman" w:hAnsi="Times New Roman" w:cs="Times New Roman"/>
            <w:noProof/>
            <w:webHidden/>
            <w:sz w:val="26"/>
            <w:szCs w:val="26"/>
          </w:rPr>
          <w:tab/>
        </w:r>
        <w:r w:rsidRPr="00E82D90">
          <w:rPr>
            <w:rFonts w:ascii="Times New Roman" w:hAnsi="Times New Roman" w:cs="Times New Roman"/>
            <w:noProof/>
            <w:webHidden/>
            <w:sz w:val="26"/>
            <w:szCs w:val="26"/>
          </w:rPr>
          <w:fldChar w:fldCharType="begin"/>
        </w:r>
        <w:r w:rsidRPr="00E82D90">
          <w:rPr>
            <w:rFonts w:ascii="Times New Roman" w:hAnsi="Times New Roman" w:cs="Times New Roman"/>
            <w:noProof/>
            <w:webHidden/>
            <w:sz w:val="26"/>
            <w:szCs w:val="26"/>
          </w:rPr>
          <w:instrText xml:space="preserve"> PAGEREF _Toc104126018 \h </w:instrText>
        </w:r>
        <w:r w:rsidRPr="00E82D90">
          <w:rPr>
            <w:rFonts w:ascii="Times New Roman" w:hAnsi="Times New Roman" w:cs="Times New Roman"/>
            <w:noProof/>
            <w:webHidden/>
            <w:sz w:val="26"/>
            <w:szCs w:val="26"/>
          </w:rPr>
        </w:r>
        <w:r w:rsidRPr="00E82D90">
          <w:rPr>
            <w:rFonts w:ascii="Times New Roman" w:hAnsi="Times New Roman" w:cs="Times New Roman"/>
            <w:noProof/>
            <w:webHidden/>
            <w:sz w:val="26"/>
            <w:szCs w:val="26"/>
          </w:rPr>
          <w:fldChar w:fldCharType="separate"/>
        </w:r>
        <w:r w:rsidRPr="00E82D90">
          <w:rPr>
            <w:rFonts w:ascii="Times New Roman" w:hAnsi="Times New Roman" w:cs="Times New Roman"/>
            <w:noProof/>
            <w:webHidden/>
            <w:sz w:val="26"/>
            <w:szCs w:val="26"/>
          </w:rPr>
          <w:t>21</w:t>
        </w:r>
        <w:r w:rsidRPr="00E82D90">
          <w:rPr>
            <w:rFonts w:ascii="Times New Roman" w:hAnsi="Times New Roman" w:cs="Times New Roman"/>
            <w:noProof/>
            <w:webHidden/>
            <w:sz w:val="26"/>
            <w:szCs w:val="26"/>
          </w:rPr>
          <w:fldChar w:fldCharType="end"/>
        </w:r>
      </w:hyperlink>
    </w:p>
    <w:p w:rsidR="00204860" w:rsidRPr="00E82D90" w:rsidRDefault="00204860" w:rsidP="00204860">
      <w:pPr>
        <w:pStyle w:val="TOC3"/>
        <w:tabs>
          <w:tab w:val="right" w:leader="dot" w:pos="9678"/>
        </w:tabs>
        <w:ind w:left="0"/>
        <w:jc w:val="both"/>
        <w:rPr>
          <w:rFonts w:ascii="Times New Roman" w:hAnsi="Times New Roman" w:cs="Times New Roman"/>
          <w:noProof/>
          <w:sz w:val="26"/>
          <w:szCs w:val="26"/>
        </w:rPr>
      </w:pPr>
      <w:hyperlink w:anchor="_Toc104126019" w:history="1">
        <w:r w:rsidRPr="00E82D90">
          <w:rPr>
            <w:rStyle w:val="Hyperlink"/>
            <w:rFonts w:ascii="Times New Roman" w:hAnsi="Times New Roman" w:cs="Times New Roman"/>
            <w:noProof/>
            <w:color w:val="auto"/>
            <w:sz w:val="26"/>
            <w:szCs w:val="26"/>
          </w:rPr>
          <w:t>3.5.3. Nhiệt</w:t>
        </w:r>
        <w:r w:rsidRPr="00E82D90">
          <w:rPr>
            <w:rFonts w:ascii="Times New Roman" w:hAnsi="Times New Roman" w:cs="Times New Roman"/>
            <w:noProof/>
            <w:webHidden/>
            <w:sz w:val="26"/>
            <w:szCs w:val="26"/>
          </w:rPr>
          <w:tab/>
        </w:r>
        <w:r w:rsidRPr="00E82D90">
          <w:rPr>
            <w:rFonts w:ascii="Times New Roman" w:hAnsi="Times New Roman" w:cs="Times New Roman"/>
            <w:noProof/>
            <w:webHidden/>
            <w:sz w:val="26"/>
            <w:szCs w:val="26"/>
          </w:rPr>
          <w:fldChar w:fldCharType="begin"/>
        </w:r>
        <w:r w:rsidRPr="00E82D90">
          <w:rPr>
            <w:rFonts w:ascii="Times New Roman" w:hAnsi="Times New Roman" w:cs="Times New Roman"/>
            <w:noProof/>
            <w:webHidden/>
            <w:sz w:val="26"/>
            <w:szCs w:val="26"/>
          </w:rPr>
          <w:instrText xml:space="preserve"> PAGEREF _Toc104126019 \h </w:instrText>
        </w:r>
        <w:r w:rsidRPr="00E82D90">
          <w:rPr>
            <w:rFonts w:ascii="Times New Roman" w:hAnsi="Times New Roman" w:cs="Times New Roman"/>
            <w:noProof/>
            <w:webHidden/>
            <w:sz w:val="26"/>
            <w:szCs w:val="26"/>
          </w:rPr>
        </w:r>
        <w:r w:rsidRPr="00E82D90">
          <w:rPr>
            <w:rFonts w:ascii="Times New Roman" w:hAnsi="Times New Roman" w:cs="Times New Roman"/>
            <w:noProof/>
            <w:webHidden/>
            <w:sz w:val="26"/>
            <w:szCs w:val="26"/>
          </w:rPr>
          <w:fldChar w:fldCharType="separate"/>
        </w:r>
        <w:r w:rsidRPr="00E82D90">
          <w:rPr>
            <w:rFonts w:ascii="Times New Roman" w:hAnsi="Times New Roman" w:cs="Times New Roman"/>
            <w:noProof/>
            <w:webHidden/>
            <w:sz w:val="26"/>
            <w:szCs w:val="26"/>
          </w:rPr>
          <w:t>21</w:t>
        </w:r>
        <w:r w:rsidRPr="00E82D90">
          <w:rPr>
            <w:rFonts w:ascii="Times New Roman" w:hAnsi="Times New Roman" w:cs="Times New Roman"/>
            <w:noProof/>
            <w:webHidden/>
            <w:sz w:val="26"/>
            <w:szCs w:val="26"/>
          </w:rPr>
          <w:fldChar w:fldCharType="end"/>
        </w:r>
      </w:hyperlink>
    </w:p>
    <w:p w:rsidR="00204860" w:rsidRPr="00E82D90" w:rsidRDefault="00204860" w:rsidP="00204860">
      <w:pPr>
        <w:pStyle w:val="TOC2"/>
        <w:tabs>
          <w:tab w:val="right" w:leader="dot" w:pos="9678"/>
        </w:tabs>
        <w:ind w:left="0"/>
        <w:jc w:val="both"/>
        <w:rPr>
          <w:rFonts w:ascii="Times New Roman" w:eastAsiaTheme="minorEastAsia" w:hAnsi="Times New Roman" w:cs="Times New Roman"/>
          <w:noProof/>
          <w:sz w:val="26"/>
          <w:szCs w:val="26"/>
          <w:lang w:val="en-US"/>
        </w:rPr>
      </w:pPr>
      <w:hyperlink w:anchor="_Toc104126020" w:history="1">
        <w:r w:rsidRPr="00E82D90">
          <w:rPr>
            <w:rStyle w:val="Hyperlink"/>
            <w:rFonts w:ascii="Times New Roman" w:hAnsi="Times New Roman" w:cs="Times New Roman"/>
            <w:noProof/>
            <w:color w:val="auto"/>
            <w:sz w:val="26"/>
            <w:szCs w:val="26"/>
            <w:lang w:val="vi-VN"/>
          </w:rPr>
          <w:t>3.</w:t>
        </w:r>
        <w:r w:rsidRPr="00E82D90">
          <w:rPr>
            <w:rStyle w:val="Hyperlink"/>
            <w:rFonts w:ascii="Times New Roman" w:hAnsi="Times New Roman" w:cs="Times New Roman"/>
            <w:noProof/>
            <w:color w:val="auto"/>
            <w:sz w:val="26"/>
            <w:szCs w:val="26"/>
          </w:rPr>
          <w:t>6. Phương án phòng ngừa, ứng phó sự cố môi trường trong quá trình vận hành thử nghiệm và khi dự án đi vào vận hành:</w:t>
        </w:r>
        <w:r w:rsidRPr="00E82D90">
          <w:rPr>
            <w:rFonts w:ascii="Times New Roman" w:hAnsi="Times New Roman" w:cs="Times New Roman"/>
            <w:noProof/>
            <w:webHidden/>
            <w:sz w:val="26"/>
            <w:szCs w:val="26"/>
          </w:rPr>
          <w:tab/>
        </w:r>
        <w:r w:rsidRPr="00E82D90">
          <w:rPr>
            <w:rFonts w:ascii="Times New Roman" w:hAnsi="Times New Roman" w:cs="Times New Roman"/>
            <w:noProof/>
            <w:webHidden/>
            <w:sz w:val="26"/>
            <w:szCs w:val="26"/>
          </w:rPr>
          <w:fldChar w:fldCharType="begin"/>
        </w:r>
        <w:r w:rsidRPr="00E82D90">
          <w:rPr>
            <w:rFonts w:ascii="Times New Roman" w:hAnsi="Times New Roman" w:cs="Times New Roman"/>
            <w:noProof/>
            <w:webHidden/>
            <w:sz w:val="26"/>
            <w:szCs w:val="26"/>
          </w:rPr>
          <w:instrText xml:space="preserve"> PAGEREF _Toc104126020 \h </w:instrText>
        </w:r>
        <w:r w:rsidRPr="00E82D90">
          <w:rPr>
            <w:rFonts w:ascii="Times New Roman" w:hAnsi="Times New Roman" w:cs="Times New Roman"/>
            <w:noProof/>
            <w:webHidden/>
            <w:sz w:val="26"/>
            <w:szCs w:val="26"/>
          </w:rPr>
        </w:r>
        <w:r w:rsidRPr="00E82D90">
          <w:rPr>
            <w:rFonts w:ascii="Times New Roman" w:hAnsi="Times New Roman" w:cs="Times New Roman"/>
            <w:noProof/>
            <w:webHidden/>
            <w:sz w:val="26"/>
            <w:szCs w:val="26"/>
          </w:rPr>
          <w:fldChar w:fldCharType="separate"/>
        </w:r>
        <w:r w:rsidRPr="00E82D90">
          <w:rPr>
            <w:rFonts w:ascii="Times New Roman" w:hAnsi="Times New Roman" w:cs="Times New Roman"/>
            <w:noProof/>
            <w:webHidden/>
            <w:sz w:val="26"/>
            <w:szCs w:val="26"/>
          </w:rPr>
          <w:t>21</w:t>
        </w:r>
        <w:r w:rsidRPr="00E82D90">
          <w:rPr>
            <w:rFonts w:ascii="Times New Roman" w:hAnsi="Times New Roman" w:cs="Times New Roman"/>
            <w:noProof/>
            <w:webHidden/>
            <w:sz w:val="26"/>
            <w:szCs w:val="26"/>
          </w:rPr>
          <w:fldChar w:fldCharType="end"/>
        </w:r>
      </w:hyperlink>
    </w:p>
    <w:p w:rsidR="00204860" w:rsidRPr="00E82D90" w:rsidRDefault="00204860" w:rsidP="00204860">
      <w:pPr>
        <w:pStyle w:val="TOC3"/>
        <w:tabs>
          <w:tab w:val="right" w:leader="dot" w:pos="9678"/>
        </w:tabs>
        <w:ind w:left="0"/>
        <w:jc w:val="both"/>
        <w:rPr>
          <w:rFonts w:ascii="Times New Roman" w:hAnsi="Times New Roman" w:cs="Times New Roman"/>
          <w:noProof/>
          <w:sz w:val="26"/>
          <w:szCs w:val="26"/>
        </w:rPr>
      </w:pPr>
      <w:hyperlink w:anchor="_Toc104126021" w:history="1">
        <w:r w:rsidRPr="00E82D90">
          <w:rPr>
            <w:rStyle w:val="Hyperlink"/>
            <w:rFonts w:ascii="Times New Roman" w:hAnsi="Times New Roman" w:cs="Times New Roman"/>
            <w:noProof/>
            <w:color w:val="auto"/>
            <w:sz w:val="26"/>
            <w:szCs w:val="26"/>
          </w:rPr>
          <w:t>3.6.1. Ứng phó với sự cố mất điện</w:t>
        </w:r>
        <w:r w:rsidRPr="00E82D90">
          <w:rPr>
            <w:rFonts w:ascii="Times New Roman" w:hAnsi="Times New Roman" w:cs="Times New Roman"/>
            <w:noProof/>
            <w:webHidden/>
            <w:sz w:val="26"/>
            <w:szCs w:val="26"/>
          </w:rPr>
          <w:tab/>
        </w:r>
        <w:r w:rsidRPr="00E82D90">
          <w:rPr>
            <w:rFonts w:ascii="Times New Roman" w:hAnsi="Times New Roman" w:cs="Times New Roman"/>
            <w:noProof/>
            <w:webHidden/>
            <w:sz w:val="26"/>
            <w:szCs w:val="26"/>
          </w:rPr>
          <w:fldChar w:fldCharType="begin"/>
        </w:r>
        <w:r w:rsidRPr="00E82D90">
          <w:rPr>
            <w:rFonts w:ascii="Times New Roman" w:hAnsi="Times New Roman" w:cs="Times New Roman"/>
            <w:noProof/>
            <w:webHidden/>
            <w:sz w:val="26"/>
            <w:szCs w:val="26"/>
          </w:rPr>
          <w:instrText xml:space="preserve"> PAGEREF _Toc104126021 \h </w:instrText>
        </w:r>
        <w:r w:rsidRPr="00E82D90">
          <w:rPr>
            <w:rFonts w:ascii="Times New Roman" w:hAnsi="Times New Roman" w:cs="Times New Roman"/>
            <w:noProof/>
            <w:webHidden/>
            <w:sz w:val="26"/>
            <w:szCs w:val="26"/>
          </w:rPr>
        </w:r>
        <w:r w:rsidRPr="00E82D90">
          <w:rPr>
            <w:rFonts w:ascii="Times New Roman" w:hAnsi="Times New Roman" w:cs="Times New Roman"/>
            <w:noProof/>
            <w:webHidden/>
            <w:sz w:val="26"/>
            <w:szCs w:val="26"/>
          </w:rPr>
          <w:fldChar w:fldCharType="separate"/>
        </w:r>
        <w:r w:rsidRPr="00E82D90">
          <w:rPr>
            <w:rFonts w:ascii="Times New Roman" w:hAnsi="Times New Roman" w:cs="Times New Roman"/>
            <w:noProof/>
            <w:webHidden/>
            <w:sz w:val="26"/>
            <w:szCs w:val="26"/>
          </w:rPr>
          <w:t>21</w:t>
        </w:r>
        <w:r w:rsidRPr="00E82D90">
          <w:rPr>
            <w:rFonts w:ascii="Times New Roman" w:hAnsi="Times New Roman" w:cs="Times New Roman"/>
            <w:noProof/>
            <w:webHidden/>
            <w:sz w:val="26"/>
            <w:szCs w:val="26"/>
          </w:rPr>
          <w:fldChar w:fldCharType="end"/>
        </w:r>
      </w:hyperlink>
    </w:p>
    <w:p w:rsidR="00204860" w:rsidRPr="00E82D90" w:rsidRDefault="00204860" w:rsidP="00204860">
      <w:pPr>
        <w:pStyle w:val="TOC3"/>
        <w:tabs>
          <w:tab w:val="right" w:leader="dot" w:pos="9678"/>
        </w:tabs>
        <w:ind w:left="0"/>
        <w:jc w:val="both"/>
        <w:rPr>
          <w:rFonts w:ascii="Times New Roman" w:hAnsi="Times New Roman" w:cs="Times New Roman"/>
          <w:noProof/>
          <w:sz w:val="26"/>
          <w:szCs w:val="26"/>
        </w:rPr>
      </w:pPr>
      <w:hyperlink w:anchor="_Toc104126022" w:history="1">
        <w:r w:rsidRPr="00E82D90">
          <w:rPr>
            <w:rStyle w:val="Hyperlink"/>
            <w:rFonts w:ascii="Times New Roman" w:hAnsi="Times New Roman" w:cs="Times New Roman"/>
            <w:noProof/>
            <w:color w:val="auto"/>
            <w:sz w:val="26"/>
            <w:szCs w:val="26"/>
          </w:rPr>
          <w:t>3.6.2. Biện pháp phòng ngừa, ứng phó với sự cố vệ sinh an toàn thực phẩm</w:t>
        </w:r>
        <w:r w:rsidRPr="00E82D90">
          <w:rPr>
            <w:rFonts w:ascii="Times New Roman" w:hAnsi="Times New Roman" w:cs="Times New Roman"/>
            <w:noProof/>
            <w:webHidden/>
            <w:sz w:val="26"/>
            <w:szCs w:val="26"/>
          </w:rPr>
          <w:tab/>
        </w:r>
        <w:r w:rsidRPr="00E82D90">
          <w:rPr>
            <w:rFonts w:ascii="Times New Roman" w:hAnsi="Times New Roman" w:cs="Times New Roman"/>
            <w:noProof/>
            <w:webHidden/>
            <w:sz w:val="26"/>
            <w:szCs w:val="26"/>
          </w:rPr>
          <w:fldChar w:fldCharType="begin"/>
        </w:r>
        <w:r w:rsidRPr="00E82D90">
          <w:rPr>
            <w:rFonts w:ascii="Times New Roman" w:hAnsi="Times New Roman" w:cs="Times New Roman"/>
            <w:noProof/>
            <w:webHidden/>
            <w:sz w:val="26"/>
            <w:szCs w:val="26"/>
          </w:rPr>
          <w:instrText xml:space="preserve"> PAGEREF _Toc104126022 \h </w:instrText>
        </w:r>
        <w:r w:rsidRPr="00E82D90">
          <w:rPr>
            <w:rFonts w:ascii="Times New Roman" w:hAnsi="Times New Roman" w:cs="Times New Roman"/>
            <w:noProof/>
            <w:webHidden/>
            <w:sz w:val="26"/>
            <w:szCs w:val="26"/>
          </w:rPr>
        </w:r>
        <w:r w:rsidRPr="00E82D90">
          <w:rPr>
            <w:rFonts w:ascii="Times New Roman" w:hAnsi="Times New Roman" w:cs="Times New Roman"/>
            <w:noProof/>
            <w:webHidden/>
            <w:sz w:val="26"/>
            <w:szCs w:val="26"/>
          </w:rPr>
          <w:fldChar w:fldCharType="separate"/>
        </w:r>
        <w:r w:rsidRPr="00E82D90">
          <w:rPr>
            <w:rFonts w:ascii="Times New Roman" w:hAnsi="Times New Roman" w:cs="Times New Roman"/>
            <w:noProof/>
            <w:webHidden/>
            <w:sz w:val="26"/>
            <w:szCs w:val="26"/>
          </w:rPr>
          <w:t>21</w:t>
        </w:r>
        <w:r w:rsidRPr="00E82D90">
          <w:rPr>
            <w:rFonts w:ascii="Times New Roman" w:hAnsi="Times New Roman" w:cs="Times New Roman"/>
            <w:noProof/>
            <w:webHidden/>
            <w:sz w:val="26"/>
            <w:szCs w:val="26"/>
          </w:rPr>
          <w:fldChar w:fldCharType="end"/>
        </w:r>
      </w:hyperlink>
    </w:p>
    <w:p w:rsidR="00204860" w:rsidRPr="00E82D90" w:rsidRDefault="00204860" w:rsidP="00204860">
      <w:pPr>
        <w:pStyle w:val="TOC3"/>
        <w:tabs>
          <w:tab w:val="right" w:leader="dot" w:pos="9678"/>
        </w:tabs>
        <w:ind w:left="0"/>
        <w:jc w:val="both"/>
        <w:rPr>
          <w:rFonts w:ascii="Times New Roman" w:hAnsi="Times New Roman" w:cs="Times New Roman"/>
          <w:noProof/>
          <w:sz w:val="26"/>
          <w:szCs w:val="26"/>
        </w:rPr>
      </w:pPr>
      <w:hyperlink w:anchor="_Toc104126023" w:history="1">
        <w:r w:rsidRPr="00E82D90">
          <w:rPr>
            <w:rStyle w:val="Hyperlink"/>
            <w:rFonts w:ascii="Times New Roman" w:hAnsi="Times New Roman" w:cs="Times New Roman"/>
            <w:noProof/>
            <w:color w:val="auto"/>
            <w:sz w:val="26"/>
            <w:szCs w:val="26"/>
          </w:rPr>
          <w:t>3.6.3. Biện pháp phòng ngừa, ứng phó với sự cố tại hệ thống xử lý nước thải</w:t>
        </w:r>
        <w:r w:rsidRPr="00E82D90">
          <w:rPr>
            <w:rFonts w:ascii="Times New Roman" w:hAnsi="Times New Roman" w:cs="Times New Roman"/>
            <w:noProof/>
            <w:webHidden/>
            <w:sz w:val="26"/>
            <w:szCs w:val="26"/>
          </w:rPr>
          <w:tab/>
        </w:r>
        <w:r w:rsidRPr="00E82D90">
          <w:rPr>
            <w:rFonts w:ascii="Times New Roman" w:hAnsi="Times New Roman" w:cs="Times New Roman"/>
            <w:noProof/>
            <w:webHidden/>
            <w:sz w:val="26"/>
            <w:szCs w:val="26"/>
          </w:rPr>
          <w:fldChar w:fldCharType="begin"/>
        </w:r>
        <w:r w:rsidRPr="00E82D90">
          <w:rPr>
            <w:rFonts w:ascii="Times New Roman" w:hAnsi="Times New Roman" w:cs="Times New Roman"/>
            <w:noProof/>
            <w:webHidden/>
            <w:sz w:val="26"/>
            <w:szCs w:val="26"/>
          </w:rPr>
          <w:instrText xml:space="preserve"> PAGEREF _Toc104126023 \h </w:instrText>
        </w:r>
        <w:r w:rsidRPr="00E82D90">
          <w:rPr>
            <w:rFonts w:ascii="Times New Roman" w:hAnsi="Times New Roman" w:cs="Times New Roman"/>
            <w:noProof/>
            <w:webHidden/>
            <w:sz w:val="26"/>
            <w:szCs w:val="26"/>
          </w:rPr>
        </w:r>
        <w:r w:rsidRPr="00E82D90">
          <w:rPr>
            <w:rFonts w:ascii="Times New Roman" w:hAnsi="Times New Roman" w:cs="Times New Roman"/>
            <w:noProof/>
            <w:webHidden/>
            <w:sz w:val="26"/>
            <w:szCs w:val="26"/>
          </w:rPr>
          <w:fldChar w:fldCharType="separate"/>
        </w:r>
        <w:r w:rsidRPr="00E82D90">
          <w:rPr>
            <w:rFonts w:ascii="Times New Roman" w:hAnsi="Times New Roman" w:cs="Times New Roman"/>
            <w:noProof/>
            <w:webHidden/>
            <w:sz w:val="26"/>
            <w:szCs w:val="26"/>
          </w:rPr>
          <w:t>22</w:t>
        </w:r>
        <w:r w:rsidRPr="00E82D90">
          <w:rPr>
            <w:rFonts w:ascii="Times New Roman" w:hAnsi="Times New Roman" w:cs="Times New Roman"/>
            <w:noProof/>
            <w:webHidden/>
            <w:sz w:val="26"/>
            <w:szCs w:val="26"/>
          </w:rPr>
          <w:fldChar w:fldCharType="end"/>
        </w:r>
      </w:hyperlink>
    </w:p>
    <w:p w:rsidR="00204860" w:rsidRPr="00E82D90" w:rsidRDefault="00204860" w:rsidP="00204860">
      <w:pPr>
        <w:pStyle w:val="TOC3"/>
        <w:tabs>
          <w:tab w:val="right" w:leader="dot" w:pos="9678"/>
        </w:tabs>
        <w:ind w:left="0"/>
        <w:jc w:val="both"/>
        <w:rPr>
          <w:rFonts w:ascii="Times New Roman" w:hAnsi="Times New Roman" w:cs="Times New Roman"/>
          <w:noProof/>
          <w:sz w:val="26"/>
          <w:szCs w:val="26"/>
        </w:rPr>
      </w:pPr>
      <w:hyperlink w:anchor="_Toc104126024" w:history="1">
        <w:r w:rsidRPr="00E82D90">
          <w:rPr>
            <w:rStyle w:val="Hyperlink"/>
            <w:rFonts w:ascii="Times New Roman" w:hAnsi="Times New Roman" w:cs="Times New Roman"/>
            <w:noProof/>
            <w:color w:val="auto"/>
            <w:sz w:val="26"/>
            <w:szCs w:val="26"/>
          </w:rPr>
          <w:t>3.6.4. Biện pháp phòng ngừa, ứng phó với sự cố tai nạn giao thông</w:t>
        </w:r>
        <w:r w:rsidRPr="00E82D90">
          <w:rPr>
            <w:rFonts w:ascii="Times New Roman" w:hAnsi="Times New Roman" w:cs="Times New Roman"/>
            <w:noProof/>
            <w:webHidden/>
            <w:sz w:val="26"/>
            <w:szCs w:val="26"/>
          </w:rPr>
          <w:tab/>
        </w:r>
        <w:r w:rsidRPr="00E82D90">
          <w:rPr>
            <w:rFonts w:ascii="Times New Roman" w:hAnsi="Times New Roman" w:cs="Times New Roman"/>
            <w:noProof/>
            <w:webHidden/>
            <w:sz w:val="26"/>
            <w:szCs w:val="26"/>
          </w:rPr>
          <w:fldChar w:fldCharType="begin"/>
        </w:r>
        <w:r w:rsidRPr="00E82D90">
          <w:rPr>
            <w:rFonts w:ascii="Times New Roman" w:hAnsi="Times New Roman" w:cs="Times New Roman"/>
            <w:noProof/>
            <w:webHidden/>
            <w:sz w:val="26"/>
            <w:szCs w:val="26"/>
          </w:rPr>
          <w:instrText xml:space="preserve"> PAGEREF _Toc104126024 \h </w:instrText>
        </w:r>
        <w:r w:rsidRPr="00E82D90">
          <w:rPr>
            <w:rFonts w:ascii="Times New Roman" w:hAnsi="Times New Roman" w:cs="Times New Roman"/>
            <w:noProof/>
            <w:webHidden/>
            <w:sz w:val="26"/>
            <w:szCs w:val="26"/>
          </w:rPr>
        </w:r>
        <w:r w:rsidRPr="00E82D90">
          <w:rPr>
            <w:rFonts w:ascii="Times New Roman" w:hAnsi="Times New Roman" w:cs="Times New Roman"/>
            <w:noProof/>
            <w:webHidden/>
            <w:sz w:val="26"/>
            <w:szCs w:val="26"/>
          </w:rPr>
          <w:fldChar w:fldCharType="separate"/>
        </w:r>
        <w:r w:rsidRPr="00E82D90">
          <w:rPr>
            <w:rFonts w:ascii="Times New Roman" w:hAnsi="Times New Roman" w:cs="Times New Roman"/>
            <w:noProof/>
            <w:webHidden/>
            <w:sz w:val="26"/>
            <w:szCs w:val="26"/>
          </w:rPr>
          <w:t>22</w:t>
        </w:r>
        <w:r w:rsidRPr="00E82D90">
          <w:rPr>
            <w:rFonts w:ascii="Times New Roman" w:hAnsi="Times New Roman" w:cs="Times New Roman"/>
            <w:noProof/>
            <w:webHidden/>
            <w:sz w:val="26"/>
            <w:szCs w:val="26"/>
          </w:rPr>
          <w:fldChar w:fldCharType="end"/>
        </w:r>
      </w:hyperlink>
    </w:p>
    <w:p w:rsidR="00204860" w:rsidRPr="00E82D90" w:rsidRDefault="00204860" w:rsidP="00204860">
      <w:pPr>
        <w:pStyle w:val="TOC3"/>
        <w:tabs>
          <w:tab w:val="right" w:leader="dot" w:pos="9678"/>
        </w:tabs>
        <w:ind w:left="0"/>
        <w:jc w:val="both"/>
        <w:rPr>
          <w:rFonts w:ascii="Times New Roman" w:hAnsi="Times New Roman" w:cs="Times New Roman"/>
          <w:noProof/>
          <w:sz w:val="26"/>
          <w:szCs w:val="26"/>
        </w:rPr>
      </w:pPr>
      <w:hyperlink w:anchor="_Toc104126025" w:history="1">
        <w:r w:rsidRPr="00E82D90">
          <w:rPr>
            <w:rStyle w:val="Hyperlink"/>
            <w:rFonts w:ascii="Times New Roman" w:hAnsi="Times New Roman" w:cs="Times New Roman"/>
            <w:noProof/>
            <w:color w:val="auto"/>
            <w:sz w:val="26"/>
            <w:szCs w:val="26"/>
          </w:rPr>
          <w:t>3.6.</w:t>
        </w:r>
        <w:r w:rsidRPr="00E82D90">
          <w:rPr>
            <w:rStyle w:val="Hyperlink"/>
            <w:rFonts w:ascii="Times New Roman" w:hAnsi="Times New Roman" w:cs="Times New Roman"/>
            <w:bCs/>
            <w:noProof/>
            <w:color w:val="auto"/>
            <w:sz w:val="26"/>
            <w:szCs w:val="26"/>
          </w:rPr>
          <w:t>5</w:t>
        </w:r>
        <w:r w:rsidRPr="00E82D90">
          <w:rPr>
            <w:rStyle w:val="Hyperlink"/>
            <w:rFonts w:ascii="Times New Roman" w:hAnsi="Times New Roman" w:cs="Times New Roman"/>
            <w:noProof/>
            <w:color w:val="auto"/>
            <w:sz w:val="26"/>
            <w:szCs w:val="26"/>
          </w:rPr>
          <w:t>. Biện pháp phòng ngừa, ứng phó với sự cố về sét</w:t>
        </w:r>
        <w:r w:rsidRPr="00E82D90">
          <w:rPr>
            <w:rFonts w:ascii="Times New Roman" w:hAnsi="Times New Roman" w:cs="Times New Roman"/>
            <w:noProof/>
            <w:webHidden/>
            <w:sz w:val="26"/>
            <w:szCs w:val="26"/>
          </w:rPr>
          <w:tab/>
        </w:r>
        <w:r w:rsidRPr="00E82D90">
          <w:rPr>
            <w:rFonts w:ascii="Times New Roman" w:hAnsi="Times New Roman" w:cs="Times New Roman"/>
            <w:noProof/>
            <w:webHidden/>
            <w:sz w:val="26"/>
            <w:szCs w:val="26"/>
          </w:rPr>
          <w:fldChar w:fldCharType="begin"/>
        </w:r>
        <w:r w:rsidRPr="00E82D90">
          <w:rPr>
            <w:rFonts w:ascii="Times New Roman" w:hAnsi="Times New Roman" w:cs="Times New Roman"/>
            <w:noProof/>
            <w:webHidden/>
            <w:sz w:val="26"/>
            <w:szCs w:val="26"/>
          </w:rPr>
          <w:instrText xml:space="preserve"> PAGEREF _Toc104126025 \h </w:instrText>
        </w:r>
        <w:r w:rsidRPr="00E82D90">
          <w:rPr>
            <w:rFonts w:ascii="Times New Roman" w:hAnsi="Times New Roman" w:cs="Times New Roman"/>
            <w:noProof/>
            <w:webHidden/>
            <w:sz w:val="26"/>
            <w:szCs w:val="26"/>
          </w:rPr>
        </w:r>
        <w:r w:rsidRPr="00E82D90">
          <w:rPr>
            <w:rFonts w:ascii="Times New Roman" w:hAnsi="Times New Roman" w:cs="Times New Roman"/>
            <w:noProof/>
            <w:webHidden/>
            <w:sz w:val="26"/>
            <w:szCs w:val="26"/>
          </w:rPr>
          <w:fldChar w:fldCharType="separate"/>
        </w:r>
        <w:r w:rsidRPr="00E82D90">
          <w:rPr>
            <w:rFonts w:ascii="Times New Roman" w:hAnsi="Times New Roman" w:cs="Times New Roman"/>
            <w:noProof/>
            <w:webHidden/>
            <w:sz w:val="26"/>
            <w:szCs w:val="26"/>
          </w:rPr>
          <w:t>22</w:t>
        </w:r>
        <w:r w:rsidRPr="00E82D90">
          <w:rPr>
            <w:rFonts w:ascii="Times New Roman" w:hAnsi="Times New Roman" w:cs="Times New Roman"/>
            <w:noProof/>
            <w:webHidden/>
            <w:sz w:val="26"/>
            <w:szCs w:val="26"/>
          </w:rPr>
          <w:fldChar w:fldCharType="end"/>
        </w:r>
      </w:hyperlink>
    </w:p>
    <w:p w:rsidR="00204860" w:rsidRPr="00E82D90" w:rsidRDefault="00204860" w:rsidP="00204860">
      <w:pPr>
        <w:pStyle w:val="TOC3"/>
        <w:tabs>
          <w:tab w:val="right" w:leader="dot" w:pos="9678"/>
        </w:tabs>
        <w:ind w:left="0"/>
        <w:jc w:val="both"/>
        <w:rPr>
          <w:rFonts w:ascii="Times New Roman" w:hAnsi="Times New Roman" w:cs="Times New Roman"/>
          <w:noProof/>
          <w:sz w:val="26"/>
          <w:szCs w:val="26"/>
        </w:rPr>
      </w:pPr>
      <w:hyperlink w:anchor="_Toc104126026" w:history="1">
        <w:r w:rsidRPr="00E82D90">
          <w:rPr>
            <w:rStyle w:val="Hyperlink"/>
            <w:rFonts w:ascii="Times New Roman" w:hAnsi="Times New Roman" w:cs="Times New Roman"/>
            <w:noProof/>
            <w:color w:val="auto"/>
            <w:sz w:val="26"/>
            <w:szCs w:val="26"/>
          </w:rPr>
          <w:t>3.6.</w:t>
        </w:r>
        <w:r w:rsidRPr="00E82D90">
          <w:rPr>
            <w:rStyle w:val="Hyperlink"/>
            <w:rFonts w:ascii="Times New Roman" w:hAnsi="Times New Roman" w:cs="Times New Roman"/>
            <w:bCs/>
            <w:noProof/>
            <w:color w:val="auto"/>
            <w:sz w:val="26"/>
            <w:szCs w:val="26"/>
          </w:rPr>
          <w:t>6</w:t>
        </w:r>
        <w:r w:rsidRPr="00E82D90">
          <w:rPr>
            <w:rStyle w:val="Hyperlink"/>
            <w:rFonts w:ascii="Times New Roman" w:hAnsi="Times New Roman" w:cs="Times New Roman"/>
            <w:noProof/>
            <w:color w:val="auto"/>
            <w:sz w:val="26"/>
            <w:szCs w:val="26"/>
          </w:rPr>
          <w:t>. Biện pháp phòng ngừa, ứng phó với sự cố từ lò đốt cấp nhiệt</w:t>
        </w:r>
        <w:r w:rsidRPr="00E82D90">
          <w:rPr>
            <w:rFonts w:ascii="Times New Roman" w:hAnsi="Times New Roman" w:cs="Times New Roman"/>
            <w:noProof/>
            <w:webHidden/>
            <w:sz w:val="26"/>
            <w:szCs w:val="26"/>
          </w:rPr>
          <w:tab/>
        </w:r>
        <w:r w:rsidRPr="00E82D90">
          <w:rPr>
            <w:rFonts w:ascii="Times New Roman" w:hAnsi="Times New Roman" w:cs="Times New Roman"/>
            <w:noProof/>
            <w:webHidden/>
            <w:sz w:val="26"/>
            <w:szCs w:val="26"/>
          </w:rPr>
          <w:fldChar w:fldCharType="begin"/>
        </w:r>
        <w:r w:rsidRPr="00E82D90">
          <w:rPr>
            <w:rFonts w:ascii="Times New Roman" w:hAnsi="Times New Roman" w:cs="Times New Roman"/>
            <w:noProof/>
            <w:webHidden/>
            <w:sz w:val="26"/>
            <w:szCs w:val="26"/>
          </w:rPr>
          <w:instrText xml:space="preserve"> PAGEREF _Toc104126026 \h </w:instrText>
        </w:r>
        <w:r w:rsidRPr="00E82D90">
          <w:rPr>
            <w:rFonts w:ascii="Times New Roman" w:hAnsi="Times New Roman" w:cs="Times New Roman"/>
            <w:noProof/>
            <w:webHidden/>
            <w:sz w:val="26"/>
            <w:szCs w:val="26"/>
          </w:rPr>
        </w:r>
        <w:r w:rsidRPr="00E82D90">
          <w:rPr>
            <w:rFonts w:ascii="Times New Roman" w:hAnsi="Times New Roman" w:cs="Times New Roman"/>
            <w:noProof/>
            <w:webHidden/>
            <w:sz w:val="26"/>
            <w:szCs w:val="26"/>
          </w:rPr>
          <w:fldChar w:fldCharType="separate"/>
        </w:r>
        <w:r w:rsidRPr="00E82D90">
          <w:rPr>
            <w:rFonts w:ascii="Times New Roman" w:hAnsi="Times New Roman" w:cs="Times New Roman"/>
            <w:noProof/>
            <w:webHidden/>
            <w:sz w:val="26"/>
            <w:szCs w:val="26"/>
          </w:rPr>
          <w:t>22</w:t>
        </w:r>
        <w:r w:rsidRPr="00E82D90">
          <w:rPr>
            <w:rFonts w:ascii="Times New Roman" w:hAnsi="Times New Roman" w:cs="Times New Roman"/>
            <w:noProof/>
            <w:webHidden/>
            <w:sz w:val="26"/>
            <w:szCs w:val="26"/>
          </w:rPr>
          <w:fldChar w:fldCharType="end"/>
        </w:r>
      </w:hyperlink>
    </w:p>
    <w:p w:rsidR="00204860" w:rsidRPr="00E82D90" w:rsidRDefault="00204860" w:rsidP="00204860">
      <w:pPr>
        <w:pStyle w:val="TOC3"/>
        <w:tabs>
          <w:tab w:val="right" w:leader="dot" w:pos="9678"/>
        </w:tabs>
        <w:ind w:left="0"/>
        <w:jc w:val="both"/>
        <w:rPr>
          <w:rFonts w:ascii="Times New Roman" w:hAnsi="Times New Roman" w:cs="Times New Roman"/>
          <w:noProof/>
          <w:sz w:val="26"/>
          <w:szCs w:val="26"/>
        </w:rPr>
      </w:pPr>
      <w:hyperlink w:anchor="_Toc104126027" w:history="1">
        <w:r w:rsidRPr="00E82D90">
          <w:rPr>
            <w:rStyle w:val="Hyperlink"/>
            <w:rFonts w:ascii="Times New Roman" w:hAnsi="Times New Roman" w:cs="Times New Roman"/>
            <w:noProof/>
            <w:color w:val="auto"/>
            <w:sz w:val="26"/>
            <w:szCs w:val="26"/>
          </w:rPr>
          <w:t>3.7. Các nội dung thay đổi so với quyết định phê duyệt kết quả thẩm định báo cáo đánh giá tác động môi trường</w:t>
        </w:r>
        <w:r w:rsidRPr="00E82D90">
          <w:rPr>
            <w:rFonts w:ascii="Times New Roman" w:hAnsi="Times New Roman" w:cs="Times New Roman"/>
            <w:noProof/>
            <w:webHidden/>
            <w:sz w:val="26"/>
            <w:szCs w:val="26"/>
          </w:rPr>
          <w:tab/>
        </w:r>
        <w:r w:rsidRPr="00E82D90">
          <w:rPr>
            <w:rFonts w:ascii="Times New Roman" w:hAnsi="Times New Roman" w:cs="Times New Roman"/>
            <w:noProof/>
            <w:webHidden/>
            <w:sz w:val="26"/>
            <w:szCs w:val="26"/>
          </w:rPr>
          <w:fldChar w:fldCharType="begin"/>
        </w:r>
        <w:r w:rsidRPr="00E82D90">
          <w:rPr>
            <w:rFonts w:ascii="Times New Roman" w:hAnsi="Times New Roman" w:cs="Times New Roman"/>
            <w:noProof/>
            <w:webHidden/>
            <w:sz w:val="26"/>
            <w:szCs w:val="26"/>
          </w:rPr>
          <w:instrText xml:space="preserve"> PAGEREF _Toc104126027 \h </w:instrText>
        </w:r>
        <w:r w:rsidRPr="00E82D90">
          <w:rPr>
            <w:rFonts w:ascii="Times New Roman" w:hAnsi="Times New Roman" w:cs="Times New Roman"/>
            <w:noProof/>
            <w:webHidden/>
            <w:sz w:val="26"/>
            <w:szCs w:val="26"/>
          </w:rPr>
        </w:r>
        <w:r w:rsidRPr="00E82D90">
          <w:rPr>
            <w:rFonts w:ascii="Times New Roman" w:hAnsi="Times New Roman" w:cs="Times New Roman"/>
            <w:noProof/>
            <w:webHidden/>
            <w:sz w:val="26"/>
            <w:szCs w:val="26"/>
          </w:rPr>
          <w:fldChar w:fldCharType="separate"/>
        </w:r>
        <w:r w:rsidRPr="00E82D90">
          <w:rPr>
            <w:rFonts w:ascii="Times New Roman" w:hAnsi="Times New Roman" w:cs="Times New Roman"/>
            <w:noProof/>
            <w:webHidden/>
            <w:sz w:val="26"/>
            <w:szCs w:val="26"/>
          </w:rPr>
          <w:t>23</w:t>
        </w:r>
        <w:r w:rsidRPr="00E82D90">
          <w:rPr>
            <w:rFonts w:ascii="Times New Roman" w:hAnsi="Times New Roman" w:cs="Times New Roman"/>
            <w:noProof/>
            <w:webHidden/>
            <w:sz w:val="26"/>
            <w:szCs w:val="26"/>
          </w:rPr>
          <w:fldChar w:fldCharType="end"/>
        </w:r>
      </w:hyperlink>
    </w:p>
    <w:p w:rsidR="00204860" w:rsidRPr="00E82D90" w:rsidRDefault="00204860" w:rsidP="00204860">
      <w:pPr>
        <w:pStyle w:val="TOC1"/>
        <w:rPr>
          <w:rFonts w:eastAsiaTheme="minorEastAsia"/>
          <w:b w:val="0"/>
          <w:lang w:val="en-US"/>
        </w:rPr>
      </w:pPr>
      <w:hyperlink w:anchor="_Toc104126028" w:history="1">
        <w:r w:rsidRPr="00E82D90">
          <w:rPr>
            <w:rStyle w:val="Hyperlink"/>
            <w:color w:val="auto"/>
          </w:rPr>
          <w:t>Chương IV</w:t>
        </w:r>
        <w:r w:rsidRPr="00E82D90">
          <w:rPr>
            <w:rStyle w:val="Hyperlink"/>
            <w:color w:val="auto"/>
            <w:lang w:val="vi-VN"/>
          </w:rPr>
          <w:t xml:space="preserve">: </w:t>
        </w:r>
      </w:hyperlink>
      <w:hyperlink w:anchor="_Toc104126029" w:history="1">
        <w:r w:rsidRPr="00E82D90">
          <w:rPr>
            <w:rStyle w:val="Hyperlink"/>
            <w:color w:val="auto"/>
          </w:rPr>
          <w:t>NỘI DUNG ĐỀ NGHỊ CẤP GIẤY PHÉP MÔI TRƯỜNG</w:t>
        </w:r>
        <w:r w:rsidRPr="00E82D90">
          <w:rPr>
            <w:webHidden/>
          </w:rPr>
          <w:tab/>
        </w:r>
        <w:r w:rsidRPr="00E82D90">
          <w:rPr>
            <w:webHidden/>
          </w:rPr>
          <w:fldChar w:fldCharType="begin"/>
        </w:r>
        <w:r w:rsidRPr="00E82D90">
          <w:rPr>
            <w:webHidden/>
          </w:rPr>
          <w:instrText xml:space="preserve"> PAGEREF _Toc104126029 \h </w:instrText>
        </w:r>
        <w:r w:rsidRPr="00E82D90">
          <w:rPr>
            <w:webHidden/>
          </w:rPr>
        </w:r>
        <w:r w:rsidRPr="00E82D90">
          <w:rPr>
            <w:webHidden/>
          </w:rPr>
          <w:fldChar w:fldCharType="separate"/>
        </w:r>
        <w:r w:rsidRPr="00E82D90">
          <w:rPr>
            <w:webHidden/>
          </w:rPr>
          <w:t>23</w:t>
        </w:r>
        <w:r w:rsidRPr="00E82D90">
          <w:rPr>
            <w:webHidden/>
          </w:rPr>
          <w:fldChar w:fldCharType="end"/>
        </w:r>
      </w:hyperlink>
    </w:p>
    <w:p w:rsidR="00204860" w:rsidRPr="00E82D90" w:rsidRDefault="00204860" w:rsidP="00204860">
      <w:pPr>
        <w:pStyle w:val="TOC2"/>
        <w:tabs>
          <w:tab w:val="right" w:leader="dot" w:pos="9678"/>
        </w:tabs>
        <w:ind w:left="0"/>
        <w:jc w:val="both"/>
        <w:rPr>
          <w:rFonts w:ascii="Times New Roman" w:eastAsiaTheme="minorEastAsia" w:hAnsi="Times New Roman" w:cs="Times New Roman"/>
          <w:noProof/>
          <w:sz w:val="26"/>
          <w:szCs w:val="26"/>
          <w:lang w:val="en-US"/>
        </w:rPr>
      </w:pPr>
      <w:hyperlink w:anchor="_Toc104126030" w:history="1">
        <w:r w:rsidRPr="00E82D90">
          <w:rPr>
            <w:rStyle w:val="Hyperlink"/>
            <w:rFonts w:ascii="Times New Roman" w:hAnsi="Times New Roman" w:cs="Times New Roman"/>
            <w:noProof/>
            <w:color w:val="auto"/>
            <w:sz w:val="26"/>
            <w:szCs w:val="26"/>
            <w:lang w:val="vi-VN"/>
          </w:rPr>
          <w:t>4.</w:t>
        </w:r>
        <w:r w:rsidRPr="00E82D90">
          <w:rPr>
            <w:rStyle w:val="Hyperlink"/>
            <w:rFonts w:ascii="Times New Roman" w:hAnsi="Times New Roman" w:cs="Times New Roman"/>
            <w:noProof/>
            <w:color w:val="auto"/>
            <w:sz w:val="26"/>
            <w:szCs w:val="26"/>
          </w:rPr>
          <w:t>1. Nội dung đề nghị cấp phép đối với nước thải</w:t>
        </w:r>
        <w:r w:rsidRPr="00E82D90">
          <w:rPr>
            <w:rFonts w:ascii="Times New Roman" w:hAnsi="Times New Roman" w:cs="Times New Roman"/>
            <w:noProof/>
            <w:webHidden/>
            <w:sz w:val="26"/>
            <w:szCs w:val="26"/>
          </w:rPr>
          <w:tab/>
        </w:r>
        <w:r w:rsidRPr="00E82D90">
          <w:rPr>
            <w:rFonts w:ascii="Times New Roman" w:hAnsi="Times New Roman" w:cs="Times New Roman"/>
            <w:noProof/>
            <w:webHidden/>
            <w:sz w:val="26"/>
            <w:szCs w:val="26"/>
          </w:rPr>
          <w:fldChar w:fldCharType="begin"/>
        </w:r>
        <w:r w:rsidRPr="00E82D90">
          <w:rPr>
            <w:rFonts w:ascii="Times New Roman" w:hAnsi="Times New Roman" w:cs="Times New Roman"/>
            <w:noProof/>
            <w:webHidden/>
            <w:sz w:val="26"/>
            <w:szCs w:val="26"/>
          </w:rPr>
          <w:instrText xml:space="preserve"> PAGEREF _Toc104126030 \h </w:instrText>
        </w:r>
        <w:r w:rsidRPr="00E82D90">
          <w:rPr>
            <w:rFonts w:ascii="Times New Roman" w:hAnsi="Times New Roman" w:cs="Times New Roman"/>
            <w:noProof/>
            <w:webHidden/>
            <w:sz w:val="26"/>
            <w:szCs w:val="26"/>
          </w:rPr>
        </w:r>
        <w:r w:rsidRPr="00E82D90">
          <w:rPr>
            <w:rFonts w:ascii="Times New Roman" w:hAnsi="Times New Roman" w:cs="Times New Roman"/>
            <w:noProof/>
            <w:webHidden/>
            <w:sz w:val="26"/>
            <w:szCs w:val="26"/>
          </w:rPr>
          <w:fldChar w:fldCharType="separate"/>
        </w:r>
        <w:r w:rsidRPr="00E82D90">
          <w:rPr>
            <w:rFonts w:ascii="Times New Roman" w:hAnsi="Times New Roman" w:cs="Times New Roman"/>
            <w:noProof/>
            <w:webHidden/>
            <w:sz w:val="26"/>
            <w:szCs w:val="26"/>
          </w:rPr>
          <w:t>23</w:t>
        </w:r>
        <w:r w:rsidRPr="00E82D90">
          <w:rPr>
            <w:rFonts w:ascii="Times New Roman" w:hAnsi="Times New Roman" w:cs="Times New Roman"/>
            <w:noProof/>
            <w:webHidden/>
            <w:sz w:val="26"/>
            <w:szCs w:val="26"/>
          </w:rPr>
          <w:fldChar w:fldCharType="end"/>
        </w:r>
      </w:hyperlink>
    </w:p>
    <w:p w:rsidR="00204860" w:rsidRPr="00E82D90" w:rsidRDefault="00204860" w:rsidP="00204860">
      <w:pPr>
        <w:pStyle w:val="TOC2"/>
        <w:tabs>
          <w:tab w:val="right" w:leader="dot" w:pos="9678"/>
        </w:tabs>
        <w:ind w:left="0"/>
        <w:jc w:val="both"/>
        <w:rPr>
          <w:rFonts w:ascii="Times New Roman" w:eastAsiaTheme="minorEastAsia" w:hAnsi="Times New Roman" w:cs="Times New Roman"/>
          <w:noProof/>
          <w:sz w:val="26"/>
          <w:szCs w:val="26"/>
          <w:lang w:val="en-US"/>
        </w:rPr>
      </w:pPr>
      <w:hyperlink w:anchor="_Toc104126031" w:history="1">
        <w:r w:rsidRPr="00E82D90">
          <w:rPr>
            <w:rStyle w:val="Hyperlink"/>
            <w:rFonts w:ascii="Times New Roman" w:hAnsi="Times New Roman" w:cs="Times New Roman"/>
            <w:noProof/>
            <w:color w:val="auto"/>
            <w:sz w:val="26"/>
            <w:szCs w:val="26"/>
            <w:lang w:val="vi-VN"/>
          </w:rPr>
          <w:t>4.</w:t>
        </w:r>
        <w:r w:rsidRPr="00E82D90">
          <w:rPr>
            <w:rStyle w:val="Hyperlink"/>
            <w:rFonts w:ascii="Times New Roman" w:hAnsi="Times New Roman" w:cs="Times New Roman"/>
            <w:noProof/>
            <w:color w:val="auto"/>
            <w:sz w:val="26"/>
            <w:szCs w:val="26"/>
          </w:rPr>
          <w:t>2. Nội dung đề nghị cấp phép đối với khí thải:</w:t>
        </w:r>
        <w:r w:rsidRPr="00E82D90">
          <w:rPr>
            <w:rFonts w:ascii="Times New Roman" w:hAnsi="Times New Roman" w:cs="Times New Roman"/>
            <w:noProof/>
            <w:webHidden/>
            <w:sz w:val="26"/>
            <w:szCs w:val="26"/>
          </w:rPr>
          <w:tab/>
        </w:r>
        <w:r w:rsidRPr="00E82D90">
          <w:rPr>
            <w:rFonts w:ascii="Times New Roman" w:hAnsi="Times New Roman" w:cs="Times New Roman"/>
            <w:noProof/>
            <w:webHidden/>
            <w:sz w:val="26"/>
            <w:szCs w:val="26"/>
          </w:rPr>
          <w:fldChar w:fldCharType="begin"/>
        </w:r>
        <w:r w:rsidRPr="00E82D90">
          <w:rPr>
            <w:rFonts w:ascii="Times New Roman" w:hAnsi="Times New Roman" w:cs="Times New Roman"/>
            <w:noProof/>
            <w:webHidden/>
            <w:sz w:val="26"/>
            <w:szCs w:val="26"/>
          </w:rPr>
          <w:instrText xml:space="preserve"> PAGEREF _Toc104126031 \h </w:instrText>
        </w:r>
        <w:r w:rsidRPr="00E82D90">
          <w:rPr>
            <w:rFonts w:ascii="Times New Roman" w:hAnsi="Times New Roman" w:cs="Times New Roman"/>
            <w:noProof/>
            <w:webHidden/>
            <w:sz w:val="26"/>
            <w:szCs w:val="26"/>
          </w:rPr>
        </w:r>
        <w:r w:rsidRPr="00E82D90">
          <w:rPr>
            <w:rFonts w:ascii="Times New Roman" w:hAnsi="Times New Roman" w:cs="Times New Roman"/>
            <w:noProof/>
            <w:webHidden/>
            <w:sz w:val="26"/>
            <w:szCs w:val="26"/>
          </w:rPr>
          <w:fldChar w:fldCharType="separate"/>
        </w:r>
        <w:r w:rsidRPr="00E82D90">
          <w:rPr>
            <w:rFonts w:ascii="Times New Roman" w:hAnsi="Times New Roman" w:cs="Times New Roman"/>
            <w:noProof/>
            <w:webHidden/>
            <w:sz w:val="26"/>
            <w:szCs w:val="26"/>
          </w:rPr>
          <w:t>25</w:t>
        </w:r>
        <w:r w:rsidRPr="00E82D90">
          <w:rPr>
            <w:rFonts w:ascii="Times New Roman" w:hAnsi="Times New Roman" w:cs="Times New Roman"/>
            <w:noProof/>
            <w:webHidden/>
            <w:sz w:val="26"/>
            <w:szCs w:val="26"/>
          </w:rPr>
          <w:fldChar w:fldCharType="end"/>
        </w:r>
      </w:hyperlink>
    </w:p>
    <w:p w:rsidR="00204860" w:rsidRPr="00E82D90" w:rsidRDefault="00204860" w:rsidP="00204860">
      <w:pPr>
        <w:pStyle w:val="TOC2"/>
        <w:tabs>
          <w:tab w:val="right" w:leader="dot" w:pos="9678"/>
        </w:tabs>
        <w:ind w:left="0"/>
        <w:jc w:val="both"/>
        <w:rPr>
          <w:rFonts w:ascii="Times New Roman" w:eastAsiaTheme="minorEastAsia" w:hAnsi="Times New Roman" w:cs="Times New Roman"/>
          <w:noProof/>
          <w:sz w:val="26"/>
          <w:szCs w:val="26"/>
          <w:lang w:val="en-US"/>
        </w:rPr>
      </w:pPr>
      <w:hyperlink w:anchor="_Toc104126032" w:history="1">
        <w:r w:rsidRPr="00E82D90">
          <w:rPr>
            <w:rStyle w:val="Hyperlink"/>
            <w:rFonts w:ascii="Times New Roman" w:hAnsi="Times New Roman" w:cs="Times New Roman"/>
            <w:noProof/>
            <w:color w:val="auto"/>
            <w:sz w:val="26"/>
            <w:szCs w:val="26"/>
            <w:lang w:val="vi-VN"/>
          </w:rPr>
          <w:t>4.3</w:t>
        </w:r>
        <w:r w:rsidRPr="00E82D90">
          <w:rPr>
            <w:rStyle w:val="Hyperlink"/>
            <w:rFonts w:ascii="Times New Roman" w:hAnsi="Times New Roman" w:cs="Times New Roman"/>
            <w:noProof/>
            <w:color w:val="auto"/>
            <w:sz w:val="26"/>
            <w:szCs w:val="26"/>
          </w:rPr>
          <w:t>. Nội dung đề nghị cấp phép đối với tiếng ồn, độ rung:</w:t>
        </w:r>
        <w:r w:rsidRPr="00E82D90">
          <w:rPr>
            <w:rFonts w:ascii="Times New Roman" w:hAnsi="Times New Roman" w:cs="Times New Roman"/>
            <w:noProof/>
            <w:webHidden/>
            <w:sz w:val="26"/>
            <w:szCs w:val="26"/>
          </w:rPr>
          <w:tab/>
        </w:r>
        <w:r w:rsidRPr="00E82D90">
          <w:rPr>
            <w:rFonts w:ascii="Times New Roman" w:hAnsi="Times New Roman" w:cs="Times New Roman"/>
            <w:noProof/>
            <w:webHidden/>
            <w:sz w:val="26"/>
            <w:szCs w:val="26"/>
          </w:rPr>
          <w:fldChar w:fldCharType="begin"/>
        </w:r>
        <w:r w:rsidRPr="00E82D90">
          <w:rPr>
            <w:rFonts w:ascii="Times New Roman" w:hAnsi="Times New Roman" w:cs="Times New Roman"/>
            <w:noProof/>
            <w:webHidden/>
            <w:sz w:val="26"/>
            <w:szCs w:val="26"/>
          </w:rPr>
          <w:instrText xml:space="preserve"> PAGEREF _Toc104126032 \h </w:instrText>
        </w:r>
        <w:r w:rsidRPr="00E82D90">
          <w:rPr>
            <w:rFonts w:ascii="Times New Roman" w:hAnsi="Times New Roman" w:cs="Times New Roman"/>
            <w:noProof/>
            <w:webHidden/>
            <w:sz w:val="26"/>
            <w:szCs w:val="26"/>
          </w:rPr>
        </w:r>
        <w:r w:rsidRPr="00E82D90">
          <w:rPr>
            <w:rFonts w:ascii="Times New Roman" w:hAnsi="Times New Roman" w:cs="Times New Roman"/>
            <w:noProof/>
            <w:webHidden/>
            <w:sz w:val="26"/>
            <w:szCs w:val="26"/>
          </w:rPr>
          <w:fldChar w:fldCharType="separate"/>
        </w:r>
        <w:r w:rsidRPr="00E82D90">
          <w:rPr>
            <w:rFonts w:ascii="Times New Roman" w:hAnsi="Times New Roman" w:cs="Times New Roman"/>
            <w:noProof/>
            <w:webHidden/>
            <w:sz w:val="26"/>
            <w:szCs w:val="26"/>
          </w:rPr>
          <w:t>25</w:t>
        </w:r>
        <w:r w:rsidRPr="00E82D90">
          <w:rPr>
            <w:rFonts w:ascii="Times New Roman" w:hAnsi="Times New Roman" w:cs="Times New Roman"/>
            <w:noProof/>
            <w:webHidden/>
            <w:sz w:val="26"/>
            <w:szCs w:val="26"/>
          </w:rPr>
          <w:fldChar w:fldCharType="end"/>
        </w:r>
      </w:hyperlink>
    </w:p>
    <w:p w:rsidR="00204860" w:rsidRPr="00E82D90" w:rsidRDefault="00204860" w:rsidP="00204860">
      <w:pPr>
        <w:pStyle w:val="TOC1"/>
        <w:rPr>
          <w:rFonts w:eastAsiaTheme="minorEastAsia"/>
          <w:b w:val="0"/>
          <w:lang w:val="en-US"/>
        </w:rPr>
      </w:pPr>
      <w:hyperlink w:anchor="_Toc104126033" w:history="1">
        <w:r w:rsidRPr="00E82D90">
          <w:rPr>
            <w:rStyle w:val="Hyperlink"/>
            <w:color w:val="auto"/>
          </w:rPr>
          <w:t>Chương V</w:t>
        </w:r>
        <w:r w:rsidRPr="00E82D90">
          <w:rPr>
            <w:rStyle w:val="Hyperlink"/>
            <w:color w:val="auto"/>
            <w:lang w:val="vi-VN"/>
          </w:rPr>
          <w:t xml:space="preserve">: </w:t>
        </w:r>
      </w:hyperlink>
      <w:hyperlink w:anchor="_Toc104126034" w:history="1">
        <w:r w:rsidRPr="00E82D90">
          <w:rPr>
            <w:rStyle w:val="Hyperlink"/>
            <w:color w:val="auto"/>
          </w:rPr>
          <w:t>KẾ HOẠCH VẬN HÀNH THỬ NGHIỆM CÔNG TRÌNH</w:t>
        </w:r>
      </w:hyperlink>
      <w:r w:rsidRPr="00E82D90">
        <w:rPr>
          <w:rStyle w:val="Hyperlink"/>
          <w:color w:val="auto"/>
          <w:lang w:val="vi-VN"/>
        </w:rPr>
        <w:t xml:space="preserve"> </w:t>
      </w:r>
      <w:hyperlink w:anchor="_Toc104126035" w:history="1">
        <w:r w:rsidRPr="00E82D90">
          <w:rPr>
            <w:rStyle w:val="Hyperlink"/>
            <w:color w:val="auto"/>
          </w:rPr>
          <w:t>XỬ LÝ CHẤT THẢI VÀ CHƯƠNG TRÌNH QUAN TRẮC</w:t>
        </w:r>
      </w:hyperlink>
      <w:r w:rsidRPr="00E82D90">
        <w:rPr>
          <w:rStyle w:val="Hyperlink"/>
          <w:color w:val="auto"/>
          <w:lang w:val="vi-VN"/>
        </w:rPr>
        <w:t xml:space="preserve"> </w:t>
      </w:r>
      <w:hyperlink w:anchor="_Toc104126036" w:history="1">
        <w:r w:rsidRPr="00E82D90">
          <w:rPr>
            <w:rStyle w:val="Hyperlink"/>
            <w:color w:val="auto"/>
          </w:rPr>
          <w:t>MÔI TRƯỜNG CỦA DỰ ÁN</w:t>
        </w:r>
        <w:r w:rsidRPr="00E82D90">
          <w:rPr>
            <w:webHidden/>
          </w:rPr>
          <w:tab/>
        </w:r>
        <w:r w:rsidRPr="00E82D90">
          <w:rPr>
            <w:webHidden/>
          </w:rPr>
          <w:fldChar w:fldCharType="begin"/>
        </w:r>
        <w:r w:rsidRPr="00E82D90">
          <w:rPr>
            <w:webHidden/>
          </w:rPr>
          <w:instrText xml:space="preserve"> PAGEREF _Toc104126036 \h </w:instrText>
        </w:r>
        <w:r w:rsidRPr="00E82D90">
          <w:rPr>
            <w:webHidden/>
          </w:rPr>
        </w:r>
        <w:r w:rsidRPr="00E82D90">
          <w:rPr>
            <w:webHidden/>
          </w:rPr>
          <w:fldChar w:fldCharType="separate"/>
        </w:r>
        <w:r w:rsidRPr="00E82D90">
          <w:rPr>
            <w:webHidden/>
          </w:rPr>
          <w:t>26</w:t>
        </w:r>
        <w:r w:rsidRPr="00E82D90">
          <w:rPr>
            <w:webHidden/>
          </w:rPr>
          <w:fldChar w:fldCharType="end"/>
        </w:r>
      </w:hyperlink>
    </w:p>
    <w:p w:rsidR="00204860" w:rsidRPr="00E82D90" w:rsidRDefault="00204860" w:rsidP="00204860">
      <w:pPr>
        <w:pStyle w:val="TOC2"/>
        <w:tabs>
          <w:tab w:val="right" w:leader="dot" w:pos="9678"/>
        </w:tabs>
        <w:ind w:left="0"/>
        <w:jc w:val="both"/>
        <w:rPr>
          <w:rFonts w:ascii="Times New Roman" w:eastAsiaTheme="minorEastAsia" w:hAnsi="Times New Roman" w:cs="Times New Roman"/>
          <w:noProof/>
          <w:sz w:val="26"/>
          <w:szCs w:val="26"/>
          <w:lang w:val="en-US"/>
        </w:rPr>
      </w:pPr>
      <w:hyperlink w:anchor="_Toc104126037" w:history="1">
        <w:r w:rsidRPr="00E82D90">
          <w:rPr>
            <w:rStyle w:val="Hyperlink"/>
            <w:rFonts w:ascii="Times New Roman" w:hAnsi="Times New Roman" w:cs="Times New Roman"/>
            <w:noProof/>
            <w:color w:val="auto"/>
            <w:sz w:val="26"/>
            <w:szCs w:val="26"/>
            <w:lang w:val="vi-VN"/>
          </w:rPr>
          <w:t>5.</w:t>
        </w:r>
        <w:r w:rsidRPr="00E82D90">
          <w:rPr>
            <w:rStyle w:val="Hyperlink"/>
            <w:rFonts w:ascii="Times New Roman" w:hAnsi="Times New Roman" w:cs="Times New Roman"/>
            <w:noProof/>
            <w:color w:val="auto"/>
            <w:sz w:val="26"/>
            <w:szCs w:val="26"/>
          </w:rPr>
          <w:t>1. Kết quả vận hành thử nghiệm công trình xử lý chất thải đã thực hiện</w:t>
        </w:r>
        <w:r w:rsidRPr="00E82D90">
          <w:rPr>
            <w:rFonts w:ascii="Times New Roman" w:hAnsi="Times New Roman" w:cs="Times New Roman"/>
            <w:noProof/>
            <w:webHidden/>
            <w:sz w:val="26"/>
            <w:szCs w:val="26"/>
          </w:rPr>
          <w:tab/>
        </w:r>
        <w:r w:rsidRPr="00E82D90">
          <w:rPr>
            <w:rFonts w:ascii="Times New Roman" w:hAnsi="Times New Roman" w:cs="Times New Roman"/>
            <w:noProof/>
            <w:webHidden/>
            <w:sz w:val="26"/>
            <w:szCs w:val="26"/>
          </w:rPr>
          <w:fldChar w:fldCharType="begin"/>
        </w:r>
        <w:r w:rsidRPr="00E82D90">
          <w:rPr>
            <w:rFonts w:ascii="Times New Roman" w:hAnsi="Times New Roman" w:cs="Times New Roman"/>
            <w:noProof/>
            <w:webHidden/>
            <w:sz w:val="26"/>
            <w:szCs w:val="26"/>
          </w:rPr>
          <w:instrText xml:space="preserve"> PAGEREF _Toc104126037 \h </w:instrText>
        </w:r>
        <w:r w:rsidRPr="00E82D90">
          <w:rPr>
            <w:rFonts w:ascii="Times New Roman" w:hAnsi="Times New Roman" w:cs="Times New Roman"/>
            <w:noProof/>
            <w:webHidden/>
            <w:sz w:val="26"/>
            <w:szCs w:val="26"/>
          </w:rPr>
        </w:r>
        <w:r w:rsidRPr="00E82D90">
          <w:rPr>
            <w:rFonts w:ascii="Times New Roman" w:hAnsi="Times New Roman" w:cs="Times New Roman"/>
            <w:noProof/>
            <w:webHidden/>
            <w:sz w:val="26"/>
            <w:szCs w:val="26"/>
          </w:rPr>
          <w:fldChar w:fldCharType="separate"/>
        </w:r>
        <w:r w:rsidRPr="00E82D90">
          <w:rPr>
            <w:rFonts w:ascii="Times New Roman" w:hAnsi="Times New Roman" w:cs="Times New Roman"/>
            <w:noProof/>
            <w:webHidden/>
            <w:sz w:val="26"/>
            <w:szCs w:val="26"/>
          </w:rPr>
          <w:t>27</w:t>
        </w:r>
        <w:r w:rsidRPr="00E82D90">
          <w:rPr>
            <w:rFonts w:ascii="Times New Roman" w:hAnsi="Times New Roman" w:cs="Times New Roman"/>
            <w:noProof/>
            <w:webHidden/>
            <w:sz w:val="26"/>
            <w:szCs w:val="26"/>
          </w:rPr>
          <w:fldChar w:fldCharType="end"/>
        </w:r>
      </w:hyperlink>
    </w:p>
    <w:p w:rsidR="00204860" w:rsidRPr="00E82D90" w:rsidRDefault="00204860" w:rsidP="00204860">
      <w:pPr>
        <w:pStyle w:val="TOC3"/>
        <w:tabs>
          <w:tab w:val="right" w:leader="dot" w:pos="9678"/>
        </w:tabs>
        <w:ind w:left="0"/>
        <w:jc w:val="both"/>
        <w:rPr>
          <w:rFonts w:ascii="Times New Roman" w:hAnsi="Times New Roman" w:cs="Times New Roman"/>
          <w:noProof/>
          <w:sz w:val="26"/>
          <w:szCs w:val="26"/>
        </w:rPr>
      </w:pPr>
      <w:hyperlink w:anchor="_Toc104126038" w:history="1">
        <w:r w:rsidRPr="00E82D90">
          <w:rPr>
            <w:rStyle w:val="Hyperlink"/>
            <w:rFonts w:ascii="Times New Roman" w:hAnsi="Times New Roman" w:cs="Times New Roman"/>
            <w:noProof/>
            <w:color w:val="auto"/>
            <w:sz w:val="26"/>
            <w:szCs w:val="26"/>
          </w:rPr>
          <w:t>5.</w:t>
        </w:r>
        <w:r w:rsidRPr="00E82D90">
          <w:rPr>
            <w:rStyle w:val="Hyperlink"/>
            <w:rFonts w:ascii="Times New Roman" w:hAnsi="Times New Roman" w:cs="Times New Roman"/>
            <w:noProof/>
            <w:color w:val="auto"/>
            <w:sz w:val="26"/>
            <w:szCs w:val="26"/>
            <w:lang w:val="en-US"/>
          </w:rPr>
          <w:t>1</w:t>
        </w:r>
        <w:r w:rsidRPr="00E82D90">
          <w:rPr>
            <w:rStyle w:val="Hyperlink"/>
            <w:rFonts w:ascii="Times New Roman" w:hAnsi="Times New Roman" w:cs="Times New Roman"/>
            <w:noProof/>
            <w:color w:val="auto"/>
            <w:sz w:val="26"/>
            <w:szCs w:val="26"/>
          </w:rPr>
          <w:t>.</w:t>
        </w:r>
        <w:r w:rsidRPr="00E82D90">
          <w:rPr>
            <w:rStyle w:val="Hyperlink"/>
            <w:rFonts w:ascii="Times New Roman" w:hAnsi="Times New Roman" w:cs="Times New Roman"/>
            <w:noProof/>
            <w:color w:val="auto"/>
            <w:sz w:val="26"/>
            <w:szCs w:val="26"/>
            <w:lang w:val="en-US"/>
          </w:rPr>
          <w:t>1.</w:t>
        </w:r>
        <w:r w:rsidRPr="00E82D90">
          <w:rPr>
            <w:rStyle w:val="Hyperlink"/>
            <w:rFonts w:ascii="Times New Roman" w:hAnsi="Times New Roman" w:cs="Times New Roman"/>
            <w:noProof/>
            <w:color w:val="auto"/>
            <w:sz w:val="26"/>
            <w:szCs w:val="26"/>
          </w:rPr>
          <w:t xml:space="preserve"> Kết quả đánh giá hiệu quả của công trình xử lý nước thải</w:t>
        </w:r>
        <w:r w:rsidRPr="00E82D90">
          <w:rPr>
            <w:rFonts w:ascii="Times New Roman" w:hAnsi="Times New Roman" w:cs="Times New Roman"/>
            <w:noProof/>
            <w:webHidden/>
            <w:sz w:val="26"/>
            <w:szCs w:val="26"/>
          </w:rPr>
          <w:tab/>
        </w:r>
        <w:r w:rsidRPr="00E82D90">
          <w:rPr>
            <w:rFonts w:ascii="Times New Roman" w:hAnsi="Times New Roman" w:cs="Times New Roman"/>
            <w:noProof/>
            <w:webHidden/>
            <w:sz w:val="26"/>
            <w:szCs w:val="26"/>
          </w:rPr>
          <w:fldChar w:fldCharType="begin"/>
        </w:r>
        <w:r w:rsidRPr="00E82D90">
          <w:rPr>
            <w:rFonts w:ascii="Times New Roman" w:hAnsi="Times New Roman" w:cs="Times New Roman"/>
            <w:noProof/>
            <w:webHidden/>
            <w:sz w:val="26"/>
            <w:szCs w:val="26"/>
          </w:rPr>
          <w:instrText xml:space="preserve"> PAGEREF _Toc104126038 \h </w:instrText>
        </w:r>
        <w:r w:rsidRPr="00E82D90">
          <w:rPr>
            <w:rFonts w:ascii="Times New Roman" w:hAnsi="Times New Roman" w:cs="Times New Roman"/>
            <w:noProof/>
            <w:webHidden/>
            <w:sz w:val="26"/>
            <w:szCs w:val="26"/>
          </w:rPr>
        </w:r>
        <w:r w:rsidRPr="00E82D90">
          <w:rPr>
            <w:rFonts w:ascii="Times New Roman" w:hAnsi="Times New Roman" w:cs="Times New Roman"/>
            <w:noProof/>
            <w:webHidden/>
            <w:sz w:val="26"/>
            <w:szCs w:val="26"/>
          </w:rPr>
          <w:fldChar w:fldCharType="separate"/>
        </w:r>
        <w:r w:rsidRPr="00E82D90">
          <w:rPr>
            <w:rFonts w:ascii="Times New Roman" w:hAnsi="Times New Roman" w:cs="Times New Roman"/>
            <w:noProof/>
            <w:webHidden/>
            <w:sz w:val="26"/>
            <w:szCs w:val="26"/>
          </w:rPr>
          <w:t>27</w:t>
        </w:r>
        <w:r w:rsidRPr="00E82D90">
          <w:rPr>
            <w:rFonts w:ascii="Times New Roman" w:hAnsi="Times New Roman" w:cs="Times New Roman"/>
            <w:noProof/>
            <w:webHidden/>
            <w:sz w:val="26"/>
            <w:szCs w:val="26"/>
          </w:rPr>
          <w:fldChar w:fldCharType="end"/>
        </w:r>
      </w:hyperlink>
    </w:p>
    <w:p w:rsidR="00204860" w:rsidRPr="00E82D90" w:rsidRDefault="00204860" w:rsidP="00204860">
      <w:pPr>
        <w:pStyle w:val="TOC3"/>
        <w:tabs>
          <w:tab w:val="right" w:leader="dot" w:pos="9678"/>
        </w:tabs>
        <w:ind w:left="0"/>
        <w:jc w:val="both"/>
        <w:rPr>
          <w:rFonts w:ascii="Times New Roman" w:hAnsi="Times New Roman" w:cs="Times New Roman"/>
          <w:noProof/>
          <w:sz w:val="26"/>
          <w:szCs w:val="26"/>
        </w:rPr>
      </w:pPr>
      <w:hyperlink w:anchor="_Toc104126039" w:history="1">
        <w:r w:rsidRPr="00E82D90">
          <w:rPr>
            <w:rStyle w:val="Hyperlink"/>
            <w:rFonts w:ascii="Times New Roman" w:hAnsi="Times New Roman" w:cs="Times New Roman"/>
            <w:noProof/>
            <w:color w:val="auto"/>
            <w:sz w:val="26"/>
            <w:szCs w:val="26"/>
          </w:rPr>
          <w:t>5.1.</w:t>
        </w:r>
        <w:r w:rsidRPr="00E82D90">
          <w:rPr>
            <w:rStyle w:val="Hyperlink"/>
            <w:rFonts w:ascii="Times New Roman" w:hAnsi="Times New Roman" w:cs="Times New Roman"/>
            <w:noProof/>
            <w:color w:val="auto"/>
            <w:sz w:val="26"/>
            <w:szCs w:val="26"/>
            <w:lang w:val="en-US"/>
          </w:rPr>
          <w:t xml:space="preserve">2. </w:t>
        </w:r>
        <w:r w:rsidRPr="00E82D90">
          <w:rPr>
            <w:rStyle w:val="Hyperlink"/>
            <w:rFonts w:ascii="Times New Roman" w:hAnsi="Times New Roman" w:cs="Times New Roman"/>
            <w:noProof/>
            <w:color w:val="auto"/>
            <w:sz w:val="26"/>
            <w:szCs w:val="26"/>
          </w:rPr>
          <w:t>Kết quả đánh giá hiệu quả xử lý của công trình, thiết bị xử lý bụi, khí thải:</w:t>
        </w:r>
        <w:r w:rsidRPr="00E82D90">
          <w:rPr>
            <w:rFonts w:ascii="Times New Roman" w:hAnsi="Times New Roman" w:cs="Times New Roman"/>
            <w:noProof/>
            <w:webHidden/>
            <w:sz w:val="26"/>
            <w:szCs w:val="26"/>
          </w:rPr>
          <w:tab/>
        </w:r>
        <w:r w:rsidRPr="00E82D90">
          <w:rPr>
            <w:rFonts w:ascii="Times New Roman" w:hAnsi="Times New Roman" w:cs="Times New Roman"/>
            <w:noProof/>
            <w:webHidden/>
            <w:sz w:val="26"/>
            <w:szCs w:val="26"/>
          </w:rPr>
          <w:fldChar w:fldCharType="begin"/>
        </w:r>
        <w:r w:rsidRPr="00E82D90">
          <w:rPr>
            <w:rFonts w:ascii="Times New Roman" w:hAnsi="Times New Roman" w:cs="Times New Roman"/>
            <w:noProof/>
            <w:webHidden/>
            <w:sz w:val="26"/>
            <w:szCs w:val="26"/>
          </w:rPr>
          <w:instrText xml:space="preserve"> PAGEREF _Toc104126039 \h </w:instrText>
        </w:r>
        <w:r w:rsidRPr="00E82D90">
          <w:rPr>
            <w:rFonts w:ascii="Times New Roman" w:hAnsi="Times New Roman" w:cs="Times New Roman"/>
            <w:noProof/>
            <w:webHidden/>
            <w:sz w:val="26"/>
            <w:szCs w:val="26"/>
          </w:rPr>
        </w:r>
        <w:r w:rsidRPr="00E82D90">
          <w:rPr>
            <w:rFonts w:ascii="Times New Roman" w:hAnsi="Times New Roman" w:cs="Times New Roman"/>
            <w:noProof/>
            <w:webHidden/>
            <w:sz w:val="26"/>
            <w:szCs w:val="26"/>
          </w:rPr>
          <w:fldChar w:fldCharType="separate"/>
        </w:r>
        <w:r w:rsidRPr="00E82D90">
          <w:rPr>
            <w:rFonts w:ascii="Times New Roman" w:hAnsi="Times New Roman" w:cs="Times New Roman"/>
            <w:noProof/>
            <w:webHidden/>
            <w:sz w:val="26"/>
            <w:szCs w:val="26"/>
          </w:rPr>
          <w:t>33</w:t>
        </w:r>
        <w:r w:rsidRPr="00E82D90">
          <w:rPr>
            <w:rFonts w:ascii="Times New Roman" w:hAnsi="Times New Roman" w:cs="Times New Roman"/>
            <w:noProof/>
            <w:webHidden/>
            <w:sz w:val="26"/>
            <w:szCs w:val="26"/>
          </w:rPr>
          <w:fldChar w:fldCharType="end"/>
        </w:r>
      </w:hyperlink>
    </w:p>
    <w:p w:rsidR="00204860" w:rsidRPr="00E82D90" w:rsidRDefault="00204860" w:rsidP="00204860">
      <w:pPr>
        <w:pStyle w:val="TOC2"/>
        <w:tabs>
          <w:tab w:val="right" w:leader="dot" w:pos="9678"/>
        </w:tabs>
        <w:ind w:left="0"/>
        <w:jc w:val="both"/>
        <w:rPr>
          <w:rFonts w:ascii="Times New Roman" w:eastAsiaTheme="minorEastAsia" w:hAnsi="Times New Roman" w:cs="Times New Roman"/>
          <w:noProof/>
          <w:sz w:val="26"/>
          <w:szCs w:val="26"/>
          <w:lang w:val="en-US"/>
        </w:rPr>
      </w:pPr>
      <w:hyperlink w:anchor="_Toc104126040" w:history="1">
        <w:r w:rsidRPr="00E82D90">
          <w:rPr>
            <w:rStyle w:val="Hyperlink"/>
            <w:rFonts w:ascii="Times New Roman" w:hAnsi="Times New Roman" w:cs="Times New Roman"/>
            <w:noProof/>
            <w:color w:val="auto"/>
            <w:sz w:val="26"/>
            <w:szCs w:val="26"/>
            <w:lang w:val="vi-VN"/>
          </w:rPr>
          <w:t>5.</w:t>
        </w:r>
        <w:r w:rsidRPr="00E82D90">
          <w:rPr>
            <w:rStyle w:val="Hyperlink"/>
            <w:rFonts w:ascii="Times New Roman" w:hAnsi="Times New Roman" w:cs="Times New Roman"/>
            <w:noProof/>
            <w:color w:val="auto"/>
            <w:sz w:val="26"/>
            <w:szCs w:val="26"/>
          </w:rPr>
          <w:t>2. Chương trình quan trắc chất thải (tự động, liên tục và định kỳ) theo quy định của pháp luật.</w:t>
        </w:r>
        <w:r w:rsidRPr="00E82D90">
          <w:rPr>
            <w:rFonts w:ascii="Times New Roman" w:hAnsi="Times New Roman" w:cs="Times New Roman"/>
            <w:noProof/>
            <w:webHidden/>
            <w:sz w:val="26"/>
            <w:szCs w:val="26"/>
          </w:rPr>
          <w:tab/>
        </w:r>
        <w:r w:rsidRPr="00E82D90">
          <w:rPr>
            <w:rFonts w:ascii="Times New Roman" w:hAnsi="Times New Roman" w:cs="Times New Roman"/>
            <w:noProof/>
            <w:webHidden/>
            <w:sz w:val="26"/>
            <w:szCs w:val="26"/>
          </w:rPr>
          <w:fldChar w:fldCharType="begin"/>
        </w:r>
        <w:r w:rsidRPr="00E82D90">
          <w:rPr>
            <w:rFonts w:ascii="Times New Roman" w:hAnsi="Times New Roman" w:cs="Times New Roman"/>
            <w:noProof/>
            <w:webHidden/>
            <w:sz w:val="26"/>
            <w:szCs w:val="26"/>
          </w:rPr>
          <w:instrText xml:space="preserve"> PAGEREF _Toc104126040 \h </w:instrText>
        </w:r>
        <w:r w:rsidRPr="00E82D90">
          <w:rPr>
            <w:rFonts w:ascii="Times New Roman" w:hAnsi="Times New Roman" w:cs="Times New Roman"/>
            <w:noProof/>
            <w:webHidden/>
            <w:sz w:val="26"/>
            <w:szCs w:val="26"/>
          </w:rPr>
        </w:r>
        <w:r w:rsidRPr="00E82D90">
          <w:rPr>
            <w:rFonts w:ascii="Times New Roman" w:hAnsi="Times New Roman" w:cs="Times New Roman"/>
            <w:noProof/>
            <w:webHidden/>
            <w:sz w:val="26"/>
            <w:szCs w:val="26"/>
          </w:rPr>
          <w:fldChar w:fldCharType="separate"/>
        </w:r>
        <w:r w:rsidRPr="00E82D90">
          <w:rPr>
            <w:rFonts w:ascii="Times New Roman" w:hAnsi="Times New Roman" w:cs="Times New Roman"/>
            <w:noProof/>
            <w:webHidden/>
            <w:sz w:val="26"/>
            <w:szCs w:val="26"/>
          </w:rPr>
          <w:t>33</w:t>
        </w:r>
        <w:r w:rsidRPr="00E82D90">
          <w:rPr>
            <w:rFonts w:ascii="Times New Roman" w:hAnsi="Times New Roman" w:cs="Times New Roman"/>
            <w:noProof/>
            <w:webHidden/>
            <w:sz w:val="26"/>
            <w:szCs w:val="26"/>
          </w:rPr>
          <w:fldChar w:fldCharType="end"/>
        </w:r>
      </w:hyperlink>
    </w:p>
    <w:p w:rsidR="00204860" w:rsidRPr="00E82D90" w:rsidRDefault="00204860" w:rsidP="00204860">
      <w:pPr>
        <w:pStyle w:val="TOC3"/>
        <w:tabs>
          <w:tab w:val="right" w:leader="dot" w:pos="9678"/>
        </w:tabs>
        <w:ind w:left="0"/>
        <w:jc w:val="both"/>
        <w:rPr>
          <w:rFonts w:ascii="Times New Roman" w:hAnsi="Times New Roman" w:cs="Times New Roman"/>
          <w:noProof/>
          <w:sz w:val="26"/>
          <w:szCs w:val="26"/>
        </w:rPr>
      </w:pPr>
      <w:hyperlink w:anchor="_Toc104126041" w:history="1">
        <w:r w:rsidRPr="00E82D90">
          <w:rPr>
            <w:rStyle w:val="Hyperlink"/>
            <w:rFonts w:ascii="Times New Roman" w:hAnsi="Times New Roman" w:cs="Times New Roman"/>
            <w:noProof/>
            <w:color w:val="auto"/>
            <w:sz w:val="26"/>
            <w:szCs w:val="26"/>
          </w:rPr>
          <w:t>5.2.1. Chương trình quan trắc môi trường định kỳ</w:t>
        </w:r>
        <w:r w:rsidRPr="00E82D90">
          <w:rPr>
            <w:rFonts w:ascii="Times New Roman" w:hAnsi="Times New Roman" w:cs="Times New Roman"/>
            <w:noProof/>
            <w:webHidden/>
            <w:sz w:val="26"/>
            <w:szCs w:val="26"/>
          </w:rPr>
          <w:tab/>
        </w:r>
        <w:r w:rsidRPr="00E82D90">
          <w:rPr>
            <w:rFonts w:ascii="Times New Roman" w:hAnsi="Times New Roman" w:cs="Times New Roman"/>
            <w:noProof/>
            <w:webHidden/>
            <w:sz w:val="26"/>
            <w:szCs w:val="26"/>
          </w:rPr>
          <w:fldChar w:fldCharType="begin"/>
        </w:r>
        <w:r w:rsidRPr="00E82D90">
          <w:rPr>
            <w:rFonts w:ascii="Times New Roman" w:hAnsi="Times New Roman" w:cs="Times New Roman"/>
            <w:noProof/>
            <w:webHidden/>
            <w:sz w:val="26"/>
            <w:szCs w:val="26"/>
          </w:rPr>
          <w:instrText xml:space="preserve"> PAGEREF _Toc104126041 \h </w:instrText>
        </w:r>
        <w:r w:rsidRPr="00E82D90">
          <w:rPr>
            <w:rFonts w:ascii="Times New Roman" w:hAnsi="Times New Roman" w:cs="Times New Roman"/>
            <w:noProof/>
            <w:webHidden/>
            <w:sz w:val="26"/>
            <w:szCs w:val="26"/>
          </w:rPr>
        </w:r>
        <w:r w:rsidRPr="00E82D90">
          <w:rPr>
            <w:rFonts w:ascii="Times New Roman" w:hAnsi="Times New Roman" w:cs="Times New Roman"/>
            <w:noProof/>
            <w:webHidden/>
            <w:sz w:val="26"/>
            <w:szCs w:val="26"/>
          </w:rPr>
          <w:fldChar w:fldCharType="separate"/>
        </w:r>
        <w:r w:rsidRPr="00E82D90">
          <w:rPr>
            <w:rFonts w:ascii="Times New Roman" w:hAnsi="Times New Roman" w:cs="Times New Roman"/>
            <w:noProof/>
            <w:webHidden/>
            <w:sz w:val="26"/>
            <w:szCs w:val="26"/>
          </w:rPr>
          <w:t>33</w:t>
        </w:r>
        <w:r w:rsidRPr="00E82D90">
          <w:rPr>
            <w:rFonts w:ascii="Times New Roman" w:hAnsi="Times New Roman" w:cs="Times New Roman"/>
            <w:noProof/>
            <w:webHidden/>
            <w:sz w:val="26"/>
            <w:szCs w:val="26"/>
          </w:rPr>
          <w:fldChar w:fldCharType="end"/>
        </w:r>
      </w:hyperlink>
    </w:p>
    <w:p w:rsidR="00204860" w:rsidRPr="00E82D90" w:rsidRDefault="00204860" w:rsidP="00204860">
      <w:pPr>
        <w:pStyle w:val="TOC3"/>
        <w:tabs>
          <w:tab w:val="right" w:leader="dot" w:pos="9678"/>
        </w:tabs>
        <w:ind w:left="0"/>
        <w:jc w:val="both"/>
        <w:rPr>
          <w:rFonts w:ascii="Times New Roman" w:hAnsi="Times New Roman" w:cs="Times New Roman"/>
          <w:noProof/>
          <w:sz w:val="26"/>
          <w:szCs w:val="26"/>
        </w:rPr>
      </w:pPr>
      <w:hyperlink w:anchor="_Toc104126042" w:history="1">
        <w:r w:rsidRPr="00E82D90">
          <w:rPr>
            <w:rStyle w:val="Hyperlink"/>
            <w:rFonts w:ascii="Times New Roman" w:hAnsi="Times New Roman" w:cs="Times New Roman"/>
            <w:noProof/>
            <w:color w:val="auto"/>
            <w:sz w:val="26"/>
            <w:szCs w:val="26"/>
          </w:rPr>
          <w:t>5.2.2. Chương trình quan trắc tự động, liên tục chất thải</w:t>
        </w:r>
        <w:r w:rsidRPr="00E82D90">
          <w:rPr>
            <w:rFonts w:ascii="Times New Roman" w:hAnsi="Times New Roman" w:cs="Times New Roman"/>
            <w:noProof/>
            <w:webHidden/>
            <w:sz w:val="26"/>
            <w:szCs w:val="26"/>
          </w:rPr>
          <w:tab/>
        </w:r>
        <w:r w:rsidRPr="00E82D90">
          <w:rPr>
            <w:rFonts w:ascii="Times New Roman" w:hAnsi="Times New Roman" w:cs="Times New Roman"/>
            <w:noProof/>
            <w:webHidden/>
            <w:sz w:val="26"/>
            <w:szCs w:val="26"/>
          </w:rPr>
          <w:fldChar w:fldCharType="begin"/>
        </w:r>
        <w:r w:rsidRPr="00E82D90">
          <w:rPr>
            <w:rFonts w:ascii="Times New Roman" w:hAnsi="Times New Roman" w:cs="Times New Roman"/>
            <w:noProof/>
            <w:webHidden/>
            <w:sz w:val="26"/>
            <w:szCs w:val="26"/>
          </w:rPr>
          <w:instrText xml:space="preserve"> PAGEREF _Toc104126042 \h </w:instrText>
        </w:r>
        <w:r w:rsidRPr="00E82D90">
          <w:rPr>
            <w:rFonts w:ascii="Times New Roman" w:hAnsi="Times New Roman" w:cs="Times New Roman"/>
            <w:noProof/>
            <w:webHidden/>
            <w:sz w:val="26"/>
            <w:szCs w:val="26"/>
          </w:rPr>
        </w:r>
        <w:r w:rsidRPr="00E82D90">
          <w:rPr>
            <w:rFonts w:ascii="Times New Roman" w:hAnsi="Times New Roman" w:cs="Times New Roman"/>
            <w:noProof/>
            <w:webHidden/>
            <w:sz w:val="26"/>
            <w:szCs w:val="26"/>
          </w:rPr>
          <w:fldChar w:fldCharType="separate"/>
        </w:r>
        <w:r w:rsidRPr="00E82D90">
          <w:rPr>
            <w:rFonts w:ascii="Times New Roman" w:hAnsi="Times New Roman" w:cs="Times New Roman"/>
            <w:noProof/>
            <w:webHidden/>
            <w:sz w:val="26"/>
            <w:szCs w:val="26"/>
          </w:rPr>
          <w:t>34</w:t>
        </w:r>
        <w:r w:rsidRPr="00E82D90">
          <w:rPr>
            <w:rFonts w:ascii="Times New Roman" w:hAnsi="Times New Roman" w:cs="Times New Roman"/>
            <w:noProof/>
            <w:webHidden/>
            <w:sz w:val="26"/>
            <w:szCs w:val="26"/>
          </w:rPr>
          <w:fldChar w:fldCharType="end"/>
        </w:r>
      </w:hyperlink>
    </w:p>
    <w:p w:rsidR="00204860" w:rsidRPr="00E82D90" w:rsidRDefault="00204860" w:rsidP="00204860">
      <w:pPr>
        <w:pStyle w:val="TOC2"/>
        <w:tabs>
          <w:tab w:val="right" w:leader="dot" w:pos="9678"/>
        </w:tabs>
        <w:ind w:left="0"/>
        <w:jc w:val="both"/>
        <w:rPr>
          <w:rFonts w:ascii="Times New Roman" w:eastAsiaTheme="minorEastAsia" w:hAnsi="Times New Roman" w:cs="Times New Roman"/>
          <w:noProof/>
          <w:sz w:val="26"/>
          <w:szCs w:val="26"/>
          <w:lang w:val="en-US"/>
        </w:rPr>
      </w:pPr>
      <w:hyperlink w:anchor="_Toc104126043" w:history="1">
        <w:r w:rsidRPr="00E82D90">
          <w:rPr>
            <w:rStyle w:val="Hyperlink"/>
            <w:rFonts w:ascii="Times New Roman" w:hAnsi="Times New Roman" w:cs="Times New Roman"/>
            <w:noProof/>
            <w:color w:val="auto"/>
            <w:sz w:val="26"/>
            <w:szCs w:val="26"/>
            <w:lang w:val="vi-VN"/>
          </w:rPr>
          <w:t>5.</w:t>
        </w:r>
        <w:r w:rsidRPr="00E82D90">
          <w:rPr>
            <w:rStyle w:val="Hyperlink"/>
            <w:rFonts w:ascii="Times New Roman" w:hAnsi="Times New Roman" w:cs="Times New Roman"/>
            <w:noProof/>
            <w:color w:val="auto"/>
            <w:sz w:val="26"/>
            <w:szCs w:val="26"/>
          </w:rPr>
          <w:t>3. Kinh phí thực hiện quan trắc môi trường hằng năm</w:t>
        </w:r>
        <w:r w:rsidRPr="00E82D90">
          <w:rPr>
            <w:rFonts w:ascii="Times New Roman" w:hAnsi="Times New Roman" w:cs="Times New Roman"/>
            <w:noProof/>
            <w:webHidden/>
            <w:sz w:val="26"/>
            <w:szCs w:val="26"/>
          </w:rPr>
          <w:tab/>
        </w:r>
        <w:r w:rsidRPr="00E82D90">
          <w:rPr>
            <w:rFonts w:ascii="Times New Roman" w:hAnsi="Times New Roman" w:cs="Times New Roman"/>
            <w:noProof/>
            <w:webHidden/>
            <w:sz w:val="26"/>
            <w:szCs w:val="26"/>
          </w:rPr>
          <w:fldChar w:fldCharType="begin"/>
        </w:r>
        <w:r w:rsidRPr="00E82D90">
          <w:rPr>
            <w:rFonts w:ascii="Times New Roman" w:hAnsi="Times New Roman" w:cs="Times New Roman"/>
            <w:noProof/>
            <w:webHidden/>
            <w:sz w:val="26"/>
            <w:szCs w:val="26"/>
          </w:rPr>
          <w:instrText xml:space="preserve"> PAGEREF _Toc104126043 \h </w:instrText>
        </w:r>
        <w:r w:rsidRPr="00E82D90">
          <w:rPr>
            <w:rFonts w:ascii="Times New Roman" w:hAnsi="Times New Roman" w:cs="Times New Roman"/>
            <w:noProof/>
            <w:webHidden/>
            <w:sz w:val="26"/>
            <w:szCs w:val="26"/>
          </w:rPr>
        </w:r>
        <w:r w:rsidRPr="00E82D90">
          <w:rPr>
            <w:rFonts w:ascii="Times New Roman" w:hAnsi="Times New Roman" w:cs="Times New Roman"/>
            <w:noProof/>
            <w:webHidden/>
            <w:sz w:val="26"/>
            <w:szCs w:val="26"/>
          </w:rPr>
          <w:fldChar w:fldCharType="separate"/>
        </w:r>
        <w:r w:rsidRPr="00E82D90">
          <w:rPr>
            <w:rFonts w:ascii="Times New Roman" w:hAnsi="Times New Roman" w:cs="Times New Roman"/>
            <w:noProof/>
            <w:webHidden/>
            <w:sz w:val="26"/>
            <w:szCs w:val="26"/>
          </w:rPr>
          <w:t>34</w:t>
        </w:r>
        <w:r w:rsidRPr="00E82D90">
          <w:rPr>
            <w:rFonts w:ascii="Times New Roman" w:hAnsi="Times New Roman" w:cs="Times New Roman"/>
            <w:noProof/>
            <w:webHidden/>
            <w:sz w:val="26"/>
            <w:szCs w:val="26"/>
          </w:rPr>
          <w:fldChar w:fldCharType="end"/>
        </w:r>
      </w:hyperlink>
    </w:p>
    <w:p w:rsidR="00204860" w:rsidRPr="00E82D90" w:rsidRDefault="00204860" w:rsidP="00204860">
      <w:pPr>
        <w:pStyle w:val="TOC1"/>
        <w:rPr>
          <w:rFonts w:eastAsiaTheme="minorEastAsia"/>
          <w:b w:val="0"/>
          <w:lang w:val="en-US"/>
        </w:rPr>
      </w:pPr>
      <w:hyperlink w:anchor="_Toc104126044" w:history="1">
        <w:r w:rsidRPr="00E82D90">
          <w:rPr>
            <w:rStyle w:val="Hyperlink"/>
            <w:color w:val="auto"/>
          </w:rPr>
          <w:t>Chương VI</w:t>
        </w:r>
        <w:r w:rsidRPr="00E82D90">
          <w:rPr>
            <w:rStyle w:val="Hyperlink"/>
            <w:color w:val="auto"/>
            <w:lang w:val="vi-VN"/>
          </w:rPr>
          <w:t xml:space="preserve">: </w:t>
        </w:r>
      </w:hyperlink>
      <w:hyperlink w:anchor="_Toc104126045" w:history="1">
        <w:r w:rsidRPr="00E82D90">
          <w:rPr>
            <w:rStyle w:val="Hyperlink"/>
            <w:color w:val="auto"/>
          </w:rPr>
          <w:t>CAM KẾT CỦA CHỦ DỰ ÁN ĐẦU TƯ</w:t>
        </w:r>
        <w:r w:rsidRPr="00E82D90">
          <w:rPr>
            <w:webHidden/>
          </w:rPr>
          <w:tab/>
        </w:r>
        <w:r w:rsidRPr="00E82D90">
          <w:rPr>
            <w:webHidden/>
          </w:rPr>
          <w:fldChar w:fldCharType="begin"/>
        </w:r>
        <w:r w:rsidRPr="00E82D90">
          <w:rPr>
            <w:webHidden/>
          </w:rPr>
          <w:instrText xml:space="preserve"> PAGEREF _Toc104126045 \h </w:instrText>
        </w:r>
        <w:r w:rsidRPr="00E82D90">
          <w:rPr>
            <w:webHidden/>
          </w:rPr>
        </w:r>
        <w:r w:rsidRPr="00E82D90">
          <w:rPr>
            <w:webHidden/>
          </w:rPr>
          <w:fldChar w:fldCharType="separate"/>
        </w:r>
        <w:r w:rsidRPr="00E82D90">
          <w:rPr>
            <w:webHidden/>
          </w:rPr>
          <w:t>35</w:t>
        </w:r>
        <w:r w:rsidRPr="00E82D90">
          <w:rPr>
            <w:webHidden/>
          </w:rPr>
          <w:fldChar w:fldCharType="end"/>
        </w:r>
      </w:hyperlink>
    </w:p>
    <w:p w:rsidR="00204860" w:rsidRPr="00E82D90" w:rsidRDefault="00204860" w:rsidP="00204860">
      <w:pPr>
        <w:pStyle w:val="TOC1"/>
        <w:rPr>
          <w:rFonts w:eastAsiaTheme="minorEastAsia"/>
          <w:b w:val="0"/>
          <w:lang w:val="en-US"/>
        </w:rPr>
      </w:pPr>
      <w:hyperlink w:anchor="_Toc104126046" w:history="1">
        <w:r w:rsidRPr="00E82D90">
          <w:rPr>
            <w:rStyle w:val="Hyperlink"/>
            <w:color w:val="auto"/>
          </w:rPr>
          <w:t>PHỤ LỤC BÁO CÁO</w:t>
        </w:r>
        <w:r w:rsidRPr="00E82D90">
          <w:rPr>
            <w:webHidden/>
          </w:rPr>
          <w:tab/>
        </w:r>
        <w:r w:rsidRPr="00E82D90">
          <w:rPr>
            <w:webHidden/>
          </w:rPr>
          <w:fldChar w:fldCharType="begin"/>
        </w:r>
        <w:r w:rsidRPr="00E82D90">
          <w:rPr>
            <w:webHidden/>
          </w:rPr>
          <w:instrText xml:space="preserve"> PAGEREF _Toc104126046 \h </w:instrText>
        </w:r>
        <w:r w:rsidRPr="00E82D90">
          <w:rPr>
            <w:webHidden/>
          </w:rPr>
        </w:r>
        <w:r w:rsidRPr="00E82D90">
          <w:rPr>
            <w:webHidden/>
          </w:rPr>
          <w:fldChar w:fldCharType="separate"/>
        </w:r>
        <w:r w:rsidRPr="00E82D90">
          <w:rPr>
            <w:webHidden/>
          </w:rPr>
          <w:t>36</w:t>
        </w:r>
        <w:r w:rsidRPr="00E82D90">
          <w:rPr>
            <w:webHidden/>
          </w:rPr>
          <w:fldChar w:fldCharType="end"/>
        </w:r>
      </w:hyperlink>
    </w:p>
    <w:p w:rsidR="00A022B6" w:rsidRPr="00E82D90" w:rsidRDefault="00204860" w:rsidP="00204860">
      <w:pPr>
        <w:spacing w:line="240" w:lineRule="auto"/>
        <w:jc w:val="both"/>
        <w:rPr>
          <w:rFonts w:ascii="Times New Roman" w:eastAsia="Times New Roman" w:hAnsi="Times New Roman" w:cs="Times New Roman"/>
          <w:sz w:val="28"/>
          <w:szCs w:val="28"/>
          <w:lang w:val="en-US"/>
        </w:rPr>
      </w:pPr>
      <w:r w:rsidRPr="00E82D90">
        <w:rPr>
          <w:rFonts w:ascii="Times New Roman" w:eastAsia="Times New Roman" w:hAnsi="Times New Roman" w:cs="Times New Roman"/>
          <w:sz w:val="26"/>
          <w:szCs w:val="26"/>
          <w:lang w:val="en-US"/>
        </w:rPr>
        <w:fldChar w:fldCharType="end"/>
      </w:r>
    </w:p>
    <w:p w:rsidR="00A022B6" w:rsidRPr="00E82D90" w:rsidRDefault="00A022B6" w:rsidP="008A4817">
      <w:pPr>
        <w:spacing w:line="240" w:lineRule="auto"/>
        <w:jc w:val="center"/>
        <w:rPr>
          <w:rFonts w:ascii="Times New Roman" w:eastAsia="Times New Roman" w:hAnsi="Times New Roman" w:cs="Times New Roman"/>
          <w:sz w:val="28"/>
          <w:szCs w:val="28"/>
          <w:lang w:val="en-US"/>
        </w:rPr>
      </w:pPr>
    </w:p>
    <w:p w:rsidR="008A4817" w:rsidRPr="00E82D90" w:rsidRDefault="008A4817" w:rsidP="001C3D43">
      <w:pPr>
        <w:pStyle w:val="RT1"/>
        <w:rPr>
          <w:color w:val="auto"/>
        </w:rPr>
      </w:pPr>
      <w:bookmarkStart w:id="2" w:name="_Toc103196601"/>
      <w:r w:rsidRPr="00E82D90">
        <w:rPr>
          <w:color w:val="auto"/>
        </w:rPr>
        <w:lastRenderedPageBreak/>
        <w:t>DANH MỤC CÁC BẢNG, CÁC HÌNH</w:t>
      </w:r>
      <w:bookmarkEnd w:id="2"/>
    </w:p>
    <w:p w:rsidR="00942FAD" w:rsidRPr="00E82D90" w:rsidRDefault="00942FAD" w:rsidP="001C3D43">
      <w:pPr>
        <w:pStyle w:val="RT1"/>
        <w:rPr>
          <w:color w:val="auto"/>
        </w:rPr>
      </w:pPr>
    </w:p>
    <w:p w:rsidR="00942FAD" w:rsidRPr="00E82D90" w:rsidRDefault="00942FAD">
      <w:pPr>
        <w:pStyle w:val="TOC1"/>
        <w:rPr>
          <w:rFonts w:asciiTheme="minorHAnsi" w:eastAsiaTheme="minorEastAsia" w:hAnsiTheme="minorHAnsi" w:cstheme="minorBidi"/>
          <w:b w:val="0"/>
          <w:sz w:val="22"/>
          <w:szCs w:val="22"/>
          <w:lang w:val="en-US"/>
        </w:rPr>
      </w:pPr>
      <w:r w:rsidRPr="00E82D90">
        <w:rPr>
          <w:b w:val="0"/>
        </w:rPr>
        <w:fldChar w:fldCharType="begin"/>
      </w:r>
      <w:r w:rsidRPr="00E82D90">
        <w:rPr>
          <w:b w:val="0"/>
        </w:rPr>
        <w:instrText xml:space="preserve"> TOC \h \z \t "BH1.1" </w:instrText>
      </w:r>
      <w:r w:rsidRPr="00E82D90">
        <w:rPr>
          <w:b w:val="0"/>
        </w:rPr>
        <w:fldChar w:fldCharType="separate"/>
      </w:r>
      <w:hyperlink w:anchor="_Toc104126718" w:history="1">
        <w:r w:rsidRPr="00E82D90">
          <w:rPr>
            <w:rStyle w:val="Hyperlink"/>
            <w:b w:val="0"/>
            <w:color w:val="auto"/>
          </w:rPr>
          <w:t xml:space="preserve">Hình 1.1. Quy trình </w:t>
        </w:r>
        <w:r w:rsidRPr="00E82D90">
          <w:rPr>
            <w:rStyle w:val="Hyperlink"/>
            <w:b w:val="0"/>
            <w:color w:val="auto"/>
            <w:lang w:val="vi-VN"/>
          </w:rPr>
          <w:t>sản xuất của Dự án</w:t>
        </w:r>
        <w:r w:rsidRPr="00E82D90">
          <w:rPr>
            <w:b w:val="0"/>
            <w:webHidden/>
          </w:rPr>
          <w:tab/>
        </w:r>
        <w:r w:rsidRPr="00E82D90">
          <w:rPr>
            <w:b w:val="0"/>
            <w:webHidden/>
          </w:rPr>
          <w:fldChar w:fldCharType="begin"/>
        </w:r>
        <w:r w:rsidRPr="00E82D90">
          <w:rPr>
            <w:b w:val="0"/>
            <w:webHidden/>
          </w:rPr>
          <w:instrText xml:space="preserve"> PAGEREF _Toc104126718 \h </w:instrText>
        </w:r>
        <w:r w:rsidRPr="00E82D90">
          <w:rPr>
            <w:b w:val="0"/>
            <w:webHidden/>
          </w:rPr>
        </w:r>
        <w:r w:rsidRPr="00E82D90">
          <w:rPr>
            <w:b w:val="0"/>
            <w:webHidden/>
          </w:rPr>
          <w:fldChar w:fldCharType="separate"/>
        </w:r>
        <w:r w:rsidRPr="00E82D90">
          <w:rPr>
            <w:b w:val="0"/>
            <w:webHidden/>
          </w:rPr>
          <w:t>7</w:t>
        </w:r>
        <w:r w:rsidRPr="00E82D90">
          <w:rPr>
            <w:b w:val="0"/>
            <w:webHidden/>
          </w:rPr>
          <w:fldChar w:fldCharType="end"/>
        </w:r>
      </w:hyperlink>
    </w:p>
    <w:p w:rsidR="00942FAD" w:rsidRPr="00E82D90" w:rsidRDefault="00942FAD">
      <w:pPr>
        <w:pStyle w:val="TOC1"/>
        <w:rPr>
          <w:rFonts w:asciiTheme="minorHAnsi" w:eastAsiaTheme="minorEastAsia" w:hAnsiTheme="minorHAnsi" w:cstheme="minorBidi"/>
          <w:b w:val="0"/>
          <w:sz w:val="22"/>
          <w:szCs w:val="22"/>
          <w:lang w:val="en-US"/>
        </w:rPr>
      </w:pPr>
      <w:hyperlink w:anchor="_Toc104126719" w:history="1">
        <w:r w:rsidRPr="00E82D90">
          <w:rPr>
            <w:rStyle w:val="Hyperlink"/>
            <w:b w:val="0"/>
            <w:color w:val="auto"/>
          </w:rPr>
          <w:t>Bảng 1.1. Định mức sử dụng nguyên nhiên liệu chế biến tinh bột sắn</w:t>
        </w:r>
        <w:r w:rsidRPr="00E82D90">
          <w:rPr>
            <w:b w:val="0"/>
            <w:webHidden/>
          </w:rPr>
          <w:tab/>
        </w:r>
        <w:r w:rsidRPr="00E82D90">
          <w:rPr>
            <w:b w:val="0"/>
            <w:webHidden/>
          </w:rPr>
          <w:fldChar w:fldCharType="begin"/>
        </w:r>
        <w:r w:rsidRPr="00E82D90">
          <w:rPr>
            <w:b w:val="0"/>
            <w:webHidden/>
          </w:rPr>
          <w:instrText xml:space="preserve"> PAGEREF _Toc104126719 \h </w:instrText>
        </w:r>
        <w:r w:rsidRPr="00E82D90">
          <w:rPr>
            <w:b w:val="0"/>
            <w:webHidden/>
          </w:rPr>
        </w:r>
        <w:r w:rsidRPr="00E82D90">
          <w:rPr>
            <w:b w:val="0"/>
            <w:webHidden/>
          </w:rPr>
          <w:fldChar w:fldCharType="separate"/>
        </w:r>
        <w:r w:rsidRPr="00E82D90">
          <w:rPr>
            <w:b w:val="0"/>
            <w:webHidden/>
          </w:rPr>
          <w:t>8</w:t>
        </w:r>
        <w:r w:rsidRPr="00E82D90">
          <w:rPr>
            <w:b w:val="0"/>
            <w:webHidden/>
          </w:rPr>
          <w:fldChar w:fldCharType="end"/>
        </w:r>
      </w:hyperlink>
    </w:p>
    <w:p w:rsidR="00942FAD" w:rsidRPr="00E82D90" w:rsidRDefault="00942FAD">
      <w:pPr>
        <w:pStyle w:val="TOC1"/>
        <w:rPr>
          <w:rFonts w:asciiTheme="minorHAnsi" w:eastAsiaTheme="minorEastAsia" w:hAnsiTheme="minorHAnsi" w:cstheme="minorBidi"/>
          <w:b w:val="0"/>
          <w:sz w:val="22"/>
          <w:szCs w:val="22"/>
          <w:lang w:val="en-US"/>
        </w:rPr>
      </w:pPr>
      <w:hyperlink w:anchor="_Toc104126720" w:history="1">
        <w:r w:rsidRPr="00E82D90">
          <w:rPr>
            <w:rStyle w:val="Hyperlink"/>
            <w:b w:val="0"/>
            <w:color w:val="auto"/>
          </w:rPr>
          <w:t>Hình 3.1. Quy trình thu gom, thoát nước mưa</w:t>
        </w:r>
        <w:r w:rsidRPr="00E82D90">
          <w:rPr>
            <w:b w:val="0"/>
            <w:webHidden/>
          </w:rPr>
          <w:tab/>
        </w:r>
        <w:r w:rsidRPr="00E82D90">
          <w:rPr>
            <w:b w:val="0"/>
            <w:webHidden/>
          </w:rPr>
          <w:fldChar w:fldCharType="begin"/>
        </w:r>
        <w:r w:rsidRPr="00E82D90">
          <w:rPr>
            <w:b w:val="0"/>
            <w:webHidden/>
          </w:rPr>
          <w:instrText xml:space="preserve"> PAGEREF _Toc104126720 \h </w:instrText>
        </w:r>
        <w:r w:rsidRPr="00E82D90">
          <w:rPr>
            <w:b w:val="0"/>
            <w:webHidden/>
          </w:rPr>
        </w:r>
        <w:r w:rsidRPr="00E82D90">
          <w:rPr>
            <w:b w:val="0"/>
            <w:webHidden/>
          </w:rPr>
          <w:fldChar w:fldCharType="separate"/>
        </w:r>
        <w:r w:rsidRPr="00E82D90">
          <w:rPr>
            <w:b w:val="0"/>
            <w:webHidden/>
          </w:rPr>
          <w:t>11</w:t>
        </w:r>
        <w:r w:rsidRPr="00E82D90">
          <w:rPr>
            <w:b w:val="0"/>
            <w:webHidden/>
          </w:rPr>
          <w:fldChar w:fldCharType="end"/>
        </w:r>
      </w:hyperlink>
    </w:p>
    <w:p w:rsidR="00942FAD" w:rsidRPr="00E82D90" w:rsidRDefault="00942FAD">
      <w:pPr>
        <w:pStyle w:val="TOC1"/>
        <w:rPr>
          <w:rFonts w:asciiTheme="minorHAnsi" w:eastAsiaTheme="minorEastAsia" w:hAnsiTheme="minorHAnsi" w:cstheme="minorBidi"/>
          <w:b w:val="0"/>
          <w:sz w:val="22"/>
          <w:szCs w:val="22"/>
          <w:lang w:val="en-US"/>
        </w:rPr>
      </w:pPr>
      <w:hyperlink w:anchor="_Toc104126721" w:history="1">
        <w:r w:rsidRPr="00E82D90">
          <w:rPr>
            <w:rStyle w:val="Hyperlink"/>
            <w:b w:val="0"/>
            <w:color w:val="auto"/>
            <w:lang w:val="cs-CZ"/>
          </w:rPr>
          <w:t xml:space="preserve">Hình </w:t>
        </w:r>
        <w:r w:rsidRPr="00E82D90">
          <w:rPr>
            <w:rStyle w:val="Hyperlink"/>
            <w:b w:val="0"/>
            <w:color w:val="auto"/>
          </w:rPr>
          <w:t>3</w:t>
        </w:r>
        <w:r w:rsidRPr="00E82D90">
          <w:rPr>
            <w:rStyle w:val="Hyperlink"/>
            <w:b w:val="0"/>
            <w:color w:val="auto"/>
            <w:lang w:val="cs-CZ"/>
          </w:rPr>
          <w:t xml:space="preserve">.2. </w:t>
        </w:r>
        <w:r w:rsidRPr="00E82D90">
          <w:rPr>
            <w:rStyle w:val="Hyperlink"/>
            <w:b w:val="0"/>
            <w:color w:val="auto"/>
          </w:rPr>
          <w:t>Mặt cắt ngang hệ thống mương thoát nước mưa</w:t>
        </w:r>
        <w:r w:rsidRPr="00E82D90">
          <w:rPr>
            <w:b w:val="0"/>
            <w:webHidden/>
          </w:rPr>
          <w:tab/>
        </w:r>
        <w:r w:rsidRPr="00E82D90">
          <w:rPr>
            <w:b w:val="0"/>
            <w:webHidden/>
          </w:rPr>
          <w:fldChar w:fldCharType="begin"/>
        </w:r>
        <w:r w:rsidRPr="00E82D90">
          <w:rPr>
            <w:b w:val="0"/>
            <w:webHidden/>
          </w:rPr>
          <w:instrText xml:space="preserve"> PAGEREF _Toc104126721 \h </w:instrText>
        </w:r>
        <w:r w:rsidRPr="00E82D90">
          <w:rPr>
            <w:b w:val="0"/>
            <w:webHidden/>
          </w:rPr>
        </w:r>
        <w:r w:rsidRPr="00E82D90">
          <w:rPr>
            <w:b w:val="0"/>
            <w:webHidden/>
          </w:rPr>
          <w:fldChar w:fldCharType="separate"/>
        </w:r>
        <w:r w:rsidRPr="00E82D90">
          <w:rPr>
            <w:b w:val="0"/>
            <w:webHidden/>
          </w:rPr>
          <w:t>12</w:t>
        </w:r>
        <w:r w:rsidRPr="00E82D90">
          <w:rPr>
            <w:b w:val="0"/>
            <w:webHidden/>
          </w:rPr>
          <w:fldChar w:fldCharType="end"/>
        </w:r>
      </w:hyperlink>
    </w:p>
    <w:p w:rsidR="00942FAD" w:rsidRPr="00E82D90" w:rsidRDefault="00942FAD">
      <w:pPr>
        <w:pStyle w:val="TOC1"/>
        <w:rPr>
          <w:rFonts w:asciiTheme="minorHAnsi" w:eastAsiaTheme="minorEastAsia" w:hAnsiTheme="minorHAnsi" w:cstheme="minorBidi"/>
          <w:b w:val="0"/>
          <w:sz w:val="22"/>
          <w:szCs w:val="22"/>
          <w:lang w:val="en-US"/>
        </w:rPr>
      </w:pPr>
      <w:hyperlink w:anchor="_Toc104126722" w:history="1">
        <w:r w:rsidRPr="00E82D90">
          <w:rPr>
            <w:rStyle w:val="Hyperlink"/>
            <w:b w:val="0"/>
            <w:color w:val="auto"/>
          </w:rPr>
          <w:t>Hình 3.3. Quy trình xử lý nước thải sản xuất</w:t>
        </w:r>
        <w:r w:rsidRPr="00E82D90">
          <w:rPr>
            <w:b w:val="0"/>
            <w:webHidden/>
          </w:rPr>
          <w:tab/>
        </w:r>
        <w:r w:rsidRPr="00E82D90">
          <w:rPr>
            <w:b w:val="0"/>
            <w:webHidden/>
          </w:rPr>
          <w:fldChar w:fldCharType="begin"/>
        </w:r>
        <w:r w:rsidRPr="00E82D90">
          <w:rPr>
            <w:b w:val="0"/>
            <w:webHidden/>
          </w:rPr>
          <w:instrText xml:space="preserve"> PAGEREF _Toc104126722 \h </w:instrText>
        </w:r>
        <w:r w:rsidRPr="00E82D90">
          <w:rPr>
            <w:b w:val="0"/>
            <w:webHidden/>
          </w:rPr>
        </w:r>
        <w:r w:rsidRPr="00E82D90">
          <w:rPr>
            <w:b w:val="0"/>
            <w:webHidden/>
          </w:rPr>
          <w:fldChar w:fldCharType="separate"/>
        </w:r>
        <w:r w:rsidRPr="00E82D90">
          <w:rPr>
            <w:b w:val="0"/>
            <w:webHidden/>
          </w:rPr>
          <w:t>14</w:t>
        </w:r>
        <w:r w:rsidRPr="00E82D90">
          <w:rPr>
            <w:b w:val="0"/>
            <w:webHidden/>
          </w:rPr>
          <w:fldChar w:fldCharType="end"/>
        </w:r>
      </w:hyperlink>
    </w:p>
    <w:p w:rsidR="00942FAD" w:rsidRPr="00E82D90" w:rsidRDefault="00942FAD">
      <w:pPr>
        <w:pStyle w:val="TOC1"/>
        <w:rPr>
          <w:rFonts w:asciiTheme="minorHAnsi" w:eastAsiaTheme="minorEastAsia" w:hAnsiTheme="minorHAnsi" w:cstheme="minorBidi"/>
          <w:b w:val="0"/>
          <w:sz w:val="22"/>
          <w:szCs w:val="22"/>
          <w:lang w:val="en-US"/>
        </w:rPr>
      </w:pPr>
      <w:hyperlink w:anchor="_Toc104126723" w:history="1">
        <w:r w:rsidRPr="00E82D90">
          <w:rPr>
            <w:rStyle w:val="Hyperlink"/>
            <w:b w:val="0"/>
            <w:color w:val="auto"/>
          </w:rPr>
          <w:t>Hình 3.4. Quy trình xử lý khí thải từ quá trình đốt lò hơi</w:t>
        </w:r>
        <w:r w:rsidRPr="00E82D90">
          <w:rPr>
            <w:b w:val="0"/>
            <w:webHidden/>
          </w:rPr>
          <w:tab/>
        </w:r>
        <w:r w:rsidRPr="00E82D90">
          <w:rPr>
            <w:b w:val="0"/>
            <w:webHidden/>
          </w:rPr>
          <w:fldChar w:fldCharType="begin"/>
        </w:r>
        <w:r w:rsidRPr="00E82D90">
          <w:rPr>
            <w:b w:val="0"/>
            <w:webHidden/>
          </w:rPr>
          <w:instrText xml:space="preserve"> PAGEREF _Toc104126723 \h </w:instrText>
        </w:r>
        <w:r w:rsidRPr="00E82D90">
          <w:rPr>
            <w:b w:val="0"/>
            <w:webHidden/>
          </w:rPr>
        </w:r>
        <w:r w:rsidRPr="00E82D90">
          <w:rPr>
            <w:b w:val="0"/>
            <w:webHidden/>
          </w:rPr>
          <w:fldChar w:fldCharType="separate"/>
        </w:r>
        <w:r w:rsidRPr="00E82D90">
          <w:rPr>
            <w:b w:val="0"/>
            <w:webHidden/>
          </w:rPr>
          <w:t>18</w:t>
        </w:r>
        <w:r w:rsidRPr="00E82D90">
          <w:rPr>
            <w:b w:val="0"/>
            <w:webHidden/>
          </w:rPr>
          <w:fldChar w:fldCharType="end"/>
        </w:r>
      </w:hyperlink>
    </w:p>
    <w:p w:rsidR="00942FAD" w:rsidRPr="00E82D90" w:rsidRDefault="00942FAD">
      <w:pPr>
        <w:pStyle w:val="TOC1"/>
        <w:rPr>
          <w:rFonts w:asciiTheme="minorHAnsi" w:eastAsiaTheme="minorEastAsia" w:hAnsiTheme="minorHAnsi" w:cstheme="minorBidi"/>
          <w:b w:val="0"/>
          <w:sz w:val="22"/>
          <w:szCs w:val="22"/>
          <w:lang w:val="en-US"/>
        </w:rPr>
      </w:pPr>
      <w:hyperlink w:anchor="_Toc104126724" w:history="1">
        <w:r w:rsidRPr="00E82D90">
          <w:rPr>
            <w:rStyle w:val="Hyperlink"/>
            <w:b w:val="0"/>
            <w:color w:val="auto"/>
          </w:rPr>
          <w:t xml:space="preserve">Hình </w:t>
        </w:r>
        <w:r w:rsidRPr="00E82D90">
          <w:rPr>
            <w:rStyle w:val="Hyperlink"/>
            <w:b w:val="0"/>
            <w:color w:val="auto"/>
            <w:lang w:val="vi-VN"/>
          </w:rPr>
          <w:t>3</w:t>
        </w:r>
        <w:r w:rsidRPr="00E82D90">
          <w:rPr>
            <w:rStyle w:val="Hyperlink"/>
            <w:b w:val="0"/>
            <w:color w:val="auto"/>
          </w:rPr>
          <w:t>.5. Sơ đồ công nghệ xử lý chất thải rắn</w:t>
        </w:r>
        <w:r w:rsidRPr="00E82D90">
          <w:rPr>
            <w:b w:val="0"/>
            <w:webHidden/>
          </w:rPr>
          <w:tab/>
        </w:r>
        <w:r w:rsidRPr="00E82D90">
          <w:rPr>
            <w:b w:val="0"/>
            <w:webHidden/>
          </w:rPr>
          <w:fldChar w:fldCharType="begin"/>
        </w:r>
        <w:r w:rsidRPr="00E82D90">
          <w:rPr>
            <w:b w:val="0"/>
            <w:webHidden/>
          </w:rPr>
          <w:instrText xml:space="preserve"> PAGEREF _Toc104126724 \h </w:instrText>
        </w:r>
        <w:r w:rsidRPr="00E82D90">
          <w:rPr>
            <w:b w:val="0"/>
            <w:webHidden/>
          </w:rPr>
        </w:r>
        <w:r w:rsidRPr="00E82D90">
          <w:rPr>
            <w:b w:val="0"/>
            <w:webHidden/>
          </w:rPr>
          <w:fldChar w:fldCharType="separate"/>
        </w:r>
        <w:r w:rsidRPr="00E82D90">
          <w:rPr>
            <w:b w:val="0"/>
            <w:webHidden/>
          </w:rPr>
          <w:t>19</w:t>
        </w:r>
        <w:r w:rsidRPr="00E82D90">
          <w:rPr>
            <w:b w:val="0"/>
            <w:webHidden/>
          </w:rPr>
          <w:fldChar w:fldCharType="end"/>
        </w:r>
      </w:hyperlink>
    </w:p>
    <w:p w:rsidR="00942FAD" w:rsidRPr="00E82D90" w:rsidRDefault="00942FAD">
      <w:pPr>
        <w:pStyle w:val="TOC1"/>
        <w:rPr>
          <w:rFonts w:asciiTheme="minorHAnsi" w:eastAsiaTheme="minorEastAsia" w:hAnsiTheme="minorHAnsi" w:cstheme="minorBidi"/>
          <w:b w:val="0"/>
          <w:sz w:val="22"/>
          <w:szCs w:val="22"/>
          <w:lang w:val="en-US"/>
        </w:rPr>
      </w:pPr>
      <w:hyperlink w:anchor="_Toc104126725" w:history="1">
        <w:r w:rsidRPr="00E82D90">
          <w:rPr>
            <w:rStyle w:val="Hyperlink"/>
            <w:b w:val="0"/>
            <w:color w:val="auto"/>
          </w:rPr>
          <w:t xml:space="preserve">Hình </w:t>
        </w:r>
        <w:r w:rsidRPr="00E82D90">
          <w:rPr>
            <w:rStyle w:val="Hyperlink"/>
            <w:b w:val="0"/>
            <w:color w:val="auto"/>
            <w:lang w:val="vi-VN"/>
          </w:rPr>
          <w:t>3</w:t>
        </w:r>
        <w:r w:rsidRPr="00E82D90">
          <w:rPr>
            <w:rStyle w:val="Hyperlink"/>
            <w:b w:val="0"/>
            <w:color w:val="auto"/>
          </w:rPr>
          <w:t>.6. Sơ đồ công nghệ xử lý bả sắn</w:t>
        </w:r>
        <w:r w:rsidRPr="00E82D90">
          <w:rPr>
            <w:b w:val="0"/>
            <w:webHidden/>
          </w:rPr>
          <w:tab/>
        </w:r>
        <w:r w:rsidRPr="00E82D90">
          <w:rPr>
            <w:b w:val="0"/>
            <w:webHidden/>
          </w:rPr>
          <w:fldChar w:fldCharType="begin"/>
        </w:r>
        <w:r w:rsidRPr="00E82D90">
          <w:rPr>
            <w:b w:val="0"/>
            <w:webHidden/>
          </w:rPr>
          <w:instrText xml:space="preserve"> PAGEREF _Toc104126725 \h </w:instrText>
        </w:r>
        <w:r w:rsidRPr="00E82D90">
          <w:rPr>
            <w:b w:val="0"/>
            <w:webHidden/>
          </w:rPr>
        </w:r>
        <w:r w:rsidRPr="00E82D90">
          <w:rPr>
            <w:b w:val="0"/>
            <w:webHidden/>
          </w:rPr>
          <w:fldChar w:fldCharType="separate"/>
        </w:r>
        <w:r w:rsidRPr="00E82D90">
          <w:rPr>
            <w:b w:val="0"/>
            <w:webHidden/>
          </w:rPr>
          <w:t>20</w:t>
        </w:r>
        <w:r w:rsidRPr="00E82D90">
          <w:rPr>
            <w:b w:val="0"/>
            <w:webHidden/>
          </w:rPr>
          <w:fldChar w:fldCharType="end"/>
        </w:r>
      </w:hyperlink>
    </w:p>
    <w:p w:rsidR="00942FAD" w:rsidRPr="00E82D90" w:rsidRDefault="00942FAD">
      <w:pPr>
        <w:pStyle w:val="TOC1"/>
        <w:rPr>
          <w:rFonts w:asciiTheme="minorHAnsi" w:eastAsiaTheme="minorEastAsia" w:hAnsiTheme="minorHAnsi" w:cstheme="minorBidi"/>
          <w:b w:val="0"/>
          <w:sz w:val="22"/>
          <w:szCs w:val="22"/>
          <w:lang w:val="en-US"/>
        </w:rPr>
      </w:pPr>
      <w:hyperlink w:anchor="_Toc104126726" w:history="1">
        <w:r w:rsidRPr="00E82D90">
          <w:rPr>
            <w:rStyle w:val="Hyperlink"/>
            <w:b w:val="0"/>
            <w:color w:val="auto"/>
          </w:rPr>
          <w:t>Bảng 4.1. Các chất ô nhiễm và giá trị giới hạn theo quy chuẩn</w:t>
        </w:r>
        <w:r w:rsidRPr="00E82D90">
          <w:rPr>
            <w:b w:val="0"/>
            <w:webHidden/>
          </w:rPr>
          <w:tab/>
        </w:r>
        <w:r w:rsidRPr="00E82D90">
          <w:rPr>
            <w:b w:val="0"/>
            <w:webHidden/>
          </w:rPr>
          <w:fldChar w:fldCharType="begin"/>
        </w:r>
        <w:r w:rsidRPr="00E82D90">
          <w:rPr>
            <w:b w:val="0"/>
            <w:webHidden/>
          </w:rPr>
          <w:instrText xml:space="preserve"> PAGEREF _Toc104126726 \h </w:instrText>
        </w:r>
        <w:r w:rsidRPr="00E82D90">
          <w:rPr>
            <w:b w:val="0"/>
            <w:webHidden/>
          </w:rPr>
        </w:r>
        <w:r w:rsidRPr="00E82D90">
          <w:rPr>
            <w:b w:val="0"/>
            <w:webHidden/>
          </w:rPr>
          <w:fldChar w:fldCharType="separate"/>
        </w:r>
        <w:r w:rsidRPr="00E82D90">
          <w:rPr>
            <w:b w:val="0"/>
            <w:webHidden/>
          </w:rPr>
          <w:t>24</w:t>
        </w:r>
        <w:r w:rsidRPr="00E82D90">
          <w:rPr>
            <w:b w:val="0"/>
            <w:webHidden/>
          </w:rPr>
          <w:fldChar w:fldCharType="end"/>
        </w:r>
      </w:hyperlink>
    </w:p>
    <w:p w:rsidR="00942FAD" w:rsidRPr="00E82D90" w:rsidRDefault="00942FAD">
      <w:pPr>
        <w:pStyle w:val="TOC1"/>
        <w:rPr>
          <w:rFonts w:asciiTheme="minorHAnsi" w:eastAsiaTheme="minorEastAsia" w:hAnsiTheme="minorHAnsi" w:cstheme="minorBidi"/>
          <w:b w:val="0"/>
          <w:sz w:val="22"/>
          <w:szCs w:val="22"/>
          <w:lang w:val="en-US"/>
        </w:rPr>
      </w:pPr>
      <w:hyperlink w:anchor="_Toc104126727" w:history="1">
        <w:r w:rsidRPr="00E82D90">
          <w:rPr>
            <w:rStyle w:val="Hyperlink"/>
            <w:b w:val="0"/>
            <w:color w:val="auto"/>
          </w:rPr>
          <w:t>Bảng 4.2. Các chất ô nhiễm khí thải và giá trị giới hạn theo quy chuẩn</w:t>
        </w:r>
        <w:r w:rsidRPr="00E82D90">
          <w:rPr>
            <w:b w:val="0"/>
            <w:webHidden/>
          </w:rPr>
          <w:tab/>
        </w:r>
        <w:r w:rsidRPr="00E82D90">
          <w:rPr>
            <w:b w:val="0"/>
            <w:webHidden/>
          </w:rPr>
          <w:fldChar w:fldCharType="begin"/>
        </w:r>
        <w:r w:rsidRPr="00E82D90">
          <w:rPr>
            <w:b w:val="0"/>
            <w:webHidden/>
          </w:rPr>
          <w:instrText xml:space="preserve"> PAGEREF _Toc104126727 \h </w:instrText>
        </w:r>
        <w:r w:rsidRPr="00E82D90">
          <w:rPr>
            <w:b w:val="0"/>
            <w:webHidden/>
          </w:rPr>
        </w:r>
        <w:r w:rsidRPr="00E82D90">
          <w:rPr>
            <w:b w:val="0"/>
            <w:webHidden/>
          </w:rPr>
          <w:fldChar w:fldCharType="separate"/>
        </w:r>
        <w:r w:rsidRPr="00E82D90">
          <w:rPr>
            <w:b w:val="0"/>
            <w:webHidden/>
          </w:rPr>
          <w:t>26</w:t>
        </w:r>
        <w:r w:rsidRPr="00E82D90">
          <w:rPr>
            <w:b w:val="0"/>
            <w:webHidden/>
          </w:rPr>
          <w:fldChar w:fldCharType="end"/>
        </w:r>
      </w:hyperlink>
    </w:p>
    <w:p w:rsidR="00942FAD" w:rsidRPr="00E82D90" w:rsidRDefault="00942FAD">
      <w:pPr>
        <w:pStyle w:val="TOC1"/>
        <w:rPr>
          <w:rFonts w:asciiTheme="minorHAnsi" w:eastAsiaTheme="minorEastAsia" w:hAnsiTheme="minorHAnsi" w:cstheme="minorBidi"/>
          <w:b w:val="0"/>
          <w:sz w:val="22"/>
          <w:szCs w:val="22"/>
          <w:lang w:val="en-US"/>
        </w:rPr>
      </w:pPr>
      <w:hyperlink w:anchor="_Toc104126728" w:history="1">
        <w:r w:rsidRPr="00E82D90">
          <w:rPr>
            <w:rStyle w:val="Hyperlink"/>
            <w:b w:val="0"/>
            <w:color w:val="auto"/>
          </w:rPr>
          <w:t>Bảng 4.3. Các chất ô nhiễ</w:t>
        </w:r>
        <w:r w:rsidRPr="00E82D90">
          <w:rPr>
            <w:rStyle w:val="Hyperlink"/>
            <w:b w:val="0"/>
            <w:color w:val="auto"/>
          </w:rPr>
          <w:t>m</w:t>
        </w:r>
        <w:r w:rsidRPr="00E82D90">
          <w:rPr>
            <w:rStyle w:val="Hyperlink"/>
            <w:b w:val="0"/>
            <w:color w:val="auto"/>
          </w:rPr>
          <w:t xml:space="preserve"> và giá trị giới hạ</w:t>
        </w:r>
        <w:r w:rsidR="00E82D90">
          <w:rPr>
            <w:rStyle w:val="Hyperlink"/>
            <w:b w:val="0"/>
            <w:color w:val="auto"/>
          </w:rPr>
          <w:t>n theo quy chuẩn</w:t>
        </w:r>
        <w:r w:rsidRPr="00E82D90">
          <w:rPr>
            <w:b w:val="0"/>
            <w:webHidden/>
          </w:rPr>
          <w:tab/>
        </w:r>
        <w:r w:rsidRPr="00E82D90">
          <w:rPr>
            <w:b w:val="0"/>
            <w:webHidden/>
          </w:rPr>
          <w:fldChar w:fldCharType="begin"/>
        </w:r>
        <w:r w:rsidRPr="00E82D90">
          <w:rPr>
            <w:b w:val="0"/>
            <w:webHidden/>
          </w:rPr>
          <w:instrText xml:space="preserve"> PAGEREF _Toc104126728 \h </w:instrText>
        </w:r>
        <w:r w:rsidRPr="00E82D90">
          <w:rPr>
            <w:b w:val="0"/>
            <w:webHidden/>
          </w:rPr>
        </w:r>
        <w:r w:rsidRPr="00E82D90">
          <w:rPr>
            <w:b w:val="0"/>
            <w:webHidden/>
          </w:rPr>
          <w:fldChar w:fldCharType="separate"/>
        </w:r>
        <w:r w:rsidRPr="00E82D90">
          <w:rPr>
            <w:b w:val="0"/>
            <w:webHidden/>
          </w:rPr>
          <w:t>26</w:t>
        </w:r>
        <w:r w:rsidRPr="00E82D90">
          <w:rPr>
            <w:b w:val="0"/>
            <w:webHidden/>
          </w:rPr>
          <w:fldChar w:fldCharType="end"/>
        </w:r>
      </w:hyperlink>
    </w:p>
    <w:p w:rsidR="00942FAD" w:rsidRPr="00E82D90" w:rsidRDefault="00942FAD">
      <w:pPr>
        <w:pStyle w:val="TOC1"/>
        <w:rPr>
          <w:rFonts w:asciiTheme="minorHAnsi" w:eastAsiaTheme="minorEastAsia" w:hAnsiTheme="minorHAnsi" w:cstheme="minorBidi"/>
          <w:b w:val="0"/>
          <w:sz w:val="22"/>
          <w:szCs w:val="22"/>
          <w:lang w:val="en-US"/>
        </w:rPr>
      </w:pPr>
      <w:hyperlink w:anchor="_Toc104126729" w:history="1">
        <w:r w:rsidRPr="00E82D90">
          <w:rPr>
            <w:rStyle w:val="Hyperlink"/>
            <w:b w:val="0"/>
            <w:color w:val="auto"/>
          </w:rPr>
          <w:t>Bảng 5.1. Vị trí, thông số lấy mẫu, thời gian tần suất lấy mẫu</w:t>
        </w:r>
        <w:r w:rsidRPr="00E82D90">
          <w:rPr>
            <w:b w:val="0"/>
            <w:webHidden/>
          </w:rPr>
          <w:tab/>
        </w:r>
        <w:r w:rsidRPr="00E82D90">
          <w:rPr>
            <w:b w:val="0"/>
            <w:webHidden/>
          </w:rPr>
          <w:fldChar w:fldCharType="begin"/>
        </w:r>
        <w:r w:rsidRPr="00E82D90">
          <w:rPr>
            <w:b w:val="0"/>
            <w:webHidden/>
          </w:rPr>
          <w:instrText xml:space="preserve"> PAGEREF _Toc104126729 \h </w:instrText>
        </w:r>
        <w:r w:rsidRPr="00E82D90">
          <w:rPr>
            <w:b w:val="0"/>
            <w:webHidden/>
          </w:rPr>
        </w:r>
        <w:r w:rsidRPr="00E82D90">
          <w:rPr>
            <w:b w:val="0"/>
            <w:webHidden/>
          </w:rPr>
          <w:fldChar w:fldCharType="separate"/>
        </w:r>
        <w:r w:rsidRPr="00E82D90">
          <w:rPr>
            <w:b w:val="0"/>
            <w:webHidden/>
          </w:rPr>
          <w:t>28</w:t>
        </w:r>
        <w:r w:rsidRPr="00E82D90">
          <w:rPr>
            <w:b w:val="0"/>
            <w:webHidden/>
          </w:rPr>
          <w:fldChar w:fldCharType="end"/>
        </w:r>
      </w:hyperlink>
    </w:p>
    <w:p w:rsidR="00942FAD" w:rsidRPr="00E82D90" w:rsidRDefault="00942FAD">
      <w:pPr>
        <w:pStyle w:val="TOC1"/>
        <w:rPr>
          <w:rFonts w:asciiTheme="minorHAnsi" w:eastAsiaTheme="minorEastAsia" w:hAnsiTheme="minorHAnsi" w:cstheme="minorBidi"/>
          <w:b w:val="0"/>
          <w:sz w:val="22"/>
          <w:szCs w:val="22"/>
          <w:lang w:val="en-US"/>
        </w:rPr>
      </w:pPr>
      <w:hyperlink w:anchor="_Toc104126730" w:history="1">
        <w:r w:rsidRPr="00E82D90">
          <w:rPr>
            <w:rStyle w:val="Hyperlink"/>
            <w:b w:val="0"/>
            <w:color w:val="auto"/>
          </w:rPr>
          <w:t xml:space="preserve">Bảng </w:t>
        </w:r>
        <w:r w:rsidRPr="00E82D90">
          <w:rPr>
            <w:rStyle w:val="Hyperlink"/>
            <w:b w:val="0"/>
            <w:color w:val="auto"/>
            <w:lang w:val="vi-VN"/>
          </w:rPr>
          <w:t>5.</w:t>
        </w:r>
        <w:r w:rsidRPr="00E82D90">
          <w:rPr>
            <w:rStyle w:val="Hyperlink"/>
            <w:b w:val="0"/>
            <w:color w:val="auto"/>
          </w:rPr>
          <w:t>2. Kết quả đánh giá hiệu xuất xử lý của hệ thống xử lý nước thải giai đoạn điều chỉnh hiệu suất</w:t>
        </w:r>
        <w:r w:rsidRPr="00E82D90">
          <w:rPr>
            <w:b w:val="0"/>
            <w:webHidden/>
          </w:rPr>
          <w:tab/>
        </w:r>
        <w:r w:rsidRPr="00E82D90">
          <w:rPr>
            <w:b w:val="0"/>
            <w:webHidden/>
          </w:rPr>
          <w:fldChar w:fldCharType="begin"/>
        </w:r>
        <w:r w:rsidRPr="00E82D90">
          <w:rPr>
            <w:b w:val="0"/>
            <w:webHidden/>
          </w:rPr>
          <w:instrText xml:space="preserve"> PAGEREF _Toc104126730 \h </w:instrText>
        </w:r>
        <w:r w:rsidRPr="00E82D90">
          <w:rPr>
            <w:b w:val="0"/>
            <w:webHidden/>
          </w:rPr>
        </w:r>
        <w:r w:rsidRPr="00E82D90">
          <w:rPr>
            <w:b w:val="0"/>
            <w:webHidden/>
          </w:rPr>
          <w:fldChar w:fldCharType="separate"/>
        </w:r>
        <w:r w:rsidRPr="00E82D90">
          <w:rPr>
            <w:b w:val="0"/>
            <w:webHidden/>
          </w:rPr>
          <w:t>29</w:t>
        </w:r>
        <w:r w:rsidRPr="00E82D90">
          <w:rPr>
            <w:b w:val="0"/>
            <w:webHidden/>
          </w:rPr>
          <w:fldChar w:fldCharType="end"/>
        </w:r>
      </w:hyperlink>
    </w:p>
    <w:p w:rsidR="00942FAD" w:rsidRPr="00E82D90" w:rsidRDefault="00942FAD">
      <w:pPr>
        <w:pStyle w:val="TOC1"/>
        <w:rPr>
          <w:rFonts w:asciiTheme="minorHAnsi" w:eastAsiaTheme="minorEastAsia" w:hAnsiTheme="minorHAnsi" w:cstheme="minorBidi"/>
          <w:b w:val="0"/>
          <w:sz w:val="22"/>
          <w:szCs w:val="22"/>
          <w:lang w:val="en-US"/>
        </w:rPr>
      </w:pPr>
      <w:hyperlink w:anchor="_Toc104126731" w:history="1">
        <w:r w:rsidRPr="00E82D90">
          <w:rPr>
            <w:rStyle w:val="Hyperlink"/>
            <w:b w:val="0"/>
            <w:color w:val="auto"/>
          </w:rPr>
          <w:t xml:space="preserve">Bảng </w:t>
        </w:r>
        <w:r w:rsidRPr="00E82D90">
          <w:rPr>
            <w:rStyle w:val="Hyperlink"/>
            <w:b w:val="0"/>
            <w:color w:val="auto"/>
            <w:lang w:val="vi-VN"/>
          </w:rPr>
          <w:t>5.</w:t>
        </w:r>
        <w:r w:rsidRPr="00E82D90">
          <w:rPr>
            <w:rStyle w:val="Hyperlink"/>
            <w:b w:val="0"/>
            <w:color w:val="auto"/>
          </w:rPr>
          <w:t>3. Kết quả đánh giá hiệu xuất xử lý của hệ thống xử lý nước thải giai đoạn ổn định</w:t>
        </w:r>
        <w:r w:rsidRPr="00E82D90">
          <w:rPr>
            <w:b w:val="0"/>
            <w:webHidden/>
          </w:rPr>
          <w:tab/>
        </w:r>
        <w:r w:rsidRPr="00E82D90">
          <w:rPr>
            <w:b w:val="0"/>
            <w:webHidden/>
          </w:rPr>
          <w:fldChar w:fldCharType="begin"/>
        </w:r>
        <w:r w:rsidRPr="00E82D90">
          <w:rPr>
            <w:b w:val="0"/>
            <w:webHidden/>
          </w:rPr>
          <w:instrText xml:space="preserve"> PAGEREF _Toc104126731 \h </w:instrText>
        </w:r>
        <w:r w:rsidRPr="00E82D90">
          <w:rPr>
            <w:b w:val="0"/>
            <w:webHidden/>
          </w:rPr>
        </w:r>
        <w:r w:rsidRPr="00E82D90">
          <w:rPr>
            <w:b w:val="0"/>
            <w:webHidden/>
          </w:rPr>
          <w:fldChar w:fldCharType="separate"/>
        </w:r>
        <w:r w:rsidRPr="00E82D90">
          <w:rPr>
            <w:b w:val="0"/>
            <w:webHidden/>
          </w:rPr>
          <w:t>30</w:t>
        </w:r>
        <w:r w:rsidRPr="00E82D90">
          <w:rPr>
            <w:b w:val="0"/>
            <w:webHidden/>
          </w:rPr>
          <w:fldChar w:fldCharType="end"/>
        </w:r>
      </w:hyperlink>
    </w:p>
    <w:p w:rsidR="00942FAD" w:rsidRPr="00E82D90" w:rsidRDefault="00942FAD">
      <w:pPr>
        <w:pStyle w:val="TOC1"/>
        <w:rPr>
          <w:rFonts w:asciiTheme="minorHAnsi" w:eastAsiaTheme="minorEastAsia" w:hAnsiTheme="minorHAnsi" w:cstheme="minorBidi"/>
          <w:b w:val="0"/>
          <w:sz w:val="22"/>
          <w:szCs w:val="22"/>
          <w:lang w:val="en-US"/>
        </w:rPr>
      </w:pPr>
      <w:hyperlink w:anchor="_Toc104126732" w:history="1">
        <w:r w:rsidRPr="00E82D90">
          <w:rPr>
            <w:rStyle w:val="Hyperlink"/>
            <w:b w:val="0"/>
            <w:color w:val="auto"/>
          </w:rPr>
          <w:t>Bảng 5.4. Kết quả quan trắc nước thải tự động, liên tục</w:t>
        </w:r>
        <w:r w:rsidRPr="00E82D90">
          <w:rPr>
            <w:b w:val="0"/>
            <w:webHidden/>
          </w:rPr>
          <w:tab/>
        </w:r>
        <w:r w:rsidRPr="00E82D90">
          <w:rPr>
            <w:b w:val="0"/>
            <w:webHidden/>
          </w:rPr>
          <w:fldChar w:fldCharType="begin"/>
        </w:r>
        <w:r w:rsidRPr="00E82D90">
          <w:rPr>
            <w:b w:val="0"/>
            <w:webHidden/>
          </w:rPr>
          <w:instrText xml:space="preserve"> PAGEREF _Toc104126732 \h </w:instrText>
        </w:r>
        <w:r w:rsidRPr="00E82D90">
          <w:rPr>
            <w:b w:val="0"/>
            <w:webHidden/>
          </w:rPr>
        </w:r>
        <w:r w:rsidRPr="00E82D90">
          <w:rPr>
            <w:b w:val="0"/>
            <w:webHidden/>
          </w:rPr>
          <w:fldChar w:fldCharType="separate"/>
        </w:r>
        <w:r w:rsidRPr="00E82D90">
          <w:rPr>
            <w:b w:val="0"/>
            <w:webHidden/>
          </w:rPr>
          <w:t>32</w:t>
        </w:r>
        <w:r w:rsidRPr="00E82D90">
          <w:rPr>
            <w:b w:val="0"/>
            <w:webHidden/>
          </w:rPr>
          <w:fldChar w:fldCharType="end"/>
        </w:r>
      </w:hyperlink>
    </w:p>
    <w:p w:rsidR="00942FAD" w:rsidRPr="00E82D90" w:rsidRDefault="00942FAD">
      <w:pPr>
        <w:pStyle w:val="TOC1"/>
        <w:rPr>
          <w:rFonts w:asciiTheme="minorHAnsi" w:eastAsiaTheme="minorEastAsia" w:hAnsiTheme="minorHAnsi" w:cstheme="minorBidi"/>
          <w:b w:val="0"/>
          <w:sz w:val="22"/>
          <w:szCs w:val="22"/>
          <w:lang w:val="en-US"/>
        </w:rPr>
      </w:pPr>
      <w:hyperlink w:anchor="_Toc104126733" w:history="1">
        <w:r w:rsidRPr="00E82D90">
          <w:rPr>
            <w:rStyle w:val="Hyperlink"/>
            <w:b w:val="0"/>
            <w:color w:val="auto"/>
          </w:rPr>
          <w:t>Bảng 5.5.  Kết quả quan trắc định kỳ khí thải năm 2021 tại Nhà máy</w:t>
        </w:r>
        <w:r w:rsidRPr="00E82D90">
          <w:rPr>
            <w:b w:val="0"/>
            <w:webHidden/>
          </w:rPr>
          <w:tab/>
        </w:r>
        <w:r w:rsidRPr="00E82D90">
          <w:rPr>
            <w:b w:val="0"/>
            <w:webHidden/>
          </w:rPr>
          <w:fldChar w:fldCharType="begin"/>
        </w:r>
        <w:r w:rsidRPr="00E82D90">
          <w:rPr>
            <w:b w:val="0"/>
            <w:webHidden/>
          </w:rPr>
          <w:instrText xml:space="preserve"> PAGEREF _Toc104126733 \h </w:instrText>
        </w:r>
        <w:r w:rsidRPr="00E82D90">
          <w:rPr>
            <w:b w:val="0"/>
            <w:webHidden/>
          </w:rPr>
        </w:r>
        <w:r w:rsidRPr="00E82D90">
          <w:rPr>
            <w:b w:val="0"/>
            <w:webHidden/>
          </w:rPr>
          <w:fldChar w:fldCharType="separate"/>
        </w:r>
        <w:r w:rsidRPr="00E82D90">
          <w:rPr>
            <w:b w:val="0"/>
            <w:webHidden/>
          </w:rPr>
          <w:t>33</w:t>
        </w:r>
        <w:r w:rsidRPr="00E82D90">
          <w:rPr>
            <w:b w:val="0"/>
            <w:webHidden/>
          </w:rPr>
          <w:fldChar w:fldCharType="end"/>
        </w:r>
      </w:hyperlink>
    </w:p>
    <w:p w:rsidR="00577209" w:rsidRPr="00E82D90" w:rsidRDefault="00942FAD" w:rsidP="001C3D43">
      <w:pPr>
        <w:pStyle w:val="RT1"/>
        <w:rPr>
          <w:color w:val="auto"/>
        </w:rPr>
      </w:pPr>
      <w:r w:rsidRPr="00E82D90">
        <w:rPr>
          <w:b w:val="0"/>
          <w:color w:val="auto"/>
        </w:rPr>
        <w:fldChar w:fldCharType="end"/>
      </w:r>
    </w:p>
    <w:p w:rsidR="0006406C" w:rsidRPr="00E82D90" w:rsidRDefault="0006406C" w:rsidP="001C3D43">
      <w:pPr>
        <w:pStyle w:val="RT1"/>
        <w:rPr>
          <w:color w:val="auto"/>
        </w:rPr>
      </w:pPr>
    </w:p>
    <w:p w:rsidR="008A4817" w:rsidRPr="00E82D90" w:rsidRDefault="008A4817" w:rsidP="008A4817">
      <w:pPr>
        <w:spacing w:before="120" w:line="240" w:lineRule="auto"/>
        <w:jc w:val="both"/>
        <w:rPr>
          <w:rFonts w:ascii="Times New Roman" w:eastAsia="Times New Roman" w:hAnsi="Times New Roman" w:cs="Times New Roman"/>
          <w:sz w:val="28"/>
          <w:szCs w:val="28"/>
          <w:lang w:val="en-US"/>
        </w:rPr>
      </w:pPr>
    </w:p>
    <w:p w:rsidR="00A022B6" w:rsidRPr="00E82D90" w:rsidRDefault="00A022B6" w:rsidP="008A4817">
      <w:pPr>
        <w:spacing w:before="120" w:line="240" w:lineRule="auto"/>
        <w:jc w:val="both"/>
        <w:rPr>
          <w:rFonts w:ascii="Times New Roman" w:eastAsia="Times New Roman" w:hAnsi="Times New Roman" w:cs="Times New Roman"/>
          <w:sz w:val="28"/>
          <w:szCs w:val="28"/>
          <w:lang w:val="en-US"/>
        </w:rPr>
      </w:pPr>
    </w:p>
    <w:p w:rsidR="00A022B6" w:rsidRPr="00E82D90" w:rsidRDefault="00A022B6" w:rsidP="008A4817">
      <w:pPr>
        <w:spacing w:before="120" w:line="240" w:lineRule="auto"/>
        <w:jc w:val="both"/>
        <w:rPr>
          <w:rFonts w:ascii="Times New Roman" w:eastAsia="Times New Roman" w:hAnsi="Times New Roman" w:cs="Times New Roman"/>
          <w:sz w:val="28"/>
          <w:szCs w:val="28"/>
          <w:lang w:val="en-US"/>
        </w:rPr>
      </w:pPr>
    </w:p>
    <w:p w:rsidR="00A022B6" w:rsidRPr="00E82D90" w:rsidRDefault="00A022B6" w:rsidP="008A4817">
      <w:pPr>
        <w:spacing w:before="120" w:line="240" w:lineRule="auto"/>
        <w:jc w:val="both"/>
        <w:rPr>
          <w:rFonts w:ascii="Times New Roman" w:eastAsia="Times New Roman" w:hAnsi="Times New Roman" w:cs="Times New Roman"/>
          <w:sz w:val="28"/>
          <w:szCs w:val="28"/>
          <w:lang w:val="en-US"/>
        </w:rPr>
      </w:pPr>
    </w:p>
    <w:p w:rsidR="00A022B6" w:rsidRPr="00E82D90" w:rsidRDefault="00A022B6" w:rsidP="008A4817">
      <w:pPr>
        <w:spacing w:before="120" w:line="240" w:lineRule="auto"/>
        <w:jc w:val="both"/>
        <w:rPr>
          <w:rFonts w:ascii="Times New Roman" w:eastAsia="Times New Roman" w:hAnsi="Times New Roman" w:cs="Times New Roman"/>
          <w:sz w:val="28"/>
          <w:szCs w:val="28"/>
          <w:lang w:val="en-US"/>
        </w:rPr>
      </w:pPr>
    </w:p>
    <w:p w:rsidR="00A022B6" w:rsidRPr="00E82D90" w:rsidRDefault="00A022B6" w:rsidP="008A4817">
      <w:pPr>
        <w:spacing w:before="120" w:line="240" w:lineRule="auto"/>
        <w:jc w:val="both"/>
        <w:rPr>
          <w:rFonts w:ascii="Times New Roman" w:eastAsia="Times New Roman" w:hAnsi="Times New Roman" w:cs="Times New Roman"/>
          <w:sz w:val="28"/>
          <w:szCs w:val="28"/>
          <w:lang w:val="en-US"/>
        </w:rPr>
      </w:pPr>
    </w:p>
    <w:p w:rsidR="00A022B6" w:rsidRPr="00E82D90" w:rsidRDefault="00A022B6" w:rsidP="008A4817">
      <w:pPr>
        <w:spacing w:before="120" w:line="240" w:lineRule="auto"/>
        <w:jc w:val="both"/>
        <w:rPr>
          <w:rFonts w:ascii="Times New Roman" w:eastAsia="Times New Roman" w:hAnsi="Times New Roman" w:cs="Times New Roman"/>
          <w:sz w:val="28"/>
          <w:szCs w:val="28"/>
          <w:lang w:val="en-US"/>
        </w:rPr>
      </w:pPr>
    </w:p>
    <w:p w:rsidR="00A022B6" w:rsidRPr="00E82D90" w:rsidRDefault="00A022B6" w:rsidP="008A4817">
      <w:pPr>
        <w:spacing w:before="120" w:line="240" w:lineRule="auto"/>
        <w:jc w:val="both"/>
        <w:rPr>
          <w:rFonts w:ascii="Times New Roman" w:eastAsia="Times New Roman" w:hAnsi="Times New Roman" w:cs="Times New Roman"/>
          <w:sz w:val="28"/>
          <w:szCs w:val="28"/>
          <w:lang w:val="en-US"/>
        </w:rPr>
      </w:pPr>
    </w:p>
    <w:p w:rsidR="00A022B6" w:rsidRPr="00E82D90" w:rsidRDefault="00A022B6" w:rsidP="008A4817">
      <w:pPr>
        <w:spacing w:before="120" w:line="240" w:lineRule="auto"/>
        <w:jc w:val="both"/>
        <w:rPr>
          <w:rFonts w:ascii="Times New Roman" w:eastAsia="Times New Roman" w:hAnsi="Times New Roman" w:cs="Times New Roman"/>
          <w:sz w:val="28"/>
          <w:szCs w:val="28"/>
          <w:lang w:val="en-US"/>
        </w:rPr>
      </w:pPr>
    </w:p>
    <w:p w:rsidR="00A022B6" w:rsidRPr="00E82D90" w:rsidRDefault="00A022B6" w:rsidP="008A4817">
      <w:pPr>
        <w:spacing w:before="120" w:line="240" w:lineRule="auto"/>
        <w:jc w:val="both"/>
        <w:rPr>
          <w:rFonts w:ascii="Times New Roman" w:eastAsia="Times New Roman" w:hAnsi="Times New Roman" w:cs="Times New Roman"/>
          <w:sz w:val="28"/>
          <w:szCs w:val="28"/>
          <w:lang w:val="en-US"/>
        </w:rPr>
      </w:pPr>
    </w:p>
    <w:p w:rsidR="00A022B6" w:rsidRPr="00E82D90" w:rsidRDefault="00A022B6" w:rsidP="008A4817">
      <w:pPr>
        <w:spacing w:before="120" w:line="240" w:lineRule="auto"/>
        <w:jc w:val="both"/>
        <w:rPr>
          <w:rFonts w:ascii="Times New Roman" w:eastAsia="Times New Roman" w:hAnsi="Times New Roman" w:cs="Times New Roman"/>
          <w:sz w:val="28"/>
          <w:szCs w:val="28"/>
          <w:lang w:val="en-US"/>
        </w:rPr>
      </w:pPr>
    </w:p>
    <w:p w:rsidR="00A022B6" w:rsidRPr="00E82D90" w:rsidRDefault="00A022B6" w:rsidP="008A4817">
      <w:pPr>
        <w:spacing w:before="120" w:line="240" w:lineRule="auto"/>
        <w:jc w:val="both"/>
        <w:rPr>
          <w:rFonts w:ascii="Times New Roman" w:eastAsia="Times New Roman" w:hAnsi="Times New Roman" w:cs="Times New Roman"/>
          <w:sz w:val="28"/>
          <w:szCs w:val="28"/>
          <w:lang w:val="en-US"/>
        </w:rPr>
      </w:pPr>
    </w:p>
    <w:p w:rsidR="00A022B6" w:rsidRPr="00E82D90" w:rsidRDefault="00A022B6" w:rsidP="008A4817">
      <w:pPr>
        <w:spacing w:before="120" w:line="240" w:lineRule="auto"/>
        <w:jc w:val="both"/>
        <w:rPr>
          <w:rFonts w:ascii="Times New Roman" w:eastAsia="Times New Roman" w:hAnsi="Times New Roman" w:cs="Times New Roman"/>
          <w:sz w:val="28"/>
          <w:szCs w:val="28"/>
          <w:lang w:val="en-US"/>
        </w:rPr>
      </w:pPr>
    </w:p>
    <w:p w:rsidR="008A4817" w:rsidRPr="00E82D90" w:rsidRDefault="008A4817" w:rsidP="0020680E">
      <w:pPr>
        <w:pStyle w:val="AT1"/>
      </w:pPr>
      <w:bookmarkStart w:id="3" w:name="_Toc103196602"/>
      <w:bookmarkStart w:id="4" w:name="_Toc104125986"/>
      <w:r w:rsidRPr="00E82D90">
        <w:lastRenderedPageBreak/>
        <w:t>Chương I</w:t>
      </w:r>
      <w:bookmarkEnd w:id="3"/>
      <w:bookmarkEnd w:id="4"/>
    </w:p>
    <w:p w:rsidR="008A4817" w:rsidRPr="00E82D90" w:rsidRDefault="008A4817" w:rsidP="0020680E">
      <w:pPr>
        <w:pStyle w:val="AT1"/>
      </w:pPr>
      <w:bookmarkStart w:id="5" w:name="_Toc103196603"/>
      <w:bookmarkStart w:id="6" w:name="_Toc104125987"/>
      <w:r w:rsidRPr="00E82D90">
        <w:t>THÔNG TIN CHUNG VỀ DỰ ÁN ĐẦU TƯ</w:t>
      </w:r>
      <w:bookmarkEnd w:id="5"/>
      <w:bookmarkEnd w:id="6"/>
    </w:p>
    <w:p w:rsidR="00811872" w:rsidRPr="00E82D90" w:rsidRDefault="00811872" w:rsidP="0020680E">
      <w:pPr>
        <w:pStyle w:val="AT1"/>
      </w:pPr>
    </w:p>
    <w:p w:rsidR="008A4817" w:rsidRPr="00E82D90" w:rsidRDefault="00C06EF3" w:rsidP="0020680E">
      <w:pPr>
        <w:pStyle w:val="AT2"/>
      </w:pPr>
      <w:bookmarkStart w:id="7" w:name="_Toc103196604"/>
      <w:bookmarkStart w:id="8" w:name="_Toc104125988"/>
      <w:r w:rsidRPr="00E82D90">
        <w:t>1.</w:t>
      </w:r>
      <w:r w:rsidR="008A4817" w:rsidRPr="00E82D90">
        <w:t xml:space="preserve">1. Tên chủ dự án đầu tư: </w:t>
      </w:r>
      <w:r w:rsidR="00F30A34" w:rsidRPr="00E82D90">
        <w:t xml:space="preserve">Công ty </w:t>
      </w:r>
      <w:r w:rsidR="008600CC" w:rsidRPr="00E82D90">
        <w:t xml:space="preserve">Cổ </w:t>
      </w:r>
      <w:r w:rsidR="00F30A34" w:rsidRPr="00E82D90">
        <w:t xml:space="preserve">phần chế biến tinh bột sắn </w:t>
      </w:r>
      <w:proofErr w:type="gramStart"/>
      <w:r w:rsidR="00F30A34" w:rsidRPr="00E82D90">
        <w:t>An</w:t>
      </w:r>
      <w:proofErr w:type="gramEnd"/>
      <w:r w:rsidR="00F30A34" w:rsidRPr="00E82D90">
        <w:t xml:space="preserve"> Thái</w:t>
      </w:r>
      <w:bookmarkEnd w:id="7"/>
      <w:bookmarkEnd w:id="8"/>
    </w:p>
    <w:p w:rsidR="00F30A34" w:rsidRPr="00E82D90" w:rsidRDefault="00F30A34" w:rsidP="00811872">
      <w:pPr>
        <w:spacing w:line="288" w:lineRule="auto"/>
        <w:ind w:firstLine="567"/>
        <w:jc w:val="both"/>
        <w:rPr>
          <w:rFonts w:ascii="Times New Roman" w:hAnsi="Times New Roman" w:cs="Times New Roman"/>
          <w:sz w:val="28"/>
          <w:szCs w:val="28"/>
        </w:rPr>
      </w:pPr>
      <w:r w:rsidRPr="00E82D90">
        <w:rPr>
          <w:rFonts w:ascii="Times New Roman" w:hAnsi="Times New Roman" w:cs="Times New Roman"/>
          <w:sz w:val="28"/>
          <w:szCs w:val="28"/>
          <w:lang w:val="vi-VN"/>
        </w:rPr>
        <w:t xml:space="preserve">- </w:t>
      </w:r>
      <w:r w:rsidR="003536E0" w:rsidRPr="00E82D90">
        <w:rPr>
          <w:rFonts w:ascii="Times New Roman" w:hAnsi="Times New Roman" w:cs="Times New Roman"/>
          <w:sz w:val="28"/>
          <w:szCs w:val="28"/>
        </w:rPr>
        <w:t xml:space="preserve">Địa chỉ </w:t>
      </w:r>
      <w:r w:rsidR="003536E0" w:rsidRPr="00E82D90">
        <w:rPr>
          <w:rFonts w:ascii="Times New Roman" w:hAnsi="Times New Roman" w:cs="Times New Roman"/>
          <w:sz w:val="28"/>
          <w:szCs w:val="28"/>
          <w:lang w:val="en-US"/>
        </w:rPr>
        <w:t>văn phòng</w:t>
      </w:r>
      <w:r w:rsidRPr="00E82D90">
        <w:rPr>
          <w:rFonts w:ascii="Times New Roman" w:hAnsi="Times New Roman" w:cs="Times New Roman"/>
          <w:sz w:val="28"/>
          <w:szCs w:val="28"/>
          <w:lang w:val="vi-VN"/>
        </w:rPr>
        <w:t xml:space="preserve">: </w:t>
      </w:r>
      <w:r w:rsidRPr="00E82D90">
        <w:rPr>
          <w:rFonts w:ascii="Times New Roman" w:hAnsi="Times New Roman" w:cs="Times New Roman"/>
          <w:sz w:val="28"/>
          <w:szCs w:val="28"/>
        </w:rPr>
        <w:t>xã Cam Tuyền, huyện Cam Lộ, Tỉnh Quảng Trị.</w:t>
      </w:r>
    </w:p>
    <w:p w:rsidR="003536E0" w:rsidRPr="00E82D90" w:rsidRDefault="00F30A34" w:rsidP="00811872">
      <w:pPr>
        <w:spacing w:line="288" w:lineRule="auto"/>
        <w:ind w:firstLine="567"/>
        <w:jc w:val="both"/>
        <w:rPr>
          <w:rFonts w:ascii="Times New Roman" w:hAnsi="Times New Roman" w:cs="Times New Roman"/>
          <w:sz w:val="28"/>
          <w:szCs w:val="28"/>
        </w:rPr>
      </w:pPr>
      <w:r w:rsidRPr="00E82D90">
        <w:rPr>
          <w:rFonts w:ascii="Times New Roman" w:hAnsi="Times New Roman" w:cs="Times New Roman"/>
          <w:sz w:val="28"/>
          <w:szCs w:val="28"/>
          <w:lang w:val="vi-VN"/>
        </w:rPr>
        <w:t xml:space="preserve">- </w:t>
      </w:r>
      <w:r w:rsidR="003536E0" w:rsidRPr="00E82D90">
        <w:rPr>
          <w:rFonts w:ascii="Times New Roman" w:hAnsi="Times New Roman" w:cs="Times New Roman"/>
          <w:sz w:val="28"/>
          <w:szCs w:val="28"/>
          <w:lang w:val="en-US"/>
        </w:rPr>
        <w:t>Người đại diện theo pháp luật của chủ dự án đầu tư</w:t>
      </w:r>
      <w:r w:rsidR="003536E0" w:rsidRPr="00E82D90">
        <w:rPr>
          <w:rFonts w:ascii="Times New Roman" w:hAnsi="Times New Roman" w:cs="Times New Roman"/>
          <w:sz w:val="28"/>
          <w:szCs w:val="28"/>
          <w:lang w:val="vi-VN"/>
        </w:rPr>
        <w:t xml:space="preserve">: </w:t>
      </w:r>
      <w:r w:rsidRPr="00E82D90">
        <w:rPr>
          <w:rFonts w:ascii="Times New Roman" w:hAnsi="Times New Roman" w:cs="Times New Roman"/>
          <w:sz w:val="28"/>
          <w:szCs w:val="28"/>
        </w:rPr>
        <w:t xml:space="preserve"> Ông: </w:t>
      </w:r>
      <w:r w:rsidRPr="00E82D90">
        <w:rPr>
          <w:rFonts w:ascii="Times New Roman" w:hAnsi="Times New Roman" w:cs="Times New Roman"/>
          <w:sz w:val="28"/>
          <w:szCs w:val="28"/>
          <w:shd w:val="clear" w:color="auto" w:fill="FFFFFF"/>
        </w:rPr>
        <w:t>Võ Quốc Minh</w:t>
      </w:r>
      <w:r w:rsidRPr="00E82D90">
        <w:rPr>
          <w:rFonts w:ascii="Times New Roman" w:eastAsia="SimSun" w:hAnsi="Times New Roman" w:cs="Times New Roman"/>
          <w:sz w:val="28"/>
          <w:szCs w:val="28"/>
          <w:lang w:eastAsia="zh-CN"/>
        </w:rPr>
        <w:t>.</w:t>
      </w:r>
      <w:r w:rsidRPr="00E82D90">
        <w:rPr>
          <w:rFonts w:ascii="Times New Roman" w:hAnsi="Times New Roman" w:cs="Times New Roman"/>
          <w:sz w:val="28"/>
          <w:szCs w:val="28"/>
        </w:rPr>
        <w:t xml:space="preserve"> chức vụ: Giám đốc; </w:t>
      </w:r>
    </w:p>
    <w:p w:rsidR="00F30A34" w:rsidRPr="00E82D90" w:rsidRDefault="003536E0" w:rsidP="00811872">
      <w:pPr>
        <w:spacing w:line="288" w:lineRule="auto"/>
        <w:ind w:firstLine="567"/>
        <w:jc w:val="both"/>
        <w:rPr>
          <w:rFonts w:ascii="Times New Roman" w:hAnsi="Times New Roman" w:cs="Times New Roman"/>
          <w:sz w:val="28"/>
          <w:szCs w:val="28"/>
        </w:rPr>
      </w:pPr>
      <w:r w:rsidRPr="00E82D90">
        <w:rPr>
          <w:rFonts w:ascii="Times New Roman" w:hAnsi="Times New Roman" w:cs="Times New Roman"/>
          <w:sz w:val="28"/>
          <w:szCs w:val="28"/>
          <w:lang w:val="vi-VN"/>
        </w:rPr>
        <w:t>- Đ</w:t>
      </w:r>
      <w:r w:rsidR="00F30A34" w:rsidRPr="00E82D90">
        <w:rPr>
          <w:rFonts w:ascii="Times New Roman" w:hAnsi="Times New Roman" w:cs="Times New Roman"/>
          <w:sz w:val="28"/>
          <w:szCs w:val="28"/>
          <w:lang w:val="vi-VN"/>
        </w:rPr>
        <w:t xml:space="preserve">iện thoại: </w:t>
      </w:r>
      <w:r w:rsidR="00F30A34" w:rsidRPr="00E82D90">
        <w:rPr>
          <w:rFonts w:ascii="Times New Roman" w:hAnsi="Times New Roman" w:cs="Times New Roman"/>
          <w:sz w:val="28"/>
          <w:szCs w:val="28"/>
        </w:rPr>
        <w:t>0914.991.559.</w:t>
      </w:r>
    </w:p>
    <w:p w:rsidR="006338C6" w:rsidRPr="00E82D90" w:rsidRDefault="00BF6BEE" w:rsidP="00811872">
      <w:pPr>
        <w:spacing w:line="288" w:lineRule="auto"/>
        <w:ind w:firstLine="567"/>
        <w:jc w:val="both"/>
        <w:rPr>
          <w:rFonts w:ascii="Times New Roman" w:hAnsi="Times New Roman" w:cs="Times New Roman"/>
          <w:sz w:val="28"/>
          <w:szCs w:val="28"/>
          <w:lang w:val="vi-VN"/>
        </w:rPr>
      </w:pPr>
      <w:r w:rsidRPr="00E82D90">
        <w:rPr>
          <w:rFonts w:ascii="Times New Roman" w:hAnsi="Times New Roman" w:cs="Times New Roman"/>
          <w:sz w:val="28"/>
          <w:szCs w:val="28"/>
          <w:lang w:val="vi-VN"/>
        </w:rPr>
        <w:t xml:space="preserve">- </w:t>
      </w:r>
      <w:r w:rsidR="006338C6" w:rsidRPr="00E82D90">
        <w:rPr>
          <w:rFonts w:ascii="Times New Roman" w:hAnsi="Times New Roman" w:cs="Times New Roman"/>
          <w:sz w:val="28"/>
          <w:szCs w:val="28"/>
        </w:rPr>
        <w:t xml:space="preserve">Giấy chứng nhận đăng ký </w:t>
      </w:r>
      <w:r w:rsidR="00F6144C" w:rsidRPr="00E82D90">
        <w:rPr>
          <w:rFonts w:ascii="Times New Roman" w:hAnsi="Times New Roman" w:cs="Times New Roman"/>
          <w:sz w:val="28"/>
          <w:szCs w:val="28"/>
          <w:lang w:val="vi-VN"/>
        </w:rPr>
        <w:t>doanh nghiệp Công ty cổ phần</w:t>
      </w:r>
      <w:r w:rsidR="006338C6" w:rsidRPr="00E82D90">
        <w:rPr>
          <w:rFonts w:ascii="Times New Roman" w:hAnsi="Times New Roman" w:cs="Times New Roman"/>
          <w:sz w:val="28"/>
          <w:szCs w:val="28"/>
        </w:rPr>
        <w:t xml:space="preserve">, mã số </w:t>
      </w:r>
      <w:r w:rsidR="00F6144C" w:rsidRPr="00E82D90">
        <w:rPr>
          <w:rFonts w:ascii="Times New Roman" w:hAnsi="Times New Roman" w:cs="Times New Roman"/>
          <w:sz w:val="28"/>
          <w:szCs w:val="28"/>
          <w:lang w:val="vi-VN"/>
        </w:rPr>
        <w:t>doanh nghiệp</w:t>
      </w:r>
      <w:r w:rsidR="006338C6" w:rsidRPr="00E82D90">
        <w:rPr>
          <w:rFonts w:ascii="Times New Roman" w:hAnsi="Times New Roman" w:cs="Times New Roman"/>
          <w:sz w:val="28"/>
          <w:szCs w:val="28"/>
        </w:rPr>
        <w:t xml:space="preserve"> </w:t>
      </w:r>
      <w:r w:rsidR="00F6144C" w:rsidRPr="00E82D90">
        <w:rPr>
          <w:rFonts w:ascii="Times New Roman" w:hAnsi="Times New Roman" w:cs="Times New Roman"/>
          <w:sz w:val="28"/>
          <w:szCs w:val="28"/>
          <w:lang w:val="vi-VN"/>
        </w:rPr>
        <w:t>3200590865</w:t>
      </w:r>
      <w:r w:rsidR="006338C6" w:rsidRPr="00E82D90">
        <w:rPr>
          <w:rFonts w:ascii="Times New Roman" w:hAnsi="Times New Roman" w:cs="Times New Roman"/>
          <w:sz w:val="28"/>
          <w:szCs w:val="28"/>
        </w:rPr>
        <w:t xml:space="preserve"> </w:t>
      </w:r>
      <w:r w:rsidR="00F6144C" w:rsidRPr="00E82D90">
        <w:rPr>
          <w:rFonts w:ascii="Times New Roman" w:hAnsi="Times New Roman" w:cs="Times New Roman"/>
          <w:sz w:val="28"/>
          <w:szCs w:val="28"/>
          <w:lang w:val="vi-VN"/>
        </w:rPr>
        <w:t>đăng ký</w:t>
      </w:r>
      <w:r w:rsidR="006338C6" w:rsidRPr="00E82D90">
        <w:rPr>
          <w:rFonts w:ascii="Times New Roman" w:hAnsi="Times New Roman" w:cs="Times New Roman"/>
          <w:sz w:val="28"/>
          <w:szCs w:val="28"/>
        </w:rPr>
        <w:t xml:space="preserve"> lần đầ</w:t>
      </w:r>
      <w:r w:rsidR="00F6144C" w:rsidRPr="00E82D90">
        <w:rPr>
          <w:rFonts w:ascii="Times New Roman" w:hAnsi="Times New Roman" w:cs="Times New Roman"/>
          <w:sz w:val="28"/>
          <w:szCs w:val="28"/>
        </w:rPr>
        <w:t>u ngày 11/9</w:t>
      </w:r>
      <w:r w:rsidR="006338C6" w:rsidRPr="00E82D90">
        <w:rPr>
          <w:rFonts w:ascii="Times New Roman" w:hAnsi="Times New Roman" w:cs="Times New Roman"/>
          <w:sz w:val="28"/>
          <w:szCs w:val="28"/>
        </w:rPr>
        <w:t>/201</w:t>
      </w:r>
      <w:r w:rsidR="00F6144C" w:rsidRPr="00E82D90">
        <w:rPr>
          <w:rFonts w:ascii="Times New Roman" w:hAnsi="Times New Roman" w:cs="Times New Roman"/>
          <w:sz w:val="28"/>
          <w:szCs w:val="28"/>
          <w:lang w:val="vi-VN"/>
        </w:rPr>
        <w:t>4</w:t>
      </w:r>
      <w:r w:rsidR="006338C6" w:rsidRPr="00E82D90">
        <w:rPr>
          <w:rFonts w:ascii="Times New Roman" w:hAnsi="Times New Roman" w:cs="Times New Roman"/>
          <w:sz w:val="28"/>
          <w:szCs w:val="28"/>
        </w:rPr>
        <w:t xml:space="preserve">, </w:t>
      </w:r>
      <w:r w:rsidR="00F6144C" w:rsidRPr="00E82D90">
        <w:rPr>
          <w:rFonts w:ascii="Times New Roman" w:hAnsi="Times New Roman" w:cs="Times New Roman"/>
          <w:sz w:val="28"/>
          <w:szCs w:val="28"/>
          <w:lang w:val="vi-VN"/>
        </w:rPr>
        <w:t>đăng ký</w:t>
      </w:r>
      <w:r w:rsidR="006338C6" w:rsidRPr="00E82D90">
        <w:rPr>
          <w:rFonts w:ascii="Times New Roman" w:hAnsi="Times New Roman" w:cs="Times New Roman"/>
          <w:sz w:val="28"/>
          <w:szCs w:val="28"/>
        </w:rPr>
        <w:t xml:space="preserve"> thay đổi lần thứ </w:t>
      </w:r>
      <w:r w:rsidR="00F6144C" w:rsidRPr="00E82D90">
        <w:rPr>
          <w:rFonts w:ascii="Times New Roman" w:hAnsi="Times New Roman" w:cs="Times New Roman"/>
          <w:sz w:val="28"/>
          <w:szCs w:val="28"/>
          <w:lang w:val="vi-VN"/>
        </w:rPr>
        <w:t xml:space="preserve">3 </w:t>
      </w:r>
      <w:r w:rsidR="006338C6" w:rsidRPr="00E82D90">
        <w:rPr>
          <w:rFonts w:ascii="Times New Roman" w:hAnsi="Times New Roman" w:cs="Times New Roman"/>
          <w:sz w:val="28"/>
          <w:szCs w:val="28"/>
        </w:rPr>
        <w:t>ngày 0</w:t>
      </w:r>
      <w:r w:rsidR="00F6144C" w:rsidRPr="00E82D90">
        <w:rPr>
          <w:rFonts w:ascii="Times New Roman" w:hAnsi="Times New Roman" w:cs="Times New Roman"/>
          <w:sz w:val="28"/>
          <w:szCs w:val="28"/>
          <w:lang w:val="vi-VN"/>
        </w:rPr>
        <w:t>4</w:t>
      </w:r>
      <w:r w:rsidR="00F6144C" w:rsidRPr="00E82D90">
        <w:rPr>
          <w:rFonts w:ascii="Times New Roman" w:hAnsi="Times New Roman" w:cs="Times New Roman"/>
          <w:sz w:val="28"/>
          <w:szCs w:val="28"/>
        </w:rPr>
        <w:t>/10</w:t>
      </w:r>
      <w:r w:rsidR="006338C6" w:rsidRPr="00E82D90">
        <w:rPr>
          <w:rFonts w:ascii="Times New Roman" w:hAnsi="Times New Roman" w:cs="Times New Roman"/>
          <w:sz w:val="28"/>
          <w:szCs w:val="28"/>
        </w:rPr>
        <w:t>/201</w:t>
      </w:r>
      <w:r w:rsidR="00F6144C" w:rsidRPr="00E82D90">
        <w:rPr>
          <w:rFonts w:ascii="Times New Roman" w:hAnsi="Times New Roman" w:cs="Times New Roman"/>
          <w:sz w:val="28"/>
          <w:szCs w:val="28"/>
          <w:lang w:val="vi-VN"/>
        </w:rPr>
        <w:t>7</w:t>
      </w:r>
      <w:r w:rsidR="006338C6" w:rsidRPr="00E82D90">
        <w:rPr>
          <w:rFonts w:ascii="Times New Roman" w:hAnsi="Times New Roman" w:cs="Times New Roman"/>
          <w:sz w:val="28"/>
          <w:szCs w:val="28"/>
        </w:rPr>
        <w:t xml:space="preserve"> do Sở Kế hoạch – Đầu tư tỉnh Quảng Trị cấp cho </w:t>
      </w:r>
      <w:r w:rsidR="00AB2D43" w:rsidRPr="00E82D90">
        <w:rPr>
          <w:rFonts w:ascii="Times New Roman" w:hAnsi="Times New Roman" w:cs="Times New Roman"/>
          <w:sz w:val="28"/>
          <w:szCs w:val="28"/>
          <w:lang w:val="vi-VN"/>
        </w:rPr>
        <w:t>Công ty CP chế biến tinh bột sắn An Thái.</w:t>
      </w:r>
    </w:p>
    <w:p w:rsidR="00F30A34" w:rsidRPr="00E82D90" w:rsidRDefault="00C06EF3" w:rsidP="0020680E">
      <w:pPr>
        <w:pStyle w:val="AT2"/>
      </w:pPr>
      <w:bookmarkStart w:id="9" w:name="_Toc104125989"/>
      <w:r w:rsidRPr="00E82D90">
        <w:rPr>
          <w:lang w:val="vi-VN"/>
        </w:rPr>
        <w:t>1.</w:t>
      </w:r>
      <w:r w:rsidR="008A4817" w:rsidRPr="00E82D90">
        <w:t>2. Tên dự án đầu tư:</w:t>
      </w:r>
      <w:r w:rsidR="00D168A5" w:rsidRPr="00E82D90">
        <w:rPr>
          <w:spacing w:val="-4"/>
        </w:rPr>
        <w:t xml:space="preserve"> </w:t>
      </w:r>
      <w:r w:rsidR="00F30A34" w:rsidRPr="00E82D90">
        <w:rPr>
          <w:b w:val="0"/>
          <w:lang w:val="nl-NL"/>
        </w:rPr>
        <w:t>"Nâng công suất 250 tấn tinh bột/</w:t>
      </w:r>
      <w:proofErr w:type="gramStart"/>
      <w:r w:rsidR="00F30A34" w:rsidRPr="00E82D90">
        <w:rPr>
          <w:b w:val="0"/>
          <w:lang w:val="nl-NL"/>
        </w:rPr>
        <w:t>ngày.đêm</w:t>
      </w:r>
      <w:proofErr w:type="gramEnd"/>
      <w:r w:rsidR="00F30A34" w:rsidRPr="00E82D90">
        <w:rPr>
          <w:b w:val="0"/>
          <w:lang w:val="nl-NL"/>
        </w:rPr>
        <w:t xml:space="preserve"> nhà máy chế biến tinh bột sắn Cam Lộ";</w:t>
      </w:r>
      <w:bookmarkEnd w:id="9"/>
    </w:p>
    <w:p w:rsidR="00F30A34" w:rsidRPr="00E82D90" w:rsidRDefault="00F30A34" w:rsidP="00811872">
      <w:pPr>
        <w:spacing w:line="288" w:lineRule="auto"/>
        <w:ind w:firstLine="567"/>
        <w:jc w:val="both"/>
        <w:rPr>
          <w:rFonts w:ascii="Times New Roman" w:hAnsi="Times New Roman" w:cs="Times New Roman"/>
          <w:sz w:val="28"/>
          <w:szCs w:val="28"/>
        </w:rPr>
      </w:pPr>
      <w:r w:rsidRPr="00E82D90">
        <w:rPr>
          <w:rFonts w:ascii="Times New Roman" w:hAnsi="Times New Roman" w:cs="Times New Roman"/>
          <w:sz w:val="28"/>
          <w:szCs w:val="28"/>
        </w:rPr>
        <w:t>- Địa điểm thực hiện Dự án: xã Cam Tuyền, huyện Cam Lộ, Tỉnh Quảng Trị.</w:t>
      </w:r>
    </w:p>
    <w:p w:rsidR="00966BD7" w:rsidRPr="00E82D90" w:rsidRDefault="008A4817" w:rsidP="00811872">
      <w:pPr>
        <w:widowControl w:val="0"/>
        <w:spacing w:line="288" w:lineRule="auto"/>
        <w:ind w:firstLine="567"/>
        <w:jc w:val="both"/>
        <w:rPr>
          <w:rFonts w:ascii="Times New Roman" w:eastAsia="Times New Roman" w:hAnsi="Times New Roman" w:cs="Times New Roman"/>
          <w:sz w:val="28"/>
          <w:szCs w:val="28"/>
          <w:lang w:val="vi-VN"/>
        </w:rPr>
      </w:pPr>
      <w:r w:rsidRPr="00E82D90">
        <w:rPr>
          <w:rFonts w:ascii="Times New Roman" w:eastAsia="Times New Roman" w:hAnsi="Times New Roman" w:cs="Times New Roman"/>
          <w:sz w:val="28"/>
          <w:szCs w:val="28"/>
          <w:lang w:val="en-US"/>
        </w:rPr>
        <w:t>- Cơ quan thẩm định thiết kế xây dựng, cấp các loại giấy phép có liên quan đến môi trường của dự án đầu tư:</w:t>
      </w:r>
      <w:r w:rsidR="00D168A5" w:rsidRPr="00E82D90">
        <w:rPr>
          <w:rFonts w:ascii="Times New Roman" w:eastAsia="Times New Roman" w:hAnsi="Times New Roman" w:cs="Times New Roman"/>
          <w:sz w:val="28"/>
          <w:szCs w:val="28"/>
          <w:lang w:val="vi-VN"/>
        </w:rPr>
        <w:t xml:space="preserve"> </w:t>
      </w:r>
    </w:p>
    <w:p w:rsidR="008A4817" w:rsidRPr="00E82D90" w:rsidRDefault="00966BD7" w:rsidP="00811872">
      <w:pPr>
        <w:widowControl w:val="0"/>
        <w:spacing w:line="288" w:lineRule="auto"/>
        <w:ind w:firstLine="567"/>
        <w:jc w:val="both"/>
        <w:rPr>
          <w:rFonts w:ascii="Times New Roman" w:eastAsia="Times New Roman" w:hAnsi="Times New Roman" w:cs="Times New Roman"/>
          <w:sz w:val="28"/>
          <w:szCs w:val="28"/>
          <w:lang w:val="vi-VN"/>
        </w:rPr>
      </w:pPr>
      <w:r w:rsidRPr="00E82D90">
        <w:rPr>
          <w:rFonts w:ascii="Times New Roman" w:eastAsia="Times New Roman" w:hAnsi="Times New Roman" w:cs="Times New Roman"/>
          <w:sz w:val="28"/>
          <w:szCs w:val="28"/>
          <w:lang w:val="vi-VN"/>
        </w:rPr>
        <w:t xml:space="preserve">+ </w:t>
      </w:r>
      <w:r w:rsidRPr="00E82D90">
        <w:rPr>
          <w:rFonts w:ascii="Times New Roman" w:eastAsia="Times New Roman" w:hAnsi="Times New Roman" w:cs="Times New Roman"/>
          <w:sz w:val="28"/>
          <w:szCs w:val="28"/>
          <w:lang w:val="en-US"/>
        </w:rPr>
        <w:t>Cơ quan thẩm định thiết kế xây dựng</w:t>
      </w:r>
      <w:r w:rsidRPr="00E82D90">
        <w:rPr>
          <w:rFonts w:ascii="Times New Roman" w:eastAsia="Times New Roman" w:hAnsi="Times New Roman" w:cs="Times New Roman"/>
          <w:sz w:val="28"/>
          <w:szCs w:val="28"/>
          <w:lang w:val="vi-VN"/>
        </w:rPr>
        <w:t xml:space="preserve">: </w:t>
      </w:r>
      <w:r w:rsidR="00D168A5" w:rsidRPr="00E82D90">
        <w:rPr>
          <w:rFonts w:ascii="Times New Roman" w:eastAsia="Times New Roman" w:hAnsi="Times New Roman" w:cs="Times New Roman"/>
          <w:sz w:val="28"/>
          <w:szCs w:val="28"/>
          <w:lang w:val="vi-VN"/>
        </w:rPr>
        <w:t>Chủ đầu tư tự phê duyệt và tự chịu trách nhiệm.</w:t>
      </w:r>
    </w:p>
    <w:p w:rsidR="00966BD7" w:rsidRPr="00E82D90" w:rsidRDefault="00966BD7" w:rsidP="00811872">
      <w:pPr>
        <w:widowControl w:val="0"/>
        <w:spacing w:line="288" w:lineRule="auto"/>
        <w:ind w:firstLine="567"/>
        <w:jc w:val="both"/>
        <w:rPr>
          <w:rFonts w:ascii="Times New Roman" w:eastAsia="Times New Roman" w:hAnsi="Times New Roman" w:cs="Times New Roman"/>
          <w:sz w:val="28"/>
          <w:szCs w:val="28"/>
          <w:lang w:val="en-US"/>
        </w:rPr>
      </w:pPr>
      <w:r w:rsidRPr="00E82D90">
        <w:rPr>
          <w:rFonts w:ascii="Times New Roman" w:eastAsia="Times New Roman" w:hAnsi="Times New Roman" w:cs="Times New Roman"/>
          <w:sz w:val="28"/>
          <w:szCs w:val="28"/>
          <w:lang w:val="vi-VN"/>
        </w:rPr>
        <w:t xml:space="preserve">+ </w:t>
      </w:r>
      <w:r w:rsidRPr="00E82D90">
        <w:rPr>
          <w:rFonts w:ascii="Times New Roman" w:eastAsia="Times New Roman" w:hAnsi="Times New Roman" w:cs="Times New Roman"/>
          <w:sz w:val="28"/>
          <w:szCs w:val="28"/>
          <w:lang w:val="en-US"/>
        </w:rPr>
        <w:t>Cơ quan cấp các loại giấy phép có liên quan đến môi trường của dự án đầu tư:</w:t>
      </w:r>
    </w:p>
    <w:p w:rsidR="00AD0720" w:rsidRPr="00E82D90" w:rsidRDefault="00AD0720" w:rsidP="00811872">
      <w:pPr>
        <w:spacing w:line="288" w:lineRule="auto"/>
        <w:ind w:firstLine="720"/>
        <w:jc w:val="both"/>
        <w:rPr>
          <w:rFonts w:ascii="Times New Roman" w:hAnsi="Times New Roman" w:cs="Times New Roman"/>
          <w:bCs/>
          <w:spacing w:val="-6"/>
          <w:sz w:val="28"/>
          <w:szCs w:val="28"/>
        </w:rPr>
      </w:pPr>
      <w:r w:rsidRPr="00E82D90">
        <w:rPr>
          <w:rFonts w:ascii="Times New Roman" w:hAnsi="Times New Roman" w:cs="Times New Roman"/>
          <w:spacing w:val="-4"/>
          <w:sz w:val="28"/>
          <w:szCs w:val="28"/>
        </w:rPr>
        <w:t xml:space="preserve">Dự </w:t>
      </w:r>
      <w:proofErr w:type="gramStart"/>
      <w:r w:rsidRPr="00E82D90">
        <w:rPr>
          <w:rFonts w:ascii="Times New Roman" w:hAnsi="Times New Roman" w:cs="Times New Roman"/>
          <w:spacing w:val="-4"/>
          <w:sz w:val="28"/>
          <w:szCs w:val="28"/>
        </w:rPr>
        <w:t xml:space="preserve">án </w:t>
      </w:r>
      <w:r w:rsidRPr="00E82D90">
        <w:rPr>
          <w:rFonts w:ascii="Times New Roman" w:hAnsi="Times New Roman" w:cs="Times New Roman"/>
          <w:spacing w:val="-4"/>
          <w:sz w:val="28"/>
          <w:szCs w:val="28"/>
          <w:lang w:val="vi-VN"/>
        </w:rPr>
        <w:t xml:space="preserve"> </w:t>
      </w:r>
      <w:r w:rsidRPr="00E82D90">
        <w:rPr>
          <w:rFonts w:ascii="Times New Roman" w:hAnsi="Times New Roman" w:cs="Times New Roman"/>
          <w:spacing w:val="-4"/>
          <w:sz w:val="28"/>
          <w:szCs w:val="28"/>
        </w:rPr>
        <w:t>“</w:t>
      </w:r>
      <w:proofErr w:type="gramEnd"/>
      <w:r w:rsidRPr="00E82D90">
        <w:rPr>
          <w:rFonts w:ascii="Times New Roman" w:hAnsi="Times New Roman" w:cs="Times New Roman"/>
          <w:bCs/>
          <w:spacing w:val="-6"/>
          <w:sz w:val="28"/>
          <w:szCs w:val="28"/>
          <w:lang w:val="id-ID"/>
        </w:rPr>
        <w:t>Nhà máy chế biến tinh bột sắn Cam Lộ tại xã Cam Tuyền, huyện Cam Lộ, tỉnh Quảng Trị</w:t>
      </w:r>
      <w:r w:rsidRPr="00E82D90">
        <w:rPr>
          <w:rFonts w:ascii="Times New Roman" w:hAnsi="Times New Roman" w:cs="Times New Roman"/>
          <w:bCs/>
          <w:spacing w:val="-6"/>
          <w:sz w:val="28"/>
          <w:szCs w:val="28"/>
        </w:rPr>
        <w:t xml:space="preserve"> công suất 100</w:t>
      </w:r>
      <w:r w:rsidR="008600CC" w:rsidRPr="00E82D90">
        <w:rPr>
          <w:rFonts w:ascii="Times New Roman" w:hAnsi="Times New Roman" w:cs="Times New Roman"/>
          <w:bCs/>
          <w:spacing w:val="-6"/>
          <w:sz w:val="28"/>
          <w:szCs w:val="28"/>
          <w:lang w:val="vi-VN"/>
        </w:rPr>
        <w:t xml:space="preserve"> </w:t>
      </w:r>
      <w:r w:rsidRPr="00E82D90">
        <w:rPr>
          <w:rFonts w:ascii="Times New Roman" w:hAnsi="Times New Roman" w:cs="Times New Roman"/>
          <w:bCs/>
          <w:spacing w:val="-6"/>
          <w:sz w:val="28"/>
          <w:szCs w:val="28"/>
        </w:rPr>
        <w:t>tấn/ngày” đã được UBND tỉnh phê duyệt báo cáo ĐTM tại Quyết định số 2572/QĐ-UBND ngày 18/12/2013 và đã được xác nhận hoàn thành công trình, biện pháp bảo vệ môi trường tại Giấy xác nhận số 2002/GXN-UBND ngày 31/5/2016 của UBND tỉnh.</w:t>
      </w:r>
    </w:p>
    <w:p w:rsidR="008A4817" w:rsidRPr="00E82D90" w:rsidRDefault="00AD0720" w:rsidP="00811872">
      <w:pPr>
        <w:spacing w:line="288" w:lineRule="auto"/>
        <w:ind w:firstLine="720"/>
        <w:jc w:val="both"/>
        <w:rPr>
          <w:rFonts w:ascii="Times New Roman" w:eastAsia="Times New Roman" w:hAnsi="Times New Roman" w:cs="Times New Roman"/>
          <w:sz w:val="28"/>
          <w:szCs w:val="28"/>
          <w:lang w:val="vi-VN"/>
        </w:rPr>
      </w:pPr>
      <w:r w:rsidRPr="00E82D90">
        <w:rPr>
          <w:rFonts w:ascii="Times New Roman" w:hAnsi="Times New Roman" w:cs="Times New Roman"/>
          <w:bCs/>
          <w:spacing w:val="-6"/>
          <w:sz w:val="28"/>
          <w:szCs w:val="28"/>
        </w:rPr>
        <w:t xml:space="preserve">Do nhu cầu mở rộng sản xuất nên Chủ đầu tư đã lập dự án </w:t>
      </w:r>
      <w:r w:rsidRPr="00E82D90">
        <w:rPr>
          <w:rFonts w:ascii="Times New Roman" w:hAnsi="Times New Roman" w:cs="Times New Roman"/>
          <w:spacing w:val="-4"/>
          <w:sz w:val="28"/>
          <w:szCs w:val="28"/>
          <w:lang w:val="id-ID"/>
        </w:rPr>
        <w:t>“</w:t>
      </w:r>
      <w:r w:rsidR="00D93AF8" w:rsidRPr="00E82D90">
        <w:rPr>
          <w:rFonts w:ascii="Times New Roman" w:hAnsi="Times New Roman" w:cs="Times New Roman"/>
          <w:spacing w:val="-4"/>
          <w:sz w:val="28"/>
          <w:szCs w:val="28"/>
        </w:rPr>
        <w:t xml:space="preserve">Nâng công suất </w:t>
      </w:r>
      <w:r w:rsidRPr="00E82D90">
        <w:rPr>
          <w:rFonts w:ascii="Times New Roman" w:hAnsi="Times New Roman" w:cs="Times New Roman"/>
          <w:spacing w:val="-4"/>
          <w:sz w:val="28"/>
          <w:szCs w:val="28"/>
        </w:rPr>
        <w:t>250tấn/ngày đêm</w:t>
      </w:r>
      <w:r w:rsidRPr="00E82D90">
        <w:rPr>
          <w:rFonts w:ascii="Times New Roman" w:hAnsi="Times New Roman" w:cs="Times New Roman"/>
          <w:spacing w:val="-4"/>
          <w:sz w:val="28"/>
          <w:szCs w:val="28"/>
          <w:lang w:val="id-ID"/>
        </w:rPr>
        <w:t xml:space="preserve"> </w:t>
      </w:r>
      <w:r w:rsidRPr="00E82D90">
        <w:rPr>
          <w:rFonts w:ascii="Times New Roman" w:hAnsi="Times New Roman" w:cs="Times New Roman"/>
          <w:spacing w:val="-4"/>
          <w:sz w:val="28"/>
          <w:szCs w:val="28"/>
        </w:rPr>
        <w:t xml:space="preserve">- </w:t>
      </w:r>
      <w:r w:rsidRPr="00E82D90">
        <w:rPr>
          <w:rFonts w:ascii="Times New Roman" w:hAnsi="Times New Roman" w:cs="Times New Roman"/>
          <w:spacing w:val="-4"/>
          <w:sz w:val="28"/>
          <w:szCs w:val="28"/>
          <w:lang w:val="id-ID"/>
        </w:rPr>
        <w:t>Nhà máy chế biến tinh bột sắn Cam Lộ”</w:t>
      </w:r>
      <w:r w:rsidRPr="00E82D90">
        <w:rPr>
          <w:rFonts w:ascii="Times New Roman" w:hAnsi="Times New Roman" w:cs="Times New Roman"/>
          <w:spacing w:val="-4"/>
          <w:sz w:val="28"/>
          <w:szCs w:val="28"/>
        </w:rPr>
        <w:t>.</w:t>
      </w:r>
      <w:r w:rsidRPr="00E82D90">
        <w:rPr>
          <w:rFonts w:ascii="Times New Roman" w:hAnsi="Times New Roman" w:cs="Times New Roman"/>
          <w:spacing w:val="-4"/>
          <w:sz w:val="28"/>
          <w:szCs w:val="28"/>
          <w:lang w:val="vi-VN"/>
        </w:rPr>
        <w:t xml:space="preserve"> Dự án đã được UBND tỉnh phê duyệt báo cáo ĐTM tại </w:t>
      </w:r>
      <w:r w:rsidR="008A4817" w:rsidRPr="00E82D90">
        <w:rPr>
          <w:rFonts w:ascii="Times New Roman" w:eastAsia="Times New Roman" w:hAnsi="Times New Roman" w:cs="Times New Roman"/>
          <w:sz w:val="28"/>
          <w:szCs w:val="28"/>
          <w:lang w:val="en-US"/>
        </w:rPr>
        <w:t xml:space="preserve">Quyết định </w:t>
      </w:r>
      <w:r w:rsidR="00F30A34" w:rsidRPr="00E82D90">
        <w:rPr>
          <w:rFonts w:ascii="Times New Roman" w:hAnsi="Times New Roman" w:cs="Times New Roman"/>
          <w:sz w:val="28"/>
          <w:szCs w:val="28"/>
        </w:rPr>
        <w:t xml:space="preserve">số </w:t>
      </w:r>
      <w:r w:rsidR="00F30A34" w:rsidRPr="00E82D90">
        <w:rPr>
          <w:rFonts w:ascii="Times New Roman" w:hAnsi="Times New Roman" w:cs="Times New Roman"/>
          <w:sz w:val="28"/>
          <w:szCs w:val="28"/>
          <w:lang w:val="nl-NL"/>
        </w:rPr>
        <w:t>2110/QĐ-UBND ngày 05/9/2016</w:t>
      </w:r>
      <w:r w:rsidRPr="00E82D90">
        <w:rPr>
          <w:rFonts w:ascii="Times New Roman" w:hAnsi="Times New Roman" w:cs="Times New Roman"/>
          <w:sz w:val="28"/>
          <w:szCs w:val="28"/>
          <w:lang w:val="vi-VN"/>
        </w:rPr>
        <w:t>.</w:t>
      </w:r>
      <w:r w:rsidR="00F30A34" w:rsidRPr="00E82D90">
        <w:rPr>
          <w:rFonts w:ascii="Times New Roman" w:hAnsi="Times New Roman" w:cs="Times New Roman"/>
          <w:sz w:val="28"/>
          <w:szCs w:val="28"/>
          <w:lang w:val="nl-NL"/>
        </w:rPr>
        <w:t xml:space="preserve"> </w:t>
      </w:r>
    </w:p>
    <w:p w:rsidR="008A4817" w:rsidRPr="00E82D90" w:rsidRDefault="008A4817" w:rsidP="00811872">
      <w:pPr>
        <w:spacing w:line="288" w:lineRule="auto"/>
        <w:ind w:firstLine="567"/>
        <w:jc w:val="both"/>
        <w:rPr>
          <w:rFonts w:ascii="Times New Roman" w:eastAsia="Times New Roman" w:hAnsi="Times New Roman" w:cs="Times New Roman"/>
          <w:sz w:val="28"/>
          <w:szCs w:val="28"/>
          <w:lang w:val="vi-VN"/>
        </w:rPr>
      </w:pPr>
      <w:r w:rsidRPr="00E82D90">
        <w:rPr>
          <w:rFonts w:ascii="Times New Roman" w:eastAsia="Times New Roman" w:hAnsi="Times New Roman" w:cs="Times New Roman"/>
          <w:sz w:val="28"/>
          <w:szCs w:val="28"/>
          <w:lang w:val="en-US"/>
        </w:rPr>
        <w:t>- Quy mô của dự án đầu tư (phân loại theo tiêu chí quy định của pháp luật về đầu tư công):</w:t>
      </w:r>
      <w:r w:rsidR="00746138" w:rsidRPr="00E82D90">
        <w:rPr>
          <w:rFonts w:ascii="Times New Roman" w:hAnsi="Times New Roman" w:cs="Times New Roman"/>
          <w:sz w:val="28"/>
          <w:szCs w:val="28"/>
          <w:lang w:val="vi-VN"/>
        </w:rPr>
        <w:t xml:space="preserve"> </w:t>
      </w:r>
      <w:r w:rsidR="005A3634" w:rsidRPr="00E82D90">
        <w:rPr>
          <w:rFonts w:ascii="Times New Roman" w:hAnsi="Times New Roman" w:cs="Times New Roman"/>
          <w:sz w:val="28"/>
          <w:szCs w:val="28"/>
          <w:lang w:val="vi-VN"/>
        </w:rPr>
        <w:t xml:space="preserve">Dự án có Tổng mức đầu tư xây dựng Dự án: </w:t>
      </w:r>
      <w:r w:rsidR="00F30A34" w:rsidRPr="00E82D90">
        <w:rPr>
          <w:rFonts w:ascii="Times New Roman" w:hAnsi="Times New Roman" w:cs="Times New Roman"/>
          <w:b/>
          <w:sz w:val="28"/>
          <w:szCs w:val="28"/>
          <w:lang w:val="vi-VN"/>
        </w:rPr>
        <w:t>178</w:t>
      </w:r>
      <w:r w:rsidR="005A3634" w:rsidRPr="00E82D90">
        <w:rPr>
          <w:rFonts w:ascii="Times New Roman" w:hAnsi="Times New Roman" w:cs="Times New Roman"/>
          <w:b/>
          <w:sz w:val="28"/>
          <w:szCs w:val="28"/>
          <w:lang w:val="vi-VN"/>
        </w:rPr>
        <w:t>.</w:t>
      </w:r>
      <w:r w:rsidR="005A3634" w:rsidRPr="00E82D90">
        <w:rPr>
          <w:rFonts w:ascii="Times New Roman" w:hAnsi="Times New Roman" w:cs="Times New Roman"/>
          <w:b/>
          <w:sz w:val="28"/>
          <w:szCs w:val="28"/>
        </w:rPr>
        <w:t>0</w:t>
      </w:r>
      <w:r w:rsidR="005A3634" w:rsidRPr="00E82D90">
        <w:rPr>
          <w:rFonts w:ascii="Times New Roman" w:hAnsi="Times New Roman" w:cs="Times New Roman"/>
          <w:b/>
          <w:sz w:val="28"/>
          <w:szCs w:val="28"/>
          <w:lang w:val="vi-VN"/>
        </w:rPr>
        <w:t>0</w:t>
      </w:r>
      <w:r w:rsidR="005A3634" w:rsidRPr="00E82D90">
        <w:rPr>
          <w:rFonts w:ascii="Times New Roman" w:hAnsi="Times New Roman" w:cs="Times New Roman"/>
          <w:b/>
          <w:sz w:val="28"/>
          <w:szCs w:val="28"/>
        </w:rPr>
        <w:t>0</w:t>
      </w:r>
      <w:r w:rsidR="005A3634" w:rsidRPr="00E82D90">
        <w:rPr>
          <w:rFonts w:ascii="Times New Roman" w:hAnsi="Times New Roman" w:cs="Times New Roman"/>
          <w:b/>
          <w:sz w:val="28"/>
          <w:szCs w:val="28"/>
          <w:lang w:val="vi-VN"/>
        </w:rPr>
        <w:t xml:space="preserve">.000.000 đồng, </w:t>
      </w:r>
      <w:r w:rsidR="005A3634" w:rsidRPr="00E82D90">
        <w:rPr>
          <w:rFonts w:ascii="Times New Roman" w:hAnsi="Times New Roman" w:cs="Times New Roman"/>
          <w:sz w:val="28"/>
          <w:szCs w:val="28"/>
          <w:lang w:val="vi-VN"/>
        </w:rPr>
        <w:t>sử dụng</w:t>
      </w:r>
      <w:r w:rsidR="005A3634" w:rsidRPr="00E82D90">
        <w:rPr>
          <w:rFonts w:ascii="Times New Roman" w:hAnsi="Times New Roman" w:cs="Times New Roman"/>
          <w:b/>
          <w:sz w:val="28"/>
          <w:szCs w:val="28"/>
          <w:lang w:val="vi-VN"/>
        </w:rPr>
        <w:t xml:space="preserve"> </w:t>
      </w:r>
      <w:r w:rsidR="005A3634" w:rsidRPr="00E82D90">
        <w:rPr>
          <w:rFonts w:ascii="Times New Roman" w:hAnsi="Times New Roman" w:cs="Times New Roman"/>
          <w:sz w:val="28"/>
          <w:szCs w:val="28"/>
          <w:lang w:val="vi-VN"/>
        </w:rPr>
        <w:t>v</w:t>
      </w:r>
      <w:r w:rsidR="00746138" w:rsidRPr="00E82D90">
        <w:rPr>
          <w:rFonts w:ascii="Times New Roman" w:hAnsi="Times New Roman" w:cs="Times New Roman"/>
          <w:sz w:val="28"/>
          <w:szCs w:val="28"/>
          <w:lang w:val="vi-VN"/>
        </w:rPr>
        <w:t>ốn tự có và vốn vay ngân hàng.</w:t>
      </w:r>
      <w:r w:rsidR="005A3634" w:rsidRPr="00E82D90">
        <w:rPr>
          <w:rFonts w:ascii="Times New Roman" w:hAnsi="Times New Roman" w:cs="Times New Roman"/>
          <w:sz w:val="28"/>
          <w:szCs w:val="28"/>
          <w:lang w:val="vi-VN"/>
        </w:rPr>
        <w:t xml:space="preserve"> Thuộc Dự án nhóm </w:t>
      </w:r>
      <w:r w:rsidR="00D25D88" w:rsidRPr="00E82D90">
        <w:rPr>
          <w:rFonts w:ascii="Times New Roman" w:hAnsi="Times New Roman" w:cs="Times New Roman"/>
          <w:sz w:val="28"/>
          <w:szCs w:val="28"/>
          <w:lang w:val="vi-VN"/>
        </w:rPr>
        <w:t>B</w:t>
      </w:r>
      <w:r w:rsidR="005A3634" w:rsidRPr="00E82D90">
        <w:rPr>
          <w:rFonts w:ascii="Times New Roman" w:hAnsi="Times New Roman" w:cs="Times New Roman"/>
          <w:sz w:val="28"/>
          <w:szCs w:val="28"/>
          <w:lang w:val="vi-VN"/>
        </w:rPr>
        <w:t xml:space="preserve"> theo Tiêu chí </w:t>
      </w:r>
      <w:r w:rsidR="005A3634" w:rsidRPr="00E82D90">
        <w:rPr>
          <w:rFonts w:ascii="Times New Roman" w:eastAsia="Times New Roman" w:hAnsi="Times New Roman" w:cs="Times New Roman"/>
          <w:sz w:val="28"/>
          <w:szCs w:val="28"/>
          <w:lang w:val="en-US"/>
        </w:rPr>
        <w:t>của pháp luật về đầu tư công</w:t>
      </w:r>
      <w:r w:rsidR="005A3634" w:rsidRPr="00E82D90">
        <w:rPr>
          <w:rFonts w:ascii="Times New Roman" w:eastAsia="Times New Roman" w:hAnsi="Times New Roman" w:cs="Times New Roman"/>
          <w:sz w:val="28"/>
          <w:szCs w:val="28"/>
          <w:lang w:val="vi-VN"/>
        </w:rPr>
        <w:t>.</w:t>
      </w:r>
    </w:p>
    <w:p w:rsidR="00AB2D43" w:rsidRPr="00E82D90" w:rsidRDefault="00AB2D43" w:rsidP="00811872">
      <w:pPr>
        <w:spacing w:line="288" w:lineRule="auto"/>
        <w:ind w:firstLine="567"/>
        <w:jc w:val="both"/>
        <w:rPr>
          <w:rFonts w:ascii="Times New Roman" w:eastAsia="Times New Roman" w:hAnsi="Times New Roman" w:cs="Times New Roman"/>
          <w:sz w:val="28"/>
          <w:szCs w:val="28"/>
          <w:lang w:val="vi-VN"/>
        </w:rPr>
      </w:pPr>
    </w:p>
    <w:p w:rsidR="00811872" w:rsidRPr="00E82D90" w:rsidRDefault="00811872" w:rsidP="00811872">
      <w:pPr>
        <w:spacing w:line="288" w:lineRule="auto"/>
        <w:ind w:firstLine="567"/>
        <w:jc w:val="both"/>
        <w:rPr>
          <w:rFonts w:ascii="Times New Roman" w:eastAsia="Times New Roman" w:hAnsi="Times New Roman" w:cs="Times New Roman"/>
          <w:sz w:val="28"/>
          <w:szCs w:val="28"/>
          <w:lang w:val="vi-VN"/>
        </w:rPr>
      </w:pPr>
    </w:p>
    <w:p w:rsidR="008A4817" w:rsidRPr="00E82D90" w:rsidRDefault="00C06EF3" w:rsidP="0020680E">
      <w:pPr>
        <w:pStyle w:val="AT2"/>
      </w:pPr>
      <w:bookmarkStart w:id="10" w:name="_Toc103196605"/>
      <w:bookmarkStart w:id="11" w:name="_Toc104125990"/>
      <w:r w:rsidRPr="00E82D90">
        <w:rPr>
          <w:lang w:val="vi-VN"/>
        </w:rPr>
        <w:lastRenderedPageBreak/>
        <w:t>1.3</w:t>
      </w:r>
      <w:r w:rsidR="008A4817" w:rsidRPr="00E82D90">
        <w:t>. Công suất, công nghệ, sản phẩm sản xuất của dự án đầu tư:</w:t>
      </w:r>
      <w:bookmarkEnd w:id="10"/>
      <w:bookmarkEnd w:id="11"/>
    </w:p>
    <w:p w:rsidR="008A4817" w:rsidRPr="00E82D90" w:rsidRDefault="00C06EF3" w:rsidP="0020680E">
      <w:pPr>
        <w:pStyle w:val="AT3"/>
      </w:pPr>
      <w:bookmarkStart w:id="12" w:name="_Toc104125991"/>
      <w:r w:rsidRPr="00E82D90">
        <w:t>1.</w:t>
      </w:r>
      <w:r w:rsidR="008A4817" w:rsidRPr="00E82D90">
        <w:t>3.1. Công suất của dự án đầu tư:</w:t>
      </w:r>
      <w:r w:rsidR="00AA4568" w:rsidRPr="00E82D90">
        <w:t xml:space="preserve"> </w:t>
      </w:r>
      <w:r w:rsidR="00F30A34" w:rsidRPr="00E82D90">
        <w:rPr>
          <w:spacing w:val="-4"/>
        </w:rPr>
        <w:t>250 tấn tinh bột sắn/ngày đêm.</w:t>
      </w:r>
      <w:bookmarkEnd w:id="12"/>
    </w:p>
    <w:p w:rsidR="008A4817" w:rsidRPr="00E82D90" w:rsidRDefault="00C06EF3" w:rsidP="0020680E">
      <w:pPr>
        <w:pStyle w:val="AT3"/>
      </w:pPr>
      <w:bookmarkStart w:id="13" w:name="_Toc104125992"/>
      <w:r w:rsidRPr="00E82D90">
        <w:t>1.</w:t>
      </w:r>
      <w:r w:rsidR="008A4817" w:rsidRPr="00E82D90">
        <w:t>3.2. Công nghệ sản xuất của dự án đầu tư:</w:t>
      </w:r>
      <w:bookmarkEnd w:id="13"/>
      <w:r w:rsidR="00AA4568" w:rsidRPr="00E82D90">
        <w:t xml:space="preserve"> </w:t>
      </w:r>
    </w:p>
    <w:p w:rsidR="00AA4568" w:rsidRPr="00E82D90" w:rsidRDefault="00AA4568" w:rsidP="00811872">
      <w:pPr>
        <w:spacing w:line="288" w:lineRule="auto"/>
        <w:ind w:firstLine="567"/>
        <w:jc w:val="both"/>
        <w:rPr>
          <w:rFonts w:ascii="Times New Roman" w:hAnsi="Times New Roman" w:cs="Times New Roman"/>
          <w:sz w:val="28"/>
          <w:szCs w:val="28"/>
        </w:rPr>
      </w:pPr>
      <w:r w:rsidRPr="00E82D90">
        <w:rPr>
          <w:rFonts w:ascii="Times New Roman" w:hAnsi="Times New Roman" w:cs="Times New Roman"/>
          <w:sz w:val="28"/>
          <w:szCs w:val="28"/>
        </w:rPr>
        <w:t xml:space="preserve">Quy trình </w:t>
      </w:r>
      <w:r w:rsidR="005D184E" w:rsidRPr="00E82D90">
        <w:rPr>
          <w:rFonts w:ascii="Times New Roman" w:hAnsi="Times New Roman" w:cs="Times New Roman"/>
          <w:sz w:val="28"/>
          <w:szCs w:val="28"/>
          <w:lang w:val="vi-VN"/>
        </w:rPr>
        <w:t xml:space="preserve">sản xuất </w:t>
      </w:r>
      <w:r w:rsidRPr="00E82D90">
        <w:rPr>
          <w:rFonts w:ascii="Times New Roman" w:hAnsi="Times New Roman" w:cs="Times New Roman"/>
          <w:sz w:val="28"/>
          <w:szCs w:val="28"/>
        </w:rPr>
        <w:t>của Dự án được mô tả trong sơ đồ tổng thể sau:</w:t>
      </w:r>
    </w:p>
    <w:p w:rsidR="005D184E" w:rsidRPr="00E82D90" w:rsidRDefault="005D184E" w:rsidP="0006406C">
      <w:pPr>
        <w:pStyle w:val="HRT1"/>
      </w:pPr>
      <w:bookmarkStart w:id="14" w:name="_Toc103196635"/>
      <w:bookmarkStart w:id="15" w:name="_Toc421025302"/>
      <w:bookmarkStart w:id="16" w:name="_Toc421083080"/>
      <w:bookmarkStart w:id="17" w:name="_Toc421562611"/>
      <w:bookmarkStart w:id="18" w:name="_Toc428387418"/>
      <w:bookmarkStart w:id="19" w:name="_Toc428387463"/>
      <w:bookmarkStart w:id="20" w:name="_Toc428387742"/>
      <w:bookmarkStart w:id="21" w:name="_Toc430121568"/>
      <w:bookmarkStart w:id="22" w:name="_Toc57837359"/>
      <w:r w:rsidRPr="00E82D90">
        <w:rPr>
          <w:noProof/>
        </w:rPr>
        <mc:AlternateContent>
          <mc:Choice Requires="wpg">
            <w:drawing>
              <wp:anchor distT="0" distB="0" distL="114300" distR="114300" simplePos="0" relativeHeight="251677696" behindDoc="0" locked="0" layoutInCell="1" allowOverlap="1" wp14:anchorId="43339739" wp14:editId="2D3D35A8">
                <wp:simplePos x="0" y="0"/>
                <wp:positionH relativeFrom="column">
                  <wp:posOffset>100234</wp:posOffset>
                </wp:positionH>
                <wp:positionV relativeFrom="paragraph">
                  <wp:posOffset>115151</wp:posOffset>
                </wp:positionV>
                <wp:extent cx="6177280" cy="6929120"/>
                <wp:effectExtent l="0" t="0" r="13970" b="2413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7280" cy="6929120"/>
                          <a:chOff x="1952" y="2054"/>
                          <a:chExt cx="9728" cy="10912"/>
                        </a:xfrm>
                      </wpg:grpSpPr>
                      <wps:wsp>
                        <wps:cNvPr id="29" name="AutoShape 3"/>
                        <wps:cNvCnPr>
                          <a:cxnSpLocks noChangeShapeType="1"/>
                        </wps:cNvCnPr>
                        <wps:spPr bwMode="auto">
                          <a:xfrm>
                            <a:off x="10244" y="5289"/>
                            <a:ext cx="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Text Box 4"/>
                        <wps:cNvSpPr txBox="1">
                          <a:spLocks noChangeArrowheads="1"/>
                        </wps:cNvSpPr>
                        <wps:spPr bwMode="auto">
                          <a:xfrm>
                            <a:off x="10529" y="4864"/>
                            <a:ext cx="1151" cy="882"/>
                          </a:xfrm>
                          <a:prstGeom prst="rect">
                            <a:avLst/>
                          </a:prstGeom>
                          <a:solidFill>
                            <a:srgbClr val="FFFFFF"/>
                          </a:solidFill>
                          <a:ln w="9525">
                            <a:solidFill>
                              <a:srgbClr val="000000"/>
                            </a:solidFill>
                            <a:miter lim="800000"/>
                            <a:headEnd/>
                            <a:tailEnd/>
                          </a:ln>
                        </wps:spPr>
                        <wps:txbx>
                          <w:txbxContent>
                            <w:p w:rsidR="00942FAD" w:rsidRPr="008600CC" w:rsidRDefault="00942FAD" w:rsidP="005D184E">
                              <w:pPr>
                                <w:jc w:val="center"/>
                                <w:rPr>
                                  <w:rFonts w:ascii="Times New Roman" w:hAnsi="Times New Roman" w:cs="Times New Roman"/>
                                </w:rPr>
                              </w:pPr>
                              <w:r w:rsidRPr="008600CC">
                                <w:rPr>
                                  <w:rFonts w:ascii="Times New Roman" w:hAnsi="Times New Roman" w:cs="Times New Roman"/>
                                </w:rPr>
                                <w:t>Sông Hiếu</w:t>
                              </w:r>
                            </w:p>
                          </w:txbxContent>
                        </wps:txbx>
                        <wps:bodyPr rot="0" vert="horz" wrap="square" lIns="91440" tIns="45720" rIns="91440" bIns="45720" anchor="t" anchorCtr="0" upright="1">
                          <a:noAutofit/>
                        </wps:bodyPr>
                      </wps:wsp>
                      <wps:wsp>
                        <wps:cNvPr id="46" name="AutoShape 5"/>
                        <wps:cNvCnPr>
                          <a:cxnSpLocks noChangeShapeType="1"/>
                        </wps:cNvCnPr>
                        <wps:spPr bwMode="auto">
                          <a:xfrm>
                            <a:off x="4358" y="4921"/>
                            <a:ext cx="0" cy="283"/>
                          </a:xfrm>
                          <a:prstGeom prst="straightConnector1">
                            <a:avLst/>
                          </a:prstGeom>
                          <a:noFill/>
                          <a:ln w="9525">
                            <a:solidFill>
                              <a:srgbClr val="F79646"/>
                            </a:solidFill>
                            <a:round/>
                            <a:headEnd/>
                            <a:tailEnd type="triangle" w="med" len="med"/>
                          </a:ln>
                          <a:extLst>
                            <a:ext uri="{909E8E84-426E-40DD-AFC4-6F175D3DCCD1}">
                              <a14:hiddenFill xmlns:a14="http://schemas.microsoft.com/office/drawing/2010/main">
                                <a:noFill/>
                              </a14:hiddenFill>
                            </a:ext>
                          </a:extLst>
                        </wps:spPr>
                        <wps:bodyPr/>
                      </wps:wsp>
                      <wps:wsp>
                        <wps:cNvPr id="47" name="AutoShape 6"/>
                        <wps:cNvCnPr>
                          <a:cxnSpLocks noChangeShapeType="1"/>
                        </wps:cNvCnPr>
                        <wps:spPr bwMode="auto">
                          <a:xfrm>
                            <a:off x="4399" y="8939"/>
                            <a:ext cx="0" cy="356"/>
                          </a:xfrm>
                          <a:prstGeom prst="straightConnector1">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wps:wsp>
                        <wps:cNvPr id="48" name="Text Box 7"/>
                        <wps:cNvSpPr txBox="1">
                          <a:spLocks noChangeArrowheads="1"/>
                        </wps:cNvSpPr>
                        <wps:spPr bwMode="auto">
                          <a:xfrm>
                            <a:off x="3300" y="2054"/>
                            <a:ext cx="2289" cy="457"/>
                          </a:xfrm>
                          <a:prstGeom prst="rect">
                            <a:avLst/>
                          </a:prstGeom>
                          <a:solidFill>
                            <a:srgbClr val="FFFFFF"/>
                          </a:solidFill>
                          <a:ln w="9525">
                            <a:solidFill>
                              <a:srgbClr val="000000"/>
                            </a:solidFill>
                            <a:miter lim="800000"/>
                            <a:headEnd/>
                            <a:tailEnd/>
                          </a:ln>
                        </wps:spPr>
                        <wps:txbx>
                          <w:txbxContent>
                            <w:p w:rsidR="00942FAD" w:rsidRPr="008600CC" w:rsidRDefault="00942FAD" w:rsidP="005D184E">
                              <w:pPr>
                                <w:jc w:val="center"/>
                                <w:rPr>
                                  <w:rFonts w:ascii="Times New Roman" w:hAnsi="Times New Roman" w:cs="Times New Roman"/>
                                </w:rPr>
                              </w:pPr>
                              <w:r w:rsidRPr="008600CC">
                                <w:rPr>
                                  <w:rFonts w:ascii="Times New Roman" w:hAnsi="Times New Roman" w:cs="Times New Roman"/>
                                </w:rPr>
                                <w:t>CỦ SẮN</w:t>
                              </w:r>
                            </w:p>
                            <w:p w:rsidR="00942FAD" w:rsidRPr="008600CC" w:rsidRDefault="00942FAD" w:rsidP="005D184E">
                              <w:pPr>
                                <w:jc w:val="center"/>
                                <w:rPr>
                                  <w:rFonts w:ascii="Times New Roman" w:hAnsi="Times New Roman" w:cs="Times New Roman"/>
                                </w:rPr>
                              </w:pPr>
                            </w:p>
                          </w:txbxContent>
                        </wps:txbx>
                        <wps:bodyPr rot="0" vert="horz" wrap="square" lIns="91440" tIns="45720" rIns="91440" bIns="45720" anchor="t" anchorCtr="0" upright="1">
                          <a:noAutofit/>
                        </wps:bodyPr>
                      </wps:wsp>
                      <wps:wsp>
                        <wps:cNvPr id="49" name="Text Box 8"/>
                        <wps:cNvSpPr txBox="1">
                          <a:spLocks noChangeArrowheads="1"/>
                        </wps:cNvSpPr>
                        <wps:spPr bwMode="auto">
                          <a:xfrm>
                            <a:off x="3300" y="2867"/>
                            <a:ext cx="2289" cy="457"/>
                          </a:xfrm>
                          <a:prstGeom prst="rect">
                            <a:avLst/>
                          </a:prstGeom>
                          <a:solidFill>
                            <a:srgbClr val="FFFFFF"/>
                          </a:solidFill>
                          <a:ln w="9525">
                            <a:solidFill>
                              <a:srgbClr val="000000"/>
                            </a:solidFill>
                            <a:miter lim="800000"/>
                            <a:headEnd/>
                            <a:tailEnd/>
                          </a:ln>
                        </wps:spPr>
                        <wps:txbx>
                          <w:txbxContent>
                            <w:p w:rsidR="00942FAD" w:rsidRPr="008600CC" w:rsidRDefault="00942FAD" w:rsidP="005D184E">
                              <w:pPr>
                                <w:jc w:val="center"/>
                                <w:rPr>
                                  <w:rFonts w:ascii="Times New Roman" w:hAnsi="Times New Roman" w:cs="Times New Roman"/>
                                </w:rPr>
                              </w:pPr>
                              <w:r w:rsidRPr="008600CC">
                                <w:rPr>
                                  <w:rFonts w:ascii="Times New Roman" w:hAnsi="Times New Roman" w:cs="Times New Roman"/>
                                </w:rPr>
                                <w:t>Phểu chứa củ</w:t>
                              </w:r>
                            </w:p>
                            <w:p w:rsidR="00942FAD" w:rsidRPr="008600CC" w:rsidRDefault="00942FAD" w:rsidP="005D184E">
                              <w:pPr>
                                <w:jc w:val="center"/>
                                <w:rPr>
                                  <w:rFonts w:ascii="Times New Roman" w:hAnsi="Times New Roman" w:cs="Times New Roman"/>
                                </w:rPr>
                              </w:pPr>
                            </w:p>
                          </w:txbxContent>
                        </wps:txbx>
                        <wps:bodyPr rot="0" vert="horz" wrap="square" lIns="91440" tIns="45720" rIns="91440" bIns="45720" anchor="t" anchorCtr="0" upright="1">
                          <a:noAutofit/>
                        </wps:bodyPr>
                      </wps:wsp>
                      <wps:wsp>
                        <wps:cNvPr id="50" name="Text Box 9"/>
                        <wps:cNvSpPr txBox="1">
                          <a:spLocks noChangeArrowheads="1"/>
                        </wps:cNvSpPr>
                        <wps:spPr bwMode="auto">
                          <a:xfrm>
                            <a:off x="3300" y="3659"/>
                            <a:ext cx="2289" cy="457"/>
                          </a:xfrm>
                          <a:prstGeom prst="rect">
                            <a:avLst/>
                          </a:prstGeom>
                          <a:solidFill>
                            <a:srgbClr val="FFFFFF"/>
                          </a:solidFill>
                          <a:ln w="9525">
                            <a:solidFill>
                              <a:srgbClr val="000000"/>
                            </a:solidFill>
                            <a:miter lim="800000"/>
                            <a:headEnd/>
                            <a:tailEnd/>
                          </a:ln>
                        </wps:spPr>
                        <wps:txbx>
                          <w:txbxContent>
                            <w:p w:rsidR="00942FAD" w:rsidRPr="008600CC" w:rsidRDefault="00942FAD" w:rsidP="005D184E">
                              <w:pPr>
                                <w:jc w:val="center"/>
                                <w:rPr>
                                  <w:rFonts w:ascii="Times New Roman" w:hAnsi="Times New Roman" w:cs="Times New Roman"/>
                                </w:rPr>
                              </w:pPr>
                              <w:r w:rsidRPr="008600CC">
                                <w:rPr>
                                  <w:rFonts w:ascii="Times New Roman" w:hAnsi="Times New Roman" w:cs="Times New Roman"/>
                                </w:rPr>
                                <w:t>Rửa khô</w:t>
                              </w:r>
                            </w:p>
                            <w:p w:rsidR="00942FAD" w:rsidRPr="008600CC" w:rsidRDefault="00942FAD" w:rsidP="005D184E">
                              <w:pPr>
                                <w:jc w:val="center"/>
                                <w:rPr>
                                  <w:rFonts w:ascii="Times New Roman" w:hAnsi="Times New Roman" w:cs="Times New Roman"/>
                                </w:rPr>
                              </w:pPr>
                            </w:p>
                          </w:txbxContent>
                        </wps:txbx>
                        <wps:bodyPr rot="0" vert="horz" wrap="square" lIns="91440" tIns="45720" rIns="91440" bIns="45720" anchor="t" anchorCtr="0" upright="1">
                          <a:noAutofit/>
                        </wps:bodyPr>
                      </wps:wsp>
                      <wps:wsp>
                        <wps:cNvPr id="51" name="Text Box 10"/>
                        <wps:cNvSpPr txBox="1">
                          <a:spLocks noChangeArrowheads="1"/>
                        </wps:cNvSpPr>
                        <wps:spPr bwMode="auto">
                          <a:xfrm>
                            <a:off x="3300" y="4471"/>
                            <a:ext cx="2289" cy="458"/>
                          </a:xfrm>
                          <a:prstGeom prst="rect">
                            <a:avLst/>
                          </a:prstGeom>
                          <a:solidFill>
                            <a:srgbClr val="FFFFFF"/>
                          </a:solidFill>
                          <a:ln w="9525">
                            <a:solidFill>
                              <a:srgbClr val="000000"/>
                            </a:solidFill>
                            <a:miter lim="800000"/>
                            <a:headEnd/>
                            <a:tailEnd/>
                          </a:ln>
                        </wps:spPr>
                        <wps:txbx>
                          <w:txbxContent>
                            <w:p w:rsidR="00942FAD" w:rsidRPr="008600CC" w:rsidRDefault="00942FAD" w:rsidP="005D184E">
                              <w:pPr>
                                <w:jc w:val="center"/>
                                <w:rPr>
                                  <w:rFonts w:ascii="Times New Roman" w:hAnsi="Times New Roman" w:cs="Times New Roman"/>
                                </w:rPr>
                              </w:pPr>
                              <w:r w:rsidRPr="008600CC">
                                <w:rPr>
                                  <w:rFonts w:ascii="Times New Roman" w:hAnsi="Times New Roman" w:cs="Times New Roman"/>
                                </w:rPr>
                                <w:t>Rửa nước</w:t>
                              </w:r>
                            </w:p>
                            <w:p w:rsidR="00942FAD" w:rsidRPr="008600CC" w:rsidRDefault="00942FAD" w:rsidP="005D184E">
                              <w:pPr>
                                <w:jc w:val="center"/>
                                <w:rPr>
                                  <w:rFonts w:ascii="Times New Roman" w:hAnsi="Times New Roman" w:cs="Times New Roman"/>
                                </w:rPr>
                              </w:pPr>
                            </w:p>
                          </w:txbxContent>
                        </wps:txbx>
                        <wps:bodyPr rot="0" vert="horz" wrap="square" lIns="91440" tIns="45720" rIns="91440" bIns="45720" anchor="t" anchorCtr="0" upright="1">
                          <a:noAutofit/>
                        </wps:bodyPr>
                      </wps:wsp>
                      <wps:wsp>
                        <wps:cNvPr id="52" name="Text Box 11"/>
                        <wps:cNvSpPr txBox="1">
                          <a:spLocks noChangeArrowheads="1"/>
                        </wps:cNvSpPr>
                        <wps:spPr bwMode="auto">
                          <a:xfrm>
                            <a:off x="3300" y="5212"/>
                            <a:ext cx="2289" cy="458"/>
                          </a:xfrm>
                          <a:prstGeom prst="rect">
                            <a:avLst/>
                          </a:prstGeom>
                          <a:solidFill>
                            <a:srgbClr val="FFFFFF"/>
                          </a:solidFill>
                          <a:ln w="9525">
                            <a:solidFill>
                              <a:srgbClr val="000000"/>
                            </a:solidFill>
                            <a:miter lim="800000"/>
                            <a:headEnd/>
                            <a:tailEnd/>
                          </a:ln>
                        </wps:spPr>
                        <wps:txbx>
                          <w:txbxContent>
                            <w:p w:rsidR="00942FAD" w:rsidRPr="008600CC" w:rsidRDefault="00942FAD" w:rsidP="005D184E">
                              <w:pPr>
                                <w:jc w:val="center"/>
                                <w:rPr>
                                  <w:rFonts w:ascii="Times New Roman" w:hAnsi="Times New Roman" w:cs="Times New Roman"/>
                                </w:rPr>
                              </w:pPr>
                              <w:r w:rsidRPr="008600CC">
                                <w:rPr>
                                  <w:rFonts w:ascii="Times New Roman" w:hAnsi="Times New Roman" w:cs="Times New Roman"/>
                                </w:rPr>
                                <w:t>Băm sắn</w:t>
                              </w:r>
                            </w:p>
                            <w:p w:rsidR="00942FAD" w:rsidRPr="008600CC" w:rsidRDefault="00942FAD" w:rsidP="005D184E">
                              <w:pPr>
                                <w:jc w:val="center"/>
                                <w:rPr>
                                  <w:rFonts w:ascii="Times New Roman" w:hAnsi="Times New Roman" w:cs="Times New Roman"/>
                                </w:rPr>
                              </w:pPr>
                            </w:p>
                          </w:txbxContent>
                        </wps:txbx>
                        <wps:bodyPr rot="0" vert="horz" wrap="square" lIns="91440" tIns="45720" rIns="91440" bIns="45720" anchor="t" anchorCtr="0" upright="1">
                          <a:noAutofit/>
                        </wps:bodyPr>
                      </wps:wsp>
                      <wps:wsp>
                        <wps:cNvPr id="53" name="Text Box 12"/>
                        <wps:cNvSpPr txBox="1">
                          <a:spLocks noChangeArrowheads="1"/>
                        </wps:cNvSpPr>
                        <wps:spPr bwMode="auto">
                          <a:xfrm>
                            <a:off x="3340" y="6026"/>
                            <a:ext cx="2289" cy="457"/>
                          </a:xfrm>
                          <a:prstGeom prst="rect">
                            <a:avLst/>
                          </a:prstGeom>
                          <a:solidFill>
                            <a:srgbClr val="FFFFFF"/>
                          </a:solidFill>
                          <a:ln w="9525">
                            <a:solidFill>
                              <a:srgbClr val="000000"/>
                            </a:solidFill>
                            <a:miter lim="800000"/>
                            <a:headEnd/>
                            <a:tailEnd/>
                          </a:ln>
                        </wps:spPr>
                        <wps:txbx>
                          <w:txbxContent>
                            <w:p w:rsidR="00942FAD" w:rsidRPr="008600CC" w:rsidRDefault="00942FAD" w:rsidP="005D184E">
                              <w:pPr>
                                <w:jc w:val="center"/>
                                <w:rPr>
                                  <w:rFonts w:ascii="Times New Roman" w:hAnsi="Times New Roman" w:cs="Times New Roman"/>
                                </w:rPr>
                              </w:pPr>
                              <w:r w:rsidRPr="008600CC">
                                <w:rPr>
                                  <w:rFonts w:ascii="Times New Roman" w:hAnsi="Times New Roman" w:cs="Times New Roman"/>
                                </w:rPr>
                                <w:t>Nghiền tơi</w:t>
                              </w:r>
                            </w:p>
                            <w:p w:rsidR="00942FAD" w:rsidRPr="008600CC" w:rsidRDefault="00942FAD" w:rsidP="005D184E">
                              <w:pPr>
                                <w:jc w:val="center"/>
                                <w:rPr>
                                  <w:rFonts w:ascii="Times New Roman" w:hAnsi="Times New Roman" w:cs="Times New Roman"/>
                                </w:rPr>
                              </w:pPr>
                            </w:p>
                          </w:txbxContent>
                        </wps:txbx>
                        <wps:bodyPr rot="0" vert="horz" wrap="square" lIns="91440" tIns="45720" rIns="91440" bIns="45720" anchor="t" anchorCtr="0" upright="1">
                          <a:noAutofit/>
                        </wps:bodyPr>
                      </wps:wsp>
                      <wps:wsp>
                        <wps:cNvPr id="54" name="Text Box 13"/>
                        <wps:cNvSpPr txBox="1">
                          <a:spLocks noChangeArrowheads="1"/>
                        </wps:cNvSpPr>
                        <wps:spPr bwMode="auto">
                          <a:xfrm>
                            <a:off x="3340" y="6816"/>
                            <a:ext cx="2289" cy="458"/>
                          </a:xfrm>
                          <a:prstGeom prst="rect">
                            <a:avLst/>
                          </a:prstGeom>
                          <a:solidFill>
                            <a:srgbClr val="FFFFFF"/>
                          </a:solidFill>
                          <a:ln w="9525">
                            <a:solidFill>
                              <a:srgbClr val="000000"/>
                            </a:solidFill>
                            <a:miter lim="800000"/>
                            <a:headEnd/>
                            <a:tailEnd/>
                          </a:ln>
                        </wps:spPr>
                        <wps:txbx>
                          <w:txbxContent>
                            <w:p w:rsidR="00942FAD" w:rsidRPr="008600CC" w:rsidRDefault="00942FAD" w:rsidP="005D184E">
                              <w:pPr>
                                <w:jc w:val="center"/>
                                <w:rPr>
                                  <w:rFonts w:ascii="Times New Roman" w:hAnsi="Times New Roman" w:cs="Times New Roman"/>
                                </w:rPr>
                              </w:pPr>
                              <w:r w:rsidRPr="008600CC">
                                <w:rPr>
                                  <w:rFonts w:ascii="Times New Roman" w:hAnsi="Times New Roman" w:cs="Times New Roman"/>
                                </w:rPr>
                                <w:t>Tách bã (</w:t>
                              </w:r>
                              <w:r w:rsidRPr="008600CC">
                                <w:rPr>
                                  <w:rFonts w:ascii="Times New Roman" w:hAnsi="Times New Roman" w:cs="Times New Roman"/>
                                  <w:sz w:val="20"/>
                                  <w:szCs w:val="20"/>
                                </w:rPr>
                                <w:t>xenlulô</w:t>
                              </w:r>
                              <w:r w:rsidRPr="008600CC">
                                <w:rPr>
                                  <w:rFonts w:ascii="Times New Roman" w:hAnsi="Times New Roman" w:cs="Times New Roman"/>
                                </w:rPr>
                                <w:t>)</w:t>
                              </w:r>
                            </w:p>
                            <w:p w:rsidR="00942FAD" w:rsidRPr="008600CC" w:rsidRDefault="00942FAD" w:rsidP="005D184E">
                              <w:pPr>
                                <w:jc w:val="center"/>
                                <w:rPr>
                                  <w:rFonts w:ascii="Times New Roman" w:hAnsi="Times New Roman" w:cs="Times New Roman"/>
                                </w:rPr>
                              </w:pPr>
                            </w:p>
                          </w:txbxContent>
                        </wps:txbx>
                        <wps:bodyPr rot="0" vert="horz" wrap="square" lIns="91440" tIns="45720" rIns="91440" bIns="45720" anchor="t" anchorCtr="0" upright="1">
                          <a:noAutofit/>
                        </wps:bodyPr>
                      </wps:wsp>
                      <wps:wsp>
                        <wps:cNvPr id="55" name="Text Box 14"/>
                        <wps:cNvSpPr txBox="1">
                          <a:spLocks noChangeArrowheads="1"/>
                        </wps:cNvSpPr>
                        <wps:spPr bwMode="auto">
                          <a:xfrm>
                            <a:off x="2976" y="7618"/>
                            <a:ext cx="3090" cy="457"/>
                          </a:xfrm>
                          <a:prstGeom prst="rect">
                            <a:avLst/>
                          </a:prstGeom>
                          <a:solidFill>
                            <a:srgbClr val="FFFFFF"/>
                          </a:solidFill>
                          <a:ln w="9525">
                            <a:solidFill>
                              <a:srgbClr val="000000"/>
                            </a:solidFill>
                            <a:miter lim="800000"/>
                            <a:headEnd/>
                            <a:tailEnd/>
                          </a:ln>
                        </wps:spPr>
                        <wps:txbx>
                          <w:txbxContent>
                            <w:p w:rsidR="00942FAD" w:rsidRPr="008600CC" w:rsidRDefault="00942FAD" w:rsidP="005D184E">
                              <w:pPr>
                                <w:jc w:val="center"/>
                                <w:rPr>
                                  <w:rFonts w:ascii="Times New Roman" w:hAnsi="Times New Roman" w:cs="Times New Roman"/>
                                </w:rPr>
                              </w:pPr>
                              <w:r w:rsidRPr="008600CC">
                                <w:rPr>
                                  <w:rFonts w:ascii="Times New Roman" w:hAnsi="Times New Roman" w:cs="Times New Roman"/>
                                </w:rPr>
                                <w:t>Phân ly (</w:t>
                              </w:r>
                              <w:r w:rsidRPr="008600CC">
                                <w:rPr>
                                  <w:rFonts w:ascii="Times New Roman" w:hAnsi="Times New Roman" w:cs="Times New Roman"/>
                                  <w:sz w:val="20"/>
                                  <w:szCs w:val="20"/>
                                </w:rPr>
                                <w:t>tách nước, dịch sữa</w:t>
                              </w:r>
                              <w:r w:rsidRPr="008600CC">
                                <w:rPr>
                                  <w:rFonts w:ascii="Times New Roman" w:hAnsi="Times New Roman" w:cs="Times New Roman"/>
                                </w:rPr>
                                <w:t>)</w:t>
                              </w:r>
                            </w:p>
                            <w:p w:rsidR="00942FAD" w:rsidRPr="008600CC" w:rsidRDefault="00942FAD" w:rsidP="005D184E">
                              <w:pPr>
                                <w:jc w:val="center"/>
                                <w:rPr>
                                  <w:rFonts w:ascii="Times New Roman" w:hAnsi="Times New Roman" w:cs="Times New Roman"/>
                                </w:rPr>
                              </w:pPr>
                            </w:p>
                          </w:txbxContent>
                        </wps:txbx>
                        <wps:bodyPr rot="0" vert="horz" wrap="square" lIns="91440" tIns="45720" rIns="91440" bIns="45720" anchor="t" anchorCtr="0" upright="1">
                          <a:noAutofit/>
                        </wps:bodyPr>
                      </wps:wsp>
                      <wps:wsp>
                        <wps:cNvPr id="56" name="Text Box 15"/>
                        <wps:cNvSpPr txBox="1">
                          <a:spLocks noChangeArrowheads="1"/>
                        </wps:cNvSpPr>
                        <wps:spPr bwMode="auto">
                          <a:xfrm>
                            <a:off x="3300" y="8489"/>
                            <a:ext cx="2289" cy="458"/>
                          </a:xfrm>
                          <a:prstGeom prst="rect">
                            <a:avLst/>
                          </a:prstGeom>
                          <a:solidFill>
                            <a:srgbClr val="FFFFFF"/>
                          </a:solidFill>
                          <a:ln w="9525">
                            <a:solidFill>
                              <a:srgbClr val="000000"/>
                            </a:solidFill>
                            <a:miter lim="800000"/>
                            <a:headEnd/>
                            <a:tailEnd/>
                          </a:ln>
                        </wps:spPr>
                        <wps:txbx>
                          <w:txbxContent>
                            <w:p w:rsidR="00942FAD" w:rsidRPr="008600CC" w:rsidRDefault="00942FAD" w:rsidP="005D184E">
                              <w:pPr>
                                <w:jc w:val="center"/>
                                <w:rPr>
                                  <w:rFonts w:ascii="Times New Roman" w:hAnsi="Times New Roman" w:cs="Times New Roman"/>
                                </w:rPr>
                              </w:pPr>
                              <w:r w:rsidRPr="008600CC">
                                <w:rPr>
                                  <w:rFonts w:ascii="Times New Roman" w:hAnsi="Times New Roman" w:cs="Times New Roman"/>
                                </w:rPr>
                                <w:t>Ly tâm (</w:t>
                              </w:r>
                              <w:r w:rsidRPr="008600CC">
                                <w:rPr>
                                  <w:rFonts w:ascii="Times New Roman" w:hAnsi="Times New Roman" w:cs="Times New Roman"/>
                                  <w:sz w:val="20"/>
                                  <w:szCs w:val="20"/>
                                </w:rPr>
                                <w:t>tách nước</w:t>
                              </w:r>
                              <w:r w:rsidRPr="008600CC">
                                <w:rPr>
                                  <w:rFonts w:ascii="Times New Roman" w:hAnsi="Times New Roman" w:cs="Times New Roman"/>
                                </w:rPr>
                                <w:t>)</w:t>
                              </w:r>
                            </w:p>
                            <w:p w:rsidR="00942FAD" w:rsidRPr="008600CC" w:rsidRDefault="00942FAD" w:rsidP="005D184E">
                              <w:pPr>
                                <w:jc w:val="center"/>
                                <w:rPr>
                                  <w:rFonts w:ascii="Times New Roman" w:hAnsi="Times New Roman" w:cs="Times New Roman"/>
                                </w:rPr>
                              </w:pPr>
                            </w:p>
                          </w:txbxContent>
                        </wps:txbx>
                        <wps:bodyPr rot="0" vert="horz" wrap="square" lIns="91440" tIns="45720" rIns="91440" bIns="45720" anchor="t" anchorCtr="0" upright="1">
                          <a:noAutofit/>
                        </wps:bodyPr>
                      </wps:wsp>
                      <wps:wsp>
                        <wps:cNvPr id="57" name="Text Box 16"/>
                        <wps:cNvSpPr txBox="1">
                          <a:spLocks noChangeArrowheads="1"/>
                        </wps:cNvSpPr>
                        <wps:spPr bwMode="auto">
                          <a:xfrm>
                            <a:off x="3300" y="9303"/>
                            <a:ext cx="2289" cy="457"/>
                          </a:xfrm>
                          <a:prstGeom prst="rect">
                            <a:avLst/>
                          </a:prstGeom>
                          <a:solidFill>
                            <a:srgbClr val="FFFFFF"/>
                          </a:solidFill>
                          <a:ln w="9525">
                            <a:solidFill>
                              <a:srgbClr val="000000"/>
                            </a:solidFill>
                            <a:miter lim="800000"/>
                            <a:headEnd/>
                            <a:tailEnd/>
                          </a:ln>
                        </wps:spPr>
                        <wps:txbx>
                          <w:txbxContent>
                            <w:p w:rsidR="00942FAD" w:rsidRPr="008600CC" w:rsidRDefault="00942FAD" w:rsidP="005D184E">
                              <w:pPr>
                                <w:jc w:val="center"/>
                                <w:rPr>
                                  <w:rFonts w:ascii="Times New Roman" w:hAnsi="Times New Roman" w:cs="Times New Roman"/>
                                </w:rPr>
                              </w:pPr>
                              <w:r w:rsidRPr="008600CC">
                                <w:rPr>
                                  <w:rFonts w:ascii="Times New Roman" w:hAnsi="Times New Roman" w:cs="Times New Roman"/>
                                </w:rPr>
                                <w:t>Sấy khô</w:t>
                              </w:r>
                            </w:p>
                            <w:p w:rsidR="00942FAD" w:rsidRPr="008600CC" w:rsidRDefault="00942FAD" w:rsidP="005D184E">
                              <w:pPr>
                                <w:jc w:val="center"/>
                                <w:rPr>
                                  <w:rFonts w:ascii="Times New Roman" w:hAnsi="Times New Roman" w:cs="Times New Roman"/>
                                </w:rPr>
                              </w:pPr>
                            </w:p>
                          </w:txbxContent>
                        </wps:txbx>
                        <wps:bodyPr rot="0" vert="horz" wrap="square" lIns="91440" tIns="45720" rIns="91440" bIns="45720" anchor="t" anchorCtr="0" upright="1">
                          <a:noAutofit/>
                        </wps:bodyPr>
                      </wps:wsp>
                      <wps:wsp>
                        <wps:cNvPr id="58" name="Text Box 17"/>
                        <wps:cNvSpPr txBox="1">
                          <a:spLocks noChangeArrowheads="1"/>
                        </wps:cNvSpPr>
                        <wps:spPr bwMode="auto">
                          <a:xfrm>
                            <a:off x="3300" y="10116"/>
                            <a:ext cx="2289" cy="458"/>
                          </a:xfrm>
                          <a:prstGeom prst="rect">
                            <a:avLst/>
                          </a:prstGeom>
                          <a:solidFill>
                            <a:srgbClr val="FFFFFF"/>
                          </a:solidFill>
                          <a:ln w="9525">
                            <a:solidFill>
                              <a:srgbClr val="000000"/>
                            </a:solidFill>
                            <a:miter lim="800000"/>
                            <a:headEnd/>
                            <a:tailEnd/>
                          </a:ln>
                        </wps:spPr>
                        <wps:txbx>
                          <w:txbxContent>
                            <w:p w:rsidR="00942FAD" w:rsidRPr="008600CC" w:rsidRDefault="00942FAD" w:rsidP="005D184E">
                              <w:pPr>
                                <w:jc w:val="center"/>
                                <w:rPr>
                                  <w:rFonts w:ascii="Times New Roman" w:hAnsi="Times New Roman" w:cs="Times New Roman"/>
                                </w:rPr>
                              </w:pPr>
                              <w:r w:rsidRPr="008600CC">
                                <w:rPr>
                                  <w:rFonts w:ascii="Times New Roman" w:hAnsi="Times New Roman" w:cs="Times New Roman"/>
                                </w:rPr>
                                <w:t>Làm nguội</w:t>
                              </w:r>
                            </w:p>
                            <w:p w:rsidR="00942FAD" w:rsidRPr="008600CC" w:rsidRDefault="00942FAD" w:rsidP="005D184E">
                              <w:pPr>
                                <w:jc w:val="center"/>
                                <w:rPr>
                                  <w:rFonts w:ascii="Times New Roman" w:hAnsi="Times New Roman" w:cs="Times New Roman"/>
                                </w:rPr>
                              </w:pPr>
                            </w:p>
                          </w:txbxContent>
                        </wps:txbx>
                        <wps:bodyPr rot="0" vert="horz" wrap="square" lIns="91440" tIns="45720" rIns="91440" bIns="45720" anchor="t" anchorCtr="0" upright="1">
                          <a:noAutofit/>
                        </wps:bodyPr>
                      </wps:wsp>
                      <wps:wsp>
                        <wps:cNvPr id="59" name="Text Box 18"/>
                        <wps:cNvSpPr txBox="1">
                          <a:spLocks noChangeArrowheads="1"/>
                        </wps:cNvSpPr>
                        <wps:spPr bwMode="auto">
                          <a:xfrm>
                            <a:off x="3300" y="10930"/>
                            <a:ext cx="2289" cy="457"/>
                          </a:xfrm>
                          <a:prstGeom prst="rect">
                            <a:avLst/>
                          </a:prstGeom>
                          <a:solidFill>
                            <a:srgbClr val="FFFFFF"/>
                          </a:solidFill>
                          <a:ln w="9525">
                            <a:solidFill>
                              <a:srgbClr val="000000"/>
                            </a:solidFill>
                            <a:miter lim="800000"/>
                            <a:headEnd/>
                            <a:tailEnd/>
                          </a:ln>
                        </wps:spPr>
                        <wps:txbx>
                          <w:txbxContent>
                            <w:p w:rsidR="00942FAD" w:rsidRPr="008600CC" w:rsidRDefault="00942FAD" w:rsidP="005D184E">
                              <w:pPr>
                                <w:jc w:val="center"/>
                                <w:rPr>
                                  <w:rFonts w:ascii="Times New Roman" w:hAnsi="Times New Roman" w:cs="Times New Roman"/>
                                </w:rPr>
                              </w:pPr>
                              <w:r w:rsidRPr="008600CC">
                                <w:rPr>
                                  <w:rFonts w:ascii="Times New Roman" w:hAnsi="Times New Roman" w:cs="Times New Roman"/>
                                </w:rPr>
                                <w:t>Sàng lọc</w:t>
                              </w:r>
                            </w:p>
                            <w:p w:rsidR="00942FAD" w:rsidRPr="008600CC" w:rsidRDefault="00942FAD" w:rsidP="005D184E">
                              <w:pPr>
                                <w:jc w:val="center"/>
                                <w:rPr>
                                  <w:rFonts w:ascii="Times New Roman" w:hAnsi="Times New Roman" w:cs="Times New Roman"/>
                                </w:rPr>
                              </w:pPr>
                            </w:p>
                          </w:txbxContent>
                        </wps:txbx>
                        <wps:bodyPr rot="0" vert="horz" wrap="square" lIns="91440" tIns="45720" rIns="91440" bIns="45720" anchor="t" anchorCtr="0" upright="1">
                          <a:noAutofit/>
                        </wps:bodyPr>
                      </wps:wsp>
                      <wps:wsp>
                        <wps:cNvPr id="60" name="Text Box 19"/>
                        <wps:cNvSpPr txBox="1">
                          <a:spLocks noChangeArrowheads="1"/>
                        </wps:cNvSpPr>
                        <wps:spPr bwMode="auto">
                          <a:xfrm>
                            <a:off x="3340" y="11696"/>
                            <a:ext cx="2289" cy="457"/>
                          </a:xfrm>
                          <a:prstGeom prst="rect">
                            <a:avLst/>
                          </a:prstGeom>
                          <a:solidFill>
                            <a:srgbClr val="FFFFFF"/>
                          </a:solidFill>
                          <a:ln w="9525">
                            <a:solidFill>
                              <a:srgbClr val="000000"/>
                            </a:solidFill>
                            <a:miter lim="800000"/>
                            <a:headEnd/>
                            <a:tailEnd/>
                          </a:ln>
                        </wps:spPr>
                        <wps:txbx>
                          <w:txbxContent>
                            <w:p w:rsidR="00942FAD" w:rsidRPr="008600CC" w:rsidRDefault="00942FAD" w:rsidP="005D184E">
                              <w:pPr>
                                <w:jc w:val="center"/>
                                <w:rPr>
                                  <w:rFonts w:ascii="Times New Roman" w:hAnsi="Times New Roman" w:cs="Times New Roman"/>
                                </w:rPr>
                              </w:pPr>
                              <w:r w:rsidRPr="008600CC">
                                <w:rPr>
                                  <w:rFonts w:ascii="Times New Roman" w:hAnsi="Times New Roman" w:cs="Times New Roman"/>
                                </w:rPr>
                                <w:t>Đóng gói</w:t>
                              </w:r>
                            </w:p>
                            <w:p w:rsidR="00942FAD" w:rsidRPr="008600CC" w:rsidRDefault="00942FAD" w:rsidP="005D184E">
                              <w:pPr>
                                <w:jc w:val="center"/>
                                <w:rPr>
                                  <w:rFonts w:ascii="Times New Roman" w:hAnsi="Times New Roman" w:cs="Times New Roman"/>
                                </w:rPr>
                              </w:pPr>
                            </w:p>
                          </w:txbxContent>
                        </wps:txbx>
                        <wps:bodyPr rot="0" vert="horz" wrap="square" lIns="91440" tIns="45720" rIns="91440" bIns="45720" anchor="t" anchorCtr="0" upright="1">
                          <a:noAutofit/>
                        </wps:bodyPr>
                      </wps:wsp>
                      <wps:wsp>
                        <wps:cNvPr id="61" name="Text Box 20"/>
                        <wps:cNvSpPr txBox="1">
                          <a:spLocks noChangeArrowheads="1"/>
                        </wps:cNvSpPr>
                        <wps:spPr bwMode="auto">
                          <a:xfrm>
                            <a:off x="3300" y="12509"/>
                            <a:ext cx="2289" cy="457"/>
                          </a:xfrm>
                          <a:prstGeom prst="rect">
                            <a:avLst/>
                          </a:prstGeom>
                          <a:solidFill>
                            <a:srgbClr val="FFFFFF"/>
                          </a:solidFill>
                          <a:ln w="9525">
                            <a:solidFill>
                              <a:srgbClr val="000000"/>
                            </a:solidFill>
                            <a:miter lim="800000"/>
                            <a:headEnd/>
                            <a:tailEnd/>
                          </a:ln>
                        </wps:spPr>
                        <wps:txbx>
                          <w:txbxContent>
                            <w:p w:rsidR="00942FAD" w:rsidRPr="008600CC" w:rsidRDefault="00942FAD" w:rsidP="005D184E">
                              <w:pPr>
                                <w:jc w:val="center"/>
                                <w:rPr>
                                  <w:rFonts w:ascii="Times New Roman" w:hAnsi="Times New Roman" w:cs="Times New Roman"/>
                                </w:rPr>
                              </w:pPr>
                              <w:r w:rsidRPr="008600CC">
                                <w:rPr>
                                  <w:rFonts w:ascii="Times New Roman" w:hAnsi="Times New Roman" w:cs="Times New Roman"/>
                                </w:rPr>
                                <w:t>THÀNH PHẨM</w:t>
                              </w:r>
                            </w:p>
                            <w:p w:rsidR="00942FAD" w:rsidRPr="008600CC" w:rsidRDefault="00942FAD" w:rsidP="005D184E">
                              <w:pPr>
                                <w:jc w:val="center"/>
                                <w:rPr>
                                  <w:rFonts w:ascii="Times New Roman" w:hAnsi="Times New Roman" w:cs="Times New Roman"/>
                                </w:rPr>
                              </w:pPr>
                            </w:p>
                          </w:txbxContent>
                        </wps:txbx>
                        <wps:bodyPr rot="0" vert="horz" wrap="square" lIns="91440" tIns="45720" rIns="91440" bIns="45720" anchor="t" anchorCtr="0" upright="1">
                          <a:noAutofit/>
                        </wps:bodyPr>
                      </wps:wsp>
                      <wps:wsp>
                        <wps:cNvPr id="62" name="Text Box 21"/>
                        <wps:cNvSpPr txBox="1">
                          <a:spLocks noChangeArrowheads="1"/>
                        </wps:cNvSpPr>
                        <wps:spPr bwMode="auto">
                          <a:xfrm>
                            <a:off x="5861" y="2054"/>
                            <a:ext cx="2289" cy="457"/>
                          </a:xfrm>
                          <a:prstGeom prst="rect">
                            <a:avLst/>
                          </a:prstGeom>
                          <a:solidFill>
                            <a:srgbClr val="FFFFFF"/>
                          </a:solidFill>
                          <a:ln w="9525">
                            <a:solidFill>
                              <a:srgbClr val="000000"/>
                            </a:solidFill>
                            <a:miter lim="800000"/>
                            <a:headEnd/>
                            <a:tailEnd/>
                          </a:ln>
                        </wps:spPr>
                        <wps:txbx>
                          <w:txbxContent>
                            <w:p w:rsidR="00942FAD" w:rsidRPr="008600CC" w:rsidRDefault="00942FAD" w:rsidP="005D184E">
                              <w:pPr>
                                <w:jc w:val="center"/>
                                <w:rPr>
                                  <w:rFonts w:ascii="Times New Roman" w:hAnsi="Times New Roman" w:cs="Times New Roman"/>
                                </w:rPr>
                              </w:pPr>
                              <w:r w:rsidRPr="008600CC">
                                <w:rPr>
                                  <w:rFonts w:ascii="Times New Roman" w:hAnsi="Times New Roman" w:cs="Times New Roman"/>
                                </w:rPr>
                                <w:t>Kiểm nghiệm</w:t>
                              </w:r>
                            </w:p>
                            <w:p w:rsidR="00942FAD" w:rsidRPr="008600CC" w:rsidRDefault="00942FAD" w:rsidP="005D184E">
                              <w:pPr>
                                <w:jc w:val="center"/>
                                <w:rPr>
                                  <w:rFonts w:ascii="Times New Roman" w:hAnsi="Times New Roman" w:cs="Times New Roman"/>
                                </w:rPr>
                              </w:pPr>
                            </w:p>
                          </w:txbxContent>
                        </wps:txbx>
                        <wps:bodyPr rot="0" vert="horz" wrap="square" lIns="91440" tIns="45720" rIns="91440" bIns="45720" anchor="t" anchorCtr="0" upright="1">
                          <a:noAutofit/>
                        </wps:bodyPr>
                      </wps:wsp>
                      <wps:wsp>
                        <wps:cNvPr id="63" name="Text Box 22"/>
                        <wps:cNvSpPr txBox="1">
                          <a:spLocks noChangeArrowheads="1"/>
                        </wps:cNvSpPr>
                        <wps:spPr bwMode="auto">
                          <a:xfrm>
                            <a:off x="5861" y="3576"/>
                            <a:ext cx="2289" cy="457"/>
                          </a:xfrm>
                          <a:prstGeom prst="rect">
                            <a:avLst/>
                          </a:prstGeom>
                          <a:solidFill>
                            <a:srgbClr val="FFFFFF"/>
                          </a:solidFill>
                          <a:ln w="9525">
                            <a:solidFill>
                              <a:srgbClr val="000000"/>
                            </a:solidFill>
                            <a:prstDash val="dash"/>
                            <a:miter lim="800000"/>
                            <a:headEnd/>
                            <a:tailEnd/>
                          </a:ln>
                        </wps:spPr>
                        <wps:txbx>
                          <w:txbxContent>
                            <w:p w:rsidR="00942FAD" w:rsidRPr="008600CC" w:rsidRDefault="00942FAD" w:rsidP="005D184E">
                              <w:pPr>
                                <w:jc w:val="center"/>
                                <w:rPr>
                                  <w:rFonts w:ascii="Times New Roman" w:hAnsi="Times New Roman" w:cs="Times New Roman"/>
                                  <w:i/>
                                </w:rPr>
                              </w:pPr>
                              <w:r w:rsidRPr="008600CC">
                                <w:rPr>
                                  <w:rFonts w:ascii="Times New Roman" w:hAnsi="Times New Roman" w:cs="Times New Roman"/>
                                  <w:i/>
                                </w:rPr>
                                <w:t>Thải đất, cát, võ sắn</w:t>
                              </w:r>
                            </w:p>
                            <w:p w:rsidR="00942FAD" w:rsidRPr="008600CC" w:rsidRDefault="00942FAD" w:rsidP="005D184E">
                              <w:pPr>
                                <w:jc w:val="center"/>
                                <w:rPr>
                                  <w:rFonts w:ascii="Times New Roman" w:hAnsi="Times New Roman" w:cs="Times New Roman"/>
                                </w:rPr>
                              </w:pPr>
                            </w:p>
                          </w:txbxContent>
                        </wps:txbx>
                        <wps:bodyPr rot="0" vert="horz" wrap="square" lIns="91440" tIns="45720" rIns="91440" bIns="45720" anchor="t" anchorCtr="0" upright="1">
                          <a:noAutofit/>
                        </wps:bodyPr>
                      </wps:wsp>
                      <wps:wsp>
                        <wps:cNvPr id="64" name="Text Box 23"/>
                        <wps:cNvSpPr txBox="1">
                          <a:spLocks noChangeArrowheads="1"/>
                        </wps:cNvSpPr>
                        <wps:spPr bwMode="auto">
                          <a:xfrm>
                            <a:off x="5861" y="4289"/>
                            <a:ext cx="2289" cy="819"/>
                          </a:xfrm>
                          <a:prstGeom prst="rect">
                            <a:avLst/>
                          </a:prstGeom>
                          <a:solidFill>
                            <a:srgbClr val="FFFFFF"/>
                          </a:solidFill>
                          <a:ln w="9525">
                            <a:solidFill>
                              <a:srgbClr val="000000"/>
                            </a:solidFill>
                            <a:prstDash val="dash"/>
                            <a:miter lim="800000"/>
                            <a:headEnd/>
                            <a:tailEnd/>
                          </a:ln>
                        </wps:spPr>
                        <wps:txbx>
                          <w:txbxContent>
                            <w:p w:rsidR="00942FAD" w:rsidRPr="008600CC" w:rsidRDefault="00942FAD" w:rsidP="005D184E">
                              <w:pPr>
                                <w:spacing w:line="240" w:lineRule="auto"/>
                                <w:jc w:val="center"/>
                                <w:rPr>
                                  <w:rFonts w:ascii="Times New Roman" w:hAnsi="Times New Roman" w:cs="Times New Roman"/>
                                  <w:i/>
                                </w:rPr>
                              </w:pPr>
                              <w:r w:rsidRPr="008600CC">
                                <w:rPr>
                                  <w:rFonts w:ascii="Times New Roman" w:hAnsi="Times New Roman" w:cs="Times New Roman"/>
                                  <w:i/>
                                </w:rPr>
                                <w:t>Nước thải, đất, cát, bùn…</w:t>
                              </w:r>
                            </w:p>
                            <w:p w:rsidR="00942FAD" w:rsidRPr="008600CC" w:rsidRDefault="00942FAD" w:rsidP="005D184E">
                              <w:pPr>
                                <w:jc w:val="center"/>
                                <w:rPr>
                                  <w:rFonts w:ascii="Times New Roman" w:hAnsi="Times New Roman" w:cs="Times New Roman"/>
                                  <w:i/>
                                </w:rPr>
                              </w:pPr>
                            </w:p>
                          </w:txbxContent>
                        </wps:txbx>
                        <wps:bodyPr rot="0" vert="horz" wrap="square" lIns="91440" tIns="45720" rIns="91440" bIns="45720" anchor="t" anchorCtr="0" upright="1">
                          <a:noAutofit/>
                        </wps:bodyPr>
                      </wps:wsp>
                      <wps:wsp>
                        <wps:cNvPr id="65" name="Text Box 24"/>
                        <wps:cNvSpPr txBox="1">
                          <a:spLocks noChangeArrowheads="1"/>
                        </wps:cNvSpPr>
                        <wps:spPr bwMode="auto">
                          <a:xfrm>
                            <a:off x="5902" y="6026"/>
                            <a:ext cx="2289" cy="457"/>
                          </a:xfrm>
                          <a:prstGeom prst="rect">
                            <a:avLst/>
                          </a:prstGeom>
                          <a:solidFill>
                            <a:srgbClr val="FFFFFF"/>
                          </a:solidFill>
                          <a:ln w="9525">
                            <a:solidFill>
                              <a:srgbClr val="000000"/>
                            </a:solidFill>
                            <a:miter lim="800000"/>
                            <a:headEnd/>
                            <a:tailEnd/>
                          </a:ln>
                        </wps:spPr>
                        <wps:txbx>
                          <w:txbxContent>
                            <w:p w:rsidR="00942FAD" w:rsidRPr="008600CC" w:rsidRDefault="00942FAD" w:rsidP="005D184E">
                              <w:pPr>
                                <w:jc w:val="center"/>
                                <w:rPr>
                                  <w:rFonts w:ascii="Times New Roman" w:hAnsi="Times New Roman" w:cs="Times New Roman"/>
                                </w:rPr>
                              </w:pPr>
                              <w:r w:rsidRPr="008600CC">
                                <w:rPr>
                                  <w:rFonts w:ascii="Times New Roman" w:hAnsi="Times New Roman" w:cs="Times New Roman"/>
                                </w:rPr>
                                <w:t>Nước sạch</w:t>
                              </w:r>
                            </w:p>
                            <w:p w:rsidR="00942FAD" w:rsidRPr="008600CC" w:rsidRDefault="00942FAD" w:rsidP="005D184E">
                              <w:pPr>
                                <w:jc w:val="center"/>
                                <w:rPr>
                                  <w:rFonts w:ascii="Times New Roman" w:hAnsi="Times New Roman" w:cs="Times New Roman"/>
                                </w:rPr>
                              </w:pPr>
                            </w:p>
                          </w:txbxContent>
                        </wps:txbx>
                        <wps:bodyPr rot="0" vert="horz" wrap="square" lIns="91440" tIns="45720" rIns="91440" bIns="45720" anchor="t" anchorCtr="0" upright="1">
                          <a:noAutofit/>
                        </wps:bodyPr>
                      </wps:wsp>
                      <wps:wsp>
                        <wps:cNvPr id="66" name="Text Box 25"/>
                        <wps:cNvSpPr txBox="1">
                          <a:spLocks noChangeArrowheads="1"/>
                        </wps:cNvSpPr>
                        <wps:spPr bwMode="auto">
                          <a:xfrm>
                            <a:off x="5902" y="6816"/>
                            <a:ext cx="2289" cy="458"/>
                          </a:xfrm>
                          <a:prstGeom prst="rect">
                            <a:avLst/>
                          </a:prstGeom>
                          <a:solidFill>
                            <a:srgbClr val="FFFFFF"/>
                          </a:solidFill>
                          <a:ln w="9525">
                            <a:solidFill>
                              <a:srgbClr val="000000"/>
                            </a:solidFill>
                            <a:prstDash val="dash"/>
                            <a:miter lim="800000"/>
                            <a:headEnd/>
                            <a:tailEnd/>
                          </a:ln>
                        </wps:spPr>
                        <wps:txbx>
                          <w:txbxContent>
                            <w:p w:rsidR="00942FAD" w:rsidRPr="008600CC" w:rsidRDefault="00942FAD" w:rsidP="005D184E">
                              <w:pPr>
                                <w:jc w:val="center"/>
                                <w:rPr>
                                  <w:rFonts w:ascii="Times New Roman" w:hAnsi="Times New Roman" w:cs="Times New Roman"/>
                                </w:rPr>
                              </w:pPr>
                              <w:r w:rsidRPr="008600CC">
                                <w:rPr>
                                  <w:rFonts w:ascii="Times New Roman" w:hAnsi="Times New Roman" w:cs="Times New Roman"/>
                                </w:rPr>
                                <w:t>Hỗn hợp bã sắn</w:t>
                              </w:r>
                            </w:p>
                            <w:p w:rsidR="00942FAD" w:rsidRPr="008600CC" w:rsidRDefault="00942FAD" w:rsidP="005D184E">
                              <w:pPr>
                                <w:jc w:val="center"/>
                                <w:rPr>
                                  <w:rFonts w:ascii="Times New Roman" w:hAnsi="Times New Roman" w:cs="Times New Roman"/>
                                </w:rPr>
                              </w:pPr>
                            </w:p>
                          </w:txbxContent>
                        </wps:txbx>
                        <wps:bodyPr rot="0" vert="horz" wrap="square" lIns="91440" tIns="45720" rIns="91440" bIns="45720" anchor="t" anchorCtr="0" upright="1">
                          <a:noAutofit/>
                        </wps:bodyPr>
                      </wps:wsp>
                      <wps:wsp>
                        <wps:cNvPr id="67" name="Text Box 26"/>
                        <wps:cNvSpPr txBox="1">
                          <a:spLocks noChangeArrowheads="1"/>
                        </wps:cNvSpPr>
                        <wps:spPr bwMode="auto">
                          <a:xfrm>
                            <a:off x="6316" y="7639"/>
                            <a:ext cx="2289" cy="458"/>
                          </a:xfrm>
                          <a:prstGeom prst="rect">
                            <a:avLst/>
                          </a:prstGeom>
                          <a:solidFill>
                            <a:srgbClr val="FFFFFF"/>
                          </a:solidFill>
                          <a:ln w="9525">
                            <a:solidFill>
                              <a:srgbClr val="000000"/>
                            </a:solidFill>
                            <a:prstDash val="dash"/>
                            <a:miter lim="800000"/>
                            <a:headEnd/>
                            <a:tailEnd/>
                          </a:ln>
                        </wps:spPr>
                        <wps:txbx>
                          <w:txbxContent>
                            <w:p w:rsidR="00942FAD" w:rsidRPr="008600CC" w:rsidRDefault="00942FAD" w:rsidP="005D184E">
                              <w:pPr>
                                <w:jc w:val="center"/>
                                <w:rPr>
                                  <w:rFonts w:ascii="Times New Roman" w:hAnsi="Times New Roman" w:cs="Times New Roman"/>
                                </w:rPr>
                              </w:pPr>
                              <w:r w:rsidRPr="008600CC">
                                <w:rPr>
                                  <w:rFonts w:ascii="Times New Roman" w:hAnsi="Times New Roman" w:cs="Times New Roman"/>
                                </w:rPr>
                                <w:t>Thải dung dịch mủ</w:t>
                              </w:r>
                            </w:p>
                            <w:p w:rsidR="00942FAD" w:rsidRPr="008600CC" w:rsidRDefault="00942FAD" w:rsidP="005D184E">
                              <w:pPr>
                                <w:jc w:val="center"/>
                                <w:rPr>
                                  <w:rFonts w:ascii="Times New Roman" w:hAnsi="Times New Roman" w:cs="Times New Roman"/>
                                </w:rPr>
                              </w:pPr>
                            </w:p>
                          </w:txbxContent>
                        </wps:txbx>
                        <wps:bodyPr rot="0" vert="horz" wrap="square" lIns="91440" tIns="45720" rIns="91440" bIns="45720" anchor="t" anchorCtr="0" upright="1">
                          <a:noAutofit/>
                        </wps:bodyPr>
                      </wps:wsp>
                      <wps:wsp>
                        <wps:cNvPr id="68" name="Text Box 27"/>
                        <wps:cNvSpPr txBox="1">
                          <a:spLocks noChangeArrowheads="1"/>
                        </wps:cNvSpPr>
                        <wps:spPr bwMode="auto">
                          <a:xfrm>
                            <a:off x="6185" y="8489"/>
                            <a:ext cx="1697" cy="458"/>
                          </a:xfrm>
                          <a:prstGeom prst="rect">
                            <a:avLst/>
                          </a:prstGeom>
                          <a:solidFill>
                            <a:srgbClr val="FFFFFF"/>
                          </a:solidFill>
                          <a:ln w="9525">
                            <a:solidFill>
                              <a:srgbClr val="000000"/>
                            </a:solidFill>
                            <a:miter lim="800000"/>
                            <a:headEnd/>
                            <a:tailEnd/>
                          </a:ln>
                        </wps:spPr>
                        <wps:txbx>
                          <w:txbxContent>
                            <w:p w:rsidR="00942FAD" w:rsidRPr="008600CC" w:rsidRDefault="00942FAD" w:rsidP="005D184E">
                              <w:pPr>
                                <w:jc w:val="center"/>
                                <w:rPr>
                                  <w:rFonts w:ascii="Times New Roman" w:hAnsi="Times New Roman" w:cs="Times New Roman"/>
                                </w:rPr>
                              </w:pPr>
                              <w:r w:rsidRPr="008600CC">
                                <w:rPr>
                                  <w:rFonts w:ascii="Times New Roman" w:hAnsi="Times New Roman" w:cs="Times New Roman"/>
                                </w:rPr>
                                <w:t>Nước vắt</w:t>
                              </w:r>
                            </w:p>
                            <w:p w:rsidR="00942FAD" w:rsidRPr="008600CC" w:rsidRDefault="00942FAD" w:rsidP="005D184E">
                              <w:pPr>
                                <w:jc w:val="center"/>
                                <w:rPr>
                                  <w:rFonts w:ascii="Times New Roman" w:hAnsi="Times New Roman" w:cs="Times New Roman"/>
                                </w:rPr>
                              </w:pPr>
                            </w:p>
                          </w:txbxContent>
                        </wps:txbx>
                        <wps:bodyPr rot="0" vert="horz" wrap="square" lIns="91440" tIns="45720" rIns="91440" bIns="45720" anchor="t" anchorCtr="0" upright="1">
                          <a:noAutofit/>
                        </wps:bodyPr>
                      </wps:wsp>
                      <wps:wsp>
                        <wps:cNvPr id="69" name="Text Box 28"/>
                        <wps:cNvSpPr txBox="1">
                          <a:spLocks noChangeArrowheads="1"/>
                        </wps:cNvSpPr>
                        <wps:spPr bwMode="auto">
                          <a:xfrm>
                            <a:off x="5983" y="9303"/>
                            <a:ext cx="1993" cy="457"/>
                          </a:xfrm>
                          <a:prstGeom prst="rect">
                            <a:avLst/>
                          </a:prstGeom>
                          <a:solidFill>
                            <a:srgbClr val="FFFFFF"/>
                          </a:solidFill>
                          <a:ln w="9525">
                            <a:solidFill>
                              <a:srgbClr val="000000"/>
                            </a:solidFill>
                            <a:prstDash val="dash"/>
                            <a:miter lim="800000"/>
                            <a:headEnd/>
                            <a:tailEnd/>
                          </a:ln>
                        </wps:spPr>
                        <wps:txbx>
                          <w:txbxContent>
                            <w:p w:rsidR="00942FAD" w:rsidRPr="008600CC" w:rsidRDefault="00942FAD" w:rsidP="005D184E">
                              <w:pPr>
                                <w:jc w:val="center"/>
                                <w:rPr>
                                  <w:rFonts w:ascii="Times New Roman" w:hAnsi="Times New Roman" w:cs="Times New Roman"/>
                                </w:rPr>
                              </w:pPr>
                              <w:r w:rsidRPr="008600CC">
                                <w:rPr>
                                  <w:rFonts w:ascii="Times New Roman" w:hAnsi="Times New Roman" w:cs="Times New Roman"/>
                                </w:rPr>
                                <w:t>Khí nóng</w:t>
                              </w:r>
                            </w:p>
                            <w:p w:rsidR="00942FAD" w:rsidRPr="008600CC" w:rsidRDefault="00942FAD" w:rsidP="005D184E">
                              <w:pPr>
                                <w:jc w:val="center"/>
                                <w:rPr>
                                  <w:rFonts w:ascii="Times New Roman" w:hAnsi="Times New Roman" w:cs="Times New Roman"/>
                                </w:rPr>
                              </w:pPr>
                            </w:p>
                          </w:txbxContent>
                        </wps:txbx>
                        <wps:bodyPr rot="0" vert="horz" wrap="square" lIns="91440" tIns="45720" rIns="91440" bIns="45720" anchor="t" anchorCtr="0" upright="1">
                          <a:noAutofit/>
                        </wps:bodyPr>
                      </wps:wsp>
                      <wps:wsp>
                        <wps:cNvPr id="70" name="Text Box 29"/>
                        <wps:cNvSpPr txBox="1">
                          <a:spLocks noChangeArrowheads="1"/>
                        </wps:cNvSpPr>
                        <wps:spPr bwMode="auto">
                          <a:xfrm>
                            <a:off x="8380" y="2054"/>
                            <a:ext cx="2484" cy="457"/>
                          </a:xfrm>
                          <a:prstGeom prst="rect">
                            <a:avLst/>
                          </a:prstGeom>
                          <a:solidFill>
                            <a:srgbClr val="FFFFFF"/>
                          </a:solidFill>
                          <a:ln w="9525">
                            <a:solidFill>
                              <a:srgbClr val="000000"/>
                            </a:solidFill>
                            <a:miter lim="800000"/>
                            <a:headEnd/>
                            <a:tailEnd/>
                          </a:ln>
                        </wps:spPr>
                        <wps:txbx>
                          <w:txbxContent>
                            <w:p w:rsidR="00942FAD" w:rsidRPr="002125C4" w:rsidRDefault="002125C4" w:rsidP="005D184E">
                              <w:pPr>
                                <w:jc w:val="center"/>
                                <w:rPr>
                                  <w:rFonts w:ascii="Times New Roman" w:hAnsi="Times New Roman" w:cs="Times New Roman"/>
                                </w:rPr>
                              </w:pPr>
                              <w:r w:rsidRPr="002125C4">
                                <w:rPr>
                                  <w:rFonts w:ascii="Times New Roman" w:hAnsi="Times New Roman" w:cs="Times New Roman"/>
                                </w:rPr>
                                <w:t>Cân hàm lượng tinh bột</w:t>
                              </w:r>
                            </w:p>
                            <w:p w:rsidR="00942FAD" w:rsidRPr="008600CC" w:rsidRDefault="00942FAD" w:rsidP="005D184E">
                              <w:pPr>
                                <w:jc w:val="center"/>
                                <w:rPr>
                                  <w:rFonts w:ascii="Times New Roman" w:hAnsi="Times New Roman" w:cs="Times New Roman"/>
                                </w:rPr>
                              </w:pPr>
                            </w:p>
                          </w:txbxContent>
                        </wps:txbx>
                        <wps:bodyPr rot="0" vert="horz" wrap="square" lIns="91440" tIns="45720" rIns="91440" bIns="45720" anchor="t" anchorCtr="0" upright="1">
                          <a:noAutofit/>
                        </wps:bodyPr>
                      </wps:wsp>
                      <wps:wsp>
                        <wps:cNvPr id="71" name="Text Box 30"/>
                        <wps:cNvSpPr txBox="1">
                          <a:spLocks noChangeArrowheads="1"/>
                        </wps:cNvSpPr>
                        <wps:spPr bwMode="auto">
                          <a:xfrm>
                            <a:off x="8420" y="5149"/>
                            <a:ext cx="1893" cy="348"/>
                          </a:xfrm>
                          <a:prstGeom prst="rect">
                            <a:avLst/>
                          </a:prstGeom>
                          <a:solidFill>
                            <a:srgbClr val="FFFFFF"/>
                          </a:solidFill>
                          <a:ln w="9525">
                            <a:solidFill>
                              <a:srgbClr val="000000"/>
                            </a:solidFill>
                            <a:miter lim="800000"/>
                            <a:headEnd/>
                            <a:tailEnd/>
                          </a:ln>
                        </wps:spPr>
                        <wps:txbx>
                          <w:txbxContent>
                            <w:p w:rsidR="00942FAD" w:rsidRPr="008600CC" w:rsidRDefault="00942FAD" w:rsidP="005D184E">
                              <w:pPr>
                                <w:jc w:val="center"/>
                                <w:rPr>
                                  <w:rFonts w:ascii="Times New Roman" w:hAnsi="Times New Roman" w:cs="Times New Roman"/>
                                </w:rPr>
                              </w:pPr>
                              <w:r w:rsidRPr="008600CC">
                                <w:rPr>
                                  <w:rFonts w:ascii="Times New Roman" w:hAnsi="Times New Roman" w:cs="Times New Roman"/>
                                </w:rPr>
                                <w:t xml:space="preserve">Xử lý nước thải </w:t>
                              </w:r>
                            </w:p>
                          </w:txbxContent>
                        </wps:txbx>
                        <wps:bodyPr rot="0" vert="horz" wrap="square" lIns="0" tIns="0" rIns="0" bIns="0" anchor="t" anchorCtr="0" upright="1">
                          <a:noAutofit/>
                        </wps:bodyPr>
                      </wps:wsp>
                      <wps:wsp>
                        <wps:cNvPr id="72" name="Text Box 31"/>
                        <wps:cNvSpPr txBox="1">
                          <a:spLocks noChangeArrowheads="1"/>
                        </wps:cNvSpPr>
                        <wps:spPr bwMode="auto">
                          <a:xfrm>
                            <a:off x="8420" y="6026"/>
                            <a:ext cx="1461" cy="457"/>
                          </a:xfrm>
                          <a:prstGeom prst="rect">
                            <a:avLst/>
                          </a:prstGeom>
                          <a:solidFill>
                            <a:srgbClr val="FFFFFF"/>
                          </a:solidFill>
                          <a:ln w="9525">
                            <a:solidFill>
                              <a:srgbClr val="000000"/>
                            </a:solidFill>
                            <a:miter lim="800000"/>
                            <a:headEnd/>
                            <a:tailEnd/>
                          </a:ln>
                        </wps:spPr>
                        <wps:txbx>
                          <w:txbxContent>
                            <w:p w:rsidR="00942FAD" w:rsidRPr="008600CC" w:rsidRDefault="00942FAD" w:rsidP="005D184E">
                              <w:pPr>
                                <w:jc w:val="center"/>
                                <w:rPr>
                                  <w:rFonts w:ascii="Times New Roman" w:hAnsi="Times New Roman" w:cs="Times New Roman"/>
                                  <w:i/>
                                </w:rPr>
                              </w:pPr>
                              <w:r w:rsidRPr="008600CC">
                                <w:rPr>
                                  <w:rFonts w:ascii="Times New Roman" w:hAnsi="Times New Roman" w:cs="Times New Roman"/>
                                  <w:i/>
                                </w:rPr>
                                <w:t>Nước ép</w:t>
                              </w:r>
                            </w:p>
                            <w:p w:rsidR="00942FAD" w:rsidRPr="008600CC" w:rsidRDefault="00942FAD" w:rsidP="005D184E">
                              <w:pPr>
                                <w:jc w:val="center"/>
                                <w:rPr>
                                  <w:rFonts w:ascii="Times New Roman" w:hAnsi="Times New Roman" w:cs="Times New Roman"/>
                                </w:rPr>
                              </w:pPr>
                            </w:p>
                          </w:txbxContent>
                        </wps:txbx>
                        <wps:bodyPr rot="0" vert="horz" wrap="square" lIns="91440" tIns="45720" rIns="91440" bIns="45720" anchor="t" anchorCtr="0" upright="1">
                          <a:noAutofit/>
                        </wps:bodyPr>
                      </wps:wsp>
                      <wps:wsp>
                        <wps:cNvPr id="73" name="Text Box 32"/>
                        <wps:cNvSpPr txBox="1">
                          <a:spLocks noChangeArrowheads="1"/>
                        </wps:cNvSpPr>
                        <wps:spPr bwMode="auto">
                          <a:xfrm>
                            <a:off x="8420" y="6816"/>
                            <a:ext cx="811" cy="458"/>
                          </a:xfrm>
                          <a:prstGeom prst="rect">
                            <a:avLst/>
                          </a:prstGeom>
                          <a:solidFill>
                            <a:srgbClr val="FFFFFF"/>
                          </a:solidFill>
                          <a:ln w="9525">
                            <a:solidFill>
                              <a:srgbClr val="000000"/>
                            </a:solidFill>
                            <a:miter lim="800000"/>
                            <a:headEnd/>
                            <a:tailEnd/>
                          </a:ln>
                        </wps:spPr>
                        <wps:txbx>
                          <w:txbxContent>
                            <w:p w:rsidR="00942FAD" w:rsidRPr="008600CC" w:rsidRDefault="00942FAD" w:rsidP="005D184E">
                              <w:pPr>
                                <w:jc w:val="center"/>
                                <w:rPr>
                                  <w:rFonts w:ascii="Times New Roman" w:hAnsi="Times New Roman" w:cs="Times New Roman"/>
                                </w:rPr>
                              </w:pPr>
                              <w:r w:rsidRPr="008600CC">
                                <w:rPr>
                                  <w:rFonts w:ascii="Times New Roman" w:hAnsi="Times New Roman" w:cs="Times New Roman"/>
                                </w:rPr>
                                <w:t>Ép</w:t>
                              </w:r>
                            </w:p>
                            <w:p w:rsidR="00942FAD" w:rsidRPr="008600CC" w:rsidRDefault="00942FAD" w:rsidP="005D184E">
                              <w:pPr>
                                <w:jc w:val="center"/>
                                <w:rPr>
                                  <w:rFonts w:ascii="Times New Roman" w:hAnsi="Times New Roman" w:cs="Times New Roman"/>
                                </w:rPr>
                              </w:pPr>
                            </w:p>
                          </w:txbxContent>
                        </wps:txbx>
                        <wps:bodyPr rot="0" vert="horz" wrap="square" lIns="91440" tIns="45720" rIns="91440" bIns="45720" anchor="t" anchorCtr="0" upright="1">
                          <a:noAutofit/>
                        </wps:bodyPr>
                      </wps:wsp>
                      <wps:wsp>
                        <wps:cNvPr id="74" name="Text Box 33"/>
                        <wps:cNvSpPr txBox="1">
                          <a:spLocks noChangeArrowheads="1"/>
                        </wps:cNvSpPr>
                        <wps:spPr bwMode="auto">
                          <a:xfrm>
                            <a:off x="8852" y="7664"/>
                            <a:ext cx="2322" cy="433"/>
                          </a:xfrm>
                          <a:prstGeom prst="rect">
                            <a:avLst/>
                          </a:prstGeom>
                          <a:solidFill>
                            <a:srgbClr val="FFFFFF"/>
                          </a:solidFill>
                          <a:ln w="9525">
                            <a:solidFill>
                              <a:srgbClr val="000000"/>
                            </a:solidFill>
                            <a:miter lim="800000"/>
                            <a:headEnd/>
                            <a:tailEnd/>
                          </a:ln>
                        </wps:spPr>
                        <wps:txbx>
                          <w:txbxContent>
                            <w:p w:rsidR="00942FAD" w:rsidRPr="008600CC" w:rsidRDefault="00942FAD" w:rsidP="005D184E">
                              <w:pPr>
                                <w:spacing w:line="240" w:lineRule="auto"/>
                                <w:jc w:val="center"/>
                                <w:rPr>
                                  <w:rFonts w:ascii="Times New Roman" w:hAnsi="Times New Roman" w:cs="Times New Roman"/>
                                </w:rPr>
                              </w:pPr>
                              <w:r w:rsidRPr="008600CC">
                                <w:rPr>
                                  <w:rFonts w:ascii="Times New Roman" w:hAnsi="Times New Roman" w:cs="Times New Roman"/>
                                </w:rPr>
                                <w:t>Bể chứa nước thải mủ</w:t>
                              </w:r>
                            </w:p>
                            <w:p w:rsidR="00942FAD" w:rsidRPr="008600CC" w:rsidRDefault="00942FAD" w:rsidP="005D184E">
                              <w:pPr>
                                <w:jc w:val="center"/>
                                <w:rPr>
                                  <w:rFonts w:ascii="Times New Roman" w:hAnsi="Times New Roman" w:cs="Times New Roman"/>
                                </w:rPr>
                              </w:pPr>
                            </w:p>
                          </w:txbxContent>
                        </wps:txbx>
                        <wps:bodyPr rot="0" vert="horz" wrap="square" lIns="91440" tIns="45720" rIns="91440" bIns="45720" anchor="t" anchorCtr="0" upright="1">
                          <a:noAutofit/>
                        </wps:bodyPr>
                      </wps:wsp>
                      <wps:wsp>
                        <wps:cNvPr id="75" name="Text Box 34"/>
                        <wps:cNvSpPr txBox="1">
                          <a:spLocks noChangeArrowheads="1"/>
                        </wps:cNvSpPr>
                        <wps:spPr bwMode="auto">
                          <a:xfrm>
                            <a:off x="9425" y="6816"/>
                            <a:ext cx="810" cy="458"/>
                          </a:xfrm>
                          <a:prstGeom prst="rect">
                            <a:avLst/>
                          </a:prstGeom>
                          <a:solidFill>
                            <a:srgbClr val="FFFFFF"/>
                          </a:solidFill>
                          <a:ln w="9525">
                            <a:solidFill>
                              <a:srgbClr val="000000"/>
                            </a:solidFill>
                            <a:miter lim="800000"/>
                            <a:headEnd/>
                            <a:tailEnd/>
                          </a:ln>
                        </wps:spPr>
                        <wps:txbx>
                          <w:txbxContent>
                            <w:p w:rsidR="00942FAD" w:rsidRPr="008600CC" w:rsidRDefault="00942FAD" w:rsidP="005D184E">
                              <w:pPr>
                                <w:jc w:val="center"/>
                                <w:rPr>
                                  <w:rFonts w:ascii="Times New Roman" w:hAnsi="Times New Roman" w:cs="Times New Roman"/>
                                </w:rPr>
                              </w:pPr>
                              <w:r w:rsidRPr="008600CC">
                                <w:rPr>
                                  <w:rFonts w:ascii="Times New Roman" w:hAnsi="Times New Roman" w:cs="Times New Roman"/>
                                </w:rPr>
                                <w:t>Bã</w:t>
                              </w:r>
                            </w:p>
                            <w:p w:rsidR="00942FAD" w:rsidRPr="008600CC" w:rsidRDefault="00942FAD" w:rsidP="005D184E">
                              <w:pPr>
                                <w:jc w:val="center"/>
                                <w:rPr>
                                  <w:rFonts w:ascii="Times New Roman" w:hAnsi="Times New Roman" w:cs="Times New Roman"/>
                                </w:rPr>
                              </w:pPr>
                            </w:p>
                          </w:txbxContent>
                        </wps:txbx>
                        <wps:bodyPr rot="0" vert="horz" wrap="square" lIns="91440" tIns="45720" rIns="91440" bIns="45720" anchor="t" anchorCtr="0" upright="1">
                          <a:noAutofit/>
                        </wps:bodyPr>
                      </wps:wsp>
                      <wps:wsp>
                        <wps:cNvPr id="76" name="Text Box 35"/>
                        <wps:cNvSpPr txBox="1">
                          <a:spLocks noChangeArrowheads="1"/>
                        </wps:cNvSpPr>
                        <wps:spPr bwMode="auto">
                          <a:xfrm>
                            <a:off x="8605" y="8845"/>
                            <a:ext cx="1993" cy="458"/>
                          </a:xfrm>
                          <a:prstGeom prst="rect">
                            <a:avLst/>
                          </a:prstGeom>
                          <a:solidFill>
                            <a:srgbClr val="FFFFFF"/>
                          </a:solidFill>
                          <a:ln w="9525">
                            <a:solidFill>
                              <a:srgbClr val="000000"/>
                            </a:solidFill>
                            <a:miter lim="800000"/>
                            <a:headEnd/>
                            <a:tailEnd/>
                          </a:ln>
                        </wps:spPr>
                        <wps:txbx>
                          <w:txbxContent>
                            <w:p w:rsidR="00942FAD" w:rsidRPr="008600CC" w:rsidRDefault="00942FAD" w:rsidP="005D184E">
                              <w:pPr>
                                <w:jc w:val="center"/>
                                <w:rPr>
                                  <w:rFonts w:ascii="Times New Roman" w:hAnsi="Times New Roman" w:cs="Times New Roman"/>
                                </w:rPr>
                              </w:pPr>
                              <w:r w:rsidRPr="008600CC">
                                <w:rPr>
                                  <w:rFonts w:ascii="Times New Roman" w:hAnsi="Times New Roman" w:cs="Times New Roman"/>
                                </w:rPr>
                                <w:t>Buồng đốt</w:t>
                              </w:r>
                            </w:p>
                            <w:p w:rsidR="00942FAD" w:rsidRPr="008600CC" w:rsidRDefault="00942FAD" w:rsidP="005D184E">
                              <w:pPr>
                                <w:jc w:val="center"/>
                                <w:rPr>
                                  <w:rFonts w:ascii="Times New Roman" w:hAnsi="Times New Roman" w:cs="Times New Roman"/>
                                </w:rPr>
                              </w:pPr>
                            </w:p>
                          </w:txbxContent>
                        </wps:txbx>
                        <wps:bodyPr rot="0" vert="horz" wrap="square" lIns="91440" tIns="45720" rIns="91440" bIns="45720" anchor="t" anchorCtr="0" upright="1">
                          <a:noAutofit/>
                        </wps:bodyPr>
                      </wps:wsp>
                      <wps:wsp>
                        <wps:cNvPr id="77" name="Text Box 36"/>
                        <wps:cNvSpPr txBox="1">
                          <a:spLocks noChangeArrowheads="1"/>
                        </wps:cNvSpPr>
                        <wps:spPr bwMode="auto">
                          <a:xfrm>
                            <a:off x="8605" y="9760"/>
                            <a:ext cx="1993" cy="457"/>
                          </a:xfrm>
                          <a:prstGeom prst="rect">
                            <a:avLst/>
                          </a:prstGeom>
                          <a:solidFill>
                            <a:srgbClr val="FFFFFF"/>
                          </a:solidFill>
                          <a:ln w="9525">
                            <a:solidFill>
                              <a:srgbClr val="000000"/>
                            </a:solidFill>
                            <a:miter lim="800000"/>
                            <a:headEnd/>
                            <a:tailEnd/>
                          </a:ln>
                        </wps:spPr>
                        <wps:txbx>
                          <w:txbxContent>
                            <w:p w:rsidR="00942FAD" w:rsidRPr="008600CC" w:rsidRDefault="00942FAD" w:rsidP="005D184E">
                              <w:pPr>
                                <w:jc w:val="center"/>
                                <w:rPr>
                                  <w:rFonts w:ascii="Times New Roman" w:hAnsi="Times New Roman" w:cs="Times New Roman"/>
                                </w:rPr>
                              </w:pPr>
                              <w:r w:rsidRPr="008600CC">
                                <w:rPr>
                                  <w:rFonts w:ascii="Times New Roman" w:hAnsi="Times New Roman" w:cs="Times New Roman"/>
                                </w:rPr>
                                <w:t>Quạt</w:t>
                              </w:r>
                            </w:p>
                            <w:p w:rsidR="00942FAD" w:rsidRPr="008600CC" w:rsidRDefault="00942FAD" w:rsidP="005D184E">
                              <w:pPr>
                                <w:jc w:val="center"/>
                                <w:rPr>
                                  <w:rFonts w:ascii="Times New Roman" w:hAnsi="Times New Roman" w:cs="Times New Roman"/>
                                </w:rPr>
                              </w:pPr>
                            </w:p>
                          </w:txbxContent>
                        </wps:txbx>
                        <wps:bodyPr rot="0" vert="horz" wrap="square" lIns="91440" tIns="45720" rIns="91440" bIns="45720" anchor="t" anchorCtr="0" upright="1">
                          <a:noAutofit/>
                        </wps:bodyPr>
                      </wps:wsp>
                      <wps:wsp>
                        <wps:cNvPr id="78" name="AutoShape 37"/>
                        <wps:cNvCnPr>
                          <a:cxnSpLocks noChangeShapeType="1"/>
                        </wps:cNvCnPr>
                        <wps:spPr bwMode="auto">
                          <a:xfrm>
                            <a:off x="4385" y="2511"/>
                            <a:ext cx="0" cy="3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AutoShape 38"/>
                        <wps:cNvCnPr>
                          <a:cxnSpLocks noChangeShapeType="1"/>
                        </wps:cNvCnPr>
                        <wps:spPr bwMode="auto">
                          <a:xfrm>
                            <a:off x="4385" y="3324"/>
                            <a:ext cx="0" cy="3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AutoShape 39"/>
                        <wps:cNvCnPr>
                          <a:cxnSpLocks noChangeShapeType="1"/>
                        </wps:cNvCnPr>
                        <wps:spPr bwMode="auto">
                          <a:xfrm>
                            <a:off x="4385" y="4116"/>
                            <a:ext cx="0" cy="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AutoShape 40"/>
                        <wps:cNvCnPr>
                          <a:cxnSpLocks noChangeShapeType="1"/>
                        </wps:cNvCnPr>
                        <wps:spPr bwMode="auto">
                          <a:xfrm>
                            <a:off x="4425" y="5707"/>
                            <a:ext cx="0" cy="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AutoShape 41"/>
                        <wps:cNvCnPr>
                          <a:cxnSpLocks noChangeShapeType="1"/>
                        </wps:cNvCnPr>
                        <wps:spPr bwMode="auto">
                          <a:xfrm>
                            <a:off x="4425" y="6497"/>
                            <a:ext cx="0" cy="3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AutoShape 42"/>
                        <wps:cNvCnPr>
                          <a:cxnSpLocks noChangeShapeType="1"/>
                        </wps:cNvCnPr>
                        <wps:spPr bwMode="auto">
                          <a:xfrm>
                            <a:off x="4425" y="7263"/>
                            <a:ext cx="0" cy="3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AutoShape 43"/>
                        <wps:cNvCnPr>
                          <a:cxnSpLocks noChangeShapeType="1"/>
                        </wps:cNvCnPr>
                        <wps:spPr bwMode="auto">
                          <a:xfrm>
                            <a:off x="4425" y="8097"/>
                            <a:ext cx="0" cy="3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AutoShape 44"/>
                        <wps:cNvCnPr>
                          <a:cxnSpLocks noChangeShapeType="1"/>
                        </wps:cNvCnPr>
                        <wps:spPr bwMode="auto">
                          <a:xfrm>
                            <a:off x="4425" y="9760"/>
                            <a:ext cx="0" cy="3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AutoShape 45"/>
                        <wps:cNvCnPr>
                          <a:cxnSpLocks noChangeShapeType="1"/>
                        </wps:cNvCnPr>
                        <wps:spPr bwMode="auto">
                          <a:xfrm>
                            <a:off x="4425" y="11340"/>
                            <a:ext cx="0" cy="3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AutoShape 46"/>
                        <wps:cNvCnPr>
                          <a:cxnSpLocks noChangeShapeType="1"/>
                        </wps:cNvCnPr>
                        <wps:spPr bwMode="auto">
                          <a:xfrm>
                            <a:off x="4425" y="10574"/>
                            <a:ext cx="0" cy="3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AutoShape 47"/>
                        <wps:cNvCnPr>
                          <a:cxnSpLocks noChangeShapeType="1"/>
                        </wps:cNvCnPr>
                        <wps:spPr bwMode="auto">
                          <a:xfrm>
                            <a:off x="4425" y="12153"/>
                            <a:ext cx="0" cy="3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AutoShape 48"/>
                        <wps:cNvCnPr>
                          <a:cxnSpLocks noChangeShapeType="1"/>
                        </wps:cNvCnPr>
                        <wps:spPr bwMode="auto">
                          <a:xfrm>
                            <a:off x="2109" y="2652"/>
                            <a:ext cx="227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AutoShape 49"/>
                        <wps:cNvCnPr>
                          <a:cxnSpLocks noChangeShapeType="1"/>
                        </wps:cNvCnPr>
                        <wps:spPr bwMode="auto">
                          <a:xfrm>
                            <a:off x="2109" y="3508"/>
                            <a:ext cx="227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AutoShape 50"/>
                        <wps:cNvCnPr>
                          <a:cxnSpLocks noChangeShapeType="1"/>
                        </wps:cNvCnPr>
                        <wps:spPr bwMode="auto">
                          <a:xfrm>
                            <a:off x="2109" y="4243"/>
                            <a:ext cx="227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AutoShape 51"/>
                        <wps:cNvCnPr>
                          <a:cxnSpLocks noChangeShapeType="1"/>
                        </wps:cNvCnPr>
                        <wps:spPr bwMode="auto">
                          <a:xfrm>
                            <a:off x="2150" y="5099"/>
                            <a:ext cx="2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AutoShape 52"/>
                        <wps:cNvCnPr>
                          <a:cxnSpLocks noChangeShapeType="1"/>
                        </wps:cNvCnPr>
                        <wps:spPr bwMode="auto">
                          <a:xfrm>
                            <a:off x="2150" y="5769"/>
                            <a:ext cx="2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AutoShape 53"/>
                        <wps:cNvCnPr>
                          <a:cxnSpLocks noChangeShapeType="1"/>
                        </wps:cNvCnPr>
                        <wps:spPr bwMode="auto">
                          <a:xfrm>
                            <a:off x="2150" y="6624"/>
                            <a:ext cx="2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AutoShape 54"/>
                        <wps:cNvCnPr>
                          <a:cxnSpLocks noChangeShapeType="1"/>
                        </wps:cNvCnPr>
                        <wps:spPr bwMode="auto">
                          <a:xfrm>
                            <a:off x="2123" y="7359"/>
                            <a:ext cx="227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AutoShape 55"/>
                        <wps:cNvCnPr>
                          <a:cxnSpLocks noChangeShapeType="1"/>
                        </wps:cNvCnPr>
                        <wps:spPr bwMode="auto">
                          <a:xfrm>
                            <a:off x="2150" y="10655"/>
                            <a:ext cx="2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AutoShape 56"/>
                        <wps:cNvCnPr>
                          <a:cxnSpLocks noChangeShapeType="1"/>
                        </wps:cNvCnPr>
                        <wps:spPr bwMode="auto">
                          <a:xfrm>
                            <a:off x="5589" y="2294"/>
                            <a:ext cx="27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AutoShape 57"/>
                        <wps:cNvCnPr>
                          <a:cxnSpLocks noChangeShapeType="1"/>
                        </wps:cNvCnPr>
                        <wps:spPr bwMode="auto">
                          <a:xfrm>
                            <a:off x="5589" y="3931"/>
                            <a:ext cx="27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AutoShape 58"/>
                        <wps:cNvCnPr>
                          <a:cxnSpLocks noChangeShapeType="1"/>
                        </wps:cNvCnPr>
                        <wps:spPr bwMode="auto">
                          <a:xfrm>
                            <a:off x="5589" y="4708"/>
                            <a:ext cx="27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AutoShape 59"/>
                        <wps:cNvCnPr>
                          <a:cxnSpLocks noChangeShapeType="1"/>
                        </wps:cNvCnPr>
                        <wps:spPr bwMode="auto">
                          <a:xfrm>
                            <a:off x="5629" y="7009"/>
                            <a:ext cx="27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AutoShape 60"/>
                        <wps:cNvCnPr>
                          <a:cxnSpLocks noChangeShapeType="1"/>
                        </wps:cNvCnPr>
                        <wps:spPr bwMode="auto">
                          <a:xfrm>
                            <a:off x="6044" y="7828"/>
                            <a:ext cx="27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AutoShape 61"/>
                        <wps:cNvCnPr>
                          <a:cxnSpLocks noChangeShapeType="1"/>
                        </wps:cNvCnPr>
                        <wps:spPr bwMode="auto">
                          <a:xfrm flipH="1" flipV="1">
                            <a:off x="5629" y="6275"/>
                            <a:ext cx="27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AutoShape 62"/>
                        <wps:cNvCnPr>
                          <a:cxnSpLocks noChangeShapeType="1"/>
                        </wps:cNvCnPr>
                        <wps:spPr bwMode="auto">
                          <a:xfrm flipH="1" flipV="1">
                            <a:off x="5629" y="9554"/>
                            <a:ext cx="27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AutoShape 63"/>
                        <wps:cNvCnPr>
                          <a:cxnSpLocks noChangeShapeType="1"/>
                        </wps:cNvCnPr>
                        <wps:spPr bwMode="auto">
                          <a:xfrm>
                            <a:off x="5629" y="8717"/>
                            <a:ext cx="56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AutoShape 64"/>
                        <wps:cNvCnPr>
                          <a:cxnSpLocks noChangeShapeType="1"/>
                        </wps:cNvCnPr>
                        <wps:spPr bwMode="auto">
                          <a:xfrm flipH="1">
                            <a:off x="7976" y="9040"/>
                            <a:ext cx="629" cy="5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AutoShape 65"/>
                        <wps:cNvCnPr>
                          <a:cxnSpLocks noChangeShapeType="1"/>
                        </wps:cNvCnPr>
                        <wps:spPr bwMode="auto">
                          <a:xfrm flipH="1" flipV="1">
                            <a:off x="7956" y="9548"/>
                            <a:ext cx="611" cy="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AutoShape 66"/>
                        <wps:cNvCnPr>
                          <a:cxnSpLocks noChangeShapeType="1"/>
                        </wps:cNvCnPr>
                        <wps:spPr bwMode="auto">
                          <a:xfrm flipH="1">
                            <a:off x="5629" y="6483"/>
                            <a:ext cx="3427" cy="3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AutoShape 67"/>
                        <wps:cNvCnPr>
                          <a:cxnSpLocks noChangeShapeType="1"/>
                        </wps:cNvCnPr>
                        <wps:spPr bwMode="auto">
                          <a:xfrm>
                            <a:off x="8150" y="4441"/>
                            <a:ext cx="4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AutoShape 68"/>
                        <wps:cNvCnPr>
                          <a:cxnSpLocks noChangeShapeType="1"/>
                        </wps:cNvCnPr>
                        <wps:spPr bwMode="auto">
                          <a:xfrm>
                            <a:off x="8150" y="2294"/>
                            <a:ext cx="27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AutoShape 69"/>
                        <wps:cNvCnPr>
                          <a:cxnSpLocks noChangeShapeType="1"/>
                        </wps:cNvCnPr>
                        <wps:spPr bwMode="auto">
                          <a:xfrm>
                            <a:off x="8191" y="7079"/>
                            <a:ext cx="22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AutoShape 70"/>
                        <wps:cNvCnPr>
                          <a:cxnSpLocks noChangeShapeType="1"/>
                        </wps:cNvCnPr>
                        <wps:spPr bwMode="auto">
                          <a:xfrm>
                            <a:off x="9244" y="7065"/>
                            <a:ext cx="22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AutoShape 71"/>
                        <wps:cNvCnPr>
                          <a:cxnSpLocks noChangeShapeType="1"/>
                        </wps:cNvCnPr>
                        <wps:spPr bwMode="auto">
                          <a:xfrm>
                            <a:off x="8605" y="7895"/>
                            <a:ext cx="2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Text Box 72"/>
                        <wps:cNvSpPr txBox="1">
                          <a:spLocks noChangeArrowheads="1"/>
                        </wps:cNvSpPr>
                        <wps:spPr bwMode="auto">
                          <a:xfrm>
                            <a:off x="6044" y="11696"/>
                            <a:ext cx="1992" cy="457"/>
                          </a:xfrm>
                          <a:prstGeom prst="rect">
                            <a:avLst/>
                          </a:prstGeom>
                          <a:solidFill>
                            <a:srgbClr val="FFFFFF"/>
                          </a:solidFill>
                          <a:ln w="9525">
                            <a:solidFill>
                              <a:srgbClr val="000000"/>
                            </a:solidFill>
                            <a:prstDash val="dash"/>
                            <a:miter lim="800000"/>
                            <a:headEnd/>
                            <a:tailEnd/>
                          </a:ln>
                        </wps:spPr>
                        <wps:txbx>
                          <w:txbxContent>
                            <w:p w:rsidR="00942FAD" w:rsidRPr="008600CC" w:rsidRDefault="00942FAD" w:rsidP="005D184E">
                              <w:pPr>
                                <w:jc w:val="center"/>
                                <w:rPr>
                                  <w:rFonts w:ascii="Times New Roman" w:hAnsi="Times New Roman" w:cs="Times New Roman"/>
                                </w:rPr>
                              </w:pPr>
                              <w:r w:rsidRPr="008600CC">
                                <w:rPr>
                                  <w:rFonts w:ascii="Times New Roman" w:hAnsi="Times New Roman" w:cs="Times New Roman"/>
                                </w:rPr>
                                <w:t>Bụi</w:t>
                              </w:r>
                            </w:p>
                            <w:p w:rsidR="00942FAD" w:rsidRPr="008600CC" w:rsidRDefault="00942FAD" w:rsidP="005D184E">
                              <w:pPr>
                                <w:jc w:val="center"/>
                                <w:rPr>
                                  <w:rFonts w:ascii="Times New Roman" w:hAnsi="Times New Roman" w:cs="Times New Roman"/>
                                </w:rPr>
                              </w:pPr>
                            </w:p>
                          </w:txbxContent>
                        </wps:txbx>
                        <wps:bodyPr rot="0" vert="horz" wrap="square" lIns="91440" tIns="45720" rIns="91440" bIns="45720" anchor="t" anchorCtr="0" upright="1">
                          <a:noAutofit/>
                        </wps:bodyPr>
                      </wps:wsp>
                      <wps:wsp>
                        <wps:cNvPr id="114" name="Line 73"/>
                        <wps:cNvCnPr>
                          <a:cxnSpLocks noChangeShapeType="1"/>
                        </wps:cNvCnPr>
                        <wps:spPr bwMode="auto">
                          <a:xfrm>
                            <a:off x="5629" y="11970"/>
                            <a:ext cx="43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Text Box 74"/>
                        <wps:cNvSpPr txBox="1">
                          <a:spLocks noChangeArrowheads="1"/>
                        </wps:cNvSpPr>
                        <wps:spPr bwMode="auto">
                          <a:xfrm>
                            <a:off x="8601" y="4036"/>
                            <a:ext cx="1470" cy="711"/>
                          </a:xfrm>
                          <a:prstGeom prst="rect">
                            <a:avLst/>
                          </a:prstGeom>
                          <a:solidFill>
                            <a:srgbClr val="FFFFFF"/>
                          </a:solidFill>
                          <a:ln w="9525">
                            <a:solidFill>
                              <a:srgbClr val="000000"/>
                            </a:solidFill>
                            <a:prstDash val="dash"/>
                            <a:miter lim="800000"/>
                            <a:headEnd/>
                            <a:tailEnd/>
                          </a:ln>
                        </wps:spPr>
                        <wps:txbx>
                          <w:txbxContent>
                            <w:p w:rsidR="00942FAD" w:rsidRPr="008600CC" w:rsidRDefault="00942FAD" w:rsidP="005D184E">
                              <w:pPr>
                                <w:rPr>
                                  <w:rFonts w:ascii="Times New Roman" w:hAnsi="Times New Roman" w:cs="Times New Roman"/>
                                </w:rPr>
                              </w:pPr>
                              <w:r w:rsidRPr="008600CC">
                                <w:rPr>
                                  <w:rFonts w:ascii="Times New Roman" w:hAnsi="Times New Roman" w:cs="Times New Roman"/>
                                </w:rPr>
                                <w:t>Lắng cát</w:t>
                              </w:r>
                            </w:p>
                          </w:txbxContent>
                        </wps:txbx>
                        <wps:bodyPr rot="0" vert="horz" wrap="square" lIns="91440" tIns="45720" rIns="91440" bIns="45720" anchor="t" anchorCtr="0" upright="1">
                          <a:noAutofit/>
                        </wps:bodyPr>
                      </wps:wsp>
                      <wps:wsp>
                        <wps:cNvPr id="116" name="Line 75"/>
                        <wps:cNvCnPr>
                          <a:cxnSpLocks noChangeShapeType="1"/>
                        </wps:cNvCnPr>
                        <wps:spPr bwMode="auto">
                          <a:xfrm>
                            <a:off x="9289" y="4738"/>
                            <a:ext cx="0" cy="3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Text Box 76"/>
                        <wps:cNvSpPr txBox="1">
                          <a:spLocks noChangeArrowheads="1"/>
                        </wps:cNvSpPr>
                        <wps:spPr bwMode="auto">
                          <a:xfrm>
                            <a:off x="1952" y="2139"/>
                            <a:ext cx="1507"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FAD" w:rsidRPr="008600CC" w:rsidRDefault="00942FAD" w:rsidP="005D184E">
                              <w:pPr>
                                <w:rPr>
                                  <w:rFonts w:ascii="Times New Roman" w:hAnsi="Times New Roman" w:cs="Times New Roman"/>
                                </w:rPr>
                              </w:pPr>
                              <w:r w:rsidRPr="008600CC">
                                <w:rPr>
                                  <w:rFonts w:ascii="Times New Roman" w:hAnsi="Times New Roman" w:cs="Times New Roman"/>
                                </w:rPr>
                                <w:t>Xe xúc</w:t>
                              </w:r>
                            </w:p>
                            <w:p w:rsidR="00942FAD" w:rsidRPr="008600CC" w:rsidRDefault="00942FAD" w:rsidP="005D184E">
                              <w:pPr>
                                <w:jc w:val="center"/>
                                <w:rPr>
                                  <w:rFonts w:ascii="Times New Roman" w:hAnsi="Times New Roman" w:cs="Times New Roman"/>
                                </w:rPr>
                              </w:pPr>
                            </w:p>
                          </w:txbxContent>
                        </wps:txbx>
                        <wps:bodyPr rot="0" vert="horz" wrap="square" lIns="91440" tIns="45720" rIns="91440" bIns="45720" anchor="t" anchorCtr="0" upright="1">
                          <a:noAutofit/>
                        </wps:bodyPr>
                      </wps:wsp>
                      <wps:wsp>
                        <wps:cNvPr id="118" name="Text Box 77"/>
                        <wps:cNvSpPr txBox="1">
                          <a:spLocks noChangeArrowheads="1"/>
                        </wps:cNvSpPr>
                        <wps:spPr bwMode="auto">
                          <a:xfrm>
                            <a:off x="1952" y="2952"/>
                            <a:ext cx="1507"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FAD" w:rsidRPr="008600CC" w:rsidRDefault="00942FAD" w:rsidP="005D184E">
                              <w:pPr>
                                <w:rPr>
                                  <w:rFonts w:ascii="Times New Roman" w:hAnsi="Times New Roman" w:cs="Times New Roman"/>
                                </w:rPr>
                              </w:pPr>
                              <w:r w:rsidRPr="008600CC">
                                <w:rPr>
                                  <w:rFonts w:ascii="Times New Roman" w:hAnsi="Times New Roman" w:cs="Times New Roman"/>
                                </w:rPr>
                                <w:t>Băng tải 1</w:t>
                              </w:r>
                            </w:p>
                            <w:p w:rsidR="00942FAD" w:rsidRPr="008600CC" w:rsidRDefault="00942FAD" w:rsidP="005D184E">
                              <w:pPr>
                                <w:jc w:val="center"/>
                                <w:rPr>
                                  <w:rFonts w:ascii="Times New Roman" w:hAnsi="Times New Roman" w:cs="Times New Roman"/>
                                </w:rPr>
                              </w:pPr>
                            </w:p>
                          </w:txbxContent>
                        </wps:txbx>
                        <wps:bodyPr rot="0" vert="horz" wrap="square" lIns="91440" tIns="45720" rIns="91440" bIns="45720" anchor="t" anchorCtr="0" upright="1">
                          <a:noAutofit/>
                        </wps:bodyPr>
                      </wps:wsp>
                      <wps:wsp>
                        <wps:cNvPr id="119" name="Text Box 78"/>
                        <wps:cNvSpPr txBox="1">
                          <a:spLocks noChangeArrowheads="1"/>
                        </wps:cNvSpPr>
                        <wps:spPr bwMode="auto">
                          <a:xfrm>
                            <a:off x="1952" y="3744"/>
                            <a:ext cx="1507"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FAD" w:rsidRPr="008600CC" w:rsidRDefault="00942FAD" w:rsidP="005D184E">
                              <w:pPr>
                                <w:rPr>
                                  <w:rFonts w:ascii="Times New Roman" w:hAnsi="Times New Roman" w:cs="Times New Roman"/>
                                </w:rPr>
                              </w:pPr>
                              <w:r w:rsidRPr="008600CC">
                                <w:rPr>
                                  <w:rFonts w:ascii="Times New Roman" w:hAnsi="Times New Roman" w:cs="Times New Roman"/>
                                </w:rPr>
                                <w:t>Rơi tự do</w:t>
                              </w:r>
                            </w:p>
                            <w:p w:rsidR="00942FAD" w:rsidRPr="008600CC" w:rsidRDefault="00942FAD" w:rsidP="005D184E">
                              <w:pPr>
                                <w:jc w:val="center"/>
                                <w:rPr>
                                  <w:rFonts w:ascii="Times New Roman" w:hAnsi="Times New Roman" w:cs="Times New Roman"/>
                                </w:rPr>
                              </w:pPr>
                            </w:p>
                          </w:txbxContent>
                        </wps:txbx>
                        <wps:bodyPr rot="0" vert="horz" wrap="square" lIns="91440" tIns="45720" rIns="91440" bIns="45720" anchor="t" anchorCtr="0" upright="1">
                          <a:noAutofit/>
                        </wps:bodyPr>
                      </wps:wsp>
                      <wps:wsp>
                        <wps:cNvPr id="120" name="Text Box 79"/>
                        <wps:cNvSpPr txBox="1">
                          <a:spLocks noChangeArrowheads="1"/>
                        </wps:cNvSpPr>
                        <wps:spPr bwMode="auto">
                          <a:xfrm>
                            <a:off x="1952" y="4556"/>
                            <a:ext cx="1507"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FAD" w:rsidRPr="008600CC" w:rsidRDefault="00942FAD" w:rsidP="005D184E">
                              <w:pPr>
                                <w:rPr>
                                  <w:rFonts w:ascii="Times New Roman" w:hAnsi="Times New Roman" w:cs="Times New Roman"/>
                                </w:rPr>
                              </w:pPr>
                              <w:r w:rsidRPr="008600CC">
                                <w:rPr>
                                  <w:rFonts w:ascii="Times New Roman" w:hAnsi="Times New Roman" w:cs="Times New Roman"/>
                                </w:rPr>
                                <w:t>Băng tải 2</w:t>
                              </w:r>
                            </w:p>
                            <w:p w:rsidR="00942FAD" w:rsidRPr="008600CC" w:rsidRDefault="00942FAD" w:rsidP="005D184E">
                              <w:pPr>
                                <w:jc w:val="center"/>
                                <w:rPr>
                                  <w:rFonts w:ascii="Times New Roman" w:hAnsi="Times New Roman" w:cs="Times New Roman"/>
                                </w:rPr>
                              </w:pPr>
                            </w:p>
                          </w:txbxContent>
                        </wps:txbx>
                        <wps:bodyPr rot="0" vert="horz" wrap="square" lIns="91440" tIns="45720" rIns="91440" bIns="45720" anchor="t" anchorCtr="0" upright="1">
                          <a:noAutofit/>
                        </wps:bodyPr>
                      </wps:wsp>
                      <wps:wsp>
                        <wps:cNvPr id="121" name="Text Box 80"/>
                        <wps:cNvSpPr txBox="1">
                          <a:spLocks noChangeArrowheads="1"/>
                        </wps:cNvSpPr>
                        <wps:spPr bwMode="auto">
                          <a:xfrm>
                            <a:off x="1952" y="5297"/>
                            <a:ext cx="1507"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FAD" w:rsidRPr="008600CC" w:rsidRDefault="00942FAD" w:rsidP="005D184E">
                              <w:pPr>
                                <w:rPr>
                                  <w:rFonts w:ascii="Times New Roman" w:hAnsi="Times New Roman" w:cs="Times New Roman"/>
                                </w:rPr>
                              </w:pPr>
                              <w:r w:rsidRPr="008600CC">
                                <w:rPr>
                                  <w:rFonts w:ascii="Times New Roman" w:hAnsi="Times New Roman" w:cs="Times New Roman"/>
                                </w:rPr>
                                <w:t>Rơi tự do</w:t>
                              </w:r>
                            </w:p>
                            <w:p w:rsidR="00942FAD" w:rsidRPr="008600CC" w:rsidRDefault="00942FAD" w:rsidP="005D184E">
                              <w:pPr>
                                <w:jc w:val="center"/>
                                <w:rPr>
                                  <w:rFonts w:ascii="Times New Roman" w:hAnsi="Times New Roman" w:cs="Times New Roman"/>
                                </w:rPr>
                              </w:pPr>
                            </w:p>
                          </w:txbxContent>
                        </wps:txbx>
                        <wps:bodyPr rot="0" vert="horz" wrap="square" lIns="91440" tIns="45720" rIns="91440" bIns="45720" anchor="t" anchorCtr="0" upright="1">
                          <a:noAutofit/>
                        </wps:bodyPr>
                      </wps:wsp>
                      <wps:wsp>
                        <wps:cNvPr id="122" name="Text Box 81"/>
                        <wps:cNvSpPr txBox="1">
                          <a:spLocks noChangeArrowheads="1"/>
                        </wps:cNvSpPr>
                        <wps:spPr bwMode="auto">
                          <a:xfrm>
                            <a:off x="1993" y="6110"/>
                            <a:ext cx="1506"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FAD" w:rsidRPr="008600CC" w:rsidRDefault="00942FAD" w:rsidP="005D184E">
                              <w:pPr>
                                <w:rPr>
                                  <w:rFonts w:ascii="Times New Roman" w:hAnsi="Times New Roman" w:cs="Times New Roman"/>
                                </w:rPr>
                              </w:pPr>
                              <w:r w:rsidRPr="008600CC">
                                <w:rPr>
                                  <w:rFonts w:ascii="Times New Roman" w:hAnsi="Times New Roman" w:cs="Times New Roman"/>
                                </w:rPr>
                                <w:t>Bơm</w:t>
                              </w:r>
                            </w:p>
                            <w:p w:rsidR="00942FAD" w:rsidRPr="008600CC" w:rsidRDefault="00942FAD" w:rsidP="005D184E">
                              <w:pPr>
                                <w:jc w:val="center"/>
                                <w:rPr>
                                  <w:rFonts w:ascii="Times New Roman" w:hAnsi="Times New Roman" w:cs="Times New Roman"/>
                                </w:rPr>
                              </w:pPr>
                            </w:p>
                          </w:txbxContent>
                        </wps:txbx>
                        <wps:bodyPr rot="0" vert="horz" wrap="square" lIns="91440" tIns="45720" rIns="91440" bIns="45720" anchor="t" anchorCtr="0" upright="1">
                          <a:noAutofit/>
                        </wps:bodyPr>
                      </wps:wsp>
                      <wps:wsp>
                        <wps:cNvPr id="123" name="Text Box 82"/>
                        <wps:cNvSpPr txBox="1">
                          <a:spLocks noChangeArrowheads="1"/>
                        </wps:cNvSpPr>
                        <wps:spPr bwMode="auto">
                          <a:xfrm>
                            <a:off x="1993" y="6901"/>
                            <a:ext cx="1506"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FAD" w:rsidRPr="008600CC" w:rsidRDefault="00942FAD" w:rsidP="005D184E">
                              <w:pPr>
                                <w:rPr>
                                  <w:rFonts w:ascii="Times New Roman" w:hAnsi="Times New Roman" w:cs="Times New Roman"/>
                                </w:rPr>
                              </w:pPr>
                              <w:r w:rsidRPr="008600CC">
                                <w:rPr>
                                  <w:rFonts w:ascii="Times New Roman" w:hAnsi="Times New Roman" w:cs="Times New Roman"/>
                                </w:rPr>
                                <w:t>Bơm</w:t>
                              </w:r>
                            </w:p>
                            <w:p w:rsidR="00942FAD" w:rsidRPr="008600CC" w:rsidRDefault="00942FAD" w:rsidP="005D184E">
                              <w:pPr>
                                <w:rPr>
                                  <w:rFonts w:ascii="Times New Roman" w:hAnsi="Times New Roman" w:cs="Times New Roman"/>
                                </w:rPr>
                              </w:pPr>
                            </w:p>
                          </w:txbxContent>
                        </wps:txbx>
                        <wps:bodyPr rot="0" vert="horz" wrap="square" lIns="91440" tIns="45720" rIns="91440" bIns="45720" anchor="t" anchorCtr="0" upright="1">
                          <a:noAutofit/>
                        </wps:bodyPr>
                      </wps:wsp>
                      <wps:wsp>
                        <wps:cNvPr id="124" name="Text Box 83"/>
                        <wps:cNvSpPr txBox="1">
                          <a:spLocks noChangeArrowheads="1"/>
                        </wps:cNvSpPr>
                        <wps:spPr bwMode="auto">
                          <a:xfrm>
                            <a:off x="1993" y="10141"/>
                            <a:ext cx="1506"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FAD" w:rsidRPr="008600CC" w:rsidRDefault="00942FAD" w:rsidP="005D184E">
                              <w:pPr>
                                <w:rPr>
                                  <w:rFonts w:ascii="Times New Roman" w:hAnsi="Times New Roman" w:cs="Times New Roman"/>
                                </w:rPr>
                              </w:pPr>
                              <w:r w:rsidRPr="008600CC">
                                <w:rPr>
                                  <w:rFonts w:ascii="Times New Roman" w:hAnsi="Times New Roman" w:cs="Times New Roman"/>
                                </w:rPr>
                                <w:t>Vít tải xoắn</w:t>
                              </w:r>
                            </w:p>
                            <w:p w:rsidR="00942FAD" w:rsidRPr="008600CC" w:rsidRDefault="00942FAD" w:rsidP="005D184E">
                              <w:pPr>
                                <w:jc w:val="center"/>
                                <w:rPr>
                                  <w:rFonts w:ascii="Times New Roman" w:hAnsi="Times New Roman" w:cs="Times New Roman"/>
                                </w:rPr>
                              </w:pPr>
                            </w:p>
                          </w:txbxContent>
                        </wps:txbx>
                        <wps:bodyPr rot="0" vert="horz" wrap="square" lIns="91440" tIns="45720" rIns="91440" bIns="45720" anchor="t" anchorCtr="0" upright="1">
                          <a:noAutofit/>
                        </wps:bodyPr>
                      </wps:wsp>
                      <wps:wsp>
                        <wps:cNvPr id="125" name="AutoShape 84"/>
                        <wps:cNvCnPr>
                          <a:cxnSpLocks noChangeShapeType="1"/>
                        </wps:cNvCnPr>
                        <wps:spPr bwMode="auto">
                          <a:xfrm flipH="1" flipV="1">
                            <a:off x="5189" y="8075"/>
                            <a:ext cx="996" cy="4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339739" id="Group 18" o:spid="_x0000_s1026" style="position:absolute;left:0;text-align:left;margin-left:7.9pt;margin-top:9.05pt;width:486.4pt;height:545.6pt;z-index:251677696" coordorigin="1952,2054" coordsize="9728,10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K9hw8AAP70AAAOAAAAZHJzL2Uyb0RvYy54bWzsXV1zm0gWfd+q/Q+U3h3RfKOKMpX4I7tV&#10;mdlUTXbfsYQkahBoAVvKbM1/39vdcGk+5Fix3Rpnrh8SJCQEzeH0uffc7n7702GbGvdxUSZ5Np+w&#10;N+bEiLNFvkyy9Xzy7y83F8HEKKsoW0ZpnsXzyde4nPz07u9/e7vfzWIr3+TpMi4MOEhWzva7+WRT&#10;VbvZdFouNvE2Kt/kuziDnau82EYVvCzW02UR7eHo23RqmaY33efFclfki7gs4d0ruXPyThx/tYoX&#10;1b9WqzKujHQ+gXOrxL+F+PeW/zt99zaarYtot0kW9WlE33EW2yjJ4EfxUFdRFRl3RTI41DZZFHmZ&#10;r6o3i3w7zVerZBGLa4CrYWbvaj4W+d1OXMt6tl/vsJmgaXvt9N2HXfxy/7kwkiXcO7hTWbSFeyR+&#10;1oDX0Dj73XoGn/lY7H7dfS7kFcLmp3zxWwm7p/39/PVafti43f+cL+F40V2Vi8Y5rIotPwRctnEQ&#10;9+Ar3oP4UBkLeNNjvm8FcKsWsM8LrZBZ9V1abOBW8u+x0LUmBuy2TNeRd3Cxua6/H8K35ZeZCd/l&#10;u6fRTP6yONv67PilAeTKtlXLp7Xqr5toF4ubVfIWq1vVCptWfQ+tID5j2LJhxccuM9mqi0NWt6qR&#10;5ZebKFvH4sNfvu6gBZm4DH7CcGT5Ff6ihFvyzVZmpuU4orlcKwhlczWNbQWubCvRxNhO0WxXlNXH&#10;ON8afGM+KasiStab6jLPMnik8oKJ+xndfyor2cDNF/jtzfKbJE3h/WiWZsZ+PoH75YovlHmaLPlO&#10;vq8s1reXaWHcR/zZFH/13ep8DJ6BbCkOtomj5XW9XUVJCttGJdqnKhJosTSe8F/bxsuJkcZAR3xL&#10;nl6a8V+Ey4YTrrfk4/m/0Ayvg+vAuXAs7/rCMa+uLt7fXDoX3g3z3Sv76vLyiv3BT545s02yXMYZ&#10;P/+GKpjzONDUpCUfciQLbKhp9+gCsnCyzf/ipAG88o5L5N7my6+fC351NY41AdqxG0B/4Sj6kB8M&#10;8QzW4OQsYVQHeJujVtxmSRYI6/dFke/5rYTnrYNrSTDNVT4C1y5/uIAGnMCraaDBNWMuk8AOgi4F&#10;DKBdAJ4fAnMHix3I3oi/Mcg+A+q3SQX9Ypps55MAH41oNvIItADvIaQ63B5gJ29QCRajyGX/B/01&#10;bGzy4nd4YKDvgwf8v3dRAY9P+s8MbkvIHId3luKF4/rAwEah7rlV90TZAg41n1QTQ25eVrKDvdsV&#10;nDQaIGQ5p8BVIhijPSv9CPYaBLeU7PLbWEP45SnZsV3oozhyQ0s8AoKaRPdXd3xWIDqJczLyjR96&#10;jjcGb2Jk2Y30nrezMbI/xLO4bxrxHEomDkK7pzBqPNtug6RGAzaC4UUVBo8iYtQY1UH2NyA9VB1C&#10;cP5zwRnjEBQYvsLO+gSGbZuA3k6Y0egLiytpEaFA71hT5BFg/9j6QkaOze0hmaFEfg5GfojjOqIW&#10;Udw5cBx4Aqyt2iAcgzjmOlngWEQKrTAluSxaxQUSlHkhxLHo42t1cQYc257bUxmEYxXHmF8iPlb4&#10;mGcEejhmIu11PiA7jt8L/1Qgi97ieAT4FxAWmFgiIKtAhuR3H8gCRucDsmvJTPu4siAgY3qJgKwC&#10;eZhKljA6A5B5vhNCPc+0RKJiHMgU6mFeiYCsAhn8tT4jowgDx06nRm6AHLAHgEyMjCklArIKZLCD&#10;+0BGEaYVyFbog00DjOx7shChZWTbDOusMiXfwB2k5NtI2QXYDQMgowjTCmTMIgfOoPpCySITI2NS&#10;iRhZZWQ09zD7Jjv2M2jk2g4JbVOIm5aR1awFaeQ2q0RIVpE89PUYqrDzUDIzGalkXhrXq2RAR4Rh&#10;XomgrEJ5aO011bLn8vag2NWu62TJpBaFsbKeq4UyuXtj9cne0N1jqMQ0s3KdugBODh/IXZDAYJhb&#10;IlZWWNkbGnxy6MD5pDKzXJOs6ocEBmaXCMoqlIcWnywU1g5lN+CPFRXBiaEYD0plTC8RklUkDz0+&#10;C5WYVn2BSLZdSC1Duf+PlL/g1dRXUbmRg6mWsCWv8JmGkcgyTzL/RhX00PyzUKCdB+HOcKAfppoD&#10;Ke9fXV2RFoRjPoo4XOXwoStooW7Ti/DQlCN/qU6Dj619IHFHtuAoVw9tQRiZ3A7901eo4SKSf8BC&#10;DS1cjVkq4mqVq4d+oaxo0x45ejZ4K7KCoz8oUPULX6fxrQPhbfKKEK4ifOgjWqjbtKoRqEwCZQS5&#10;kWFpB6Sw4UHkU5g4MNQbOphXp7efM3Jsc1eEZBXJQxsR5q45jxqB+QY4koe1HSwMYZdE8uu0XrRw&#10;Nea0COEKwv2huwhztpwD4YHN55Qaz2M7AaRwXjPCn5WrMXdFSFaRPDQXZb2Fdl0dOHw6HkCyy2CI&#10;OTxLbR6bwfwbEsm2Q6qjzVGdiGRoXjn1EWzIaY9gQ055BBuvbbojf+gl2ljWpVUvI3KH2TvmcJuR&#10;OLieiABzUici98eeuMsfeok26q4zIXmQvQugZpICv2ZGDbIMx9LQ/tAytFF26QVyUE+l6nv9ORQt&#10;G4x6iWR5cn/tFAammIiSVVk8tAbt81iDoQNODpfF3gglg2yjXFytLTDDREBWgTx0Bm1UYXop2TPr&#10;rHLgiDNQ4jslF0fxXZtJIiSrSB46gDbKsPMgGcZy98amvP6s8nPm3NpMEiFZRTI6fe1EzTbqMICy&#10;jpmaa4vPcuVYuJaMa01xppltae78ZpGBVzR3vo+GnwJo1GN6AW3bMj9KgObLQtBiEN9YimZ8dRPu&#10;qcn5YhRAqwafRoZ2BmO5kaGFjD6evqDVTWh1k3q5ngBtvhbQMCy1daw1ALpJZLi+KcTOCEMToGm5&#10;nv5iYUcYGt0/BdCq/acR0J4DRXEdwxoZWgSoxNC0/pSylt8RQKMJqABadQE1Atq3PGHbjDA0AZoY&#10;+pEMjWagAmjVDdQI6MAkhqYVAh+9PukRhkZPUAG0agpqBPQw80ySg5a8PLrg7hFAozeoAFo1BzUC&#10;mjFbxqOkOShv94glpI8gGj1CBdGqSagT0aYL9VAUFjaF3GLVcOLoUzl6xCt0NHuFTeKOWcyluJAW&#10;2i7zVfXm+zl6xCyUozrqIScvz9EWzCoqB015UCbaoWjL4vPz86I6kR2n1B2l7r6ZuuPLNvTdQjmE&#10;ST+ibdcUxnsrownRE1IdJ6qOcMQuhPUyddqFyNGO5fREByGaEB2fiugRvxBWztSLaL7kLB/gasKy&#10;8n3VAclFUh3BdeCQv/I4f4UPie6rDqlmNaqOBtG+R4gmg+WJBks44hjKhIN+RHtev4wUVAdxtBle&#10;E0dPLZM9kqNHLENXr2UIKxhDRwGqw7eHq8tTriMkROfF8gREj3iGrl7PELLQUkcz05M/3Ul2EEkT&#10;pE+D9IhpCOts6gwNXRfW0OQkbVkggrqhIZ/nhiJDUh0ncPSIZ+jq9QwR0HYoJ2VSKJoATaJjfxpD&#10;j1iGcvpZbYEhAtrxBwYLAZoAfRqgGV9yeJC80zvA0PVgogkRGJqDtdz4jGSkOUhzPF5zwJLDQ0TL&#10;2TG0cbRnOpBB5KmOQM43TaKDakm/u06J8SV5+hwNs3m+eFxorNJk94/5BB4ovvUfvsWLKGEku3EA&#10;97DhbY8npHuxIvE2JT9OktbMHLERPQ3jDh+L8tCVCXOVywnlhPITUT5iLcoxrtrUCfJ24LPecHHX&#10;g4wN6W3S26fo7RFrUU51+7KIbnlb0SQ+jEcUyjs0+6O4hFrh2K4LU6mimiqqv1lRDc7eiPbWYDO2&#10;6B7V3n4IxhCPMENXDlloVYmH86NLVU44J5w/Aucj3qOnwXtsca6wOCoUz4FlszqRpe3AWnRCotjf&#10;mjSdZh2jWcfqWccYWCXDFIpeJzJoqkUcxxHJm5ayHSgAJ9lNBX0nlD+JgYODpKDeqU4R0WPFIpQa&#10;odTIaakRNmJFymr+lw0kFeERMD7gjBs3Jkwl3BEegHHiaCq6PqVElfFIrM/RsGLnixs3CqJDq7Ei&#10;oUaVEF3xpqHpqPPt9Lumo2ZsxIr0NViRCqKDZvkWPwj7iIZ1HkhHk44+RUcztB2/cF74kB8MKKNr&#10;KfrXHcSQ1QHeb+zvcvcpX/xWGll+uYmydfy+KPL9Jo6WJf8EfHNa6xX+1Xdv+YuSH+R2/3O+jOeT&#10;6K7KhY9+WBVbBdhYNQLzrIci9dJGiLCcS1197cgC2uNZvSJeVOLw0T0MBOSnE834Ct0f41z8Wpmn&#10;yfImSVP+06W6zMWN+BNXAHvUj6WZsee5RlgBTHxL3dc5hCn+xg6hY5HwdtlVWuZFWeaFMTQdPyVZ&#10;bEBRXYvvl5/kBrN5jIVS/bS4dmC5mccwdgrn/RCos2axkmj2DFgt8rtsCU0UzfhjfV1vV1GSwrZR&#10;fd3BU1wVCTz8aTzhT8Y2Xk6MNM7klnzm0owfADiFhuM+cTguY2gxthytDl7Ux9EgPmSA6Jhyza8W&#10;ygwKsiWWfbmSEVE07/ZkB1gd6gVr2/WEiaI7FI0+o6RoDRYjp6e6lC+06mFfjm/3Zm2qMW1L5j6O&#10;aWLo1Dhs06ycRcyZTzZVtZtNp+ViE2+j8s02WRQDFlwW0T7J1rLWYhslmejhsCt7RetuMSgkqjMd&#10;LUOr7qE+hmagUkUKz2J2L4UHBkytNp4sovEmcb3BHyR8A56QP2fP3xH0HdF+TPcfBaDs9Op5VJnl&#10;mB+s8OLGC/wL58ZxL0DlBRcmCz+EENKEztXNHxzYzJltkuUyzgTBPflReXJAcuL6kp3TF0EVSLvm&#10;fyHxRNg31uWh3KYur9PloSfbcoZqyZ6DMzh5COHPcwELHvITZ5yUKyDOkFGiiAGfwBkY3hBndDgD&#10;B+C2nKGa3mfgDNsHh4U4A/Ur6Yxu7lSfzsCYkThD5QwL6wpazlBHOJ+BMxxXzuuiZI8UnSEI7Xik&#10;/a0EP4YiTSSCb1BsQrGJ8KPadBwG6cQZHc7Ayg3kDFiKGXp5xdrT4wpiPsO1+kvHUWxymo9Jscnz&#10;xCYYpBNndDgDa2NazlBLY3TqDD4nM5QxwlggwVodnQFOAx8GRznQx9Q+EGc8D2dgkE6c0eGMYfVR&#10;cJ7qI6gwqjkjBIu7n89AzqDY5PYyLYz7KJ1PyDfBaq/RSpmn5kAxSCfO6HAGVnO1OgMtpsUv92fQ&#10;GTDpVn9MGwQnRBonFFmS0HgWoSFnfeBROpFGhzSwhK5dkDZAkwlY44XqQNvx3aPzGLisLjwKzP4c&#10;YiHUQMtABcpXRVcyawqmm3Jmg2/MJzTQW6mu4G7tn7IQCcoj1rP9eidqJtZFtNski6uoitTXsL3f&#10;zWIr3+TpMi7e/R8AAP//AwBQSwMEFAAGAAgAAAAhAOhdxyvgAAAACgEAAA8AAABkcnMvZG93bnJl&#10;di54bWxMj0FrwzAMhe+D/QejwW6r45WWNItTStl2KoO1g7GbGqtJaGyH2E3Sfz/ttJ7E0xNP38vX&#10;k23FQH1ovNOgZgkIcqU3jas0fB3enlIQIaIz2HpHGq4UYF3c3+WYGT+6Txr2sRIc4kKGGuoYu0zK&#10;UNZkMcx8R469k+8tRpZ9JU2PI4fbVj4nyVJabBx/qLGjbU3leX+xGt5HHDdz9Trszqft9eew+Pje&#10;KdL68WHavICINMX/Y/jDZ3QomOnoL84E0bJeMHnkmSoQ7K/SdAniyAuVrOYgi1zeVih+AQAA//8D&#10;AFBLAQItABQABgAIAAAAIQC2gziS/gAAAOEBAAATAAAAAAAAAAAAAAAAAAAAAABbQ29udGVudF9U&#10;eXBlc10ueG1sUEsBAi0AFAAGAAgAAAAhADj9If/WAAAAlAEAAAsAAAAAAAAAAAAAAAAALwEAAF9y&#10;ZWxzLy5yZWxzUEsBAi0AFAAGAAgAAAAhAL7pwr2HDwAA/vQAAA4AAAAAAAAAAAAAAAAALgIAAGRy&#10;cy9lMm9Eb2MueG1sUEsBAi0AFAAGAAgAAAAhAOhdxyvgAAAACgEAAA8AAAAAAAAAAAAAAAAA4REA&#10;AGRycy9kb3ducmV2LnhtbFBLBQYAAAAABAAEAPMAAADuEgAAAAA=&#10;">
                <v:shapetype id="_x0000_t32" coordsize="21600,21600" o:spt="32" o:oned="t" path="m,l21600,21600e" filled="f">
                  <v:path arrowok="t" fillok="f" o:connecttype="none"/>
                  <o:lock v:ext="edit" shapetype="t"/>
                </v:shapetype>
                <v:shape id="AutoShape 3" o:spid="_x0000_s1027" type="#_x0000_t32" style="position:absolute;left:10244;top:5289;width:2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4tZxQAAANsAAAAPAAAAZHJzL2Rvd25yZXYueG1sRI9Ba8JA&#10;FITvhf6H5RW81U08iEldgxRaiuKhWkK9PbLPJJh9G3ZXjf76riD0OMzMN8y8GEwnzuR8a1lBOk5A&#10;EFdWt1wr+Nl9vM5A+ICssbNMCq7koVg8P80x1/bC33TehlpECPscFTQh9LmUvmrIoB/bnjh6B+sM&#10;hihdLbXDS4SbTk6SZCoNthwXGuzpvaHquD0ZBb/r7FReyw2tyjRb7dEZf9t9KjV6GZZvIAIN4T/8&#10;aH9pBZMM7l/iD5CLPwAAAP//AwBQSwECLQAUAAYACAAAACEA2+H2y+4AAACFAQAAEwAAAAAAAAAA&#10;AAAAAAAAAAAAW0NvbnRlbnRfVHlwZXNdLnhtbFBLAQItABQABgAIAAAAIQBa9CxbvwAAABUBAAAL&#10;AAAAAAAAAAAAAAAAAB8BAABfcmVscy8ucmVsc1BLAQItABQABgAIAAAAIQCAV4tZxQAAANsAAAAP&#10;AAAAAAAAAAAAAAAAAAcCAABkcnMvZG93bnJldi54bWxQSwUGAAAAAAMAAwC3AAAA+QIAAAAA&#10;">
                  <v:stroke endarrow="block"/>
                </v:shape>
                <v:shapetype id="_x0000_t202" coordsize="21600,21600" o:spt="202" path="m,l,21600r21600,l21600,xe">
                  <v:stroke joinstyle="miter"/>
                  <v:path gradientshapeok="t" o:connecttype="rect"/>
                </v:shapetype>
                <v:shape id="Text Box 4" o:spid="_x0000_s1028" type="#_x0000_t202" style="position:absolute;left:10529;top:4864;width:1151;height: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rsidR="00942FAD" w:rsidRPr="008600CC" w:rsidRDefault="00942FAD" w:rsidP="005D184E">
                        <w:pPr>
                          <w:jc w:val="center"/>
                          <w:rPr>
                            <w:rFonts w:ascii="Times New Roman" w:hAnsi="Times New Roman" w:cs="Times New Roman"/>
                          </w:rPr>
                        </w:pPr>
                        <w:r w:rsidRPr="008600CC">
                          <w:rPr>
                            <w:rFonts w:ascii="Times New Roman" w:hAnsi="Times New Roman" w:cs="Times New Roman"/>
                          </w:rPr>
                          <w:t>Sông Hiếu</w:t>
                        </w:r>
                      </w:p>
                    </w:txbxContent>
                  </v:textbox>
                </v:shape>
                <v:shape id="AutoShape 5" o:spid="_x0000_s1029" type="#_x0000_t32" style="position:absolute;left:4358;top:4921;width:0;height:2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AXWxAAAANsAAAAPAAAAZHJzL2Rvd25yZXYueG1sRI9Ba8JA&#10;FITvgv9heYIXqZtKm0p0E1QQiqUHtZfeHtlnEs2+TbNrjP/eLRR6HGbmG2aZ9aYWHbWusqzgeRqB&#10;IM6trrhQ8HXcPs1BOI+ssbZMCu7kIEuHgyUm2t54T93BFyJA2CWooPS+SaR0eUkG3dQ2xME72dag&#10;D7ItpG7xFuCmlrMoiqXBisNCiQ1tSsovh6tR8PltYuwmVt+rn3O/c/y2fnUfSo1H/WoBwlPv/8N/&#10;7Xet4CWG3y/hB8j0AQAA//8DAFBLAQItABQABgAIAAAAIQDb4fbL7gAAAIUBAAATAAAAAAAAAAAA&#10;AAAAAAAAAABbQ29udGVudF9UeXBlc10ueG1sUEsBAi0AFAAGAAgAAAAhAFr0LFu/AAAAFQEAAAsA&#10;AAAAAAAAAAAAAAAAHwEAAF9yZWxzLy5yZWxzUEsBAi0AFAAGAAgAAAAhALM4BdbEAAAA2wAAAA8A&#10;AAAAAAAAAAAAAAAABwIAAGRycy9kb3ducmV2LnhtbFBLBQYAAAAAAwADALcAAAD4AgAAAAA=&#10;" strokecolor="#f79646">
                  <v:stroke endarrow="block"/>
                </v:shape>
                <v:shape id="AutoShape 6" o:spid="_x0000_s1030" type="#_x0000_t32" style="position:absolute;left:4399;top:8939;width:0;height:3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i/+xQAAANsAAAAPAAAAZHJzL2Rvd25yZXYueG1sRI9BSwMx&#10;FITvQv9DeIXebLYiVdamxVaE0lPdKuLtsXluVjcv2yTd3f77piB4HGbmG2axGmwjOvKhdqxgNs1A&#10;EJdO11wpeD+83j6CCBFZY+OYFJwpwGo5ullgrl3Pb9QVsRIJwiFHBSbGNpcylIYshqlriZP37bzF&#10;mKSvpPbYJ7ht5F2WzaXFmtOCwZY2hsrf4mQVNN2uP36cfo7mZd8dis3nl1n7VqnJeHh+AhFpiP/h&#10;v/ZWK7h/gOuX9APk8gIAAP//AwBQSwECLQAUAAYACAAAACEA2+H2y+4AAACFAQAAEwAAAAAAAAAA&#10;AAAAAAAAAAAAW0NvbnRlbnRfVHlwZXNdLnhtbFBLAQItABQABgAIAAAAIQBa9CxbvwAAABUBAAAL&#10;AAAAAAAAAAAAAAAAAB8BAABfcmVscy8ucmVsc1BLAQItABQABgAIAAAAIQCNwi/+xQAAANsAAAAP&#10;AAAAAAAAAAAAAAAAAAcCAABkcnMvZG93bnJldi54bWxQSwUGAAAAAAMAAwC3AAAA+QIAAAAA&#10;" strokecolor="black [3213]">
                  <v:stroke endarrow="block"/>
                </v:shape>
                <v:shape id="Text Box 7" o:spid="_x0000_s1031" type="#_x0000_t202" style="position:absolute;left:3300;top:2054;width:2289;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q/NwgAAANsAAAAPAAAAZHJzL2Rvd25yZXYueG1sRE/LagIx&#10;FN0L/kO4QjfSydjKqKNRpNBid62WdnuZ3Hng5GZM0nH6981CcHk4781uMK3oyfnGsoJZkoIgLqxu&#10;uFLwdXp9XILwAVlja5kU/JGH3XY82mCu7ZU/qT+GSsQQ9jkqqEPocil9UZNBn9iOOHKldQZDhK6S&#10;2uE1hptWPqVpJg02HBtq7OilpuJ8/DUKlvND/+Pfnz++i6xsV2G66N8uTqmHybBfgwg0hLv45j5o&#10;BfM4Nn6JP0Bu/wEAAP//AwBQSwECLQAUAAYACAAAACEA2+H2y+4AAACFAQAAEwAAAAAAAAAAAAAA&#10;AAAAAAAAW0NvbnRlbnRfVHlwZXNdLnhtbFBLAQItABQABgAIAAAAIQBa9CxbvwAAABUBAAALAAAA&#10;AAAAAAAAAAAAAB8BAABfcmVscy8ucmVsc1BLAQItABQABgAIAAAAIQCLsq/NwgAAANsAAAAPAAAA&#10;AAAAAAAAAAAAAAcCAABkcnMvZG93bnJldi54bWxQSwUGAAAAAAMAAwC3AAAA9gIAAAAA&#10;">
                  <v:textbox>
                    <w:txbxContent>
                      <w:p w:rsidR="00942FAD" w:rsidRPr="008600CC" w:rsidRDefault="00942FAD" w:rsidP="005D184E">
                        <w:pPr>
                          <w:jc w:val="center"/>
                          <w:rPr>
                            <w:rFonts w:ascii="Times New Roman" w:hAnsi="Times New Roman" w:cs="Times New Roman"/>
                          </w:rPr>
                        </w:pPr>
                        <w:r w:rsidRPr="008600CC">
                          <w:rPr>
                            <w:rFonts w:ascii="Times New Roman" w:hAnsi="Times New Roman" w:cs="Times New Roman"/>
                          </w:rPr>
                          <w:t>CỦ SẮN</w:t>
                        </w:r>
                      </w:p>
                      <w:p w:rsidR="00942FAD" w:rsidRPr="008600CC" w:rsidRDefault="00942FAD" w:rsidP="005D184E">
                        <w:pPr>
                          <w:jc w:val="center"/>
                          <w:rPr>
                            <w:rFonts w:ascii="Times New Roman" w:hAnsi="Times New Roman" w:cs="Times New Roman"/>
                          </w:rPr>
                        </w:pPr>
                      </w:p>
                    </w:txbxContent>
                  </v:textbox>
                </v:shape>
                <v:shape id="Text Box 8" o:spid="_x0000_s1032" type="#_x0000_t202" style="position:absolute;left:3300;top:2867;width:2289;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textbox>
                    <w:txbxContent>
                      <w:p w:rsidR="00942FAD" w:rsidRPr="008600CC" w:rsidRDefault="00942FAD" w:rsidP="005D184E">
                        <w:pPr>
                          <w:jc w:val="center"/>
                          <w:rPr>
                            <w:rFonts w:ascii="Times New Roman" w:hAnsi="Times New Roman" w:cs="Times New Roman"/>
                          </w:rPr>
                        </w:pPr>
                        <w:r w:rsidRPr="008600CC">
                          <w:rPr>
                            <w:rFonts w:ascii="Times New Roman" w:hAnsi="Times New Roman" w:cs="Times New Roman"/>
                          </w:rPr>
                          <w:t>Phểu chứa củ</w:t>
                        </w:r>
                      </w:p>
                      <w:p w:rsidR="00942FAD" w:rsidRPr="008600CC" w:rsidRDefault="00942FAD" w:rsidP="005D184E">
                        <w:pPr>
                          <w:jc w:val="center"/>
                          <w:rPr>
                            <w:rFonts w:ascii="Times New Roman" w:hAnsi="Times New Roman" w:cs="Times New Roman"/>
                          </w:rPr>
                        </w:pPr>
                      </w:p>
                    </w:txbxContent>
                  </v:textbox>
                </v:shape>
                <v:shape id="Text Box 9" o:spid="_x0000_s1033" type="#_x0000_t202" style="position:absolute;left:3300;top:3659;width:2289;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TUWwgAAANsAAAAPAAAAZHJzL2Rvd25yZXYueG1sRE/JasMw&#10;EL0H8g9iAr2ERO6Spa6VUAItyS0b7XWwxgu1Rq6kOO7fV4dAjo+3Z+veNKIj52vLCh6nCQji3Oqa&#10;SwXn08dkCcIHZI2NZVLwRx7Wq+Egw1TbKx+oO4ZSxBD2KSqoQmhTKX1ekUE/tS1x5ArrDIYIXSm1&#10;w2sMN418SpK5NFhzbKiwpU1F+c/xYhQsX7bdt98977/yedG8hvGi+/x1Sj2M+vc3EIH6cBff3Fut&#10;YBbXxy/xB8jVPwAAAP//AwBQSwECLQAUAAYACAAAACEA2+H2y+4AAACFAQAAEwAAAAAAAAAAAAAA&#10;AAAAAAAAW0NvbnRlbnRfVHlwZXNdLnhtbFBLAQItABQABgAIAAAAIQBa9CxbvwAAABUBAAALAAAA&#10;AAAAAAAAAAAAAB8BAABfcmVscy8ucmVsc1BLAQItABQABgAIAAAAIQDwHTUWwgAAANsAAAAPAAAA&#10;AAAAAAAAAAAAAAcCAABkcnMvZG93bnJldi54bWxQSwUGAAAAAAMAAwC3AAAA9gIAAAAA&#10;">
                  <v:textbox>
                    <w:txbxContent>
                      <w:p w:rsidR="00942FAD" w:rsidRPr="008600CC" w:rsidRDefault="00942FAD" w:rsidP="005D184E">
                        <w:pPr>
                          <w:jc w:val="center"/>
                          <w:rPr>
                            <w:rFonts w:ascii="Times New Roman" w:hAnsi="Times New Roman" w:cs="Times New Roman"/>
                          </w:rPr>
                        </w:pPr>
                        <w:r w:rsidRPr="008600CC">
                          <w:rPr>
                            <w:rFonts w:ascii="Times New Roman" w:hAnsi="Times New Roman" w:cs="Times New Roman"/>
                          </w:rPr>
                          <w:t>Rửa khô</w:t>
                        </w:r>
                      </w:p>
                      <w:p w:rsidR="00942FAD" w:rsidRPr="008600CC" w:rsidRDefault="00942FAD" w:rsidP="005D184E">
                        <w:pPr>
                          <w:jc w:val="center"/>
                          <w:rPr>
                            <w:rFonts w:ascii="Times New Roman" w:hAnsi="Times New Roman" w:cs="Times New Roman"/>
                          </w:rPr>
                        </w:pPr>
                      </w:p>
                    </w:txbxContent>
                  </v:textbox>
                </v:shape>
                <v:shape id="Text Box 10" o:spid="_x0000_s1034" type="#_x0000_t202" style="position:absolute;left:3300;top:4471;width:2289;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CNxQAAANsAAAAPAAAAZHJzL2Rvd25yZXYueG1sRI9Ba8JA&#10;FITvBf/D8oRepG5sNdrUVUqhRW9qRa+P7DMJZt/G3W1M/31XEHocZuYbZr7sTC1acr6yrGA0TEAQ&#10;51ZXXCjYf38+zUD4gKyxtkwKfsnDctF7mGOm7ZW31O5CISKEfYYKyhCaTEqfl2TQD21DHL2TdQZD&#10;lK6Q2uE1wk0tn5MklQYrjgslNvRRUn7e/RgFs/GqPfr1y+aQp6f6NQym7dfFKfXY797fQATqwn/4&#10;3l5pBZMR3L7EHyAXfwAAAP//AwBQSwECLQAUAAYACAAAACEA2+H2y+4AAACFAQAAEwAAAAAAAAAA&#10;AAAAAAAAAAAAW0NvbnRlbnRfVHlwZXNdLnhtbFBLAQItABQABgAIAAAAIQBa9CxbvwAAABUBAAAL&#10;AAAAAAAAAAAAAAAAAB8BAABfcmVscy8ucmVsc1BLAQItABQABgAIAAAAIQCfUZCNxQAAANsAAAAP&#10;AAAAAAAAAAAAAAAAAAcCAABkcnMvZG93bnJldi54bWxQSwUGAAAAAAMAAwC3AAAA+QIAAAAA&#10;">
                  <v:textbox>
                    <w:txbxContent>
                      <w:p w:rsidR="00942FAD" w:rsidRPr="008600CC" w:rsidRDefault="00942FAD" w:rsidP="005D184E">
                        <w:pPr>
                          <w:jc w:val="center"/>
                          <w:rPr>
                            <w:rFonts w:ascii="Times New Roman" w:hAnsi="Times New Roman" w:cs="Times New Roman"/>
                          </w:rPr>
                        </w:pPr>
                        <w:r w:rsidRPr="008600CC">
                          <w:rPr>
                            <w:rFonts w:ascii="Times New Roman" w:hAnsi="Times New Roman" w:cs="Times New Roman"/>
                          </w:rPr>
                          <w:t>Rửa nước</w:t>
                        </w:r>
                      </w:p>
                      <w:p w:rsidR="00942FAD" w:rsidRPr="008600CC" w:rsidRDefault="00942FAD" w:rsidP="005D184E">
                        <w:pPr>
                          <w:jc w:val="center"/>
                          <w:rPr>
                            <w:rFonts w:ascii="Times New Roman" w:hAnsi="Times New Roman" w:cs="Times New Roman"/>
                          </w:rPr>
                        </w:pPr>
                      </w:p>
                    </w:txbxContent>
                  </v:textbox>
                </v:shape>
                <v:shape id="Text Box 11" o:spid="_x0000_s1035" type="#_x0000_t202" style="position:absolute;left:3300;top:5212;width:2289;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rsidR="00942FAD" w:rsidRPr="008600CC" w:rsidRDefault="00942FAD" w:rsidP="005D184E">
                        <w:pPr>
                          <w:jc w:val="center"/>
                          <w:rPr>
                            <w:rFonts w:ascii="Times New Roman" w:hAnsi="Times New Roman" w:cs="Times New Roman"/>
                          </w:rPr>
                        </w:pPr>
                        <w:r w:rsidRPr="008600CC">
                          <w:rPr>
                            <w:rFonts w:ascii="Times New Roman" w:hAnsi="Times New Roman" w:cs="Times New Roman"/>
                          </w:rPr>
                          <w:t>Băm sắn</w:t>
                        </w:r>
                      </w:p>
                      <w:p w:rsidR="00942FAD" w:rsidRPr="008600CC" w:rsidRDefault="00942FAD" w:rsidP="005D184E">
                        <w:pPr>
                          <w:jc w:val="center"/>
                          <w:rPr>
                            <w:rFonts w:ascii="Times New Roman" w:hAnsi="Times New Roman" w:cs="Times New Roman"/>
                          </w:rPr>
                        </w:pPr>
                      </w:p>
                    </w:txbxContent>
                  </v:textbox>
                </v:shape>
                <v:shape id="Text Box 12" o:spid="_x0000_s1036" type="#_x0000_t202" style="position:absolute;left:3340;top:6026;width:2289;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rsidR="00942FAD" w:rsidRPr="008600CC" w:rsidRDefault="00942FAD" w:rsidP="005D184E">
                        <w:pPr>
                          <w:jc w:val="center"/>
                          <w:rPr>
                            <w:rFonts w:ascii="Times New Roman" w:hAnsi="Times New Roman" w:cs="Times New Roman"/>
                          </w:rPr>
                        </w:pPr>
                        <w:r w:rsidRPr="008600CC">
                          <w:rPr>
                            <w:rFonts w:ascii="Times New Roman" w:hAnsi="Times New Roman" w:cs="Times New Roman"/>
                          </w:rPr>
                          <w:t>Nghiền tơi</w:t>
                        </w:r>
                      </w:p>
                      <w:p w:rsidR="00942FAD" w:rsidRPr="008600CC" w:rsidRDefault="00942FAD" w:rsidP="005D184E">
                        <w:pPr>
                          <w:jc w:val="center"/>
                          <w:rPr>
                            <w:rFonts w:ascii="Times New Roman" w:hAnsi="Times New Roman" w:cs="Times New Roman"/>
                          </w:rPr>
                        </w:pPr>
                      </w:p>
                    </w:txbxContent>
                  </v:textbox>
                </v:shape>
                <v:shape id="Text Box 13" o:spid="_x0000_s1037" type="#_x0000_t202" style="position:absolute;left:3340;top:6816;width:2289;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jMVxAAAANsAAAAPAAAAZHJzL2Rvd25yZXYueG1sRI9BawIx&#10;FITvQv9DeAUvolmtVbs1iggVe2tV2utj89xd3LysSVzXf98UBI/DzHzDzJetqURDzpeWFQwHCQji&#10;zOqScwWH/Ud/BsIHZI2VZVJwIw/LxVNnjqm2V/6mZhdyESHsU1RQhFCnUvqsIIN+YGvi6B2tMxii&#10;dLnUDq8Rbio5SpKJNFhyXCiwpnVB2Wl3MQpm423z6z9fvn6yybF6C71pszk7pbrP7eodRKA2PML3&#10;9lYreB3D/5f4A+TiDwAA//8DAFBLAQItABQABgAIAAAAIQDb4fbL7gAAAIUBAAATAAAAAAAAAAAA&#10;AAAAAAAAAABbQ29udGVudF9UeXBlc10ueG1sUEsBAi0AFAAGAAgAAAAhAFr0LFu/AAAAFQEAAAsA&#10;AAAAAAAAAAAAAAAAHwEAAF9yZWxzLy5yZWxzUEsBAi0AFAAGAAgAAAAhAI8mMxXEAAAA2wAAAA8A&#10;AAAAAAAAAAAAAAAABwIAAGRycy9kb3ducmV2LnhtbFBLBQYAAAAAAwADALcAAAD4AgAAAAA=&#10;">
                  <v:textbox>
                    <w:txbxContent>
                      <w:p w:rsidR="00942FAD" w:rsidRPr="008600CC" w:rsidRDefault="00942FAD" w:rsidP="005D184E">
                        <w:pPr>
                          <w:jc w:val="center"/>
                          <w:rPr>
                            <w:rFonts w:ascii="Times New Roman" w:hAnsi="Times New Roman" w:cs="Times New Roman"/>
                          </w:rPr>
                        </w:pPr>
                        <w:r w:rsidRPr="008600CC">
                          <w:rPr>
                            <w:rFonts w:ascii="Times New Roman" w:hAnsi="Times New Roman" w:cs="Times New Roman"/>
                          </w:rPr>
                          <w:t>Tách bã (</w:t>
                        </w:r>
                        <w:r w:rsidRPr="008600CC">
                          <w:rPr>
                            <w:rFonts w:ascii="Times New Roman" w:hAnsi="Times New Roman" w:cs="Times New Roman"/>
                            <w:sz w:val="20"/>
                            <w:szCs w:val="20"/>
                          </w:rPr>
                          <w:t>xenlulô</w:t>
                        </w:r>
                        <w:r w:rsidRPr="008600CC">
                          <w:rPr>
                            <w:rFonts w:ascii="Times New Roman" w:hAnsi="Times New Roman" w:cs="Times New Roman"/>
                          </w:rPr>
                          <w:t>)</w:t>
                        </w:r>
                      </w:p>
                      <w:p w:rsidR="00942FAD" w:rsidRPr="008600CC" w:rsidRDefault="00942FAD" w:rsidP="005D184E">
                        <w:pPr>
                          <w:jc w:val="center"/>
                          <w:rPr>
                            <w:rFonts w:ascii="Times New Roman" w:hAnsi="Times New Roman" w:cs="Times New Roman"/>
                          </w:rPr>
                        </w:pPr>
                      </w:p>
                    </w:txbxContent>
                  </v:textbox>
                </v:shape>
                <v:shape id="Text Box 14" o:spid="_x0000_s1038" type="#_x0000_t202" style="position:absolute;left:2976;top:7618;width:3090;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paOxQAAANsAAAAPAAAAZHJzL2Rvd25yZXYueG1sRI9Pa8JA&#10;FMTvQr/D8gpeRDf1T9ToKqVg0Vur0l4f2WcSmn2b7m5j+u27BcHjMDO/YdbbztSiJecrywqeRgkI&#10;4tzqigsF59NuuADhA7LG2jIp+CUP281Db42Ztld+p/YYChEh7DNUUIbQZFL6vCSDfmQb4uhdrDMY&#10;onSF1A6vEW5qOU6SVBqsOC6U2NBLSfnX8ccoWEz37ac/TN4+8vRSL8Ng3r5+O6X6j93zCkSgLtzD&#10;t/ZeK5jN4P9L/AFy8wcAAP//AwBQSwECLQAUAAYACAAAACEA2+H2y+4AAACFAQAAEwAAAAAAAAAA&#10;AAAAAAAAAAAAW0NvbnRlbnRfVHlwZXNdLnhtbFBLAQItABQABgAIAAAAIQBa9CxbvwAAABUBAAAL&#10;AAAAAAAAAAAAAAAAAB8BAABfcmVscy8ucmVsc1BLAQItABQABgAIAAAAIQDgapaOxQAAANsAAAAP&#10;AAAAAAAAAAAAAAAAAAcCAABkcnMvZG93bnJldi54bWxQSwUGAAAAAAMAAwC3AAAA+QIAAAAA&#10;">
                  <v:textbox>
                    <w:txbxContent>
                      <w:p w:rsidR="00942FAD" w:rsidRPr="008600CC" w:rsidRDefault="00942FAD" w:rsidP="005D184E">
                        <w:pPr>
                          <w:jc w:val="center"/>
                          <w:rPr>
                            <w:rFonts w:ascii="Times New Roman" w:hAnsi="Times New Roman" w:cs="Times New Roman"/>
                          </w:rPr>
                        </w:pPr>
                        <w:r w:rsidRPr="008600CC">
                          <w:rPr>
                            <w:rFonts w:ascii="Times New Roman" w:hAnsi="Times New Roman" w:cs="Times New Roman"/>
                          </w:rPr>
                          <w:t>Phân ly (</w:t>
                        </w:r>
                        <w:r w:rsidRPr="008600CC">
                          <w:rPr>
                            <w:rFonts w:ascii="Times New Roman" w:hAnsi="Times New Roman" w:cs="Times New Roman"/>
                            <w:sz w:val="20"/>
                            <w:szCs w:val="20"/>
                          </w:rPr>
                          <w:t>tách nước, dịch sữa</w:t>
                        </w:r>
                        <w:r w:rsidRPr="008600CC">
                          <w:rPr>
                            <w:rFonts w:ascii="Times New Roman" w:hAnsi="Times New Roman" w:cs="Times New Roman"/>
                          </w:rPr>
                          <w:t>)</w:t>
                        </w:r>
                      </w:p>
                      <w:p w:rsidR="00942FAD" w:rsidRPr="008600CC" w:rsidRDefault="00942FAD" w:rsidP="005D184E">
                        <w:pPr>
                          <w:jc w:val="center"/>
                          <w:rPr>
                            <w:rFonts w:ascii="Times New Roman" w:hAnsi="Times New Roman" w:cs="Times New Roman"/>
                          </w:rPr>
                        </w:pPr>
                      </w:p>
                    </w:txbxContent>
                  </v:textbox>
                </v:shape>
                <v:shape id="Text Box 15" o:spid="_x0000_s1039" type="#_x0000_t202" style="position:absolute;left:3300;top:8489;width:2289;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Aj5xQAAANsAAAAPAAAAZHJzL2Rvd25yZXYueG1sRI9Pa8JA&#10;FMTvBb/D8oReim5qa9ToKlJo0Zv/0Osj+0yC2bfp7jam375bKPQ4zMxvmMWqM7VoyfnKsoLnYQKC&#10;OLe64kLB6fg+mILwAVljbZkUfJOH1bL3sMBM2zvvqT2EQkQI+wwVlCE0mZQ+L8mgH9qGOHpX6wyG&#10;KF0htcN7hJtajpIklQYrjgslNvRWUn47fBkF09dNe/Hbl905T6/1LDxN2o9Pp9Rjv1vPQQTqwn/4&#10;r73RCsYp/H6JP0AufwAAAP//AwBQSwECLQAUAAYACAAAACEA2+H2y+4AAACFAQAAEwAAAAAAAAAA&#10;AAAAAAAAAAAAW0NvbnRlbnRfVHlwZXNdLnhtbFBLAQItABQABgAIAAAAIQBa9CxbvwAAABUBAAAL&#10;AAAAAAAAAAAAAAAAAB8BAABfcmVscy8ucmVsc1BLAQItABQABgAIAAAAIQAQuAj5xQAAANsAAAAP&#10;AAAAAAAAAAAAAAAAAAcCAABkcnMvZG93bnJldi54bWxQSwUGAAAAAAMAAwC3AAAA+QIAAAAA&#10;">
                  <v:textbox>
                    <w:txbxContent>
                      <w:p w:rsidR="00942FAD" w:rsidRPr="008600CC" w:rsidRDefault="00942FAD" w:rsidP="005D184E">
                        <w:pPr>
                          <w:jc w:val="center"/>
                          <w:rPr>
                            <w:rFonts w:ascii="Times New Roman" w:hAnsi="Times New Roman" w:cs="Times New Roman"/>
                          </w:rPr>
                        </w:pPr>
                        <w:r w:rsidRPr="008600CC">
                          <w:rPr>
                            <w:rFonts w:ascii="Times New Roman" w:hAnsi="Times New Roman" w:cs="Times New Roman"/>
                          </w:rPr>
                          <w:t>Ly tâm (</w:t>
                        </w:r>
                        <w:r w:rsidRPr="008600CC">
                          <w:rPr>
                            <w:rFonts w:ascii="Times New Roman" w:hAnsi="Times New Roman" w:cs="Times New Roman"/>
                            <w:sz w:val="20"/>
                            <w:szCs w:val="20"/>
                          </w:rPr>
                          <w:t>tách nước</w:t>
                        </w:r>
                        <w:r w:rsidRPr="008600CC">
                          <w:rPr>
                            <w:rFonts w:ascii="Times New Roman" w:hAnsi="Times New Roman" w:cs="Times New Roman"/>
                          </w:rPr>
                          <w:t>)</w:t>
                        </w:r>
                      </w:p>
                      <w:p w:rsidR="00942FAD" w:rsidRPr="008600CC" w:rsidRDefault="00942FAD" w:rsidP="005D184E">
                        <w:pPr>
                          <w:jc w:val="center"/>
                          <w:rPr>
                            <w:rFonts w:ascii="Times New Roman" w:hAnsi="Times New Roman" w:cs="Times New Roman"/>
                          </w:rPr>
                        </w:pPr>
                      </w:p>
                    </w:txbxContent>
                  </v:textbox>
                </v:shape>
                <v:shape id="Text Box 16" o:spid="_x0000_s1040" type="#_x0000_t202" style="position:absolute;left:3300;top:9303;width:2289;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1ixQAAANsAAAAPAAAAZHJzL2Rvd25yZXYueG1sRI9Ba8JA&#10;FITvQv/D8oReRDetbbTRVUqhojerYq+P7DMJzb5Nd7cx/nu3IHgcZuYbZr7sTC1acr6yrOBplIAg&#10;zq2uuFBw2H8OpyB8QNZYWyYFF/KwXDz05phpe+YvanehEBHCPkMFZQhNJqXPSzLoR7Yhjt7JOoMh&#10;SldI7fAc4aaWz0mSSoMVx4USG/ooKf/Z/RkF05d1++034+0xT0/1WxhM2tWvU+qx373PQATqwj18&#10;a6+1gtcJ/H+JP0AurgAAAP//AwBQSwECLQAUAAYACAAAACEA2+H2y+4AAACFAQAAEwAAAAAAAAAA&#10;AAAAAAAAAAAAW0NvbnRlbnRfVHlwZXNdLnhtbFBLAQItABQABgAIAAAAIQBa9CxbvwAAABUBAAAL&#10;AAAAAAAAAAAAAAAAAB8BAABfcmVscy8ucmVsc1BLAQItABQABgAIAAAAIQB/9K1ixQAAANsAAAAP&#10;AAAAAAAAAAAAAAAAAAcCAABkcnMvZG93bnJldi54bWxQSwUGAAAAAAMAAwC3AAAA+QIAAAAA&#10;">
                  <v:textbox>
                    <w:txbxContent>
                      <w:p w:rsidR="00942FAD" w:rsidRPr="008600CC" w:rsidRDefault="00942FAD" w:rsidP="005D184E">
                        <w:pPr>
                          <w:jc w:val="center"/>
                          <w:rPr>
                            <w:rFonts w:ascii="Times New Roman" w:hAnsi="Times New Roman" w:cs="Times New Roman"/>
                          </w:rPr>
                        </w:pPr>
                        <w:r w:rsidRPr="008600CC">
                          <w:rPr>
                            <w:rFonts w:ascii="Times New Roman" w:hAnsi="Times New Roman" w:cs="Times New Roman"/>
                          </w:rPr>
                          <w:t>Sấy khô</w:t>
                        </w:r>
                      </w:p>
                      <w:p w:rsidR="00942FAD" w:rsidRPr="008600CC" w:rsidRDefault="00942FAD" w:rsidP="005D184E">
                        <w:pPr>
                          <w:jc w:val="center"/>
                          <w:rPr>
                            <w:rFonts w:ascii="Times New Roman" w:hAnsi="Times New Roman" w:cs="Times New Roman"/>
                          </w:rPr>
                        </w:pPr>
                      </w:p>
                    </w:txbxContent>
                  </v:textbox>
                </v:shape>
                <v:shape id="Text Box 17" o:spid="_x0000_s1041" type="#_x0000_t202" style="position:absolute;left:3300;top:10116;width:2289;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kQwgAAANsAAAAPAAAAZHJzL2Rvd25yZXYueG1sRE/JasMw&#10;EL0H8g9iAr2ERO6Spa6VUAItyS0b7XWwxgu1Rq6kOO7fV4dAjo+3Z+veNKIj52vLCh6nCQji3Oqa&#10;SwXn08dkCcIHZI2NZVLwRx7Wq+Egw1TbKx+oO4ZSxBD2KSqoQmhTKX1ekUE/tS1x5ArrDIYIXSm1&#10;w2sMN418SpK5NFhzbKiwpU1F+c/xYhQsX7bdt98977/yedG8hvGi+/x1Sj2M+vc3EIH6cBff3Fut&#10;YBbHxi/xB8jVPwAAAP//AwBQSwECLQAUAAYACAAAACEA2+H2y+4AAACFAQAAEwAAAAAAAAAAAAAA&#10;AAAAAAAAW0NvbnRlbnRfVHlwZXNdLnhtbFBLAQItABQABgAIAAAAIQBa9CxbvwAAABUBAAALAAAA&#10;AAAAAAAAAAAAAB8BAABfcmVscy8ucmVsc1BLAQItABQABgAIAAAAIQAOazkQwgAAANsAAAAPAAAA&#10;AAAAAAAAAAAAAAcCAABkcnMvZG93bnJldi54bWxQSwUGAAAAAAMAAwC3AAAA9gIAAAAA&#10;">
                  <v:textbox>
                    <w:txbxContent>
                      <w:p w:rsidR="00942FAD" w:rsidRPr="008600CC" w:rsidRDefault="00942FAD" w:rsidP="005D184E">
                        <w:pPr>
                          <w:jc w:val="center"/>
                          <w:rPr>
                            <w:rFonts w:ascii="Times New Roman" w:hAnsi="Times New Roman" w:cs="Times New Roman"/>
                          </w:rPr>
                        </w:pPr>
                        <w:r w:rsidRPr="008600CC">
                          <w:rPr>
                            <w:rFonts w:ascii="Times New Roman" w:hAnsi="Times New Roman" w:cs="Times New Roman"/>
                          </w:rPr>
                          <w:t>Làm nguội</w:t>
                        </w:r>
                      </w:p>
                      <w:p w:rsidR="00942FAD" w:rsidRPr="008600CC" w:rsidRDefault="00942FAD" w:rsidP="005D184E">
                        <w:pPr>
                          <w:jc w:val="center"/>
                          <w:rPr>
                            <w:rFonts w:ascii="Times New Roman" w:hAnsi="Times New Roman" w:cs="Times New Roman"/>
                          </w:rPr>
                        </w:pPr>
                      </w:p>
                    </w:txbxContent>
                  </v:textbox>
                </v:shape>
                <v:shape id="Text Box 18" o:spid="_x0000_s1042" type="#_x0000_t202" style="position:absolute;left:3300;top:10930;width:2289;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rsidR="00942FAD" w:rsidRPr="008600CC" w:rsidRDefault="00942FAD" w:rsidP="005D184E">
                        <w:pPr>
                          <w:jc w:val="center"/>
                          <w:rPr>
                            <w:rFonts w:ascii="Times New Roman" w:hAnsi="Times New Roman" w:cs="Times New Roman"/>
                          </w:rPr>
                        </w:pPr>
                        <w:r w:rsidRPr="008600CC">
                          <w:rPr>
                            <w:rFonts w:ascii="Times New Roman" w:hAnsi="Times New Roman" w:cs="Times New Roman"/>
                          </w:rPr>
                          <w:t>Sàng lọc</w:t>
                        </w:r>
                      </w:p>
                      <w:p w:rsidR="00942FAD" w:rsidRPr="008600CC" w:rsidRDefault="00942FAD" w:rsidP="005D184E">
                        <w:pPr>
                          <w:jc w:val="center"/>
                          <w:rPr>
                            <w:rFonts w:ascii="Times New Roman" w:hAnsi="Times New Roman" w:cs="Times New Roman"/>
                          </w:rPr>
                        </w:pPr>
                      </w:p>
                    </w:txbxContent>
                  </v:textbox>
                </v:shape>
                <v:shape id="Text Box 19" o:spid="_x0000_s1043" type="#_x0000_t202" style="position:absolute;left:3340;top:11696;width:2289;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rwQAAANsAAAAPAAAAZHJzL2Rvd25yZXYueG1sRE/Pa8Iw&#10;FL4L/g/hCV7GTNXRuc4oIiju5py466N5tmXNS01irf+9OQw8fny/58vO1KIl5yvLCsajBARxbnXF&#10;hYLjz+Z1BsIHZI21ZVJwJw/LRb83x0zbG39TewiFiCHsM1RQhtBkUvq8JIN+ZBviyJ2tMxgidIXU&#10;Dm8x3NRykiSpNFhxbCixoXVJ+d/hahTM3nbtr/+a7k95eq4/wst7u704pYaDbvUJIlAXnuJ/904r&#10;SOP6+CX+ALl4AAAA//8DAFBLAQItABQABgAIAAAAIQDb4fbL7gAAAIUBAAATAAAAAAAAAAAAAAAA&#10;AAAAAABbQ29udGVudF9UeXBlc10ueG1sUEsBAi0AFAAGAAgAAAAhAFr0LFu/AAAAFQEAAAsAAAAA&#10;AAAAAAAAAAAAHwEAAF9yZWxzLy5yZWxzUEsBAi0AFAAGAAgAAAAhAD5x/6vBAAAA2wAAAA8AAAAA&#10;AAAAAAAAAAAABwIAAGRycy9kb3ducmV2LnhtbFBLBQYAAAAAAwADALcAAAD1AgAAAAA=&#10;">
                  <v:textbox>
                    <w:txbxContent>
                      <w:p w:rsidR="00942FAD" w:rsidRPr="008600CC" w:rsidRDefault="00942FAD" w:rsidP="005D184E">
                        <w:pPr>
                          <w:jc w:val="center"/>
                          <w:rPr>
                            <w:rFonts w:ascii="Times New Roman" w:hAnsi="Times New Roman" w:cs="Times New Roman"/>
                          </w:rPr>
                        </w:pPr>
                        <w:r w:rsidRPr="008600CC">
                          <w:rPr>
                            <w:rFonts w:ascii="Times New Roman" w:hAnsi="Times New Roman" w:cs="Times New Roman"/>
                          </w:rPr>
                          <w:t>Đóng gói</w:t>
                        </w:r>
                      </w:p>
                      <w:p w:rsidR="00942FAD" w:rsidRPr="008600CC" w:rsidRDefault="00942FAD" w:rsidP="005D184E">
                        <w:pPr>
                          <w:jc w:val="center"/>
                          <w:rPr>
                            <w:rFonts w:ascii="Times New Roman" w:hAnsi="Times New Roman" w:cs="Times New Roman"/>
                          </w:rPr>
                        </w:pPr>
                      </w:p>
                    </w:txbxContent>
                  </v:textbox>
                </v:shape>
                <v:shape id="Text Box 20" o:spid="_x0000_s1044" type="#_x0000_t202" style="position:absolute;left:3300;top:12509;width:2289;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owxAAAANsAAAAPAAAAZHJzL2Rvd25yZXYueG1sRI9Ba8JA&#10;FITvQv/D8gQvUjdaiTZ1FRFa9Ga1tNdH9pkEs2/T3W2M/94VhB6HmfmGWaw6U4uWnK8sKxiPEhDE&#10;udUVFwq+ju/PcxA+IGusLZOCK3lYLZ96C8y0vfAntYdQiAhhn6GCMoQmk9LnJRn0I9sQR+9kncEQ&#10;pSukdniJcFPLSZKk0mDFcaHEhjYl5efDn1Ewn27bH7972X/n6al+DcNZ+/HrlBr0u/UbiEBd+A8/&#10;2lutIB3D/Uv8AXJ5AwAA//8DAFBLAQItABQABgAIAAAAIQDb4fbL7gAAAIUBAAATAAAAAAAAAAAA&#10;AAAAAAAAAABbQ29udGVudF9UeXBlc10ueG1sUEsBAi0AFAAGAAgAAAAhAFr0LFu/AAAAFQEAAAsA&#10;AAAAAAAAAAAAAAAAHwEAAF9yZWxzLy5yZWxzUEsBAi0AFAAGAAgAAAAhAFE9WjDEAAAA2wAAAA8A&#10;AAAAAAAAAAAAAAAABwIAAGRycy9kb3ducmV2LnhtbFBLBQYAAAAAAwADALcAAAD4AgAAAAA=&#10;">
                  <v:textbox>
                    <w:txbxContent>
                      <w:p w:rsidR="00942FAD" w:rsidRPr="008600CC" w:rsidRDefault="00942FAD" w:rsidP="005D184E">
                        <w:pPr>
                          <w:jc w:val="center"/>
                          <w:rPr>
                            <w:rFonts w:ascii="Times New Roman" w:hAnsi="Times New Roman" w:cs="Times New Roman"/>
                          </w:rPr>
                        </w:pPr>
                        <w:r w:rsidRPr="008600CC">
                          <w:rPr>
                            <w:rFonts w:ascii="Times New Roman" w:hAnsi="Times New Roman" w:cs="Times New Roman"/>
                          </w:rPr>
                          <w:t>THÀNH PHẨM</w:t>
                        </w:r>
                      </w:p>
                      <w:p w:rsidR="00942FAD" w:rsidRPr="008600CC" w:rsidRDefault="00942FAD" w:rsidP="005D184E">
                        <w:pPr>
                          <w:jc w:val="center"/>
                          <w:rPr>
                            <w:rFonts w:ascii="Times New Roman" w:hAnsi="Times New Roman" w:cs="Times New Roman"/>
                          </w:rPr>
                        </w:pPr>
                      </w:p>
                    </w:txbxContent>
                  </v:textbox>
                </v:shape>
                <v:shape id="Text Box 21" o:spid="_x0000_s1045" type="#_x0000_t202" style="position:absolute;left:5861;top:2054;width:2289;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rsidR="00942FAD" w:rsidRPr="008600CC" w:rsidRDefault="00942FAD" w:rsidP="005D184E">
                        <w:pPr>
                          <w:jc w:val="center"/>
                          <w:rPr>
                            <w:rFonts w:ascii="Times New Roman" w:hAnsi="Times New Roman" w:cs="Times New Roman"/>
                          </w:rPr>
                        </w:pPr>
                        <w:r w:rsidRPr="008600CC">
                          <w:rPr>
                            <w:rFonts w:ascii="Times New Roman" w:hAnsi="Times New Roman" w:cs="Times New Roman"/>
                          </w:rPr>
                          <w:t>Kiểm nghiệm</w:t>
                        </w:r>
                      </w:p>
                      <w:p w:rsidR="00942FAD" w:rsidRPr="008600CC" w:rsidRDefault="00942FAD" w:rsidP="005D184E">
                        <w:pPr>
                          <w:jc w:val="center"/>
                          <w:rPr>
                            <w:rFonts w:ascii="Times New Roman" w:hAnsi="Times New Roman" w:cs="Times New Roman"/>
                          </w:rPr>
                        </w:pPr>
                      </w:p>
                    </w:txbxContent>
                  </v:textbox>
                </v:shape>
                <v:shape id="Text Box 22" o:spid="_x0000_s1046" type="#_x0000_t202" style="position:absolute;left:5861;top:3576;width:2289;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xAAAANsAAAAPAAAAZHJzL2Rvd25yZXYueG1sRI9Li8JA&#10;EITvwv6HoRf2phNdfBAdZdmHehLMethjm+k8MNMTMrNJ/PeOIHgsquorarXpTSVaalxpWcF4FIEg&#10;Tq0uOVdw+v0ZLkA4j6yxskwKruRgs34ZrDDWtuMjtYnPRYCwi1FB4X0dS+nSggy6ka2Jg5fZxqAP&#10;ssmlbrALcFPJSRTNpMGSw0KBNX0WlF6Sf6PgsHOL8/y7/dsmJ/t16OYZTieZUm+v/ccShKfeP8OP&#10;9l4rmL3D/Uv4AXJ9AwAA//8DAFBLAQItABQABgAIAAAAIQDb4fbL7gAAAIUBAAATAAAAAAAAAAAA&#10;AAAAAAAAAABbQ29udGVudF9UeXBlc10ueG1sUEsBAi0AFAAGAAgAAAAhAFr0LFu/AAAAFQEAAAsA&#10;AAAAAAAAAAAAAAAAHwEAAF9yZWxzLy5yZWxzUEsBAi0AFAAGAAgAAAAhAP+0kz/EAAAA2wAAAA8A&#10;AAAAAAAAAAAAAAAABwIAAGRycy9kb3ducmV2LnhtbFBLBQYAAAAAAwADALcAAAD4AgAAAAA=&#10;">
                  <v:stroke dashstyle="dash"/>
                  <v:textbox>
                    <w:txbxContent>
                      <w:p w:rsidR="00942FAD" w:rsidRPr="008600CC" w:rsidRDefault="00942FAD" w:rsidP="005D184E">
                        <w:pPr>
                          <w:jc w:val="center"/>
                          <w:rPr>
                            <w:rFonts w:ascii="Times New Roman" w:hAnsi="Times New Roman" w:cs="Times New Roman"/>
                            <w:i/>
                          </w:rPr>
                        </w:pPr>
                        <w:r w:rsidRPr="008600CC">
                          <w:rPr>
                            <w:rFonts w:ascii="Times New Roman" w:hAnsi="Times New Roman" w:cs="Times New Roman"/>
                            <w:i/>
                          </w:rPr>
                          <w:t>Thải đất, cát, võ sắn</w:t>
                        </w:r>
                      </w:p>
                      <w:p w:rsidR="00942FAD" w:rsidRPr="008600CC" w:rsidRDefault="00942FAD" w:rsidP="005D184E">
                        <w:pPr>
                          <w:jc w:val="center"/>
                          <w:rPr>
                            <w:rFonts w:ascii="Times New Roman" w:hAnsi="Times New Roman" w:cs="Times New Roman"/>
                          </w:rPr>
                        </w:pPr>
                      </w:p>
                    </w:txbxContent>
                  </v:textbox>
                </v:shape>
                <v:shape id="Text Box 23" o:spid="_x0000_s1047" type="#_x0000_t202" style="position:absolute;left:5861;top:4289;width:2289;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QtLxAAAANsAAAAPAAAAZHJzL2Rvd25yZXYueG1sRI9Li8JA&#10;EITvwv6HoRf2phNlfRAdZdmHehLMethjm+k8MNMTMrNJ/PeOIHgsquorarXpTSVaalxpWcF4FIEg&#10;Tq0uOVdw+v0ZLkA4j6yxskwKruRgs34ZrDDWtuMjtYnPRYCwi1FB4X0dS+nSggy6ka2Jg5fZxqAP&#10;ssmlbrALcFPJSRTNpMGSw0KBNX0WlF6Sf6PgsHOL8/y7/dsmJ/t16OYZTieZUm+v/ccShKfeP8OP&#10;9l4rmL3D/Uv4AXJ9AwAA//8DAFBLAQItABQABgAIAAAAIQDb4fbL7gAAAIUBAAATAAAAAAAAAAAA&#10;AAAAAAAAAABbQ29udGVudF9UeXBlc10ueG1sUEsBAi0AFAAGAAgAAAAhAFr0LFu/AAAAFQEAAAsA&#10;AAAAAAAAAAAAAAAAHwEAAF9yZWxzLy5yZWxzUEsBAi0AFAAGAAgAAAAhAHBdC0vEAAAA2wAAAA8A&#10;AAAAAAAAAAAAAAAABwIAAGRycy9kb3ducmV2LnhtbFBLBQYAAAAAAwADALcAAAD4AgAAAAA=&#10;">
                  <v:stroke dashstyle="dash"/>
                  <v:textbox>
                    <w:txbxContent>
                      <w:p w:rsidR="00942FAD" w:rsidRPr="008600CC" w:rsidRDefault="00942FAD" w:rsidP="005D184E">
                        <w:pPr>
                          <w:spacing w:line="240" w:lineRule="auto"/>
                          <w:jc w:val="center"/>
                          <w:rPr>
                            <w:rFonts w:ascii="Times New Roman" w:hAnsi="Times New Roman" w:cs="Times New Roman"/>
                            <w:i/>
                          </w:rPr>
                        </w:pPr>
                        <w:r w:rsidRPr="008600CC">
                          <w:rPr>
                            <w:rFonts w:ascii="Times New Roman" w:hAnsi="Times New Roman" w:cs="Times New Roman"/>
                            <w:i/>
                          </w:rPr>
                          <w:t>Nước thải, đất, cát, bùn…</w:t>
                        </w:r>
                      </w:p>
                      <w:p w:rsidR="00942FAD" w:rsidRPr="008600CC" w:rsidRDefault="00942FAD" w:rsidP="005D184E">
                        <w:pPr>
                          <w:jc w:val="center"/>
                          <w:rPr>
                            <w:rFonts w:ascii="Times New Roman" w:hAnsi="Times New Roman" w:cs="Times New Roman"/>
                            <w:i/>
                          </w:rPr>
                        </w:pPr>
                      </w:p>
                    </w:txbxContent>
                  </v:textbox>
                </v:shape>
                <v:shape id="Text Box 24" o:spid="_x0000_s1048" type="#_x0000_t202" style="position:absolute;left:5902;top:6026;width:2289;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wzxQAAANsAAAAPAAAAZHJzL2Rvd25yZXYueG1sRI9Pa8JA&#10;FMTvBb/D8oReim5qa9ToKlJo0Zv/0Osj+0yC2bfp7jam375bKPQ4zMxvmMWqM7VoyfnKsoLnYQKC&#10;OLe64kLB6fg+mILwAVljbZkUfJOH1bL3sMBM2zvvqT2EQkQI+wwVlCE0mZQ+L8mgH9qGOHpX6wyG&#10;KF0htcN7hJtajpIklQYrjgslNvRWUn47fBkF09dNe/Hbl905T6/1LDxN2o9Pp9Rjv1vPQQTqwn/4&#10;r73RCtIx/H6JP0AufwAAAP//AwBQSwECLQAUAAYACAAAACEA2+H2y+4AAACFAQAAEwAAAAAAAAAA&#10;AAAAAAAAAAAAW0NvbnRlbnRfVHlwZXNdLnhtbFBLAQItABQABgAIAAAAIQBa9CxbvwAAABUBAAAL&#10;AAAAAAAAAAAAAAAAAB8BAABfcmVscy8ucmVsc1BLAQItABQABgAIAAAAIQAuBlwzxQAAANsAAAAP&#10;AAAAAAAAAAAAAAAAAAcCAABkcnMvZG93bnJldi54bWxQSwUGAAAAAAMAAwC3AAAA+QIAAAAA&#10;">
                  <v:textbox>
                    <w:txbxContent>
                      <w:p w:rsidR="00942FAD" w:rsidRPr="008600CC" w:rsidRDefault="00942FAD" w:rsidP="005D184E">
                        <w:pPr>
                          <w:jc w:val="center"/>
                          <w:rPr>
                            <w:rFonts w:ascii="Times New Roman" w:hAnsi="Times New Roman" w:cs="Times New Roman"/>
                          </w:rPr>
                        </w:pPr>
                        <w:r w:rsidRPr="008600CC">
                          <w:rPr>
                            <w:rFonts w:ascii="Times New Roman" w:hAnsi="Times New Roman" w:cs="Times New Roman"/>
                          </w:rPr>
                          <w:t>Nước sạch</w:t>
                        </w:r>
                      </w:p>
                      <w:p w:rsidR="00942FAD" w:rsidRPr="008600CC" w:rsidRDefault="00942FAD" w:rsidP="005D184E">
                        <w:pPr>
                          <w:jc w:val="center"/>
                          <w:rPr>
                            <w:rFonts w:ascii="Times New Roman" w:hAnsi="Times New Roman" w:cs="Times New Roman"/>
                          </w:rPr>
                        </w:pPr>
                      </w:p>
                    </w:txbxContent>
                  </v:textbox>
                </v:shape>
                <v:shape id="Text Box 25" o:spid="_x0000_s1049" type="#_x0000_t202" style="position:absolute;left:5902;top:6816;width:2289;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zCnwwAAANsAAAAPAAAAZHJzL2Rvd25yZXYueG1sRI9Li8JA&#10;EITvgv9haGFvOllho2QdZdmXngSjhz22mc4DMz0hM5vEf+8Igseiqr6iVpvB1KKj1lWWFbzOIhDE&#10;mdUVFwpOx5/pEoTzyBpry6TgSg426/FohYm2PR+oS30hAoRdggpK75tESpeVZNDNbEMcvNy2Bn2Q&#10;bSF1i32Am1rOoyiWBisOCyU29FlSdkn/jYL91i3Pi+/u7zc92a99v8jxbZ4r9TIZPt5BeBr8M/xo&#10;77SCOIb7l/AD5PoGAAD//wMAUEsBAi0AFAAGAAgAAAAhANvh9svuAAAAhQEAABMAAAAAAAAAAAAA&#10;AAAAAAAAAFtDb250ZW50X1R5cGVzXS54bWxQSwECLQAUAAYACAAAACEAWvQsW78AAAAVAQAACwAA&#10;AAAAAAAAAAAAAAAfAQAAX3JlbHMvLnJlbHNQSwECLQAUAAYACAAAACEA78Mwp8MAAADbAAAADwAA&#10;AAAAAAAAAAAAAAAHAgAAZHJzL2Rvd25yZXYueG1sUEsFBgAAAAADAAMAtwAAAPcCAAAAAA==&#10;">
                  <v:stroke dashstyle="dash"/>
                  <v:textbox>
                    <w:txbxContent>
                      <w:p w:rsidR="00942FAD" w:rsidRPr="008600CC" w:rsidRDefault="00942FAD" w:rsidP="005D184E">
                        <w:pPr>
                          <w:jc w:val="center"/>
                          <w:rPr>
                            <w:rFonts w:ascii="Times New Roman" w:hAnsi="Times New Roman" w:cs="Times New Roman"/>
                          </w:rPr>
                        </w:pPr>
                        <w:r w:rsidRPr="008600CC">
                          <w:rPr>
                            <w:rFonts w:ascii="Times New Roman" w:hAnsi="Times New Roman" w:cs="Times New Roman"/>
                          </w:rPr>
                          <w:t>Hỗn hợp bã sắn</w:t>
                        </w:r>
                      </w:p>
                      <w:p w:rsidR="00942FAD" w:rsidRPr="008600CC" w:rsidRDefault="00942FAD" w:rsidP="005D184E">
                        <w:pPr>
                          <w:jc w:val="center"/>
                          <w:rPr>
                            <w:rFonts w:ascii="Times New Roman" w:hAnsi="Times New Roman" w:cs="Times New Roman"/>
                          </w:rPr>
                        </w:pPr>
                      </w:p>
                    </w:txbxContent>
                  </v:textbox>
                </v:shape>
                <v:shape id="Text Box 26" o:spid="_x0000_s1050" type="#_x0000_t202" style="position:absolute;left:6316;top:7639;width:2289;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5U8wwAAANsAAAAPAAAAZHJzL2Rvd25yZXYueG1sRI9Li8JA&#10;EITvgv9haGFvOllhjWQdZdmXngSjhz22mc4DMz0hM5vEf+8Igseiqr6iVpvB1KKj1lWWFbzOIhDE&#10;mdUVFwpOx5/pEoTzyBpry6TgSg426/FohYm2PR+oS30hAoRdggpK75tESpeVZNDNbEMcvNy2Bn2Q&#10;bSF1i32Am1rOo2ghDVYcFkps6LOk7JL+GwX7rVue4+/u7zc92a99H+f4Ns+VepkMH+8gPA3+GX60&#10;d1rBIob7l/AD5PoGAAD//wMAUEsBAi0AFAAGAAgAAAAhANvh9svuAAAAhQEAABMAAAAAAAAAAAAA&#10;AAAAAAAAAFtDb250ZW50X1R5cGVzXS54bWxQSwECLQAUAAYACAAAACEAWvQsW78AAAAVAQAACwAA&#10;AAAAAAAAAAAAAAAfAQAAX3JlbHMvLnJlbHNQSwECLQAUAAYACAAAACEAgI+VPMMAAADbAAAADwAA&#10;AAAAAAAAAAAAAAAHAgAAZHJzL2Rvd25yZXYueG1sUEsFBgAAAAADAAMAtwAAAPcCAAAAAA==&#10;">
                  <v:stroke dashstyle="dash"/>
                  <v:textbox>
                    <w:txbxContent>
                      <w:p w:rsidR="00942FAD" w:rsidRPr="008600CC" w:rsidRDefault="00942FAD" w:rsidP="005D184E">
                        <w:pPr>
                          <w:jc w:val="center"/>
                          <w:rPr>
                            <w:rFonts w:ascii="Times New Roman" w:hAnsi="Times New Roman" w:cs="Times New Roman"/>
                          </w:rPr>
                        </w:pPr>
                        <w:r w:rsidRPr="008600CC">
                          <w:rPr>
                            <w:rFonts w:ascii="Times New Roman" w:hAnsi="Times New Roman" w:cs="Times New Roman"/>
                          </w:rPr>
                          <w:t>Thải dung dịch mủ</w:t>
                        </w:r>
                      </w:p>
                      <w:p w:rsidR="00942FAD" w:rsidRPr="008600CC" w:rsidRDefault="00942FAD" w:rsidP="005D184E">
                        <w:pPr>
                          <w:jc w:val="center"/>
                          <w:rPr>
                            <w:rFonts w:ascii="Times New Roman" w:hAnsi="Times New Roman" w:cs="Times New Roman"/>
                          </w:rPr>
                        </w:pPr>
                      </w:p>
                    </w:txbxContent>
                  </v:textbox>
                </v:shape>
                <v:shape id="Text Box 27" o:spid="_x0000_s1051" type="#_x0000_t202" style="position:absolute;left:6185;top:8489;width:1697;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OtwQAAANsAAAAPAAAAZHJzL2Rvd25yZXYueG1sRE/Pa8Iw&#10;FL4L/g/hCV7GTNXRuc4oIiju5py466N5tmXNS01irf+9OQw8fny/58vO1KIl5yvLCsajBARxbnXF&#10;hYLjz+Z1BsIHZI21ZVJwJw/LRb83x0zbG39TewiFiCHsM1RQhtBkUvq8JIN+ZBviyJ2tMxgidIXU&#10;Dm8x3NRykiSpNFhxbCixoXVJ+d/hahTM3nbtr/+a7k95eq4/wst7u704pYaDbvUJIlAXnuJ/904r&#10;SOPY+CX+ALl4AAAA//8DAFBLAQItABQABgAIAAAAIQDb4fbL7gAAAIUBAAATAAAAAAAAAAAAAAAA&#10;AAAAAABbQ29udGVudF9UeXBlc10ueG1sUEsBAi0AFAAGAAgAAAAhAFr0LFu/AAAAFQEAAAsAAAAA&#10;AAAAAAAAAAAAHwEAAF9yZWxzLy5yZWxzUEsBAi0AFAAGAAgAAAAhAMAH863BAAAA2wAAAA8AAAAA&#10;AAAAAAAAAAAABwIAAGRycy9kb3ducmV2LnhtbFBLBQYAAAAAAwADALcAAAD1AgAAAAA=&#10;">
                  <v:textbox>
                    <w:txbxContent>
                      <w:p w:rsidR="00942FAD" w:rsidRPr="008600CC" w:rsidRDefault="00942FAD" w:rsidP="005D184E">
                        <w:pPr>
                          <w:jc w:val="center"/>
                          <w:rPr>
                            <w:rFonts w:ascii="Times New Roman" w:hAnsi="Times New Roman" w:cs="Times New Roman"/>
                          </w:rPr>
                        </w:pPr>
                        <w:r w:rsidRPr="008600CC">
                          <w:rPr>
                            <w:rFonts w:ascii="Times New Roman" w:hAnsi="Times New Roman" w:cs="Times New Roman"/>
                          </w:rPr>
                          <w:t>Nước vắt</w:t>
                        </w:r>
                      </w:p>
                      <w:p w:rsidR="00942FAD" w:rsidRPr="008600CC" w:rsidRDefault="00942FAD" w:rsidP="005D184E">
                        <w:pPr>
                          <w:jc w:val="center"/>
                          <w:rPr>
                            <w:rFonts w:ascii="Times New Roman" w:hAnsi="Times New Roman" w:cs="Times New Roman"/>
                          </w:rPr>
                        </w:pPr>
                      </w:p>
                    </w:txbxContent>
                  </v:textbox>
                </v:shape>
                <v:shape id="Text Box 28" o:spid="_x0000_s1052" type="#_x0000_t202" style="position:absolute;left:5983;top:9303;width:1993;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KTVxQAAANsAAAAPAAAAZHJzL2Rvd25yZXYueG1sRI9La8Mw&#10;EITvhfwHsYHeGjmBvNzIJiRpm1OgTg49bq31g1orY6m2+++rQqDHYWa+YXbpaBrRU+dqywrmswgE&#10;cW51zaWC2/XlaQPCeWSNjWVS8EMO0mTysMNY24Hfqc98KQKEXYwKKu/bWEqXV2TQzWxLHLzCdgZ9&#10;kF0pdYdDgJtGLqJoJQ3WHBYqbOlQUf6VfRsFlze3+Vyf+o/X7GaPl2Fd4HJRKPU4HffPIDyN/j98&#10;b5+1gtUW/r6EHyCTXwAAAP//AwBQSwECLQAUAAYACAAAACEA2+H2y+4AAACFAQAAEwAAAAAAAAAA&#10;AAAAAAAAAAAAW0NvbnRlbnRfVHlwZXNdLnhtbFBLAQItABQABgAIAAAAIQBa9CxbvwAAABUBAAAL&#10;AAAAAAAAAAAAAAAAAB8BAABfcmVscy8ucmVsc1BLAQItABQABgAIAAAAIQCeXKTVxQAAANsAAAAP&#10;AAAAAAAAAAAAAAAAAAcCAABkcnMvZG93bnJldi54bWxQSwUGAAAAAAMAAwC3AAAA+QIAAAAA&#10;">
                  <v:stroke dashstyle="dash"/>
                  <v:textbox>
                    <w:txbxContent>
                      <w:p w:rsidR="00942FAD" w:rsidRPr="008600CC" w:rsidRDefault="00942FAD" w:rsidP="005D184E">
                        <w:pPr>
                          <w:jc w:val="center"/>
                          <w:rPr>
                            <w:rFonts w:ascii="Times New Roman" w:hAnsi="Times New Roman" w:cs="Times New Roman"/>
                          </w:rPr>
                        </w:pPr>
                        <w:r w:rsidRPr="008600CC">
                          <w:rPr>
                            <w:rFonts w:ascii="Times New Roman" w:hAnsi="Times New Roman" w:cs="Times New Roman"/>
                          </w:rPr>
                          <w:t>Khí nóng</w:t>
                        </w:r>
                      </w:p>
                      <w:p w:rsidR="00942FAD" w:rsidRPr="008600CC" w:rsidRDefault="00942FAD" w:rsidP="005D184E">
                        <w:pPr>
                          <w:jc w:val="center"/>
                          <w:rPr>
                            <w:rFonts w:ascii="Times New Roman" w:hAnsi="Times New Roman" w:cs="Times New Roman"/>
                          </w:rPr>
                        </w:pPr>
                      </w:p>
                    </w:txbxContent>
                  </v:textbox>
                </v:shape>
                <v:shape id="Text Box 29" o:spid="_x0000_s1053" type="#_x0000_t202" style="position:absolute;left:8380;top:2054;width:2484;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Gl2wgAAANsAAAAPAAAAZHJzL2Rvd25yZXYueG1sRE/LasJA&#10;FN0X/IfhCt0UM7EtMY2OIoLF7nyUdnvJXJNg5k6cGWP6951FocvDeS9Wg2lFT843lhVMkxQEcWl1&#10;w5WCz9N2koPwAVlja5kU/JCH1XL0sMBC2zsfqD+GSsQQ9gUqqEPoCil9WZNBn9iOOHJn6wyGCF0l&#10;tcN7DDetfE7TTBpsODbU2NGmpvJyvBkF+euu//YfL/uvMju3b+Fp1r9fnVKP42E9BxFoCP/iP/dO&#10;K5jF9fFL/AFy+QsAAP//AwBQSwECLQAUAAYACAAAACEA2+H2y+4AAACFAQAAEwAAAAAAAAAAAAAA&#10;AAAAAAAAW0NvbnRlbnRfVHlwZXNdLnhtbFBLAQItABQABgAIAAAAIQBa9CxbvwAAABUBAAALAAAA&#10;AAAAAAAAAAAAAB8BAABfcmVscy8ucmVsc1BLAQItABQABgAIAAAAIQC7qGl2wgAAANsAAAAPAAAA&#10;AAAAAAAAAAAAAAcCAABkcnMvZG93bnJldi54bWxQSwUGAAAAAAMAAwC3AAAA9gIAAAAA&#10;">
                  <v:textbox>
                    <w:txbxContent>
                      <w:p w:rsidR="00942FAD" w:rsidRPr="002125C4" w:rsidRDefault="002125C4" w:rsidP="005D184E">
                        <w:pPr>
                          <w:jc w:val="center"/>
                          <w:rPr>
                            <w:rFonts w:ascii="Times New Roman" w:hAnsi="Times New Roman" w:cs="Times New Roman"/>
                          </w:rPr>
                        </w:pPr>
                        <w:r w:rsidRPr="002125C4">
                          <w:rPr>
                            <w:rFonts w:ascii="Times New Roman" w:hAnsi="Times New Roman" w:cs="Times New Roman"/>
                          </w:rPr>
                          <w:t>Cân hàm lượng tinh bột</w:t>
                        </w:r>
                      </w:p>
                      <w:p w:rsidR="00942FAD" w:rsidRPr="008600CC" w:rsidRDefault="00942FAD" w:rsidP="005D184E">
                        <w:pPr>
                          <w:jc w:val="center"/>
                          <w:rPr>
                            <w:rFonts w:ascii="Times New Roman" w:hAnsi="Times New Roman" w:cs="Times New Roman"/>
                          </w:rPr>
                        </w:pPr>
                      </w:p>
                    </w:txbxContent>
                  </v:textbox>
                </v:shape>
                <v:shape id="Text Box 30" o:spid="_x0000_s1054" type="#_x0000_t202" style="position:absolute;left:8420;top:5149;width:1893;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6DOwwAAANsAAAAPAAAAZHJzL2Rvd25yZXYueG1sRI9PawIx&#10;FMTvBb9DeIK3mnUPWrdGUaGgeKlr6fmxefunbl6WJF3Xb2+EQo/DzPyGWW0G04qenG8sK5hNExDE&#10;hdUNVwq+Lh+vbyB8QNbYWiYFd/KwWY9eVphpe+Mz9XmoRISwz1BBHUKXSemLmgz6qe2Io1daZzBE&#10;6SqpHd4i3LQyTZK5NNhwXKixo31NxTX/NQou/c4fzj9hqY/lTqan8jP9dlulJuNh+w4i0BD+w3/t&#10;g1awmMHzS/wBcv0AAAD//wMAUEsBAi0AFAAGAAgAAAAhANvh9svuAAAAhQEAABMAAAAAAAAAAAAA&#10;AAAAAAAAAFtDb250ZW50X1R5cGVzXS54bWxQSwECLQAUAAYACAAAACEAWvQsW78AAAAVAQAACwAA&#10;AAAAAAAAAAAAAAAfAQAAX3JlbHMvLnJlbHNQSwECLQAUAAYACAAAACEAbuOgzsMAAADbAAAADwAA&#10;AAAAAAAAAAAAAAAHAgAAZHJzL2Rvd25yZXYueG1sUEsFBgAAAAADAAMAtwAAAPcCAAAAAA==&#10;">
                  <v:textbox inset="0,0,0,0">
                    <w:txbxContent>
                      <w:p w:rsidR="00942FAD" w:rsidRPr="008600CC" w:rsidRDefault="00942FAD" w:rsidP="005D184E">
                        <w:pPr>
                          <w:jc w:val="center"/>
                          <w:rPr>
                            <w:rFonts w:ascii="Times New Roman" w:hAnsi="Times New Roman" w:cs="Times New Roman"/>
                          </w:rPr>
                        </w:pPr>
                        <w:r w:rsidRPr="008600CC">
                          <w:rPr>
                            <w:rFonts w:ascii="Times New Roman" w:hAnsi="Times New Roman" w:cs="Times New Roman"/>
                          </w:rPr>
                          <w:t xml:space="preserve">Xử lý nước thải </w:t>
                        </w:r>
                      </w:p>
                    </w:txbxContent>
                  </v:textbox>
                </v:shape>
                <v:shape id="Text Box 31" o:spid="_x0000_s1055" type="#_x0000_t202" style="position:absolute;left:8420;top:6026;width:1461;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lKa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iYjeH6JP0AuHwAAAP//AwBQSwECLQAUAAYACAAAACEA2+H2y+4AAACFAQAAEwAAAAAAAAAA&#10;AAAAAAAAAAAAW0NvbnRlbnRfVHlwZXNdLnhtbFBLAQItABQABgAIAAAAIQBa9CxbvwAAABUBAAAL&#10;AAAAAAAAAAAAAAAAAB8BAABfcmVscy8ucmVsc1BLAQItABQABgAIAAAAIQAkNlKaxQAAANsAAAAP&#10;AAAAAAAAAAAAAAAAAAcCAABkcnMvZG93bnJldi54bWxQSwUGAAAAAAMAAwC3AAAA+QIAAAAA&#10;">
                  <v:textbox>
                    <w:txbxContent>
                      <w:p w:rsidR="00942FAD" w:rsidRPr="008600CC" w:rsidRDefault="00942FAD" w:rsidP="005D184E">
                        <w:pPr>
                          <w:jc w:val="center"/>
                          <w:rPr>
                            <w:rFonts w:ascii="Times New Roman" w:hAnsi="Times New Roman" w:cs="Times New Roman"/>
                            <w:i/>
                          </w:rPr>
                        </w:pPr>
                        <w:r w:rsidRPr="008600CC">
                          <w:rPr>
                            <w:rFonts w:ascii="Times New Roman" w:hAnsi="Times New Roman" w:cs="Times New Roman"/>
                            <w:i/>
                          </w:rPr>
                          <w:t>Nước ép</w:t>
                        </w:r>
                      </w:p>
                      <w:p w:rsidR="00942FAD" w:rsidRPr="008600CC" w:rsidRDefault="00942FAD" w:rsidP="005D184E">
                        <w:pPr>
                          <w:jc w:val="center"/>
                          <w:rPr>
                            <w:rFonts w:ascii="Times New Roman" w:hAnsi="Times New Roman" w:cs="Times New Roman"/>
                          </w:rPr>
                        </w:pPr>
                      </w:p>
                    </w:txbxContent>
                  </v:textbox>
                </v:shape>
                <v:shape id="Text Box 32" o:spid="_x0000_s1056" type="#_x0000_t202" style="position:absolute;left:8420;top:6816;width:811;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vcBxQAAANsAAAAPAAAAZHJzL2Rvd25yZXYueG1sRI9PawIx&#10;FMTvhX6H8IReimZbRe12o0hB0VtrRa+Pzds/uHlZk3TdfvtGEHocZuY3TLbsTSM6cr62rOBllIAg&#10;zq2uuVRw+F4P5yB8QNbYWCYFv+RhuXh8yDDV9spf1O1DKSKEfYoKqhDaVEqfV2TQj2xLHL3COoMh&#10;SldK7fAa4aaRr0kylQZrjgsVtvRRUX7e/xgF88m2O/nd+POYT4vmLTzPus3FKfU06FfvIAL14T98&#10;b2+1gtkYbl/iD5CLPwAAAP//AwBQSwECLQAUAAYACAAAACEA2+H2y+4AAACFAQAAEwAAAAAAAAAA&#10;AAAAAAAAAAAAW0NvbnRlbnRfVHlwZXNdLnhtbFBLAQItABQABgAIAAAAIQBa9CxbvwAAABUBAAAL&#10;AAAAAAAAAAAAAAAAAB8BAABfcmVscy8ucmVsc1BLAQItABQABgAIAAAAIQBLevcBxQAAANsAAAAP&#10;AAAAAAAAAAAAAAAAAAcCAABkcnMvZG93bnJldi54bWxQSwUGAAAAAAMAAwC3AAAA+QIAAAAA&#10;">
                  <v:textbox>
                    <w:txbxContent>
                      <w:p w:rsidR="00942FAD" w:rsidRPr="008600CC" w:rsidRDefault="00942FAD" w:rsidP="005D184E">
                        <w:pPr>
                          <w:jc w:val="center"/>
                          <w:rPr>
                            <w:rFonts w:ascii="Times New Roman" w:hAnsi="Times New Roman" w:cs="Times New Roman"/>
                          </w:rPr>
                        </w:pPr>
                        <w:r w:rsidRPr="008600CC">
                          <w:rPr>
                            <w:rFonts w:ascii="Times New Roman" w:hAnsi="Times New Roman" w:cs="Times New Roman"/>
                          </w:rPr>
                          <w:t>Ép</w:t>
                        </w:r>
                      </w:p>
                      <w:p w:rsidR="00942FAD" w:rsidRPr="008600CC" w:rsidRDefault="00942FAD" w:rsidP="005D184E">
                        <w:pPr>
                          <w:jc w:val="center"/>
                          <w:rPr>
                            <w:rFonts w:ascii="Times New Roman" w:hAnsi="Times New Roman" w:cs="Times New Roman"/>
                          </w:rPr>
                        </w:pPr>
                      </w:p>
                    </w:txbxContent>
                  </v:textbox>
                </v:shape>
                <v:shape id="Text Box 33" o:spid="_x0000_s1057" type="#_x0000_t202" style="position:absolute;left:8852;top:7664;width:2322;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291xQAAANsAAAAPAAAAZHJzL2Rvd25yZXYueG1sRI9PawIx&#10;FMTvQr9DeEIvotm2ona7UUpBsTdrRa+Pzds/uHnZJum6/fZGKHgcZuY3TLbqTSM6cr62rOBpkoAg&#10;zq2uuVRw+F6PFyB8QNbYWCYFf+RhtXwYZJhqe+Ev6vahFBHCPkUFVQhtKqXPKzLoJ7Yljl5hncEQ&#10;pSuldniJcNPI5ySZSYM1x4UKW/qoKD/vf42CxXTbnfzny+6Yz4rmNYzm3ebHKfU47N/fQATqwz38&#10;395qBfMp3L7EHyCXVwAAAP//AwBQSwECLQAUAAYACAAAACEA2+H2y+4AAACFAQAAEwAAAAAAAAAA&#10;AAAAAAAAAAAAW0NvbnRlbnRfVHlwZXNdLnhtbFBLAQItABQABgAIAAAAIQBa9CxbvwAAABUBAAAL&#10;AAAAAAAAAAAAAAAAAB8BAABfcmVscy8ucmVsc1BLAQItABQABgAIAAAAIQDEk291xQAAANsAAAAP&#10;AAAAAAAAAAAAAAAAAAcCAABkcnMvZG93bnJldi54bWxQSwUGAAAAAAMAAwC3AAAA+QIAAAAA&#10;">
                  <v:textbox>
                    <w:txbxContent>
                      <w:p w:rsidR="00942FAD" w:rsidRPr="008600CC" w:rsidRDefault="00942FAD" w:rsidP="005D184E">
                        <w:pPr>
                          <w:spacing w:line="240" w:lineRule="auto"/>
                          <w:jc w:val="center"/>
                          <w:rPr>
                            <w:rFonts w:ascii="Times New Roman" w:hAnsi="Times New Roman" w:cs="Times New Roman"/>
                          </w:rPr>
                        </w:pPr>
                        <w:r w:rsidRPr="008600CC">
                          <w:rPr>
                            <w:rFonts w:ascii="Times New Roman" w:hAnsi="Times New Roman" w:cs="Times New Roman"/>
                          </w:rPr>
                          <w:t>Bể chứa nước thải mủ</w:t>
                        </w:r>
                      </w:p>
                      <w:p w:rsidR="00942FAD" w:rsidRPr="008600CC" w:rsidRDefault="00942FAD" w:rsidP="005D184E">
                        <w:pPr>
                          <w:jc w:val="center"/>
                          <w:rPr>
                            <w:rFonts w:ascii="Times New Roman" w:hAnsi="Times New Roman" w:cs="Times New Roman"/>
                          </w:rPr>
                        </w:pPr>
                      </w:p>
                    </w:txbxContent>
                  </v:textbox>
                </v:shape>
                <v:shape id="Text Box 34" o:spid="_x0000_s1058" type="#_x0000_t202" style="position:absolute;left:9425;top:6816;width:810;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8ruxQAAANsAAAAPAAAAZHJzL2Rvd25yZXYueG1sRI9Ba8JA&#10;FITvQv/D8oReRDetbbTRVUqhojerYq+P7DMJzb5Nd7cx/nu3IHgcZuYbZr7sTC1acr6yrOBplIAg&#10;zq2uuFBw2H8OpyB8QNZYWyYFF/KwXDz05phpe+YvanehEBHCPkMFZQhNJqXPSzLoR7Yhjt7JOoMh&#10;SldI7fAc4aaWz0mSSoMVx4USG/ooKf/Z/RkF05d1++034+0xT0/1WxhM2tWvU+qx373PQATqwj18&#10;a6+1gskr/H+JP0AurgAAAP//AwBQSwECLQAUAAYACAAAACEA2+H2y+4AAACFAQAAEwAAAAAAAAAA&#10;AAAAAAAAAAAAW0NvbnRlbnRfVHlwZXNdLnhtbFBLAQItABQABgAIAAAAIQBa9CxbvwAAABUBAAAL&#10;AAAAAAAAAAAAAAAAAB8BAABfcmVscy8ucmVsc1BLAQItABQABgAIAAAAIQCr38ruxQAAANsAAAAP&#10;AAAAAAAAAAAAAAAAAAcCAABkcnMvZG93bnJldi54bWxQSwUGAAAAAAMAAwC3AAAA+QIAAAAA&#10;">
                  <v:textbox>
                    <w:txbxContent>
                      <w:p w:rsidR="00942FAD" w:rsidRPr="008600CC" w:rsidRDefault="00942FAD" w:rsidP="005D184E">
                        <w:pPr>
                          <w:jc w:val="center"/>
                          <w:rPr>
                            <w:rFonts w:ascii="Times New Roman" w:hAnsi="Times New Roman" w:cs="Times New Roman"/>
                          </w:rPr>
                        </w:pPr>
                        <w:r w:rsidRPr="008600CC">
                          <w:rPr>
                            <w:rFonts w:ascii="Times New Roman" w:hAnsi="Times New Roman" w:cs="Times New Roman"/>
                          </w:rPr>
                          <w:t>Bã</w:t>
                        </w:r>
                      </w:p>
                      <w:p w:rsidR="00942FAD" w:rsidRPr="008600CC" w:rsidRDefault="00942FAD" w:rsidP="005D184E">
                        <w:pPr>
                          <w:jc w:val="center"/>
                          <w:rPr>
                            <w:rFonts w:ascii="Times New Roman" w:hAnsi="Times New Roman" w:cs="Times New Roman"/>
                          </w:rPr>
                        </w:pPr>
                      </w:p>
                    </w:txbxContent>
                  </v:textbox>
                </v:shape>
                <v:shape id="Text Box 35" o:spid="_x0000_s1059" type="#_x0000_t202" style="position:absolute;left:8605;top:8845;width:1993;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VSZxAAAANsAAAAPAAAAZHJzL2Rvd25yZXYueG1sRI9Ba8JA&#10;FITvBf/D8gQvRTe1Em3qKiK06M2q2Osj+0xCs2/T3W2M/94VhB6HmfmGmS87U4uWnK8sK3gZJSCI&#10;c6srLhQcDx/DGQgfkDXWlknBlTwsF72nOWbaXviL2n0oRISwz1BBGUKTSenzkgz6kW2Io3e2zmCI&#10;0hVSO7xEuKnlOElSabDiuFBiQ+uS8p/9n1Ewm2zab7993Z3y9Fy/hedp+/nrlBr0u9U7iEBd+A8/&#10;2hutYJrC/Uv8AXJxAwAA//8DAFBLAQItABQABgAIAAAAIQDb4fbL7gAAAIUBAAATAAAAAAAAAAAA&#10;AAAAAAAAAABbQ29udGVudF9UeXBlc10ueG1sUEsBAi0AFAAGAAgAAAAhAFr0LFu/AAAAFQEAAAsA&#10;AAAAAAAAAAAAAAAAHwEAAF9yZWxzLy5yZWxzUEsBAi0AFAAGAAgAAAAhAFsNVJnEAAAA2wAAAA8A&#10;AAAAAAAAAAAAAAAABwIAAGRycy9kb3ducmV2LnhtbFBLBQYAAAAAAwADALcAAAD4AgAAAAA=&#10;">
                  <v:textbox>
                    <w:txbxContent>
                      <w:p w:rsidR="00942FAD" w:rsidRPr="008600CC" w:rsidRDefault="00942FAD" w:rsidP="005D184E">
                        <w:pPr>
                          <w:jc w:val="center"/>
                          <w:rPr>
                            <w:rFonts w:ascii="Times New Roman" w:hAnsi="Times New Roman" w:cs="Times New Roman"/>
                          </w:rPr>
                        </w:pPr>
                        <w:r w:rsidRPr="008600CC">
                          <w:rPr>
                            <w:rFonts w:ascii="Times New Roman" w:hAnsi="Times New Roman" w:cs="Times New Roman"/>
                          </w:rPr>
                          <w:t>Buồng đốt</w:t>
                        </w:r>
                      </w:p>
                      <w:p w:rsidR="00942FAD" w:rsidRPr="008600CC" w:rsidRDefault="00942FAD" w:rsidP="005D184E">
                        <w:pPr>
                          <w:jc w:val="center"/>
                          <w:rPr>
                            <w:rFonts w:ascii="Times New Roman" w:hAnsi="Times New Roman" w:cs="Times New Roman"/>
                          </w:rPr>
                        </w:pPr>
                      </w:p>
                    </w:txbxContent>
                  </v:textbox>
                </v:shape>
                <v:shape id="Text Box 36" o:spid="_x0000_s1060" type="#_x0000_t202" style="position:absolute;left:8605;top:9760;width:1993;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fECxAAAANsAAAAPAAAAZHJzL2Rvd25yZXYueG1sRI9Ba8JA&#10;FITvBf/D8gQvpW6qxWjqKiJU9Gat6PWRfSah2bfp7jbGf+8KhR6HmfmGmS87U4uWnK8sK3gdJiCI&#10;c6srLhQcvz5epiB8QNZYWyYFN/KwXPSe5phpe+VPag+hEBHCPkMFZQhNJqXPSzLoh7Yhjt7FOoMh&#10;SldI7fAa4aaWoySZSIMVx4USG1qXlH8ffo2C6du2PfvdeH/KJ5d6Fp7TdvPjlBr0u9U7iEBd+A//&#10;tbdaQZrC40v8AXJxBwAA//8DAFBLAQItABQABgAIAAAAIQDb4fbL7gAAAIUBAAATAAAAAAAAAAAA&#10;AAAAAAAAAABbQ29udGVudF9UeXBlc10ueG1sUEsBAi0AFAAGAAgAAAAhAFr0LFu/AAAAFQEAAAsA&#10;AAAAAAAAAAAAAAAAHwEAAF9yZWxzLy5yZWxzUEsBAi0AFAAGAAgAAAAhADRB8QLEAAAA2wAAAA8A&#10;AAAAAAAAAAAAAAAABwIAAGRycy9kb3ducmV2LnhtbFBLBQYAAAAAAwADALcAAAD4AgAAAAA=&#10;">
                  <v:textbox>
                    <w:txbxContent>
                      <w:p w:rsidR="00942FAD" w:rsidRPr="008600CC" w:rsidRDefault="00942FAD" w:rsidP="005D184E">
                        <w:pPr>
                          <w:jc w:val="center"/>
                          <w:rPr>
                            <w:rFonts w:ascii="Times New Roman" w:hAnsi="Times New Roman" w:cs="Times New Roman"/>
                          </w:rPr>
                        </w:pPr>
                        <w:r w:rsidRPr="008600CC">
                          <w:rPr>
                            <w:rFonts w:ascii="Times New Roman" w:hAnsi="Times New Roman" w:cs="Times New Roman"/>
                          </w:rPr>
                          <w:t>Quạt</w:t>
                        </w:r>
                      </w:p>
                      <w:p w:rsidR="00942FAD" w:rsidRPr="008600CC" w:rsidRDefault="00942FAD" w:rsidP="005D184E">
                        <w:pPr>
                          <w:jc w:val="center"/>
                          <w:rPr>
                            <w:rFonts w:ascii="Times New Roman" w:hAnsi="Times New Roman" w:cs="Times New Roman"/>
                          </w:rPr>
                        </w:pPr>
                      </w:p>
                    </w:txbxContent>
                  </v:textbox>
                </v:shape>
                <v:shape id="AutoShape 37" o:spid="_x0000_s1061" type="#_x0000_t32" style="position:absolute;left:4385;top:2511;width:0;height:3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AHfwQAAANsAAAAPAAAAZHJzL2Rvd25yZXYueG1sRE/LisIw&#10;FN0L8w/hDrjT1Fn4qEYZBkZEceGDortLc6ct09yUJGr1681CcHk479miNbW4kvOVZQWDfgKCOLe6&#10;4kLB8fDbG4PwAVljbZkU3MnDYv7RmWGq7Y13dN2HQsQQ9ikqKENoUil9XpJB37cNceT+rDMYInSF&#10;1A5vMdzU8itJhtJgxbGhxIZ+Ssr/9xej4LSZXLJ7tqV1Npisz+iMfxyWSnU/2+8piEBteItf7pVW&#10;MIpj45f4A+T8CQAA//8DAFBLAQItABQABgAIAAAAIQDb4fbL7gAAAIUBAAATAAAAAAAAAAAAAAAA&#10;AAAAAABbQ29udGVudF9UeXBlc10ueG1sUEsBAi0AFAAGAAgAAAAhAFr0LFu/AAAAFQEAAAsAAAAA&#10;AAAAAAAAAAAAHwEAAF9yZWxzLy5yZWxzUEsBAi0AFAAGAAgAAAAhAPyoAd/BAAAA2wAAAA8AAAAA&#10;AAAAAAAAAAAABwIAAGRycy9kb3ducmV2LnhtbFBLBQYAAAAAAwADALcAAAD1AgAAAAA=&#10;">
                  <v:stroke endarrow="block"/>
                </v:shape>
                <v:shape id="AutoShape 38" o:spid="_x0000_s1062" type="#_x0000_t32" style="position:absolute;left:4385;top:3324;width:0;height:3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KRExAAAANsAAAAPAAAAZHJzL2Rvd25yZXYueG1sRI9Ba8JA&#10;FITvgv9heYXedKOH2kRXKYKlKB6qJdTbI/tMgtm3YXfV2F/fFQSPw8x8w8wWnWnEhZyvLSsYDRMQ&#10;xIXVNZcKfvarwTsIH5A1NpZJwY08LOb93gwzba/8TZddKEWEsM9QQRVCm0npi4oM+qFtiaN3tM5g&#10;iNKVUju8Rrhp5DhJ3qTBmuNChS0tKypOu7NR8LtJz/kt39I6H6XrAzrj//afSr2+dB9TEIG68Aw/&#10;2l9awSSF+5f4A+T8HwAA//8DAFBLAQItABQABgAIAAAAIQDb4fbL7gAAAIUBAAATAAAAAAAAAAAA&#10;AAAAAAAAAABbQ29udGVudF9UeXBlc10ueG1sUEsBAi0AFAAGAAgAAAAhAFr0LFu/AAAAFQEAAAsA&#10;AAAAAAAAAAAAAAAAHwEAAF9yZWxzLy5yZWxzUEsBAi0AFAAGAAgAAAAhAJPkpETEAAAA2wAAAA8A&#10;AAAAAAAAAAAAAAAABwIAAGRycy9kb3ducmV2LnhtbFBLBQYAAAAAAwADALcAAAD4AgAAAAA=&#10;">
                  <v:stroke endarrow="block"/>
                </v:shape>
                <v:shape id="AutoShape 39" o:spid="_x0000_s1063" type="#_x0000_t32" style="position:absolute;left:4385;top:4116;width:0;height:3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33+wgAAANsAAAAPAAAAZHJzL2Rvd25yZXYueG1sRE/LasJA&#10;FN0X/IfhCt01E7sommYSRLAUSxc+CO3ukrlNgpk7YWbU2K93FoLLw3nn5Wh6cSbnO8sKZkkKgri2&#10;uuNGwWG/fpmD8AFZY2+ZFFzJQ1lMnnLMtL3wls670IgYwj5DBW0IQyalr1sy6BM7EEfuzzqDIULX&#10;SO3wEsNNL1/T9E0a7Dg2tDjQqqX6uDsZBT9fi1N1rb5pU80Wm190xv/vP5R6no7LdxCBxvAQ392f&#10;WsE8ro9f4g+QxQ0AAP//AwBQSwECLQAUAAYACAAAACEA2+H2y+4AAACFAQAAEwAAAAAAAAAAAAAA&#10;AAAAAAAAW0NvbnRlbnRfVHlwZXNdLnhtbFBLAQItABQABgAIAAAAIQBa9CxbvwAAABUBAAALAAAA&#10;AAAAAAAAAAAAAB8BAABfcmVscy8ucmVsc1BLAQItABQABgAIAAAAIQA3C33+wgAAANsAAAAPAAAA&#10;AAAAAAAAAAAAAAcCAABkcnMvZG93bnJldi54bWxQSwUGAAAAAAMAAwC3AAAA9gIAAAAA&#10;">
                  <v:stroke endarrow="block"/>
                </v:shape>
                <v:shape id="AutoShape 40" o:spid="_x0000_s1064" type="#_x0000_t32" style="position:absolute;left:4425;top:5707;width:0;height:3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9hlxQAAANsAAAAPAAAAZHJzL2Rvd25yZXYueG1sRI9Pa8JA&#10;FMTvBb/D8gq9NZt4KJq6SikoxeLBP4R6e2SfSWj2bdhdNfrpXUHwOMzMb5jJrDetOJHzjWUFWZKC&#10;IC6tbrhSsNvO30cgfEDW2FomBRfyMJsOXiaYa3vmNZ02oRIRwj5HBXUIXS6lL2sy6BPbEUfvYJ3B&#10;EKWrpHZ4jnDTymGafkiDDceFGjv6rqn83xyNgr/f8bG4FCtaFtl4uUdn/HW7UOrttf/6BBGoD8/w&#10;o/2jFYwyuH+JP0BObwAAAP//AwBQSwECLQAUAAYACAAAACEA2+H2y+4AAACFAQAAEwAAAAAAAAAA&#10;AAAAAAAAAAAAW0NvbnRlbnRfVHlwZXNdLnhtbFBLAQItABQABgAIAAAAIQBa9CxbvwAAABUBAAAL&#10;AAAAAAAAAAAAAAAAAB8BAABfcmVscy8ucmVsc1BLAQItABQABgAIAAAAIQBYR9hlxQAAANsAAAAP&#10;AAAAAAAAAAAAAAAAAAcCAABkcnMvZG93bnJldi54bWxQSwUGAAAAAAMAAwC3AAAA+QIAAAAA&#10;">
                  <v:stroke endarrow="block"/>
                </v:shape>
                <v:shape id="AutoShape 41" o:spid="_x0000_s1065" type="#_x0000_t32" style="position:absolute;left:4425;top:6497;width:0;height:3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UYSxQAAANsAAAAPAAAAZHJzL2Rvd25yZXYueG1sRI9Ba8JA&#10;FITvQv/D8gq9mY0eisasUgpKSemhKkFvj+xrEpp9G3ZXE/vru4WCx2FmvmHyzWg6cSXnW8sKZkkK&#10;griyuuVawfGwnS5A+ICssbNMCm7kYbN+mOSYaTvwJ133oRYRwj5DBU0IfSalrxoy6BPbE0fvyzqD&#10;IUpXS+1wiHDTyXmaPkuDLceFBnt6baj63l+MgtP78lLeyg8qytmyOKMz/uewU+rpcXxZgQg0hnv4&#10;v/2mFSzm8Pcl/gC5/gUAAP//AwBQSwECLQAUAAYACAAAACEA2+H2y+4AAACFAQAAEwAAAAAAAAAA&#10;AAAAAAAAAAAAW0NvbnRlbnRfVHlwZXNdLnhtbFBLAQItABQABgAIAAAAIQBa9CxbvwAAABUBAAAL&#10;AAAAAAAAAAAAAAAAAB8BAABfcmVscy8ucmVsc1BLAQItABQABgAIAAAAIQColUYSxQAAANsAAAAP&#10;AAAAAAAAAAAAAAAAAAcCAABkcnMvZG93bnJldi54bWxQSwUGAAAAAAMAAwC3AAAA+QIAAAAA&#10;">
                  <v:stroke endarrow="block"/>
                </v:shape>
                <v:shape id="AutoShape 42" o:spid="_x0000_s1066" type="#_x0000_t32" style="position:absolute;left:4425;top:7263;width:0;height:3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eOJxAAAANsAAAAPAAAAZHJzL2Rvd25yZXYueG1sRI9Ba8JA&#10;FITvBf/D8oTe6sYWRKOriGAplh40JejtkX0mwezbsLtq9Nd3BaHHYWa+YWaLzjTiQs7XlhUMBwkI&#10;4sLqmksFv9n6bQzCB2SNjWVScCMPi3nvZYaptlfe0mUXShEh7FNUUIXQplL6oiKDfmBb4ugdrTMY&#10;onSl1A6vEW4a+Z4kI2mw5rhQYUuriorT7mwU7L8n5/yW/9AmH042B3TG37NPpV773XIKIlAX/sPP&#10;9pdWMP6Ax5f4A+T8DwAA//8DAFBLAQItABQABgAIAAAAIQDb4fbL7gAAAIUBAAATAAAAAAAAAAAA&#10;AAAAAAAAAABbQ29udGVudF9UeXBlc10ueG1sUEsBAi0AFAAGAAgAAAAhAFr0LFu/AAAAFQEAAAsA&#10;AAAAAAAAAAAAAAAAHwEAAF9yZWxzLy5yZWxzUEsBAi0AFAAGAAgAAAAhAMfZ44nEAAAA2wAAAA8A&#10;AAAAAAAAAAAAAAAABwIAAGRycy9kb3ducmV2LnhtbFBLBQYAAAAAAwADALcAAAD4AgAAAAA=&#10;">
                  <v:stroke endarrow="block"/>
                </v:shape>
                <v:shape id="AutoShape 43" o:spid="_x0000_s1067" type="#_x0000_t32" style="position:absolute;left:4425;top:8097;width:0;height:3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Hv9xAAAANsAAAAPAAAAZHJzL2Rvd25yZXYueG1sRI9Ba8JA&#10;FITvBf/D8oTe6sZSRKOriGAplh40JejtkX0mwezbsLtq9Nd3BaHHYWa+YWaLzjTiQs7XlhUMBwkI&#10;4sLqmksFv9n6bQzCB2SNjWVScCMPi3nvZYaptlfe0mUXShEh7FNUUIXQplL6oiKDfmBb4ugdrTMY&#10;onSl1A6vEW4a+Z4kI2mw5rhQYUuriorT7mwU7L8n5/yW/9AmH042B3TG37NPpV773XIKIlAX/sPP&#10;9pdWMP6Ax5f4A+T8DwAA//8DAFBLAQItABQABgAIAAAAIQDb4fbL7gAAAIUBAAATAAAAAAAAAAAA&#10;AAAAAAAAAABbQ29udGVudF9UeXBlc10ueG1sUEsBAi0AFAAGAAgAAAAhAFr0LFu/AAAAFQEAAAsA&#10;AAAAAAAAAAAAAAAAHwEAAF9yZWxzLy5yZWxzUEsBAi0AFAAGAAgAAAAhAEgwe/3EAAAA2wAAAA8A&#10;AAAAAAAAAAAAAAAABwIAAGRycy9kb3ducmV2LnhtbFBLBQYAAAAAAwADALcAAAD4AgAAAAA=&#10;">
                  <v:stroke endarrow="block"/>
                </v:shape>
                <v:shape id="AutoShape 44" o:spid="_x0000_s1068" type="#_x0000_t32" style="position:absolute;left:4425;top:9760;width:0;height:3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N5mxAAAANsAAAAPAAAAZHJzL2Rvd25yZXYueG1sRI9Ba8JA&#10;FITvBf/D8oTe6sZCRaOriGAplh40JejtkX0mwezbsLtq9Nd3BaHHYWa+YWaLzjTiQs7XlhUMBwkI&#10;4sLqmksFv9n6bQzCB2SNjWVScCMPi3nvZYaptlfe0mUXShEh7FNUUIXQplL6oiKDfmBb4ugdrTMY&#10;onSl1A6vEW4a+Z4kI2mw5rhQYUuriorT7mwU7L8n5/yW/9AmH042B3TG37NPpV773XIKIlAX/sPP&#10;9pdWMP6Ax5f4A+T8DwAA//8DAFBLAQItABQABgAIAAAAIQDb4fbL7gAAAIUBAAATAAAAAAAAAAAA&#10;AAAAAAAAAABbQ29udGVudF9UeXBlc10ueG1sUEsBAi0AFAAGAAgAAAAhAFr0LFu/AAAAFQEAAAsA&#10;AAAAAAAAAAAAAAAAHwEAAF9yZWxzLy5yZWxzUEsBAi0AFAAGAAgAAAAhACd83mbEAAAA2wAAAA8A&#10;AAAAAAAAAAAAAAAABwIAAGRycy9kb3ducmV2LnhtbFBLBQYAAAAAAwADALcAAAD4AgAAAAA=&#10;">
                  <v:stroke endarrow="block"/>
                </v:shape>
                <v:shape id="AutoShape 45" o:spid="_x0000_s1069" type="#_x0000_t32" style="position:absolute;left:4425;top:11340;width:0;height:3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kARxQAAANsAAAAPAAAAZHJzL2Rvd25yZXYueG1sRI9BawIx&#10;FITvhf6H8Aq91aw9iK5GKQWlWDxUZdHbY/O6Wbp5WZLsuvrrm0LB4zAz3zCL1WAb0ZMPtWMF41EG&#10;grh0uuZKwfGwfpmCCBFZY+OYFFwpwGr5+LDAXLsLf1G/j5VIEA45KjAxtrmUoTRkMYxcS5y8b+ct&#10;xiR9JbXHS4LbRr5m2URarDktGGzp3VD5s++sgtPnrCuuxY62xXi2PaO34XbYKPX8NLzNQUQa4j38&#10;3/7QCqYT+PuSfoBc/gIAAP//AwBQSwECLQAUAAYACAAAACEA2+H2y+4AAACFAQAAEwAAAAAAAAAA&#10;AAAAAAAAAAAAW0NvbnRlbnRfVHlwZXNdLnhtbFBLAQItABQABgAIAAAAIQBa9CxbvwAAABUBAAAL&#10;AAAAAAAAAAAAAAAAAB8BAABfcmVscy8ucmVsc1BLAQItABQABgAIAAAAIQDXrkARxQAAANsAAAAP&#10;AAAAAAAAAAAAAAAAAAcCAABkcnMvZG93bnJldi54bWxQSwUGAAAAAAMAAwC3AAAA+QIAAAAA&#10;">
                  <v:stroke endarrow="block"/>
                </v:shape>
                <v:shape id="AutoShape 46" o:spid="_x0000_s1070" type="#_x0000_t32" style="position:absolute;left:4425;top:10574;width:0;height:3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uWKxQAAANsAAAAPAAAAZHJzL2Rvd25yZXYueG1sRI9Ba8JA&#10;FITvBf/D8oTe6sYeqkZXEcFSLD1oStDbI/tMgtm3YXfV6K/vCkKPw8x8w8wWnWnEhZyvLSsYDhIQ&#10;xIXVNZcKfrP12xiED8gaG8uk4EYeFvPeywxTba+8pcsulCJC2KeooAqhTaX0RUUG/cC2xNE7Wmcw&#10;ROlKqR1eI9w08j1JPqTBmuNChS2tKipOu7NRsP+enPNb/kObfDjZHNAZf88+lXrtd8spiEBd+A8/&#10;219awXgEjy/xB8j5HwAAAP//AwBQSwECLQAUAAYACAAAACEA2+H2y+4AAACFAQAAEwAAAAAAAAAA&#10;AAAAAAAAAAAAW0NvbnRlbnRfVHlwZXNdLnhtbFBLAQItABQABgAIAAAAIQBa9CxbvwAAABUBAAAL&#10;AAAAAAAAAAAAAAAAAB8BAABfcmVscy8ucmVsc1BLAQItABQABgAIAAAAIQC44uWKxQAAANsAAAAP&#10;AAAAAAAAAAAAAAAAAAcCAABkcnMvZG93bnJldi54bWxQSwUGAAAAAAMAAwC3AAAA+QIAAAAA&#10;">
                  <v:stroke endarrow="block"/>
                </v:shape>
                <v:shape id="AutoShape 47" o:spid="_x0000_s1071" type="#_x0000_t32" style="position:absolute;left:4425;top:12153;width:0;height:3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XH4wgAAANsAAAAPAAAAZHJzL2Rvd25yZXYueG1sRE/LasJA&#10;FN0X/IfhCt01E7sommYSRLAUSxc+CO3ukrlNgpk7YWbU2K93FoLLw3nn5Wh6cSbnO8sKZkkKgri2&#10;uuNGwWG/fpmD8AFZY2+ZFFzJQ1lMnnLMtL3wls670IgYwj5DBW0IQyalr1sy6BM7EEfuzzqDIULX&#10;SO3wEsNNL1/T9E0a7Dg2tDjQqqX6uDsZBT9fi1N1rb5pU80Wm190xv/vP5R6no7LdxCBxvAQ392f&#10;WsE8jo1f4g+QxQ0AAP//AwBQSwECLQAUAAYACAAAACEA2+H2y+4AAACFAQAAEwAAAAAAAAAAAAAA&#10;AAAAAAAAW0NvbnRlbnRfVHlwZXNdLnhtbFBLAQItABQABgAIAAAAIQBa9CxbvwAAABUBAAALAAAA&#10;AAAAAAAAAAAAAB8BAABfcmVscy8ucmVsc1BLAQItABQABgAIAAAAIQDJfXH4wgAAANsAAAAPAAAA&#10;AAAAAAAAAAAAAAcCAABkcnMvZG93bnJldi54bWxQSwUGAAAAAAMAAwC3AAAA9gIAAAAA&#10;">
                  <v:stroke endarrow="block"/>
                </v:shape>
                <v:shape id="AutoShape 48" o:spid="_x0000_s1072" type="#_x0000_t32" style="position:absolute;left:2109;top:2652;width:22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dRjxQAAANsAAAAPAAAAZHJzL2Rvd25yZXYueG1sRI9Ba8JA&#10;FITvhf6H5RV6azbxICZ1DaVQEYsHtYR6e2SfSWj2bdhdNfrr3UKhx2FmvmHm5Wh6cSbnO8sKsiQF&#10;QVxb3XGj4Gv/8TID4QOyxt4yKbiSh3Lx+DDHQtsLb+m8C42IEPYFKmhDGAopfd2SQZ/YgTh6R+sM&#10;hihdI7XDS4SbXk7SdCoNdhwXWhzovaX6Z3cyCr4/81N1rTa0rrJ8fUBn/G2/VOr5aXx7BRFoDP/h&#10;v/ZKK5jl8Psl/gC5uAMAAP//AwBQSwECLQAUAAYACAAAACEA2+H2y+4AAACFAQAAEwAAAAAAAAAA&#10;AAAAAAAAAAAAW0NvbnRlbnRfVHlwZXNdLnhtbFBLAQItABQABgAIAAAAIQBa9CxbvwAAABUBAAAL&#10;AAAAAAAAAAAAAAAAAB8BAABfcmVscy8ucmVsc1BLAQItABQABgAIAAAAIQCmMdRjxQAAANsAAAAP&#10;AAAAAAAAAAAAAAAAAAcCAABkcnMvZG93bnJldi54bWxQSwUGAAAAAAMAAwC3AAAA+QIAAAAA&#10;">
                  <v:stroke endarrow="block"/>
                </v:shape>
                <v:shape id="AutoShape 49" o:spid="_x0000_s1073" type="#_x0000_t32" style="position:absolute;left:2109;top:3508;width:22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usjwgAAANsAAAAPAAAAZHJzL2Rvd25yZXYueG1sRE/Pa8Iw&#10;FL4L+x/CG+ymqTsM2xllDDZGh4dVKe72aJ5tsXkpSbTt/vrlIHj8+H6vt6PpxJWcby0rWC4SEMSV&#10;1S3XCg77j/kKhA/IGjvLpGAiD9vNw2yNmbYD/9C1CLWIIewzVNCE0GdS+qohg35he+LInawzGCJ0&#10;tdQOhxhuOvmcJC/SYMuxocGe3huqzsXFKDh+p5dyKneUl8s0/0Vn/N/+U6mnx/HtFUSgMdzFN/eX&#10;VpDG9fFL/AFy8w8AAP//AwBQSwECLQAUAAYACAAAACEA2+H2y+4AAACFAQAAEwAAAAAAAAAAAAAA&#10;AAAAAAAAW0NvbnRlbnRfVHlwZXNdLnhtbFBLAQItABQABgAIAAAAIQBa9CxbvwAAABUBAAALAAAA&#10;AAAAAAAAAAAAAB8BAABfcmVscy8ucmVsc1BLAQItABQABgAIAAAAIQCy0usjwgAAANsAAAAPAAAA&#10;AAAAAAAAAAAAAAcCAABkcnMvZG93bnJldi54bWxQSwUGAAAAAAMAAwC3AAAA9gIAAAAA&#10;">
                  <v:stroke endarrow="block"/>
                </v:shape>
                <v:shape id="AutoShape 50" o:spid="_x0000_s1074" type="#_x0000_t32" style="position:absolute;left:2109;top:4243;width:22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k64xAAAANsAAAAPAAAAZHJzL2Rvd25yZXYueG1sRI9Ba8JA&#10;FITvgv9heYI33cSDNNFVSqFFLD2oJdTbI/tMgtm3YXfV2F/vFgoeh5n5hlmue9OKKznfWFaQThMQ&#10;xKXVDVcKvg/vkxcQPiBrbC2Tgjt5WK+GgyXm2t54R9d9qESEsM9RQR1Cl0vpy5oM+qntiKN3ss5g&#10;iNJVUju8Rbhp5SxJ5tJgw3Ghxo7eairP+4tR8POZXYp78UXbIs22R3TG/x4+lBqP+tcFiEB9eIb/&#10;2xutIEvh70v8AXL1AAAA//8DAFBLAQItABQABgAIAAAAIQDb4fbL7gAAAIUBAAATAAAAAAAAAAAA&#10;AAAAAAAAAABbQ29udGVudF9UeXBlc10ueG1sUEsBAi0AFAAGAAgAAAAhAFr0LFu/AAAAFQEAAAsA&#10;AAAAAAAAAAAAAAAAHwEAAF9yZWxzLy5yZWxzUEsBAi0AFAAGAAgAAAAhAN2eTrjEAAAA2wAAAA8A&#10;AAAAAAAAAAAAAAAABwIAAGRycy9kb3ducmV2LnhtbFBLBQYAAAAAAwADALcAAAD4AgAAAAA=&#10;">
                  <v:stroke endarrow="block"/>
                </v:shape>
                <v:shape id="AutoShape 51" o:spid="_x0000_s1075" type="#_x0000_t32" style="position:absolute;left:2150;top:5099;width:22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NDPxQAAANsAAAAPAAAAZHJzL2Rvd25yZXYueG1sRI9Ba8JA&#10;FITvhf6H5RW81U08iEldgxRaiuKhWkK9PbLPJJh9G3ZXjf76riD0OMzMN8y8GEwnzuR8a1lBOk5A&#10;EFdWt1wr+Nl9vM5A+ICssbNMCq7koVg8P80x1/bC33TehlpECPscFTQh9LmUvmrIoB/bnjh6B+sM&#10;hihdLbXDS4SbTk6SZCoNthwXGuzpvaHquD0ZBb/r7FReyw2tyjRb7dEZf9t9KjV6GZZvIAIN4T/8&#10;aH9pBdkE7l/iD5CLPwAAAP//AwBQSwECLQAUAAYACAAAACEA2+H2y+4AAACFAQAAEwAAAAAAAAAA&#10;AAAAAAAAAAAAW0NvbnRlbnRfVHlwZXNdLnhtbFBLAQItABQABgAIAAAAIQBa9CxbvwAAABUBAAAL&#10;AAAAAAAAAAAAAAAAAB8BAABfcmVscy8ucmVsc1BLAQItABQABgAIAAAAIQAtTNDPxQAAANsAAAAP&#10;AAAAAAAAAAAAAAAAAAcCAABkcnMvZG93bnJldi54bWxQSwUGAAAAAAMAAwC3AAAA+QIAAAAA&#10;">
                  <v:stroke endarrow="block"/>
                </v:shape>
                <v:shape id="AutoShape 52" o:spid="_x0000_s1076" type="#_x0000_t32" style="position:absolute;left:2150;top:5769;width:22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HVUxAAAANsAAAAPAAAAZHJzL2Rvd25yZXYueG1sRI9Ba8JA&#10;FITvgv9heYXedKMFaaKrFMFSFA/VEurtkX0mwezbsLtq7K/vCoLHYWa+YWaLzjTiQs7XlhWMhgkI&#10;4sLqmksFP/vV4B2ED8gaG8uk4EYeFvN+b4aZtlf+pssulCJC2GeooAqhzaT0RUUG/dC2xNE7Wmcw&#10;ROlKqR1eI9w0cpwkE2mw5rhQYUvLiorT7mwU/G7Sc37Lt7TOR+n6gM74v/2nUq8v3ccURKAuPMOP&#10;9pdWkL7B/Uv8AXL+DwAA//8DAFBLAQItABQABgAIAAAAIQDb4fbL7gAAAIUBAAATAAAAAAAAAAAA&#10;AAAAAAAAAABbQ29udGVudF9UeXBlc10ueG1sUEsBAi0AFAAGAAgAAAAhAFr0LFu/AAAAFQEAAAsA&#10;AAAAAAAAAAAAAAAAHwEAAF9yZWxzLy5yZWxzUEsBAi0AFAAGAAgAAAAhAEIAdVTEAAAA2wAAAA8A&#10;AAAAAAAAAAAAAAAABwIAAGRycy9kb3ducmV2LnhtbFBLBQYAAAAAAwADALcAAAD4AgAAAAA=&#10;">
                  <v:stroke endarrow="block"/>
                </v:shape>
                <v:shape id="AutoShape 53" o:spid="_x0000_s1077" type="#_x0000_t32" style="position:absolute;left:2150;top:6624;width:22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e0gxAAAANsAAAAPAAAAZHJzL2Rvd25yZXYueG1sRI9Ba8JA&#10;FITvgv9heYXedKMUaaKrFMFSFA/VEurtkX0mwezbsLtq7K/vCoLHYWa+YWaLzjTiQs7XlhWMhgkI&#10;4sLqmksFP/vV4B2ED8gaG8uk4EYeFvN+b4aZtlf+pssulCJC2GeooAqhzaT0RUUG/dC2xNE7Wmcw&#10;ROlKqR1eI9w0cpwkE2mw5rhQYUvLiorT7mwU/G7Sc37Lt7TOR+n6gM74v/2nUq8v3ccURKAuPMOP&#10;9pdWkL7B/Uv8AXL+DwAA//8DAFBLAQItABQABgAIAAAAIQDb4fbL7gAAAIUBAAATAAAAAAAAAAAA&#10;AAAAAAAAAABbQ29udGVudF9UeXBlc10ueG1sUEsBAi0AFAAGAAgAAAAhAFr0LFu/AAAAFQEAAAsA&#10;AAAAAAAAAAAAAAAAHwEAAF9yZWxzLy5yZWxzUEsBAi0AFAAGAAgAAAAhAM3p7SDEAAAA2wAAAA8A&#10;AAAAAAAAAAAAAAAABwIAAGRycy9kb3ducmV2LnhtbFBLBQYAAAAAAwADALcAAAD4AgAAAAA=&#10;">
                  <v:stroke endarrow="block"/>
                </v:shape>
                <v:shape id="AutoShape 54" o:spid="_x0000_s1078" type="#_x0000_t32" style="position:absolute;left:2123;top:7359;width:22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Ui7xAAAANsAAAAPAAAAZHJzL2Rvd25yZXYueG1sRI9Ba8JA&#10;FITvgv9heYXedKNQaaKrFMFSFA/VEurtkX0mwezbsLtq7K/vCoLHYWa+YWaLzjTiQs7XlhWMhgkI&#10;4sLqmksFP/vV4B2ED8gaG8uk4EYeFvN+b4aZtlf+pssulCJC2GeooAqhzaT0RUUG/dC2xNE7Wmcw&#10;ROlKqR1eI9w0cpwkE2mw5rhQYUvLiorT7mwU/G7Sc37Lt7TOR+n6gM74v/2nUq8v3ccURKAuPMOP&#10;9pdWkL7B/Uv8AXL+DwAA//8DAFBLAQItABQABgAIAAAAIQDb4fbL7gAAAIUBAAATAAAAAAAAAAAA&#10;AAAAAAAAAABbQ29udGVudF9UeXBlc10ueG1sUEsBAi0AFAAGAAgAAAAhAFr0LFu/AAAAFQEAAAsA&#10;AAAAAAAAAAAAAAAAHwEAAF9yZWxzLy5yZWxzUEsBAi0AFAAGAAgAAAAhAKKlSLvEAAAA2wAAAA8A&#10;AAAAAAAAAAAAAAAABwIAAGRycy9kb3ducmV2LnhtbFBLBQYAAAAAAwADALcAAAD4AgAAAAA=&#10;">
                  <v:stroke endarrow="block"/>
                </v:shape>
                <v:shape id="AutoShape 55" o:spid="_x0000_s1079" type="#_x0000_t32" style="position:absolute;left:2150;top:10655;width:22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9bMxQAAANsAAAAPAAAAZHJzL2Rvd25yZXYueG1sRI9Ba8JA&#10;FITvQv/D8gq96SY9iEldgxRaiuKhWkK9PbLPJJh9G3ZXjf76riD0OMzMN8y8GEwnzuR8a1lBOklA&#10;EFdWt1wr+Nl9jGcgfEDW2FkmBVfyUCyeRnPMtb3wN523oRYRwj5HBU0IfS6lrxoy6Ce2J47ewTqD&#10;IUpXS+3wEuGmk69JMpUGW44LDfb03lB13J6Mgt91diqv5YZWZZqt9uiMv+0+lXp5HpZvIAIN4T/8&#10;aH9pBdkU7l/iD5CLPwAAAP//AwBQSwECLQAUAAYACAAAACEA2+H2y+4AAACFAQAAEwAAAAAAAAAA&#10;AAAAAAAAAAAAW0NvbnRlbnRfVHlwZXNdLnhtbFBLAQItABQABgAIAAAAIQBa9CxbvwAAABUBAAAL&#10;AAAAAAAAAAAAAAAAAB8BAABfcmVscy8ucmVsc1BLAQItABQABgAIAAAAIQBSd9bMxQAAANsAAAAP&#10;AAAAAAAAAAAAAAAAAAcCAABkcnMvZG93bnJldi54bWxQSwUGAAAAAAMAAwC3AAAA+QIAAAAA&#10;">
                  <v:stroke endarrow="block"/>
                </v:shape>
                <v:shape id="AutoShape 56" o:spid="_x0000_s1080" type="#_x0000_t32" style="position:absolute;left:5589;top:2294;width:2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3NXxAAAANsAAAAPAAAAZHJzL2Rvd25yZXYueG1sRI9Ba8JA&#10;FITvgv9heYXedKOH2kRXKYKlKB6qJdTbI/tMgtm3YXfV2F/fFQSPw8x8w8wWnWnEhZyvLSsYDRMQ&#10;xIXVNZcKfvarwTsIH5A1NpZJwY08LOb93gwzba/8TZddKEWEsM9QQRVCm0npi4oM+qFtiaN3tM5g&#10;iNKVUju8Rrhp5DhJ3qTBmuNChS0tKypOu7NR8LtJz/kt39I6H6XrAzrj//afSr2+dB9TEIG68Aw/&#10;2l9aQTqB+5f4A+T8HwAA//8DAFBLAQItABQABgAIAAAAIQDb4fbL7gAAAIUBAAATAAAAAAAAAAAA&#10;AAAAAAAAAABbQ29udGVudF9UeXBlc10ueG1sUEsBAi0AFAAGAAgAAAAhAFr0LFu/AAAAFQEAAAsA&#10;AAAAAAAAAAAAAAAAHwEAAF9yZWxzLy5yZWxzUEsBAi0AFAAGAAgAAAAhAD07c1fEAAAA2wAAAA8A&#10;AAAAAAAAAAAAAAAABwIAAGRycy9kb3ducmV2LnhtbFBLBQYAAAAAAwADALcAAAD4AgAAAAA=&#10;">
                  <v:stroke endarrow="block"/>
                </v:shape>
                <v:shape id="AutoShape 57" o:spid="_x0000_s1081" type="#_x0000_t32" style="position:absolute;left:5589;top:3931;width:2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OclwgAAANsAAAAPAAAAZHJzL2Rvd25yZXYueG1sRE/Pa8Iw&#10;FL4L+x/CG+ymqTsM2xllDDZGh4dVKe72aJ5tsXkpSbTt/vrlIHj8+H6vt6PpxJWcby0rWC4SEMSV&#10;1S3XCg77j/kKhA/IGjvLpGAiD9vNw2yNmbYD/9C1CLWIIewzVNCE0GdS+qohg35he+LInawzGCJ0&#10;tdQOhxhuOvmcJC/SYMuxocGe3huqzsXFKDh+p5dyKneUl8s0/0Vn/N/+U6mnx/HtFUSgMdzFN/eX&#10;VpDGsfFL/AFy8w8AAP//AwBQSwECLQAUAAYACAAAACEA2+H2y+4AAACFAQAAEwAAAAAAAAAAAAAA&#10;AAAAAAAAW0NvbnRlbnRfVHlwZXNdLnhtbFBLAQItABQABgAIAAAAIQBa9CxbvwAAABUBAAALAAAA&#10;AAAAAAAAAAAAAB8BAABfcmVscy8ucmVsc1BLAQItABQABgAIAAAAIQBMpOclwgAAANsAAAAPAAAA&#10;AAAAAAAAAAAAAAcCAABkcnMvZG93bnJldi54bWxQSwUGAAAAAAMAAwC3AAAA9gIAAAAA&#10;">
                  <v:stroke endarrow="block"/>
                </v:shape>
                <v:shape id="AutoShape 58" o:spid="_x0000_s1082" type="#_x0000_t32" style="position:absolute;left:5589;top:4708;width:2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EK+xQAAANsAAAAPAAAAZHJzL2Rvd25yZXYueG1sRI9Ba8JA&#10;FITvQv/D8gq96SY9lCa6hlJQitJDVYLeHtnXJDT7NuyuGv31XUHwOMzMN8ysGEwnTuR8a1lBOklA&#10;EFdWt1wr2G0X43cQPiBr7CyTggt5KOZPoxnm2p75h06bUIsIYZ+jgiaEPpfSVw0Z9BPbE0fv1zqD&#10;IUpXS+3wHOGmk69J8iYNthwXGuzps6Hqb3M0Cvbr7Fheym9alWm2OqAz/rpdKvXyPHxMQQQawiN8&#10;b39pBVkGty/xB8j5PwAAAP//AwBQSwECLQAUAAYACAAAACEA2+H2y+4AAACFAQAAEwAAAAAAAAAA&#10;AAAAAAAAAAAAW0NvbnRlbnRfVHlwZXNdLnhtbFBLAQItABQABgAIAAAAIQBa9CxbvwAAABUBAAAL&#10;AAAAAAAAAAAAAAAAAB8BAABfcmVscy8ucmVsc1BLAQItABQABgAIAAAAIQAj6EK+xQAAANsAAAAP&#10;AAAAAAAAAAAAAAAAAAcCAABkcnMvZG93bnJldi54bWxQSwUGAAAAAAMAAwC3AAAA+QIAAAAA&#10;">
                  <v:stroke endarrow="block"/>
                </v:shape>
                <v:shape id="AutoShape 59" o:spid="_x0000_s1083" type="#_x0000_t32" style="position:absolute;left:5629;top:7009;width:2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y6UxgAAANwAAAAPAAAAZHJzL2Rvd25yZXYueG1sRI9Ba8JA&#10;EIXvgv9hGaE33dhD0dRVSqGlKB40JbS3ITtNQrOzYXfV6K93DoXeZnhv3vtmtRlcp84UYuvZwHyW&#10;gSKuvG25NvBZvE0XoGJCtth5JgNXirBZj0crzK2/8IHOx1QrCeGYo4EmpT7XOlYNOYwz3xOL9uOD&#10;wyRrqLUNeJFw1+nHLHvSDluWhgZ7em2o+j2enIGv3fJUXss9bcv5cvuNwcVb8W7Mw2R4eQaVaEj/&#10;5r/rDyv4meDLMzKBXt8BAAD//wMAUEsBAi0AFAAGAAgAAAAhANvh9svuAAAAhQEAABMAAAAAAAAA&#10;AAAAAAAAAAAAAFtDb250ZW50X1R5cGVzXS54bWxQSwECLQAUAAYACAAAACEAWvQsW78AAAAVAQAA&#10;CwAAAAAAAAAAAAAAAAAfAQAAX3JlbHMvLnJlbHNQSwECLQAUAAYACAAAACEA978ulMYAAADcAAAA&#10;DwAAAAAAAAAAAAAAAAAHAgAAZHJzL2Rvd25yZXYueG1sUEsFBgAAAAADAAMAtwAAAPoCAAAAAA==&#10;">
                  <v:stroke endarrow="block"/>
                </v:shape>
                <v:shape id="AutoShape 60" o:spid="_x0000_s1084" type="#_x0000_t32" style="position:absolute;left:6044;top:7828;width:2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4sPwwAAANwAAAAPAAAAZHJzL2Rvd25yZXYueG1sRE9Na8JA&#10;EL0L/Q/LFHrTTXooNboGEVqK0kNVgt6G7DQJzc6G3Y1Gf31XELzN433OPB9MK07kfGNZQTpJQBCX&#10;VjdcKdjvPsbvIHxA1thaJgUX8pAvnkZzzLQ98w+dtqESMYR9hgrqELpMSl/WZNBPbEccuV/rDIYI&#10;XSW1w3MMN618TZI3abDh2FBjR6uayr9tbxQcNtO+uBTftC7S6fqIzvjr7lOpl+dhOQMRaAgP8d39&#10;peP8JIXbM/ECufgHAAD//wMAUEsBAi0AFAAGAAgAAAAhANvh9svuAAAAhQEAABMAAAAAAAAAAAAA&#10;AAAAAAAAAFtDb250ZW50X1R5cGVzXS54bWxQSwECLQAUAAYACAAAACEAWvQsW78AAAAVAQAACwAA&#10;AAAAAAAAAAAAAAAfAQAAX3JlbHMvLnJlbHNQSwECLQAUAAYACAAAACEAmPOLD8MAAADcAAAADwAA&#10;AAAAAAAAAAAAAAAHAgAAZHJzL2Rvd25yZXYueG1sUEsFBgAAAAADAAMAtwAAAPcCAAAAAA==&#10;">
                  <v:stroke endarrow="block"/>
                </v:shape>
                <v:shape id="AutoShape 61" o:spid="_x0000_s1085" type="#_x0000_t32" style="position:absolute;left:5629;top:6275;width:273;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0SLwQAAANwAAAAPAAAAZHJzL2Rvd25yZXYueG1sRE9La8Mw&#10;DL4P+h+MCrutzkIoa1onjI3CGL30cehRxJoTFsshVtvs38+Dwm76+J7a1JPv1ZXG2AU28LzIQBE3&#10;wXbsDJyO26cXUFGQLfaBycAPRair2cMGSxtuvKfrQZxKIRxLNNCKDKXWsWnJY1yEgThxX2H0KAmO&#10;TtsRbync9zrPsqX22HFqaHGgt5aa78PFGzif/G6VF+/eFe4oe6HPLi+WxjzOp9c1KKFJ/sV394dN&#10;87Mc/p5JF+jqFwAA//8DAFBLAQItABQABgAIAAAAIQDb4fbL7gAAAIUBAAATAAAAAAAAAAAAAAAA&#10;AAAAAABbQ29udGVudF9UeXBlc10ueG1sUEsBAi0AFAAGAAgAAAAhAFr0LFu/AAAAFQEAAAsAAAAA&#10;AAAAAAAAAAAAHwEAAF9yZWxzLy5yZWxzUEsBAi0AFAAGAAgAAAAhAGi7RIvBAAAA3AAAAA8AAAAA&#10;AAAAAAAAAAAABwIAAGRycy9kb3ducmV2LnhtbFBLBQYAAAAAAwADALcAAAD1AgAAAAA=&#10;">
                  <v:stroke endarrow="block"/>
                </v:shape>
                <v:shape id="AutoShape 62" o:spid="_x0000_s1086" type="#_x0000_t32" style="position:absolute;left:5629;top:9554;width:273;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EQwQAAANwAAAAPAAAAZHJzL2Rvd25yZXYueG1sRE9La8JA&#10;EL4X/A/LCL3VjWmQGl1FKoKUXnwcehyy4yaYnQ3ZqcZ/3y0UepuP7znL9eBbdaM+NoENTCcZKOIq&#10;2IadgfNp9/IGKgqyxTYwGXhQhPVq9LTE0oY7H+h2FKdSCMcSDdQiXal1rGryGCehI07cJfQeJcHe&#10;advjPYX7VudZNtMeG04NNXb0XlN1PX57A19n/znPi613hTvJQeijyYuZMc/jYbMAJTTIv/jPvbdp&#10;fvYKv8+kC/TqBwAA//8DAFBLAQItABQABgAIAAAAIQDb4fbL7gAAAIUBAAATAAAAAAAAAAAAAAAA&#10;AAAAAABbQ29udGVudF9UeXBlc10ueG1sUEsBAi0AFAAGAAgAAAAhAFr0LFu/AAAAFQEAAAsAAAAA&#10;AAAAAAAAAAAAHwEAAF9yZWxzLy5yZWxzUEsBAi0AFAAGAAgAAAAhAAf34RDBAAAA3AAAAA8AAAAA&#10;AAAAAAAAAAAABwIAAGRycy9kb3ducmV2LnhtbFBLBQYAAAAAAwADALcAAAD1AgAAAAA=&#10;">
                  <v:stroke endarrow="block"/>
                </v:shape>
                <v:shape id="AutoShape 63" o:spid="_x0000_s1087" type="#_x0000_t32" style="position:absolute;left:5629;top:8717;width:5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CiXxAAAANwAAAAPAAAAZHJzL2Rvd25yZXYueG1sRE9Na8JA&#10;EL0X+h+WKfRWN5FSNLqGUrAUSw8aCXobsmMSzM6G3VVjf323IHibx/uceT6YTpzJ+daygnSUgCCu&#10;rG65VrAtli8TED4ga+wsk4IrecgXjw9zzLS98JrOm1CLGMI+QwVNCH0mpa8aMuhHtieO3ME6gyFC&#10;V0vt8BLDTSfHSfImDbYcGxrs6aOh6rg5GQW77+mpvJY/tCrT6WqPzvjf4lOp56fhfQYi0BDu4pv7&#10;S8f5ySv8PxMvkIs/AAAA//8DAFBLAQItABQABgAIAAAAIQDb4fbL7gAAAIUBAAATAAAAAAAAAAAA&#10;AAAAAAAAAABbQ29udGVudF9UeXBlc10ueG1sUEsBAi0AFAAGAAgAAAAhAFr0LFu/AAAAFQEAAAsA&#10;AAAAAAAAAAAAAAAAHwEAAF9yZWxzLy5yZWxzUEsBAi0AFAAGAAgAAAAhAIiEKJfEAAAA3AAAAA8A&#10;AAAAAAAAAAAAAAAABwIAAGRycy9kb3ducmV2LnhtbFBLBQYAAAAAAwADALcAAAD4AgAAAAA=&#10;">
                  <v:stroke endarrow="block"/>
                </v:shape>
                <v:shape id="AutoShape 64" o:spid="_x0000_s1088" type="#_x0000_t32" style="position:absolute;left:7976;top:9040;width:629;height:50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cZPvwAAANwAAAAPAAAAZHJzL2Rvd25yZXYueG1sRE9Ni8Iw&#10;EL0v+B/CCN7WVMFlqUZRQRAvsq6gx6EZ22AzKU1s6r83wsLe5vE+Z7HqbS06ar1xrGAyzkAQF04b&#10;LhWcf3ef3yB8QNZYOyYFT/KwWg4+FphrF/mHulMoRQphn6OCKoQml9IXFVn0Y9cQJ+7mWoshwbaU&#10;usWYwm0tp1n2JS0aTg0VNrStqLifHlaBiUfTNftt3BwuV68jmefMGaVGw349BxGoD//iP/dep/nZ&#10;DN7PpAvk8gUAAP//AwBQSwECLQAUAAYACAAAACEA2+H2y+4AAACFAQAAEwAAAAAAAAAAAAAAAAAA&#10;AAAAW0NvbnRlbnRfVHlwZXNdLnhtbFBLAQItABQABgAIAAAAIQBa9CxbvwAAABUBAAALAAAAAAAA&#10;AAAAAAAAAB8BAABfcmVscy8ucmVsc1BLAQItABQABgAIAAAAIQD22cZPvwAAANwAAAAPAAAAAAAA&#10;AAAAAAAAAAcCAABkcnMvZG93bnJldi54bWxQSwUGAAAAAAMAAwC3AAAA8wIAAAAA&#10;">
                  <v:stroke endarrow="block"/>
                </v:shape>
                <v:shape id="AutoShape 65" o:spid="_x0000_s1089" type="#_x0000_t32" style="position:absolute;left:7956;top:9548;width:611;height:47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EKIwQAAANwAAAAPAAAAZHJzL2Rvd25yZXYueG1sRE9La8JA&#10;EL4X+h+WKXirm4YQanSVohSk9OLj4HHIjptgdjZkpxr/vVso9DYf33MWq9F36kpDbAMbeJtmoIjr&#10;YFt2Bo6Hz9d3UFGQLXaBycCdIqyWz08LrGy48Y6ue3EqhXCs0EAj0ldax7ohj3EaeuLEncPgURIc&#10;nLYD3lK473SeZaX22HJqaLCndUP1Zf/jDZyO/nuWFxvvCneQndBXmxelMZOX8WMOSmiUf/Gfe2vT&#10;/KyE32fSBXr5AAAA//8DAFBLAQItABQABgAIAAAAIQDb4fbL7gAAAIUBAAATAAAAAAAAAAAAAAAA&#10;AAAAAABbQ29udGVudF9UeXBlc10ueG1sUEsBAi0AFAAGAAgAAAAhAFr0LFu/AAAAFQEAAAsAAAAA&#10;AAAAAAAAAAAAHwEAAF9yZWxzLy5yZWxzUEsBAi0AFAAGAAgAAAAhABeAQojBAAAA3AAAAA8AAAAA&#10;AAAAAAAAAAAABwIAAGRycy9kb3ducmV2LnhtbFBLBQYAAAAAAwADALcAAAD1AgAAAAA=&#10;">
                  <v:stroke endarrow="block"/>
                </v:shape>
                <v:shape id="AutoShape 66" o:spid="_x0000_s1090" type="#_x0000_t32" style="position:absolute;left:5629;top:6483;width:3427;height:3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2jwQAAANwAAAAPAAAAZHJzL2Rvd25yZXYueG1sRE/fa8Iw&#10;EH4X9j+EE/ZmU4VNqcayFQaylzEVtsejOduw5lKa2NT/fhkMfLuP7+ftysl2YqTBG8cKllkOgrh2&#10;2nCj4Hx6W2xA+ICssXNMCm7kodw/zHZYaBf5k8ZjaEQKYV+ggjaEvpDS1y1Z9JnriRN3cYPFkODQ&#10;SD1gTOG2k6s8f5YWDaeGFnuqWqp/jlerwMQPM/aHKr6+f317HcncnpxR6nE+vWxBBJrCXfzvPug0&#10;P1/D3zPpArn/BQAA//8DAFBLAQItABQABgAIAAAAIQDb4fbL7gAAAIUBAAATAAAAAAAAAAAAAAAA&#10;AAAAAABbQ29udGVudF9UeXBlc10ueG1sUEsBAi0AFAAGAAgAAAAhAFr0LFu/AAAAFQEAAAsAAAAA&#10;AAAAAAAAAAAAHwEAAF9yZWxzLy5yZWxzUEsBAi0AFAAGAAgAAAAhAGlH/aPBAAAA3AAAAA8AAAAA&#10;AAAAAAAAAAAABwIAAGRycy9kb3ducmV2LnhtbFBLBQYAAAAAAwADALcAAAD1AgAAAAA=&#10;">
                  <v:stroke endarrow="block"/>
                </v:shape>
                <v:shape id="AutoShape 67" o:spid="_x0000_s1091" type="#_x0000_t32" style="position:absolute;left:8150;top:4441;width:4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SKSxgAAANwAAAAPAAAAZHJzL2Rvd25yZXYueG1sRI9Ba8JA&#10;EIXvgv9hGaE33dhD0dRVSqGlKB40JbS3ITtNQrOzYXfV6K93DoXeZnhv3vtmtRlcp84UYuvZwHyW&#10;gSKuvG25NvBZvE0XoGJCtth5JgNXirBZj0crzK2/8IHOx1QrCeGYo4EmpT7XOlYNOYwz3xOL9uOD&#10;wyRrqLUNeJFw1+nHLHvSDluWhgZ7em2o+j2enIGv3fJUXss9bcv5cvuNwcVb8W7Mw2R4eQaVaEj/&#10;5r/rDyv4mdDKMzKBXt8BAAD//wMAUEsBAi0AFAAGAAgAAAAhANvh9svuAAAAhQEAABMAAAAAAAAA&#10;AAAAAAAAAAAAAFtDb250ZW50X1R5cGVzXS54bWxQSwECLQAUAAYACAAAACEAWvQsW78AAAAVAQAA&#10;CwAAAAAAAAAAAAAAAAAfAQAAX3JlbHMvLnJlbHNQSwECLQAUAAYACAAAACEACckiksYAAADcAAAA&#10;DwAAAAAAAAAAAAAAAAAHAgAAZHJzL2Rvd25yZXYueG1sUEsFBgAAAAADAAMAtwAAAPoCAAAAAA==&#10;">
                  <v:stroke endarrow="block"/>
                </v:shape>
                <v:shape id="AutoShape 68" o:spid="_x0000_s1092" type="#_x0000_t32" style="position:absolute;left:8150;top:2294;width:2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YcJwwAAANwAAAAPAAAAZHJzL2Rvd25yZXYueG1sRE9Na8JA&#10;EL0L/Q/LFHrTTXooTXQNpaAUpYeqBL0N2WkSmp0Nu6tGf31XELzN433OrBhMJ07kfGtZQTpJQBBX&#10;VrdcK9htF+N3ED4ga+wsk4ILeSjmT6MZ5tqe+YdOm1CLGMI+RwVNCH0upa8aMugntieO3K91BkOE&#10;rpba4TmGm06+JsmbNNhybGiwp8+Gqr/N0SjYr7NjeSm/aVWm2eqAzvjrdqnUy/PwMQURaAgP8d39&#10;peP8JIPbM/ECOf8HAAD//wMAUEsBAi0AFAAGAAgAAAAhANvh9svuAAAAhQEAABMAAAAAAAAAAAAA&#10;AAAAAAAAAFtDb250ZW50X1R5cGVzXS54bWxQSwECLQAUAAYACAAAACEAWvQsW78AAAAVAQAACwAA&#10;AAAAAAAAAAAAAAAfAQAAX3JlbHMvLnJlbHNQSwECLQAUAAYACAAAACEAZoWHCcMAAADcAAAADwAA&#10;AAAAAAAAAAAAAAAHAgAAZHJzL2Rvd25yZXYueG1sUEsFBgAAAAADAAMAtwAAAPcCAAAAAA==&#10;">
                  <v:stroke endarrow="block"/>
                </v:shape>
                <v:shape id="AutoShape 69" o:spid="_x0000_s1093" type="#_x0000_t32" style="position:absolute;left:8191;top:7079;width:2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rhJxgAAANwAAAAPAAAAZHJzL2Rvd25yZXYueG1sRI9Ba8JA&#10;EIXvhf6HZQre6iY9SI2uIkJLsfRQlaC3ITsmwexs2F019td3DoXeZnhv3vtmvhxcp64UYuvZQD7O&#10;QBFX3rZcG9jv3p5fQcWEbLHzTAbuFGG5eHyYY2H9jb/puk21khCOBRpoUuoLrWPVkMM49j2xaCcf&#10;HCZZQ61twJuEu06/ZNlEO2xZGhrsad1Qdd5enIHD5/RS3ssv2pT5dHPE4OLP7t2Y0dOwmoFKNKR/&#10;89/1hxX8XPDlGZlAL34BAAD//wMAUEsBAi0AFAAGAAgAAAAhANvh9svuAAAAhQEAABMAAAAAAAAA&#10;AAAAAAAAAAAAAFtDb250ZW50X1R5cGVzXS54bWxQSwECLQAUAAYACAAAACEAWvQsW78AAAAVAQAA&#10;CwAAAAAAAAAAAAAAAAAfAQAAX3JlbHMvLnJlbHNQSwECLQAUAAYACAAAACEAcma4ScYAAADcAAAA&#10;DwAAAAAAAAAAAAAAAAAHAgAAZHJzL2Rvd25yZXYueG1sUEsFBgAAAAADAAMAtwAAAPoCAAAAAA==&#10;">
                  <v:stroke endarrow="block"/>
                </v:shape>
                <v:shape id="AutoShape 70" o:spid="_x0000_s1094" type="#_x0000_t32" style="position:absolute;left:9244;top:7065;width:2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h3SwwAAANwAAAAPAAAAZHJzL2Rvd25yZXYueG1sRE9Na8JA&#10;EL0X/A/LCN6aTTyIpq5SCopYPKgltLchOybB7GzYXTX217uFgrd5vM+ZL3vTiis531hWkCUpCOLS&#10;6oYrBV/H1esUhA/IGlvLpOBOHpaLwcscc21vvKfrIVQihrDPUUEdQpdL6cuaDPrEdsSRO1lnMETo&#10;Kqkd3mK4aeU4TSfSYMOxocaOPmoqz4eLUfD9ObsU92JH2yKbbX/QGf97XCs1GvbvbyAC9eEp/ndv&#10;dJyfZfD3TLxALh4AAAD//wMAUEsBAi0AFAAGAAgAAAAhANvh9svuAAAAhQEAABMAAAAAAAAAAAAA&#10;AAAAAAAAAFtDb250ZW50X1R5cGVzXS54bWxQSwECLQAUAAYACAAAACEAWvQsW78AAAAVAQAACwAA&#10;AAAAAAAAAAAAAAAfAQAAX3JlbHMvLnJlbHNQSwECLQAUAAYACAAAACEAHSod0sMAAADcAAAADwAA&#10;AAAAAAAAAAAAAAAHAgAAZHJzL2Rvd25yZXYueG1sUEsFBgAAAAADAAMAtwAAAPcCAAAAAA==&#10;">
                  <v:stroke endarrow="block"/>
                </v:shape>
                <v:shape id="AutoShape 71" o:spid="_x0000_s1095" type="#_x0000_t32" style="position:absolute;left:8605;top:7895;width:2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OlwwAAANwAAAAPAAAAZHJzL2Rvd25yZXYueG1sRE9Ni8Iw&#10;EL0v+B/CCN7WtB5Eq1EWQRHFg7oU9zY0s23ZZlKSqNVfbxYW9jaP9znzZWcacSPna8sK0mECgriw&#10;uuZSwed5/T4B4QOyxsYyKXiQh+Wi9zbHTNs7H+l2CqWIIewzVFCF0GZS+qIig35oW+LIfVtnMETo&#10;Sqkd3mO4aeQoScbSYM2xocKWVhUVP6erUXDZT6/5Iz/QLk+nuy90xj/PG6UG/e5jBiJQF/7Ff+6t&#10;jvPTEfw+Ey+QixcAAAD//wMAUEsBAi0AFAAGAAgAAAAhANvh9svuAAAAhQEAABMAAAAAAAAAAAAA&#10;AAAAAAAAAFtDb250ZW50X1R5cGVzXS54bWxQSwECLQAUAAYACAAAACEAWvQsW78AAAAVAQAACwAA&#10;AAAAAAAAAAAAAAAfAQAAX3JlbHMvLnJlbHNQSwECLQAUAAYACAAAACEA7fiDpcMAAADcAAAADwAA&#10;AAAAAAAAAAAAAAAHAgAAZHJzL2Rvd25yZXYueG1sUEsFBgAAAAADAAMAtwAAAPcCAAAAAA==&#10;">
                  <v:stroke endarrow="block"/>
                </v:shape>
                <v:shape id="Text Box 72" o:spid="_x0000_s1096" type="#_x0000_t202" style="position:absolute;left:6044;top:11696;width:1992;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QndwgAAANwAAAAPAAAAZHJzL2Rvd25yZXYueG1sRE9La8JA&#10;EL4X/A/LFLzVjUpVUlcRX+1JMHrwOM1OHjQ7G7Jrkv77bkHwNh/fc5br3lSipcaVlhWMRxEI4tTq&#10;knMF18vhbQHCeWSNlWVS8EsO1qvByxJjbTs+U5v4XIQQdjEqKLyvYyldWpBBN7I1ceAy2xj0ATa5&#10;1A12IdxUchJFM2mw5NBQYE3bgtKf5G4UnD7d4nu+b2/H5Gp3p26e4fskU2r42m8+QHjq/VP8cH/p&#10;MH88hf9nwgVy9QcAAP//AwBQSwECLQAUAAYACAAAACEA2+H2y+4AAACFAQAAEwAAAAAAAAAAAAAA&#10;AAAAAAAAW0NvbnRlbnRfVHlwZXNdLnhtbFBLAQItABQABgAIAAAAIQBa9CxbvwAAABUBAAALAAAA&#10;AAAAAAAAAAAAAB8BAABfcmVscy8ucmVsc1BLAQItABQABgAIAAAAIQDxKQndwgAAANwAAAAPAAAA&#10;AAAAAAAAAAAAAAcCAABkcnMvZG93bnJldi54bWxQSwUGAAAAAAMAAwC3AAAA9gIAAAAA&#10;">
                  <v:stroke dashstyle="dash"/>
                  <v:textbox>
                    <w:txbxContent>
                      <w:p w:rsidR="00942FAD" w:rsidRPr="008600CC" w:rsidRDefault="00942FAD" w:rsidP="005D184E">
                        <w:pPr>
                          <w:jc w:val="center"/>
                          <w:rPr>
                            <w:rFonts w:ascii="Times New Roman" w:hAnsi="Times New Roman" w:cs="Times New Roman"/>
                          </w:rPr>
                        </w:pPr>
                        <w:r w:rsidRPr="008600CC">
                          <w:rPr>
                            <w:rFonts w:ascii="Times New Roman" w:hAnsi="Times New Roman" w:cs="Times New Roman"/>
                          </w:rPr>
                          <w:t>Bụi</w:t>
                        </w:r>
                      </w:p>
                      <w:p w:rsidR="00942FAD" w:rsidRPr="008600CC" w:rsidRDefault="00942FAD" w:rsidP="005D184E">
                        <w:pPr>
                          <w:jc w:val="center"/>
                          <w:rPr>
                            <w:rFonts w:ascii="Times New Roman" w:hAnsi="Times New Roman" w:cs="Times New Roman"/>
                          </w:rPr>
                        </w:pPr>
                      </w:p>
                    </w:txbxContent>
                  </v:textbox>
                </v:shape>
                <v:line id="Line 73" o:spid="_x0000_s1097" style="position:absolute;visibility:visible;mso-wrap-style:square" from="5629,11970" to="6066,11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0CUwgAAANwAAAAPAAAAZHJzL2Rvd25yZXYueG1sRE/fa8Iw&#10;EH4f+D+EE/Y204ro7IwiFmEP20Ade741Z1NsLqWJNfvvzWCwt/v4ft5qE20rBup941hBPslAEFdO&#10;N1wr+Dztn55B+ICssXVMCn7Iw2Y9elhhod2NDzQcQy1SCPsCFZgQukJKXxmy6CeuI07c2fUWQ4J9&#10;LXWPtxRuWznNsrm02HBqMNjRzlB1OV6tgoUpD3Ihy7fTRzk0+TK+x6/vpVKP47h9AREohn/xn/tV&#10;p/n5DH6fSRfI9R0AAP//AwBQSwECLQAUAAYACAAAACEA2+H2y+4AAACFAQAAEwAAAAAAAAAAAAAA&#10;AAAAAAAAW0NvbnRlbnRfVHlwZXNdLnhtbFBLAQItABQABgAIAAAAIQBa9CxbvwAAABUBAAALAAAA&#10;AAAAAAAAAAAAAB8BAABfcmVscy8ucmVsc1BLAQItABQABgAIAAAAIQBwI0CUwgAAANwAAAAPAAAA&#10;AAAAAAAAAAAAAAcCAABkcnMvZG93bnJldi54bWxQSwUGAAAAAAMAAwC3AAAA9gIAAAAA&#10;">
                  <v:stroke endarrow="block"/>
                </v:line>
                <v:shape id="Text Box 74" o:spid="_x0000_s1098" type="#_x0000_t202" style="position:absolute;left:8601;top:4036;width:147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DQywwAAANwAAAAPAAAAZHJzL2Rvd25yZXYueG1sRE9La8JA&#10;EL4X+h+WKXirGwUfRDdBtNaehKYeehyzkwdmZ0N2m6T/visIvc3H95xtOppG9NS52rKC2TQCQZxb&#10;XXOp4PJ1fF2DcB5ZY2OZFPySgzR5ftpirO3An9RnvhQhhF2MCirv21hKl1dk0E1tSxy4wnYGfYBd&#10;KXWHQwg3jZxH0VIarDk0VNjSvqL8lv0YBeeTW19Xb/33e3axh/OwKnAxL5SavIy7DQhPo/8XP9wf&#10;OsyfLeD+TLhAJn8AAAD//wMAUEsBAi0AFAAGAAgAAAAhANvh9svuAAAAhQEAABMAAAAAAAAAAAAA&#10;AAAAAAAAAFtDb250ZW50X1R5cGVzXS54bWxQSwECLQAUAAYACAAAACEAWvQsW78AAAAVAQAACwAA&#10;AAAAAAAAAAAAAAAfAQAAX3JlbHMvLnJlbHNQSwECLQAUAAYACAAAACEAEYw0MsMAAADcAAAADwAA&#10;AAAAAAAAAAAAAAAHAgAAZHJzL2Rvd25yZXYueG1sUEsFBgAAAAADAAMAtwAAAPcCAAAAAA==&#10;">
                  <v:stroke dashstyle="dash"/>
                  <v:textbox>
                    <w:txbxContent>
                      <w:p w:rsidR="00942FAD" w:rsidRPr="008600CC" w:rsidRDefault="00942FAD" w:rsidP="005D184E">
                        <w:pPr>
                          <w:rPr>
                            <w:rFonts w:ascii="Times New Roman" w:hAnsi="Times New Roman" w:cs="Times New Roman"/>
                          </w:rPr>
                        </w:pPr>
                        <w:r w:rsidRPr="008600CC">
                          <w:rPr>
                            <w:rFonts w:ascii="Times New Roman" w:hAnsi="Times New Roman" w:cs="Times New Roman"/>
                          </w:rPr>
                          <w:t>Lắng cát</w:t>
                        </w:r>
                      </w:p>
                    </w:txbxContent>
                  </v:textbox>
                </v:shape>
                <v:line id="Line 75" o:spid="_x0000_s1099" style="position:absolute;visibility:visible;mso-wrap-style:square" from="9289,4738" to="9289,5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Xt4wwAAANwAAAAPAAAAZHJzL2Rvd25yZXYueG1sRE/JasMw&#10;EL0H8g9iAr0lsnvI4kYJIabQQxuIU3qeWlPL1BoZS3XUv68Kgdzm8dbZ7qPtxEiDbx0ryBcZCOLa&#10;6ZYbBe+X5/kahA/IGjvHpOCXPOx308kWC+2ufKaxCo1IIewLVGBC6AspfW3Iol+4njhxX26wGBIc&#10;GqkHvKZw28nHLFtKiy2nBoM9HQ3V39WPVbAy5VmuZPl6OZVjm2/iW/z43Cj1MIuHJxCBYriLb+4X&#10;nebnS/h/Jl0gd38AAAD//wMAUEsBAi0AFAAGAAgAAAAhANvh9svuAAAAhQEAABMAAAAAAAAAAAAA&#10;AAAAAAAAAFtDb250ZW50X1R5cGVzXS54bWxQSwECLQAUAAYACAAAACEAWvQsW78AAAAVAQAACwAA&#10;AAAAAAAAAAAAAAAfAQAAX3JlbHMvLnJlbHNQSwECLQAUAAYACAAAACEA7717eMMAAADcAAAADwAA&#10;AAAAAAAAAAAAAAAHAgAAZHJzL2Rvd25yZXYueG1sUEsFBgAAAAADAAMAtwAAAPcCAAAAAA==&#10;">
                  <v:stroke endarrow="block"/>
                </v:line>
                <v:shape id="Text Box 76" o:spid="_x0000_s1100" type="#_x0000_t202" style="position:absolute;left:1952;top:2139;width:1507;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BFJwQAAANwAAAAPAAAAZHJzL2Rvd25yZXYueG1sRE9Ni8Iw&#10;EL0L/ocwgrc1cVF3txplUQRPiu4q7G1oxrbYTEoTbf33RljwNo/3ObNFa0txo9oXjjUMBwoEcepM&#10;wZmG35/12ycIH5ANlo5Jw508LObdzgwT4xre0+0QMhFD2CeoIQ+hSqT0aU4W/cBVxJE7u9piiLDO&#10;pKmxieG2lO9KTaTFgmNDjhUtc0ovh6vVcNye/04jtctWdlw1rlWS7ZfUut9rv6cgArXhJf53b0yc&#10;P/yA5zPxAjl/AAAA//8DAFBLAQItABQABgAIAAAAIQDb4fbL7gAAAIUBAAATAAAAAAAAAAAAAAAA&#10;AAAAAABbQ29udGVudF9UeXBlc10ueG1sUEsBAi0AFAAGAAgAAAAhAFr0LFu/AAAAFQEAAAsAAAAA&#10;AAAAAAAAAAAAHwEAAF9yZWxzLy5yZWxzUEsBAi0AFAAGAAgAAAAhAOZgEUnBAAAA3AAAAA8AAAAA&#10;AAAAAAAAAAAABwIAAGRycy9kb3ducmV2LnhtbFBLBQYAAAAAAwADALcAAAD1AgAAAAA=&#10;" filled="f" stroked="f">
                  <v:textbox>
                    <w:txbxContent>
                      <w:p w:rsidR="00942FAD" w:rsidRPr="008600CC" w:rsidRDefault="00942FAD" w:rsidP="005D184E">
                        <w:pPr>
                          <w:rPr>
                            <w:rFonts w:ascii="Times New Roman" w:hAnsi="Times New Roman" w:cs="Times New Roman"/>
                          </w:rPr>
                        </w:pPr>
                        <w:r w:rsidRPr="008600CC">
                          <w:rPr>
                            <w:rFonts w:ascii="Times New Roman" w:hAnsi="Times New Roman" w:cs="Times New Roman"/>
                          </w:rPr>
                          <w:t>Xe xúc</w:t>
                        </w:r>
                      </w:p>
                      <w:p w:rsidR="00942FAD" w:rsidRPr="008600CC" w:rsidRDefault="00942FAD" w:rsidP="005D184E">
                        <w:pPr>
                          <w:jc w:val="center"/>
                          <w:rPr>
                            <w:rFonts w:ascii="Times New Roman" w:hAnsi="Times New Roman" w:cs="Times New Roman"/>
                          </w:rPr>
                        </w:pPr>
                      </w:p>
                    </w:txbxContent>
                  </v:textbox>
                </v:shape>
                <v:shape id="Text Box 77" o:spid="_x0000_s1101" type="#_x0000_t202" style="position:absolute;left:1952;top:2952;width:1507;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U7xAAAANwAAAAPAAAAZHJzL2Rvd25yZXYueG1sRI9Ba8JA&#10;EIXvQv/DMgVvuquotNFVSqXQk8XYCt6G7JgEs7MhuzXpv+8cCr3N8N68981mN/hG3amLdWALs6kB&#10;RVwEV3Np4fP0NnkCFROywyYwWfihCLvtw2iDmQs9H+mep1JJCMcMLVQptZnWsajIY5yGlli0a+g8&#10;Jlm7UrsOewn3jZ4bs9Iea5aGClt6rai45d/ewtfhejkvzEe598u2D4PR7J+1tePH4WUNKtGQ/s1/&#10;1+9O8GdCK8/IBHr7CwAA//8DAFBLAQItABQABgAIAAAAIQDb4fbL7gAAAIUBAAATAAAAAAAAAAAA&#10;AAAAAAAAAABbQ29udGVudF9UeXBlc10ueG1sUEsBAi0AFAAGAAgAAAAhAFr0LFu/AAAAFQEAAAsA&#10;AAAAAAAAAAAAAAAAHwEAAF9yZWxzLy5yZWxzUEsBAi0AFAAGAAgAAAAhAJf/hTvEAAAA3AAAAA8A&#10;AAAAAAAAAAAAAAAABwIAAGRycy9kb3ducmV2LnhtbFBLBQYAAAAAAwADALcAAAD4AgAAAAA=&#10;" filled="f" stroked="f">
                  <v:textbox>
                    <w:txbxContent>
                      <w:p w:rsidR="00942FAD" w:rsidRPr="008600CC" w:rsidRDefault="00942FAD" w:rsidP="005D184E">
                        <w:pPr>
                          <w:rPr>
                            <w:rFonts w:ascii="Times New Roman" w:hAnsi="Times New Roman" w:cs="Times New Roman"/>
                          </w:rPr>
                        </w:pPr>
                        <w:r w:rsidRPr="008600CC">
                          <w:rPr>
                            <w:rFonts w:ascii="Times New Roman" w:hAnsi="Times New Roman" w:cs="Times New Roman"/>
                          </w:rPr>
                          <w:t>Băng tải 1</w:t>
                        </w:r>
                      </w:p>
                      <w:p w:rsidR="00942FAD" w:rsidRPr="008600CC" w:rsidRDefault="00942FAD" w:rsidP="005D184E">
                        <w:pPr>
                          <w:jc w:val="center"/>
                          <w:rPr>
                            <w:rFonts w:ascii="Times New Roman" w:hAnsi="Times New Roman" w:cs="Times New Roman"/>
                          </w:rPr>
                        </w:pPr>
                      </w:p>
                    </w:txbxContent>
                  </v:textbox>
                </v:shape>
                <v:shape id="Text Box 78" o:spid="_x0000_s1102" type="#_x0000_t202" style="position:absolute;left:1952;top:3744;width:1507;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yCgwAAAANwAAAAPAAAAZHJzL2Rvd25yZXYueG1sRE9Li8Iw&#10;EL4v+B/CCHtbE2VXtBpFFGFPKz7B29CMbbGZlCba7r83guBtPr7nTOetLcWdal841tDvKRDEqTMF&#10;ZxoO+/XXCIQPyAZLx6ThnzzMZ52PKSbGNbyl+y5kIoawT1BDHkKVSOnTnCz6nquII3dxtcUQYZ1J&#10;U2MTw20pB0oNpcWCY0OOFS1zSq+7m9Vw/LucT99qk63sT9W4Vkm2Y6n1Z7ddTEAEasNb/HL/mji/&#10;P4bnM/ECOXsAAAD//wMAUEsBAi0AFAAGAAgAAAAhANvh9svuAAAAhQEAABMAAAAAAAAAAAAAAAAA&#10;AAAAAFtDb250ZW50X1R5cGVzXS54bWxQSwECLQAUAAYACAAAACEAWvQsW78AAAAVAQAACwAAAAAA&#10;AAAAAAAAAAAfAQAAX3JlbHMvLnJlbHNQSwECLQAUAAYACAAAACEA+LMgoMAAAADcAAAADwAAAAAA&#10;AAAAAAAAAAAHAgAAZHJzL2Rvd25yZXYueG1sUEsFBgAAAAADAAMAtwAAAPQCAAAAAA==&#10;" filled="f" stroked="f">
                  <v:textbox>
                    <w:txbxContent>
                      <w:p w:rsidR="00942FAD" w:rsidRPr="008600CC" w:rsidRDefault="00942FAD" w:rsidP="005D184E">
                        <w:pPr>
                          <w:rPr>
                            <w:rFonts w:ascii="Times New Roman" w:hAnsi="Times New Roman" w:cs="Times New Roman"/>
                          </w:rPr>
                        </w:pPr>
                        <w:r w:rsidRPr="008600CC">
                          <w:rPr>
                            <w:rFonts w:ascii="Times New Roman" w:hAnsi="Times New Roman" w:cs="Times New Roman"/>
                          </w:rPr>
                          <w:t>Rơi tự do</w:t>
                        </w:r>
                      </w:p>
                      <w:p w:rsidR="00942FAD" w:rsidRPr="008600CC" w:rsidRDefault="00942FAD" w:rsidP="005D184E">
                        <w:pPr>
                          <w:jc w:val="center"/>
                          <w:rPr>
                            <w:rFonts w:ascii="Times New Roman" w:hAnsi="Times New Roman" w:cs="Times New Roman"/>
                          </w:rPr>
                        </w:pPr>
                      </w:p>
                    </w:txbxContent>
                  </v:textbox>
                </v:shape>
                <v:shape id="Text Box 79" o:spid="_x0000_s1103" type="#_x0000_t202" style="position:absolute;left:1952;top:4556;width:1507;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UOAxAAAANwAAAAPAAAAZHJzL2Rvd25yZXYueG1sRI9Ba8JA&#10;EIXvQv/DMoXedLdSpY2uUloETxa1FbwN2TEJZmdDdjXx33cOgrcZ3pv3vpkve1+rK7WxCmzhdWRA&#10;EefBVVxY+N2vhu+gYkJ2WAcmCzeKsFw8DeaYudDxlq67VCgJ4ZihhTKlJtM65iV5jKPQEIt2Cq3H&#10;JGtbaNdiJ+G+1mNjptpjxdJQYkNfJeXn3cVb+Nucjoc381N8+0nThd5o9h/a2pfn/nMGKlGfHub7&#10;9doJ/ljw5RmZQC/+AQAA//8DAFBLAQItABQABgAIAAAAIQDb4fbL7gAAAIUBAAATAAAAAAAAAAAA&#10;AAAAAAAAAABbQ29udGVudF9UeXBlc10ueG1sUEsBAi0AFAAGAAgAAAAhAFr0LFu/AAAAFQEAAAsA&#10;AAAAAAAAAAAAAAAAHwEAAF9yZWxzLy5yZWxzUEsBAi0AFAAGAAgAAAAhAKflQ4DEAAAA3AAAAA8A&#10;AAAAAAAAAAAAAAAABwIAAGRycy9kb3ducmV2LnhtbFBLBQYAAAAAAwADALcAAAD4AgAAAAA=&#10;" filled="f" stroked="f">
                  <v:textbox>
                    <w:txbxContent>
                      <w:p w:rsidR="00942FAD" w:rsidRPr="008600CC" w:rsidRDefault="00942FAD" w:rsidP="005D184E">
                        <w:pPr>
                          <w:rPr>
                            <w:rFonts w:ascii="Times New Roman" w:hAnsi="Times New Roman" w:cs="Times New Roman"/>
                          </w:rPr>
                        </w:pPr>
                        <w:r w:rsidRPr="008600CC">
                          <w:rPr>
                            <w:rFonts w:ascii="Times New Roman" w:hAnsi="Times New Roman" w:cs="Times New Roman"/>
                          </w:rPr>
                          <w:t>Băng tải 2</w:t>
                        </w:r>
                      </w:p>
                      <w:p w:rsidR="00942FAD" w:rsidRPr="008600CC" w:rsidRDefault="00942FAD" w:rsidP="005D184E">
                        <w:pPr>
                          <w:jc w:val="center"/>
                          <w:rPr>
                            <w:rFonts w:ascii="Times New Roman" w:hAnsi="Times New Roman" w:cs="Times New Roman"/>
                          </w:rPr>
                        </w:pPr>
                      </w:p>
                    </w:txbxContent>
                  </v:textbox>
                </v:shape>
                <v:shape id="Text Box 80" o:spid="_x0000_s1104" type="#_x0000_t202" style="position:absolute;left:1952;top:5297;width:1507;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eYbwgAAANwAAAAPAAAAZHJzL2Rvd25yZXYueG1sRE9Na8JA&#10;EL0L/Q/LCL2Z3UgVTbOGohR6sqit0NuQHZNgdjZktyb9991Cwds83ufkxWhbcaPeN441pIkCQVw6&#10;03Cl4eP0OluB8AHZYOuYNPyQh2LzMMkxM27gA92OoRIxhH2GGuoQukxKX9Zk0SeuI47cxfUWQ4R9&#10;JU2PQwy3rZwrtZQWG44NNXa0ram8Hr+ths/95ev8pN6rnV10gxuVZLuWWj9Ox5dnEIHGcBf/u99M&#10;nD9P4e+ZeIHc/AIAAP//AwBQSwECLQAUAAYACAAAACEA2+H2y+4AAACFAQAAEwAAAAAAAAAAAAAA&#10;AAAAAAAAW0NvbnRlbnRfVHlwZXNdLnhtbFBLAQItABQABgAIAAAAIQBa9CxbvwAAABUBAAALAAAA&#10;AAAAAAAAAAAAAB8BAABfcmVscy8ucmVsc1BLAQItABQABgAIAAAAIQDIqeYbwgAAANwAAAAPAAAA&#10;AAAAAAAAAAAAAAcCAABkcnMvZG93bnJldi54bWxQSwUGAAAAAAMAAwC3AAAA9gIAAAAA&#10;" filled="f" stroked="f">
                  <v:textbox>
                    <w:txbxContent>
                      <w:p w:rsidR="00942FAD" w:rsidRPr="008600CC" w:rsidRDefault="00942FAD" w:rsidP="005D184E">
                        <w:pPr>
                          <w:rPr>
                            <w:rFonts w:ascii="Times New Roman" w:hAnsi="Times New Roman" w:cs="Times New Roman"/>
                          </w:rPr>
                        </w:pPr>
                        <w:r w:rsidRPr="008600CC">
                          <w:rPr>
                            <w:rFonts w:ascii="Times New Roman" w:hAnsi="Times New Roman" w:cs="Times New Roman"/>
                          </w:rPr>
                          <w:t>Rơi tự do</w:t>
                        </w:r>
                      </w:p>
                      <w:p w:rsidR="00942FAD" w:rsidRPr="008600CC" w:rsidRDefault="00942FAD" w:rsidP="005D184E">
                        <w:pPr>
                          <w:jc w:val="center"/>
                          <w:rPr>
                            <w:rFonts w:ascii="Times New Roman" w:hAnsi="Times New Roman" w:cs="Times New Roman"/>
                          </w:rPr>
                        </w:pPr>
                      </w:p>
                    </w:txbxContent>
                  </v:textbox>
                </v:shape>
                <v:shape id="Text Box 81" o:spid="_x0000_s1105" type="#_x0000_t202" style="position:absolute;left:1993;top:6110;width:1506;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3hswQAAANwAAAAPAAAAZHJzL2Rvd25yZXYueG1sRE9Ni8Iw&#10;EL0v+B/CCN7WxOIuWo0iuwieVtZVwdvQjG2xmZQm2vrvjSDsbR7vc+bLzlbiRo0vHWsYDRUI4syZ&#10;knMN+7/1+wSED8gGK8ek4U4elove2xxT41r+pdsu5CKGsE9RQxFCnUrps4Is+qGriSN3do3FEGGT&#10;S9NgG8NtJROlPqXFkmNDgTV9FZRddler4fBzPh3Hapt/24+6dZ2SbKdS60G/W81ABOrCv/jl3pg4&#10;P0ng+Uy8QC4eAAAA//8DAFBLAQItABQABgAIAAAAIQDb4fbL7gAAAIUBAAATAAAAAAAAAAAAAAAA&#10;AAAAAABbQ29udGVudF9UeXBlc10ueG1sUEsBAi0AFAAGAAgAAAAhAFr0LFu/AAAAFQEAAAsAAAAA&#10;AAAAAAAAAAAAHwEAAF9yZWxzLy5yZWxzUEsBAi0AFAAGAAgAAAAhADh7eGzBAAAA3AAAAA8AAAAA&#10;AAAAAAAAAAAABwIAAGRycy9kb3ducmV2LnhtbFBLBQYAAAAAAwADALcAAAD1AgAAAAA=&#10;" filled="f" stroked="f">
                  <v:textbox>
                    <w:txbxContent>
                      <w:p w:rsidR="00942FAD" w:rsidRPr="008600CC" w:rsidRDefault="00942FAD" w:rsidP="005D184E">
                        <w:pPr>
                          <w:rPr>
                            <w:rFonts w:ascii="Times New Roman" w:hAnsi="Times New Roman" w:cs="Times New Roman"/>
                          </w:rPr>
                        </w:pPr>
                        <w:r w:rsidRPr="008600CC">
                          <w:rPr>
                            <w:rFonts w:ascii="Times New Roman" w:hAnsi="Times New Roman" w:cs="Times New Roman"/>
                          </w:rPr>
                          <w:t>Bơm</w:t>
                        </w:r>
                      </w:p>
                      <w:p w:rsidR="00942FAD" w:rsidRPr="008600CC" w:rsidRDefault="00942FAD" w:rsidP="005D184E">
                        <w:pPr>
                          <w:jc w:val="center"/>
                          <w:rPr>
                            <w:rFonts w:ascii="Times New Roman" w:hAnsi="Times New Roman" w:cs="Times New Roman"/>
                          </w:rPr>
                        </w:pPr>
                      </w:p>
                    </w:txbxContent>
                  </v:textbox>
                </v:shape>
                <v:shape id="Text Box 82" o:spid="_x0000_s1106" type="#_x0000_t202" style="position:absolute;left:1993;top:6901;width:1506;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933wgAAANwAAAAPAAAAZHJzL2Rvd25yZXYueG1sRE9Na8JA&#10;EL0X+h+WKXjT3aotbZqNFEXwZDGtQm9DdkxCs7Mhu5r4711B6G0e73PSxWAbcabO1441PE8UCOLC&#10;mZpLDT/f6/EbCB+QDTaOScOFPCyyx4cUE+N63tE5D6WIIewT1FCF0CZS+qIii37iWuLIHV1nMUTY&#10;ldJ02Mdw28ipUq/SYs2xocKWlhUVf/nJathvj7+HufoqV/al7d2gJNt3qfXoafj8ABFoCP/iu3tj&#10;4vzpDG7PxAtkdgUAAP//AwBQSwECLQAUAAYACAAAACEA2+H2y+4AAACFAQAAEwAAAAAAAAAAAAAA&#10;AAAAAAAAW0NvbnRlbnRfVHlwZXNdLnhtbFBLAQItABQABgAIAAAAIQBa9CxbvwAAABUBAAALAAAA&#10;AAAAAAAAAAAAAB8BAABfcmVscy8ucmVsc1BLAQItABQABgAIAAAAIQBXN933wgAAANwAAAAPAAAA&#10;AAAAAAAAAAAAAAcCAABkcnMvZG93bnJldi54bWxQSwUGAAAAAAMAAwC3AAAA9gIAAAAA&#10;" filled="f" stroked="f">
                  <v:textbox>
                    <w:txbxContent>
                      <w:p w:rsidR="00942FAD" w:rsidRPr="008600CC" w:rsidRDefault="00942FAD" w:rsidP="005D184E">
                        <w:pPr>
                          <w:rPr>
                            <w:rFonts w:ascii="Times New Roman" w:hAnsi="Times New Roman" w:cs="Times New Roman"/>
                          </w:rPr>
                        </w:pPr>
                        <w:r w:rsidRPr="008600CC">
                          <w:rPr>
                            <w:rFonts w:ascii="Times New Roman" w:hAnsi="Times New Roman" w:cs="Times New Roman"/>
                          </w:rPr>
                          <w:t>Bơm</w:t>
                        </w:r>
                      </w:p>
                      <w:p w:rsidR="00942FAD" w:rsidRPr="008600CC" w:rsidRDefault="00942FAD" w:rsidP="005D184E">
                        <w:pPr>
                          <w:rPr>
                            <w:rFonts w:ascii="Times New Roman" w:hAnsi="Times New Roman" w:cs="Times New Roman"/>
                          </w:rPr>
                        </w:pPr>
                      </w:p>
                    </w:txbxContent>
                  </v:textbox>
                </v:shape>
                <v:shape id="Text Box 83" o:spid="_x0000_s1107" type="#_x0000_t202" style="position:absolute;left:1993;top:10141;width:1506;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kWDwgAAANwAAAAPAAAAZHJzL2Rvd25yZXYueG1sRE9Na8JA&#10;EL0L/odlhN7MrhKlplmltBR6smhbobchOybB7GzIbpP033cFwds83ufku9E2oqfO1441LBIFgrhw&#10;puZSw9fn2/wRhA/IBhvHpOGPPOy200mOmXEDH6g/hlLEEPYZaqhCaDMpfVGRRZ+4ljhyZ9dZDBF2&#10;pTQdDjHcNnKp1FparDk2VNjSS0XF5fhrNXzvzz+nVH2Ur3bVDm5Uku1Gav0wG5+fQAQaw118c7+b&#10;OH+ZwvWZeIHc/gMAAP//AwBQSwECLQAUAAYACAAAACEA2+H2y+4AAACFAQAAEwAAAAAAAAAAAAAA&#10;AAAAAAAAW0NvbnRlbnRfVHlwZXNdLnhtbFBLAQItABQABgAIAAAAIQBa9CxbvwAAABUBAAALAAAA&#10;AAAAAAAAAAAAAB8BAABfcmVscy8ucmVsc1BLAQItABQABgAIAAAAIQDY3kWDwgAAANwAAAAPAAAA&#10;AAAAAAAAAAAAAAcCAABkcnMvZG93bnJldi54bWxQSwUGAAAAAAMAAwC3AAAA9gIAAAAA&#10;" filled="f" stroked="f">
                  <v:textbox>
                    <w:txbxContent>
                      <w:p w:rsidR="00942FAD" w:rsidRPr="008600CC" w:rsidRDefault="00942FAD" w:rsidP="005D184E">
                        <w:pPr>
                          <w:rPr>
                            <w:rFonts w:ascii="Times New Roman" w:hAnsi="Times New Roman" w:cs="Times New Roman"/>
                          </w:rPr>
                        </w:pPr>
                        <w:r w:rsidRPr="008600CC">
                          <w:rPr>
                            <w:rFonts w:ascii="Times New Roman" w:hAnsi="Times New Roman" w:cs="Times New Roman"/>
                          </w:rPr>
                          <w:t>Vít tải xoắn</w:t>
                        </w:r>
                      </w:p>
                      <w:p w:rsidR="00942FAD" w:rsidRPr="008600CC" w:rsidRDefault="00942FAD" w:rsidP="005D184E">
                        <w:pPr>
                          <w:jc w:val="center"/>
                          <w:rPr>
                            <w:rFonts w:ascii="Times New Roman" w:hAnsi="Times New Roman" w:cs="Times New Roman"/>
                          </w:rPr>
                        </w:pPr>
                      </w:p>
                    </w:txbxContent>
                  </v:textbox>
                </v:shape>
                <v:shape id="AutoShape 84" o:spid="_x0000_s1108" type="#_x0000_t32" style="position:absolute;left:5189;top:8075;width:996;height:41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4CfwQAAANwAAAAPAAAAZHJzL2Rvd25yZXYueG1sRE9La8JA&#10;EL4X/A/LCL3VjSGVGl1FKoKUXnwcehyy4yaYnQ3Zqab/3i0UepuP7znL9eBbdaM+NoENTCcZKOIq&#10;2IadgfNp9/IGKgqyxTYwGfihCOvV6GmJpQ13PtDtKE6lEI4lGqhFulLrWNXkMU5CR5y4S+g9SoK9&#10;07bHewr3rc6zbKY9Npwaauzovabqevz2Br7O/nOeF1vvCneSg9BHkxczY57Hw2YBSmiQf/Gfe2/T&#10;/PwVfp9JF+jVAwAA//8DAFBLAQItABQABgAIAAAAIQDb4fbL7gAAAIUBAAATAAAAAAAAAAAAAAAA&#10;AAAAAABbQ29udGVudF9UeXBlc10ueG1sUEsBAi0AFAAGAAgAAAAhAFr0LFu/AAAAFQEAAAsAAAAA&#10;AAAAAAAAAAAAHwEAAF9yZWxzLy5yZWxzUEsBAi0AFAAGAAgAAAAhAKzngJ/BAAAA3AAAAA8AAAAA&#10;AAAAAAAAAAAABwIAAGRycy9kb3ducmV2LnhtbFBLBQYAAAAAAwADALcAAAD1AgAAAAA=&#10;">
                  <v:stroke endarrow="block"/>
                </v:shape>
              </v:group>
            </w:pict>
          </mc:Fallback>
        </mc:AlternateContent>
      </w:r>
      <w:bookmarkEnd w:id="14"/>
    </w:p>
    <w:p w:rsidR="005D184E" w:rsidRPr="00E82D90" w:rsidRDefault="005D184E" w:rsidP="0006406C">
      <w:pPr>
        <w:pStyle w:val="HRT1"/>
      </w:pPr>
    </w:p>
    <w:p w:rsidR="005D184E" w:rsidRPr="00E82D90" w:rsidRDefault="005D184E" w:rsidP="0006406C">
      <w:pPr>
        <w:pStyle w:val="HRT1"/>
      </w:pPr>
    </w:p>
    <w:p w:rsidR="005D184E" w:rsidRPr="00E82D90" w:rsidRDefault="005D184E" w:rsidP="0006406C">
      <w:pPr>
        <w:pStyle w:val="HRT1"/>
      </w:pPr>
    </w:p>
    <w:p w:rsidR="005D184E" w:rsidRPr="00E82D90" w:rsidRDefault="005D184E" w:rsidP="0006406C">
      <w:pPr>
        <w:pStyle w:val="HRT1"/>
      </w:pPr>
    </w:p>
    <w:p w:rsidR="005D184E" w:rsidRPr="00E82D90" w:rsidRDefault="005D184E" w:rsidP="0006406C">
      <w:pPr>
        <w:pStyle w:val="HRT1"/>
      </w:pPr>
    </w:p>
    <w:p w:rsidR="005D184E" w:rsidRPr="00E82D90" w:rsidRDefault="005D184E" w:rsidP="0006406C">
      <w:pPr>
        <w:pStyle w:val="HRT1"/>
      </w:pPr>
    </w:p>
    <w:p w:rsidR="005D184E" w:rsidRPr="00E82D90" w:rsidRDefault="005D184E" w:rsidP="0006406C">
      <w:pPr>
        <w:pStyle w:val="HRT1"/>
      </w:pPr>
    </w:p>
    <w:p w:rsidR="005D184E" w:rsidRPr="00E82D90" w:rsidRDefault="005D184E" w:rsidP="0006406C">
      <w:pPr>
        <w:pStyle w:val="HRT1"/>
      </w:pPr>
    </w:p>
    <w:p w:rsidR="005D184E" w:rsidRPr="00E82D90" w:rsidRDefault="005D184E" w:rsidP="0006406C">
      <w:pPr>
        <w:pStyle w:val="HRT1"/>
      </w:pPr>
    </w:p>
    <w:p w:rsidR="005D184E" w:rsidRPr="00E82D90" w:rsidRDefault="005D184E" w:rsidP="0006406C">
      <w:pPr>
        <w:pStyle w:val="HRT1"/>
      </w:pPr>
    </w:p>
    <w:p w:rsidR="005D184E" w:rsidRPr="00E82D90" w:rsidRDefault="005D184E" w:rsidP="0006406C">
      <w:pPr>
        <w:pStyle w:val="HRT1"/>
      </w:pPr>
    </w:p>
    <w:p w:rsidR="005D184E" w:rsidRPr="00E82D90" w:rsidRDefault="005D184E" w:rsidP="0006406C">
      <w:pPr>
        <w:pStyle w:val="HRT1"/>
      </w:pPr>
    </w:p>
    <w:p w:rsidR="005D184E" w:rsidRPr="00E82D90" w:rsidRDefault="005D184E" w:rsidP="0006406C">
      <w:pPr>
        <w:pStyle w:val="HRT1"/>
      </w:pPr>
    </w:p>
    <w:p w:rsidR="005D184E" w:rsidRPr="00E82D90" w:rsidRDefault="005D184E" w:rsidP="0006406C">
      <w:pPr>
        <w:pStyle w:val="HRT1"/>
      </w:pPr>
    </w:p>
    <w:p w:rsidR="005D184E" w:rsidRPr="00E82D90" w:rsidRDefault="005D184E" w:rsidP="0006406C">
      <w:pPr>
        <w:pStyle w:val="HRT1"/>
      </w:pPr>
    </w:p>
    <w:p w:rsidR="005D184E" w:rsidRPr="00E82D90" w:rsidRDefault="005D184E" w:rsidP="0006406C">
      <w:pPr>
        <w:pStyle w:val="HRT1"/>
      </w:pPr>
    </w:p>
    <w:p w:rsidR="005D184E" w:rsidRPr="00E82D90" w:rsidRDefault="005D184E" w:rsidP="0006406C">
      <w:pPr>
        <w:pStyle w:val="HRT1"/>
      </w:pPr>
    </w:p>
    <w:p w:rsidR="005D184E" w:rsidRPr="00E82D90" w:rsidRDefault="005D184E" w:rsidP="0006406C">
      <w:pPr>
        <w:pStyle w:val="HRT1"/>
      </w:pPr>
    </w:p>
    <w:p w:rsidR="005D184E" w:rsidRPr="00E82D90" w:rsidRDefault="005D184E" w:rsidP="0006406C">
      <w:pPr>
        <w:pStyle w:val="HRT1"/>
      </w:pPr>
    </w:p>
    <w:p w:rsidR="005D184E" w:rsidRPr="00E82D90" w:rsidRDefault="005D184E" w:rsidP="0006406C">
      <w:pPr>
        <w:pStyle w:val="HRT1"/>
      </w:pPr>
    </w:p>
    <w:p w:rsidR="005D184E" w:rsidRPr="00E82D90" w:rsidRDefault="005D184E" w:rsidP="0006406C">
      <w:pPr>
        <w:pStyle w:val="HRT1"/>
      </w:pPr>
    </w:p>
    <w:p w:rsidR="005D184E" w:rsidRPr="00E82D90" w:rsidRDefault="005D184E" w:rsidP="0006406C">
      <w:pPr>
        <w:pStyle w:val="HRT1"/>
      </w:pPr>
    </w:p>
    <w:p w:rsidR="005D184E" w:rsidRPr="00E82D90" w:rsidRDefault="005D184E" w:rsidP="0006406C">
      <w:pPr>
        <w:pStyle w:val="HRT1"/>
      </w:pPr>
    </w:p>
    <w:p w:rsidR="005D184E" w:rsidRPr="00E82D90" w:rsidRDefault="005D184E" w:rsidP="0006406C">
      <w:pPr>
        <w:pStyle w:val="HRT1"/>
      </w:pPr>
    </w:p>
    <w:p w:rsidR="005D184E" w:rsidRPr="00E82D90" w:rsidRDefault="005D184E" w:rsidP="0006406C">
      <w:pPr>
        <w:pStyle w:val="HRT1"/>
      </w:pPr>
    </w:p>
    <w:p w:rsidR="005D184E" w:rsidRPr="00E82D90" w:rsidRDefault="005D184E" w:rsidP="0006406C">
      <w:pPr>
        <w:pStyle w:val="HRT1"/>
      </w:pPr>
    </w:p>
    <w:p w:rsidR="005D184E" w:rsidRPr="00E82D90" w:rsidRDefault="005D184E" w:rsidP="0006406C">
      <w:pPr>
        <w:pStyle w:val="HRT1"/>
      </w:pPr>
    </w:p>
    <w:p w:rsidR="008600CC" w:rsidRPr="00E82D90" w:rsidRDefault="008600CC" w:rsidP="0006406C">
      <w:pPr>
        <w:pStyle w:val="HRT1"/>
      </w:pPr>
      <w:bookmarkStart w:id="23" w:name="_Toc103196636"/>
    </w:p>
    <w:p w:rsidR="00AB2D43" w:rsidRPr="00E82D90" w:rsidRDefault="00AB2D43" w:rsidP="0006406C">
      <w:pPr>
        <w:pStyle w:val="HRT1"/>
      </w:pPr>
    </w:p>
    <w:p w:rsidR="00AA4568" w:rsidRPr="00E82D90" w:rsidRDefault="00AA4568" w:rsidP="00942FAD">
      <w:pPr>
        <w:pStyle w:val="BH1"/>
        <w:rPr>
          <w:lang w:val="vi-VN"/>
        </w:rPr>
      </w:pPr>
      <w:bookmarkStart w:id="24" w:name="_Toc104126718"/>
      <w:r w:rsidRPr="00E82D90">
        <w:t xml:space="preserve">Hình 1.1. Quy trình </w:t>
      </w:r>
      <w:bookmarkEnd w:id="15"/>
      <w:bookmarkEnd w:id="16"/>
      <w:bookmarkEnd w:id="17"/>
      <w:bookmarkEnd w:id="18"/>
      <w:bookmarkEnd w:id="19"/>
      <w:bookmarkEnd w:id="20"/>
      <w:bookmarkEnd w:id="21"/>
      <w:bookmarkEnd w:id="22"/>
      <w:r w:rsidR="005D184E" w:rsidRPr="00E82D90">
        <w:rPr>
          <w:lang w:val="vi-VN"/>
        </w:rPr>
        <w:t>sản xuất của Dự án</w:t>
      </w:r>
      <w:bookmarkEnd w:id="23"/>
      <w:bookmarkEnd w:id="24"/>
    </w:p>
    <w:p w:rsidR="005D184E" w:rsidRPr="00E82D90" w:rsidRDefault="005D184E" w:rsidP="005D184E">
      <w:pPr>
        <w:pStyle w:val="0004"/>
        <w:numPr>
          <w:ilvl w:val="0"/>
          <w:numId w:val="3"/>
        </w:numPr>
        <w:spacing w:after="0"/>
        <w:outlineLvl w:val="0"/>
        <w:rPr>
          <w:rFonts w:cs="Times New Roman"/>
          <w:color w:val="auto"/>
          <w:sz w:val="28"/>
          <w:szCs w:val="28"/>
          <w:lang w:val="vi-VN"/>
        </w:rPr>
      </w:pPr>
      <w:r w:rsidRPr="00E82D90">
        <w:rPr>
          <w:rFonts w:cs="Times New Roman"/>
          <w:color w:val="auto"/>
          <w:sz w:val="28"/>
          <w:szCs w:val="28"/>
          <w:lang w:val="en-US"/>
        </w:rPr>
        <w:lastRenderedPageBreak/>
        <w:t>Mô tả quy trình công nghệ</w:t>
      </w:r>
      <w:r w:rsidRPr="00E82D90">
        <w:rPr>
          <w:rFonts w:cs="Times New Roman"/>
          <w:color w:val="auto"/>
          <w:sz w:val="28"/>
          <w:szCs w:val="28"/>
          <w:lang w:val="vi-VN"/>
        </w:rPr>
        <w:t>:</w:t>
      </w:r>
    </w:p>
    <w:p w:rsidR="005D184E" w:rsidRPr="00E82D90" w:rsidRDefault="005D184E" w:rsidP="005D184E">
      <w:pPr>
        <w:ind w:firstLine="709"/>
        <w:jc w:val="both"/>
        <w:rPr>
          <w:rFonts w:ascii="Times New Roman" w:eastAsia="Times New Roman" w:hAnsi="Times New Roman" w:cs="Times New Roman"/>
          <w:bCs/>
          <w:sz w:val="28"/>
          <w:szCs w:val="28"/>
        </w:rPr>
      </w:pPr>
      <w:r w:rsidRPr="00E82D90">
        <w:rPr>
          <w:rFonts w:ascii="Times New Roman" w:eastAsia="Times New Roman" w:hAnsi="Times New Roman" w:cs="Times New Roman"/>
          <w:bCs/>
          <w:spacing w:val="-4"/>
          <w:sz w:val="28"/>
          <w:szCs w:val="28"/>
        </w:rPr>
        <w:t>Sắn củ nhập về được kiểm tra chất lượng để xác định hàm lượng tinh bột và các chỉ tiêu kỹ thuật khác</w:t>
      </w:r>
      <w:r w:rsidRPr="00E82D90">
        <w:rPr>
          <w:rFonts w:ascii="Times New Roman" w:eastAsia="Times New Roman" w:hAnsi="Times New Roman" w:cs="Times New Roman"/>
          <w:bCs/>
          <w:sz w:val="28"/>
          <w:szCs w:val="28"/>
        </w:rPr>
        <w:t xml:space="preserve"> trước khi đưa vào sản xuất.</w:t>
      </w:r>
    </w:p>
    <w:p w:rsidR="005D184E" w:rsidRPr="00E82D90" w:rsidRDefault="005D184E" w:rsidP="005D184E">
      <w:pPr>
        <w:ind w:firstLine="709"/>
        <w:jc w:val="both"/>
        <w:rPr>
          <w:rFonts w:ascii="Times New Roman" w:eastAsia="Times New Roman" w:hAnsi="Times New Roman" w:cs="Times New Roman"/>
          <w:bCs/>
          <w:sz w:val="28"/>
          <w:szCs w:val="28"/>
        </w:rPr>
      </w:pPr>
      <w:r w:rsidRPr="00E82D90">
        <w:rPr>
          <w:rFonts w:ascii="Times New Roman" w:eastAsia="Times New Roman" w:hAnsi="Times New Roman" w:cs="Times New Roman"/>
          <w:bCs/>
          <w:sz w:val="28"/>
          <w:szCs w:val="28"/>
        </w:rPr>
        <w:t>Sắn được đưa lên phễu nạp nguyên liệu ban đầu, sau đó được chuyển trên băng tải nghiêng cao su đưa đến thiết bị làm tróc võ sắn hay còn gọi là máy rửa khô. Do cấu tạo của thiết bị bóc vỏ, tại đây đất cát và phần lớn võ sắn được tách ra đồng thời do tác động va đập và ma sát, cấu trúc bề mặt của củ sắn sẽ phá vỡ làm thay đổi thành phần giữa vỏ và nội nhũ ban đầu.</w:t>
      </w:r>
    </w:p>
    <w:p w:rsidR="005D184E" w:rsidRPr="00E82D90" w:rsidRDefault="005D184E" w:rsidP="005D184E">
      <w:pPr>
        <w:ind w:firstLine="709"/>
        <w:jc w:val="both"/>
        <w:rPr>
          <w:rFonts w:ascii="Times New Roman" w:eastAsia="Times New Roman" w:hAnsi="Times New Roman" w:cs="Times New Roman"/>
          <w:bCs/>
          <w:sz w:val="28"/>
          <w:szCs w:val="28"/>
        </w:rPr>
      </w:pPr>
      <w:r w:rsidRPr="00E82D90">
        <w:rPr>
          <w:rFonts w:ascii="Times New Roman" w:eastAsia="Times New Roman" w:hAnsi="Times New Roman" w:cs="Times New Roman"/>
          <w:bCs/>
          <w:sz w:val="28"/>
          <w:szCs w:val="28"/>
        </w:rPr>
        <w:t>Sắn sau khi đã được làm tróc vỏ được đưa vào máng rửa nước để rửa sạch, nhờ hệ thống cánh khuấy và tốc độ của dòng nước rửa mà đất cát, võ ngoài được loại bỏ hoàn toàn khi sắn ra khỏi thiết bị đưa vào băng tải 2. Tại đây, công nhân loại bỏ tạp chất lẫn với sắn củ trong quá trình sắn chạy trên băng tải để đưa vào máy băm. Củ sắn được băm nhỏ trước khi đưa vào máy nghiền.</w:t>
      </w:r>
    </w:p>
    <w:p w:rsidR="005D184E" w:rsidRPr="00E82D90" w:rsidRDefault="005D184E" w:rsidP="005D184E">
      <w:pPr>
        <w:ind w:firstLine="709"/>
        <w:jc w:val="both"/>
        <w:rPr>
          <w:rFonts w:ascii="Times New Roman" w:eastAsia="Times New Roman" w:hAnsi="Times New Roman" w:cs="Times New Roman"/>
          <w:bCs/>
          <w:sz w:val="28"/>
          <w:szCs w:val="28"/>
          <w:lang w:val="vi-VN"/>
        </w:rPr>
      </w:pPr>
      <w:r w:rsidRPr="00E82D90">
        <w:rPr>
          <w:rFonts w:ascii="Times New Roman" w:eastAsia="Times New Roman" w:hAnsi="Times New Roman" w:cs="Times New Roman"/>
          <w:bCs/>
          <w:sz w:val="28"/>
          <w:szCs w:val="28"/>
        </w:rPr>
        <w:t xml:space="preserve">Máy mài nghiền có nhiệm vụ mài các vụn sắn được băm nhỏ thành hỗ hợp lỏng gồm nước, tinh bột và bã sắn. </w:t>
      </w:r>
      <w:r w:rsidRPr="00E82D90">
        <w:rPr>
          <w:rFonts w:ascii="Times New Roman" w:eastAsia="Times New Roman" w:hAnsi="Times New Roman" w:cs="Times New Roman"/>
          <w:bCs/>
          <w:sz w:val="28"/>
          <w:szCs w:val="28"/>
          <w:lang w:val="vi-VN"/>
        </w:rPr>
        <w:t>Sau đó hỗn hợp này được đưa vào hệ thống chiết suất trích ly thô đến trích ly tinh (hay gọi là hệ thống ly tâm tách bã) nhờ các thiết bị lắng lọc ly tâm cao tốc để lấy dịch sữa bột và tách bã riêng.</w:t>
      </w:r>
    </w:p>
    <w:p w:rsidR="005D184E" w:rsidRPr="00E82D90" w:rsidRDefault="005D184E" w:rsidP="005D184E">
      <w:pPr>
        <w:ind w:firstLine="709"/>
        <w:jc w:val="both"/>
        <w:rPr>
          <w:rFonts w:ascii="Times New Roman" w:eastAsia="Times New Roman" w:hAnsi="Times New Roman" w:cs="Times New Roman"/>
          <w:bCs/>
          <w:sz w:val="28"/>
          <w:szCs w:val="28"/>
          <w:lang w:val="vi-VN"/>
        </w:rPr>
      </w:pPr>
      <w:r w:rsidRPr="00E82D90">
        <w:rPr>
          <w:rFonts w:ascii="Times New Roman" w:eastAsia="Times New Roman" w:hAnsi="Times New Roman" w:cs="Times New Roman"/>
          <w:bCs/>
          <w:sz w:val="28"/>
          <w:szCs w:val="28"/>
          <w:lang w:val="vi-VN"/>
        </w:rPr>
        <w:t>Bã được đưa đi ép nén nhờ băng tải và thiết bị ép bã để tách phần nước tự do, giảm hàm lượng nước từ bã, sau đó đem đi phơi sấy để sử dụng làm thức ăn gia súc hoặc phục vụ cho những nhu cầu khác.</w:t>
      </w:r>
    </w:p>
    <w:p w:rsidR="005D184E" w:rsidRPr="00E82D90" w:rsidRDefault="005D184E" w:rsidP="005D184E">
      <w:pPr>
        <w:ind w:firstLine="709"/>
        <w:jc w:val="both"/>
        <w:rPr>
          <w:rFonts w:ascii="Times New Roman" w:eastAsia="Times New Roman" w:hAnsi="Times New Roman" w:cs="Times New Roman"/>
          <w:bCs/>
          <w:sz w:val="28"/>
          <w:szCs w:val="28"/>
          <w:lang w:val="vi-VN"/>
        </w:rPr>
      </w:pPr>
      <w:r w:rsidRPr="00E82D90">
        <w:rPr>
          <w:rFonts w:ascii="Times New Roman" w:eastAsia="Times New Roman" w:hAnsi="Times New Roman" w:cs="Times New Roman"/>
          <w:bCs/>
          <w:sz w:val="28"/>
          <w:szCs w:val="28"/>
          <w:lang w:val="vi-VN"/>
        </w:rPr>
        <w:t>Dịch sữa bột được bơm lên thùng khuấy, sau đó đuợc chuyển sang bộ phận ly tâm tách mũ để loại bỏ hoàn toàn mũ (dịch bào) trong dịch sữa.</w:t>
      </w:r>
    </w:p>
    <w:p w:rsidR="005D184E" w:rsidRPr="00E82D90" w:rsidRDefault="005D184E" w:rsidP="005D184E">
      <w:pPr>
        <w:spacing w:line="240" w:lineRule="auto"/>
        <w:ind w:firstLine="709"/>
        <w:jc w:val="both"/>
        <w:rPr>
          <w:rFonts w:ascii="Times New Roman" w:eastAsia="Times New Roman" w:hAnsi="Times New Roman" w:cs="Times New Roman"/>
          <w:bCs/>
          <w:sz w:val="28"/>
          <w:szCs w:val="28"/>
          <w:lang w:val="vi-VN"/>
        </w:rPr>
      </w:pPr>
      <w:r w:rsidRPr="00E82D90">
        <w:rPr>
          <w:rFonts w:ascii="Times New Roman" w:eastAsia="Times New Roman" w:hAnsi="Times New Roman" w:cs="Times New Roman"/>
          <w:bCs/>
          <w:sz w:val="28"/>
          <w:szCs w:val="28"/>
          <w:lang w:val="vi-VN"/>
        </w:rPr>
        <w:t>Sau đó dịch sữa được đưa vào hệ thống ly tâm để vắt kiệt nước, độ ẩm của bột lúc này khoảng 50 - 55%.</w:t>
      </w:r>
    </w:p>
    <w:p w:rsidR="005D184E" w:rsidRPr="00E82D90" w:rsidRDefault="005D184E" w:rsidP="005D184E">
      <w:pPr>
        <w:spacing w:line="240" w:lineRule="auto"/>
        <w:ind w:firstLine="709"/>
        <w:jc w:val="both"/>
        <w:rPr>
          <w:rFonts w:ascii="Times New Roman" w:eastAsia="Times New Roman" w:hAnsi="Times New Roman" w:cs="Times New Roman"/>
          <w:bCs/>
          <w:sz w:val="28"/>
          <w:szCs w:val="28"/>
          <w:lang w:val="vi-VN"/>
        </w:rPr>
      </w:pPr>
      <w:r w:rsidRPr="00E82D90">
        <w:rPr>
          <w:rFonts w:ascii="Times New Roman" w:eastAsia="Times New Roman" w:hAnsi="Times New Roman" w:cs="Times New Roman"/>
          <w:bCs/>
          <w:sz w:val="28"/>
          <w:szCs w:val="28"/>
          <w:lang w:val="vi-VN"/>
        </w:rPr>
        <w:t>Bột được vít tải chuyển vào thiết bị sấy khô nhờ không khí qua giàn tỏa nhiệt vào tháp sấy theo nguyên lý sấy tinh bột ướt, quy trình và chế độ sấy phải tuân thủ theo đúng nguyên tắc, tránh gây hồ hóa cho sản phẩm, vì vậy, theo dõi quá trình sấy, nhiệt độ của buồng đốt phải được quan tâm chặt chẽ. Khi độ ẩm đạt giới hạn yêu cầu, tinh bột được thổi vào hệ thống thu hồi (hệ các Xiclon), từ đây tinh bột lại được thổi vào hệ các Xiclon khác để làm nguội.</w:t>
      </w:r>
    </w:p>
    <w:p w:rsidR="005D184E" w:rsidRPr="00E82D90" w:rsidRDefault="005D184E" w:rsidP="005D184E">
      <w:pPr>
        <w:spacing w:line="240" w:lineRule="auto"/>
        <w:ind w:firstLine="709"/>
        <w:jc w:val="both"/>
        <w:rPr>
          <w:rFonts w:ascii="Times New Roman" w:eastAsia="Times New Roman" w:hAnsi="Times New Roman" w:cs="Times New Roman"/>
          <w:bCs/>
          <w:sz w:val="28"/>
          <w:szCs w:val="28"/>
          <w:lang w:val="vi-VN"/>
        </w:rPr>
      </w:pPr>
      <w:r w:rsidRPr="00E82D90">
        <w:rPr>
          <w:rFonts w:ascii="Times New Roman" w:eastAsia="Times New Roman" w:hAnsi="Times New Roman" w:cs="Times New Roman"/>
          <w:bCs/>
          <w:sz w:val="28"/>
          <w:szCs w:val="28"/>
          <w:lang w:val="vi-VN"/>
        </w:rPr>
        <w:t>Sau đó tinh bột được chuyển sang hệ thống rây để kiểm tra lại độ đồng nhất và độ mịn của sản phẩm trước khi cân tịnh và đóng bao, bảo quản.</w:t>
      </w:r>
    </w:p>
    <w:p w:rsidR="008A4817" w:rsidRPr="00E82D90" w:rsidRDefault="00C06EF3" w:rsidP="0020680E">
      <w:pPr>
        <w:pStyle w:val="AT3"/>
      </w:pPr>
      <w:bookmarkStart w:id="25" w:name="_Toc104125993"/>
      <w:r w:rsidRPr="00E82D90">
        <w:t>1.</w:t>
      </w:r>
      <w:r w:rsidR="008A4817" w:rsidRPr="00E82D90">
        <w:t>3.3. Sản phẩm của dự án đầu tư:</w:t>
      </w:r>
      <w:bookmarkEnd w:id="25"/>
      <w:r w:rsidR="00AA4568" w:rsidRPr="00E82D90">
        <w:t xml:space="preserve"> </w:t>
      </w:r>
    </w:p>
    <w:p w:rsidR="00C84D78" w:rsidRPr="00E82D90" w:rsidRDefault="00C84D78" w:rsidP="00C84D78">
      <w:pPr>
        <w:ind w:firstLine="709"/>
        <w:jc w:val="both"/>
        <w:rPr>
          <w:rFonts w:ascii="Times New Roman" w:eastAsia="Times New Roman" w:hAnsi="Times New Roman" w:cs="Times New Roman"/>
          <w:bCs/>
          <w:sz w:val="28"/>
          <w:szCs w:val="28"/>
        </w:rPr>
      </w:pPr>
      <w:r w:rsidRPr="00E82D90">
        <w:rPr>
          <w:rFonts w:ascii="Times New Roman" w:eastAsia="Times New Roman" w:hAnsi="Times New Roman" w:cs="Times New Roman"/>
          <w:bCs/>
          <w:sz w:val="28"/>
          <w:szCs w:val="28"/>
        </w:rPr>
        <w:t xml:space="preserve">Sản phẩm chính của nhà máy </w:t>
      </w:r>
      <w:r w:rsidR="00C700CF" w:rsidRPr="00E82D90">
        <w:rPr>
          <w:rFonts w:ascii="Times New Roman" w:eastAsia="Times New Roman" w:hAnsi="Times New Roman" w:cs="Times New Roman"/>
          <w:bCs/>
          <w:sz w:val="28"/>
          <w:szCs w:val="28"/>
        </w:rPr>
        <w:t>là tinh bột sắn và bã (xác) sắn;</w:t>
      </w:r>
      <w:r w:rsidRPr="00E82D90">
        <w:rPr>
          <w:rFonts w:ascii="Times New Roman" w:eastAsia="Times New Roman" w:hAnsi="Times New Roman" w:cs="Times New Roman"/>
          <w:bCs/>
          <w:sz w:val="28"/>
          <w:szCs w:val="28"/>
        </w:rPr>
        <w:t xml:space="preserve"> 70% tinh bột sắn xuất khẩu, 30% tiêu thụ trong nước.</w:t>
      </w:r>
    </w:p>
    <w:p w:rsidR="00C84D78" w:rsidRPr="00E82D90" w:rsidRDefault="00C84D78" w:rsidP="00C84D78">
      <w:pPr>
        <w:ind w:firstLine="709"/>
        <w:jc w:val="both"/>
        <w:rPr>
          <w:rFonts w:ascii="Times New Roman" w:eastAsia="Times New Roman" w:hAnsi="Times New Roman" w:cs="Times New Roman"/>
          <w:bCs/>
          <w:spacing w:val="-6"/>
          <w:sz w:val="28"/>
          <w:szCs w:val="28"/>
        </w:rPr>
      </w:pPr>
      <w:r w:rsidRPr="00E82D90">
        <w:rPr>
          <w:rFonts w:ascii="Times New Roman" w:eastAsia="Times New Roman" w:hAnsi="Times New Roman" w:cs="Times New Roman"/>
          <w:bCs/>
          <w:spacing w:val="-6"/>
          <w:sz w:val="28"/>
          <w:szCs w:val="28"/>
        </w:rPr>
        <w:lastRenderedPageBreak/>
        <w:t xml:space="preserve">Bã sắn được sử dụng làm </w:t>
      </w:r>
      <w:bookmarkStart w:id="26" w:name="_GoBack"/>
      <w:r w:rsidRPr="00E82D90">
        <w:rPr>
          <w:rFonts w:ascii="Times New Roman" w:eastAsia="Times New Roman" w:hAnsi="Times New Roman" w:cs="Times New Roman"/>
          <w:bCs/>
          <w:spacing w:val="-6"/>
          <w:sz w:val="28"/>
          <w:szCs w:val="28"/>
        </w:rPr>
        <w:t xml:space="preserve">thức </w:t>
      </w:r>
      <w:bookmarkEnd w:id="26"/>
      <w:r w:rsidRPr="00E82D90">
        <w:rPr>
          <w:rFonts w:ascii="Times New Roman" w:eastAsia="Times New Roman" w:hAnsi="Times New Roman" w:cs="Times New Roman"/>
          <w:bCs/>
          <w:spacing w:val="-6"/>
          <w:sz w:val="28"/>
          <w:szCs w:val="28"/>
        </w:rPr>
        <w:t>ăn gia súc tại địa phương và kết hợp một số nguyên liệu sẵn có trong tỉnh (ngô, bã mắm…) chế biến thức ăn gia súc và xuất khẩu.</w:t>
      </w:r>
    </w:p>
    <w:p w:rsidR="008A4817" w:rsidRPr="00E82D90" w:rsidRDefault="00C06EF3" w:rsidP="0020680E">
      <w:pPr>
        <w:pStyle w:val="AT2"/>
      </w:pPr>
      <w:bookmarkStart w:id="27" w:name="_Toc103196606"/>
      <w:bookmarkStart w:id="28" w:name="_Toc104125994"/>
      <w:r w:rsidRPr="00E82D90">
        <w:rPr>
          <w:lang w:val="vi-VN"/>
        </w:rPr>
        <w:t>1.</w:t>
      </w:r>
      <w:r w:rsidR="008A4817" w:rsidRPr="00E82D90">
        <w:t>4. Nguyên liệu, nhiên liệu, vật liệu, điện năng, hóa chất sử dụng, nguồn cung cấp điện, nước của dự án đầu tư:</w:t>
      </w:r>
      <w:bookmarkEnd w:id="27"/>
      <w:bookmarkEnd w:id="28"/>
    </w:p>
    <w:p w:rsidR="005D184E" w:rsidRPr="00E82D90" w:rsidRDefault="005D184E" w:rsidP="005D184E">
      <w:pPr>
        <w:spacing w:before="120"/>
        <w:jc w:val="both"/>
        <w:rPr>
          <w:rFonts w:ascii="Times New Roman" w:eastAsia="Times New Roman" w:hAnsi="Times New Roman" w:cs="Times New Roman"/>
          <w:bCs/>
          <w:sz w:val="28"/>
          <w:szCs w:val="28"/>
          <w:lang w:val="vi-VN"/>
        </w:rPr>
      </w:pPr>
      <w:r w:rsidRPr="00E82D90">
        <w:rPr>
          <w:rFonts w:ascii="Times New Roman" w:eastAsia="Times New Roman" w:hAnsi="Times New Roman" w:cs="Times New Roman"/>
          <w:b/>
          <w:bCs/>
          <w:i/>
          <w:sz w:val="28"/>
          <w:szCs w:val="28"/>
          <w:lang w:val="vi-VN"/>
        </w:rPr>
        <w:tab/>
      </w:r>
      <w:r w:rsidRPr="00E82D90">
        <w:rPr>
          <w:rFonts w:ascii="Times New Roman" w:eastAsia="Times New Roman" w:hAnsi="Times New Roman" w:cs="Times New Roman"/>
          <w:bCs/>
          <w:sz w:val="28"/>
          <w:szCs w:val="28"/>
          <w:lang w:val="vi-VN"/>
        </w:rPr>
        <w:t>Nhu cầu nguyên nhiên liệu phục vụ dự án được chủ dự án ước tính như sau:</w:t>
      </w:r>
    </w:p>
    <w:p w:rsidR="005D184E" w:rsidRPr="00E82D90" w:rsidRDefault="005D184E" w:rsidP="00942FAD">
      <w:pPr>
        <w:pStyle w:val="BH1"/>
      </w:pPr>
      <w:bookmarkStart w:id="29" w:name="_Toc363558093"/>
      <w:bookmarkStart w:id="30" w:name="_Toc453773651"/>
      <w:bookmarkStart w:id="31" w:name="_Toc453784896"/>
      <w:bookmarkStart w:id="32" w:name="_Toc453786665"/>
      <w:bookmarkStart w:id="33" w:name="_Toc453786884"/>
      <w:bookmarkStart w:id="34" w:name="_Toc453787104"/>
      <w:bookmarkStart w:id="35" w:name="_Toc104126719"/>
      <w:r w:rsidRPr="00E82D90">
        <w:t>Bảng</w:t>
      </w:r>
      <w:r w:rsidR="00AB2D43" w:rsidRPr="00E82D90">
        <w:t xml:space="preserve"> 1.1</w:t>
      </w:r>
      <w:r w:rsidRPr="00E82D90">
        <w:t>. Định mức sử dụng nguyên nhiên liệu chế biến tinh bột sắn</w:t>
      </w:r>
      <w:bookmarkEnd w:id="29"/>
      <w:bookmarkEnd w:id="30"/>
      <w:bookmarkEnd w:id="31"/>
      <w:bookmarkEnd w:id="32"/>
      <w:bookmarkEnd w:id="33"/>
      <w:bookmarkEnd w:id="34"/>
      <w:bookmarkEnd w:id="35"/>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1871"/>
        <w:gridCol w:w="1560"/>
        <w:gridCol w:w="1675"/>
        <w:gridCol w:w="3395"/>
      </w:tblGrid>
      <w:tr w:rsidR="005D184E" w:rsidRPr="00E82D90" w:rsidTr="005D184E">
        <w:trPr>
          <w:jc w:val="center"/>
        </w:trPr>
        <w:tc>
          <w:tcPr>
            <w:tcW w:w="837" w:type="dxa"/>
            <w:shd w:val="clear" w:color="auto" w:fill="auto"/>
          </w:tcPr>
          <w:p w:rsidR="005D184E" w:rsidRPr="00E82D90" w:rsidRDefault="005D184E" w:rsidP="003536E0">
            <w:pPr>
              <w:pStyle w:val="000b"/>
              <w:spacing w:after="0" w:line="312" w:lineRule="auto"/>
              <w:rPr>
                <w:rFonts w:eastAsia="Times New Roman" w:cs="Times New Roman"/>
                <w:i w:val="0"/>
                <w:color w:val="auto"/>
                <w:lang w:val="en-US"/>
              </w:rPr>
            </w:pPr>
            <w:r w:rsidRPr="00E82D90">
              <w:rPr>
                <w:rFonts w:eastAsia="Times New Roman" w:cs="Times New Roman"/>
                <w:i w:val="0"/>
                <w:color w:val="auto"/>
                <w:lang w:val="en-US"/>
              </w:rPr>
              <w:t>TT</w:t>
            </w:r>
          </w:p>
        </w:tc>
        <w:tc>
          <w:tcPr>
            <w:tcW w:w="1871" w:type="dxa"/>
            <w:shd w:val="clear" w:color="auto" w:fill="auto"/>
          </w:tcPr>
          <w:p w:rsidR="005D184E" w:rsidRPr="00E82D90" w:rsidRDefault="005D184E" w:rsidP="003536E0">
            <w:pPr>
              <w:pStyle w:val="000b"/>
              <w:spacing w:after="0" w:line="312" w:lineRule="auto"/>
              <w:rPr>
                <w:rFonts w:eastAsia="Times New Roman" w:cs="Times New Roman"/>
                <w:i w:val="0"/>
                <w:color w:val="auto"/>
                <w:lang w:val="en-US"/>
              </w:rPr>
            </w:pPr>
            <w:r w:rsidRPr="00E82D90">
              <w:rPr>
                <w:rFonts w:eastAsia="Times New Roman" w:cs="Times New Roman"/>
                <w:i w:val="0"/>
                <w:color w:val="auto"/>
                <w:lang w:val="en-US"/>
              </w:rPr>
              <w:t>Đầu vào</w:t>
            </w:r>
          </w:p>
        </w:tc>
        <w:tc>
          <w:tcPr>
            <w:tcW w:w="1560" w:type="dxa"/>
            <w:shd w:val="clear" w:color="auto" w:fill="auto"/>
          </w:tcPr>
          <w:p w:rsidR="005D184E" w:rsidRPr="00E82D90" w:rsidRDefault="005D184E" w:rsidP="003536E0">
            <w:pPr>
              <w:pStyle w:val="000b"/>
              <w:spacing w:after="0" w:line="312" w:lineRule="auto"/>
              <w:rPr>
                <w:rFonts w:eastAsia="Times New Roman" w:cs="Times New Roman"/>
                <w:i w:val="0"/>
                <w:color w:val="auto"/>
                <w:lang w:val="en-US"/>
              </w:rPr>
            </w:pPr>
            <w:r w:rsidRPr="00E82D90">
              <w:rPr>
                <w:rFonts w:eastAsia="Times New Roman" w:cs="Times New Roman"/>
                <w:i w:val="0"/>
                <w:color w:val="auto"/>
                <w:lang w:val="en-US"/>
              </w:rPr>
              <w:t>Đơn vị</w:t>
            </w:r>
          </w:p>
        </w:tc>
        <w:tc>
          <w:tcPr>
            <w:tcW w:w="1675" w:type="dxa"/>
            <w:shd w:val="clear" w:color="auto" w:fill="auto"/>
          </w:tcPr>
          <w:p w:rsidR="005D184E" w:rsidRPr="00E82D90" w:rsidRDefault="005D184E" w:rsidP="003536E0">
            <w:pPr>
              <w:pStyle w:val="000b"/>
              <w:spacing w:after="0" w:line="312" w:lineRule="auto"/>
              <w:rPr>
                <w:rFonts w:eastAsia="Times New Roman" w:cs="Times New Roman"/>
                <w:i w:val="0"/>
                <w:color w:val="auto"/>
                <w:lang w:val="en-US"/>
              </w:rPr>
            </w:pPr>
            <w:r w:rsidRPr="00E82D90">
              <w:rPr>
                <w:rFonts w:eastAsia="Times New Roman" w:cs="Times New Roman"/>
                <w:i w:val="0"/>
                <w:color w:val="auto"/>
                <w:lang w:val="en-US"/>
              </w:rPr>
              <w:t>Số lượng</w:t>
            </w:r>
          </w:p>
        </w:tc>
        <w:tc>
          <w:tcPr>
            <w:tcW w:w="3395" w:type="dxa"/>
            <w:shd w:val="clear" w:color="auto" w:fill="auto"/>
          </w:tcPr>
          <w:p w:rsidR="005D184E" w:rsidRPr="00E82D90" w:rsidRDefault="005D184E" w:rsidP="003536E0">
            <w:pPr>
              <w:pStyle w:val="000b"/>
              <w:spacing w:after="0" w:line="312" w:lineRule="auto"/>
              <w:rPr>
                <w:rFonts w:eastAsia="Times New Roman" w:cs="Times New Roman"/>
                <w:i w:val="0"/>
                <w:color w:val="auto"/>
                <w:lang w:val="en-US"/>
              </w:rPr>
            </w:pPr>
            <w:r w:rsidRPr="00E82D90">
              <w:rPr>
                <w:rFonts w:eastAsia="Times New Roman" w:cs="Times New Roman"/>
                <w:i w:val="0"/>
                <w:color w:val="auto"/>
                <w:lang w:val="en-US"/>
              </w:rPr>
              <w:t>Ghi chú</w:t>
            </w:r>
          </w:p>
        </w:tc>
      </w:tr>
      <w:tr w:rsidR="005D184E" w:rsidRPr="00E82D90" w:rsidTr="005D184E">
        <w:trPr>
          <w:jc w:val="center"/>
        </w:trPr>
        <w:tc>
          <w:tcPr>
            <w:tcW w:w="837" w:type="dxa"/>
            <w:shd w:val="clear" w:color="auto" w:fill="auto"/>
          </w:tcPr>
          <w:p w:rsidR="005D184E" w:rsidRPr="00E82D90" w:rsidRDefault="005D184E" w:rsidP="003536E0">
            <w:pPr>
              <w:pStyle w:val="000b"/>
              <w:spacing w:after="0" w:line="312" w:lineRule="auto"/>
              <w:rPr>
                <w:rFonts w:eastAsia="Times New Roman" w:cs="Times New Roman"/>
                <w:b w:val="0"/>
                <w:i w:val="0"/>
                <w:color w:val="auto"/>
                <w:lang w:val="en-US"/>
              </w:rPr>
            </w:pPr>
            <w:r w:rsidRPr="00E82D90">
              <w:rPr>
                <w:rFonts w:eastAsia="Times New Roman" w:cs="Times New Roman"/>
                <w:b w:val="0"/>
                <w:i w:val="0"/>
                <w:color w:val="auto"/>
                <w:lang w:val="en-US"/>
              </w:rPr>
              <w:t>1</w:t>
            </w:r>
          </w:p>
        </w:tc>
        <w:tc>
          <w:tcPr>
            <w:tcW w:w="1871" w:type="dxa"/>
            <w:shd w:val="clear" w:color="auto" w:fill="auto"/>
          </w:tcPr>
          <w:p w:rsidR="005D184E" w:rsidRPr="00E82D90" w:rsidRDefault="005D184E" w:rsidP="003536E0">
            <w:pPr>
              <w:pStyle w:val="000b"/>
              <w:spacing w:after="0" w:line="312" w:lineRule="auto"/>
              <w:jc w:val="left"/>
              <w:rPr>
                <w:rFonts w:eastAsia="Times New Roman" w:cs="Times New Roman"/>
                <w:b w:val="0"/>
                <w:i w:val="0"/>
                <w:color w:val="auto"/>
                <w:lang w:val="en-US"/>
              </w:rPr>
            </w:pPr>
            <w:r w:rsidRPr="00E82D90">
              <w:rPr>
                <w:rFonts w:eastAsia="Times New Roman" w:cs="Times New Roman"/>
                <w:b w:val="0"/>
                <w:i w:val="0"/>
                <w:color w:val="auto"/>
                <w:lang w:val="en-US"/>
              </w:rPr>
              <w:t>Sắn củ tươi</w:t>
            </w:r>
          </w:p>
        </w:tc>
        <w:tc>
          <w:tcPr>
            <w:tcW w:w="1560" w:type="dxa"/>
            <w:shd w:val="clear" w:color="auto" w:fill="auto"/>
          </w:tcPr>
          <w:p w:rsidR="005D184E" w:rsidRPr="00E82D90" w:rsidRDefault="005D184E" w:rsidP="003536E0">
            <w:pPr>
              <w:pStyle w:val="000b"/>
              <w:spacing w:after="0" w:line="312" w:lineRule="auto"/>
              <w:rPr>
                <w:rFonts w:eastAsia="Times New Roman" w:cs="Times New Roman"/>
                <w:b w:val="0"/>
                <w:i w:val="0"/>
                <w:color w:val="auto"/>
                <w:lang w:val="en-US"/>
              </w:rPr>
            </w:pPr>
            <w:r w:rsidRPr="00E82D90">
              <w:rPr>
                <w:rFonts w:eastAsia="Times New Roman" w:cs="Times New Roman"/>
                <w:b w:val="0"/>
                <w:i w:val="0"/>
                <w:color w:val="auto"/>
                <w:lang w:val="en-US"/>
              </w:rPr>
              <w:t>Tấn/tấn SP</w:t>
            </w:r>
          </w:p>
        </w:tc>
        <w:tc>
          <w:tcPr>
            <w:tcW w:w="1675" w:type="dxa"/>
            <w:shd w:val="clear" w:color="auto" w:fill="auto"/>
          </w:tcPr>
          <w:p w:rsidR="005D184E" w:rsidRPr="00E82D90" w:rsidRDefault="005D184E" w:rsidP="003536E0">
            <w:pPr>
              <w:pStyle w:val="000b"/>
              <w:spacing w:after="0" w:line="312" w:lineRule="auto"/>
              <w:rPr>
                <w:rFonts w:eastAsia="Times New Roman" w:cs="Times New Roman"/>
                <w:b w:val="0"/>
                <w:i w:val="0"/>
                <w:color w:val="auto"/>
                <w:lang w:val="en-US"/>
              </w:rPr>
            </w:pPr>
            <w:r w:rsidRPr="00E82D90">
              <w:rPr>
                <w:rFonts w:eastAsia="Times New Roman" w:cs="Times New Roman"/>
                <w:b w:val="0"/>
                <w:i w:val="0"/>
                <w:color w:val="auto"/>
                <w:lang w:val="en-US"/>
              </w:rPr>
              <w:t>3,1-4,00</w:t>
            </w:r>
          </w:p>
        </w:tc>
        <w:tc>
          <w:tcPr>
            <w:tcW w:w="3395" w:type="dxa"/>
            <w:shd w:val="clear" w:color="auto" w:fill="auto"/>
          </w:tcPr>
          <w:p w:rsidR="005D184E" w:rsidRPr="00E82D90" w:rsidRDefault="005D184E" w:rsidP="003536E0">
            <w:pPr>
              <w:pStyle w:val="000b"/>
              <w:spacing w:after="0" w:line="312" w:lineRule="auto"/>
              <w:rPr>
                <w:rFonts w:eastAsia="Times New Roman" w:cs="Times New Roman"/>
                <w:b w:val="0"/>
                <w:i w:val="0"/>
                <w:color w:val="auto"/>
                <w:lang w:val="en-US"/>
              </w:rPr>
            </w:pPr>
          </w:p>
        </w:tc>
      </w:tr>
      <w:tr w:rsidR="005D184E" w:rsidRPr="00E82D90" w:rsidTr="005D184E">
        <w:trPr>
          <w:jc w:val="center"/>
        </w:trPr>
        <w:tc>
          <w:tcPr>
            <w:tcW w:w="837" w:type="dxa"/>
            <w:shd w:val="clear" w:color="auto" w:fill="auto"/>
          </w:tcPr>
          <w:p w:rsidR="005D184E" w:rsidRPr="00E82D90" w:rsidRDefault="005D184E" w:rsidP="003536E0">
            <w:pPr>
              <w:pStyle w:val="000b"/>
              <w:spacing w:after="0" w:line="312" w:lineRule="auto"/>
              <w:rPr>
                <w:rFonts w:eastAsia="Times New Roman" w:cs="Times New Roman"/>
                <w:b w:val="0"/>
                <w:i w:val="0"/>
                <w:color w:val="auto"/>
                <w:lang w:val="en-US"/>
              </w:rPr>
            </w:pPr>
            <w:r w:rsidRPr="00E82D90">
              <w:rPr>
                <w:rFonts w:eastAsia="Times New Roman" w:cs="Times New Roman"/>
                <w:b w:val="0"/>
                <w:i w:val="0"/>
                <w:color w:val="auto"/>
                <w:lang w:val="en-US"/>
              </w:rPr>
              <w:t>2</w:t>
            </w:r>
          </w:p>
        </w:tc>
        <w:tc>
          <w:tcPr>
            <w:tcW w:w="1871" w:type="dxa"/>
            <w:shd w:val="clear" w:color="auto" w:fill="auto"/>
          </w:tcPr>
          <w:p w:rsidR="005D184E" w:rsidRPr="00E82D90" w:rsidRDefault="005D184E" w:rsidP="003536E0">
            <w:pPr>
              <w:pStyle w:val="000b"/>
              <w:spacing w:after="0" w:line="312" w:lineRule="auto"/>
              <w:jc w:val="left"/>
              <w:rPr>
                <w:rFonts w:eastAsia="Times New Roman" w:cs="Times New Roman"/>
                <w:b w:val="0"/>
                <w:i w:val="0"/>
                <w:color w:val="auto"/>
                <w:lang w:val="en-US"/>
              </w:rPr>
            </w:pPr>
            <w:r w:rsidRPr="00E82D90">
              <w:rPr>
                <w:rFonts w:eastAsia="Times New Roman" w:cs="Times New Roman"/>
                <w:b w:val="0"/>
                <w:i w:val="0"/>
                <w:color w:val="auto"/>
                <w:lang w:val="en-US"/>
              </w:rPr>
              <w:t>Nước</w:t>
            </w:r>
          </w:p>
        </w:tc>
        <w:tc>
          <w:tcPr>
            <w:tcW w:w="1560" w:type="dxa"/>
            <w:shd w:val="clear" w:color="auto" w:fill="auto"/>
          </w:tcPr>
          <w:p w:rsidR="005D184E" w:rsidRPr="00E82D90" w:rsidRDefault="005D184E" w:rsidP="003536E0">
            <w:pPr>
              <w:pStyle w:val="000b"/>
              <w:spacing w:after="0" w:line="312" w:lineRule="auto"/>
              <w:rPr>
                <w:rFonts w:eastAsia="Times New Roman" w:cs="Times New Roman"/>
                <w:b w:val="0"/>
                <w:i w:val="0"/>
                <w:color w:val="auto"/>
                <w:lang w:val="en-US"/>
              </w:rPr>
            </w:pPr>
            <w:r w:rsidRPr="00E82D90">
              <w:rPr>
                <w:rFonts w:eastAsia="Times New Roman" w:cs="Times New Roman"/>
                <w:b w:val="0"/>
                <w:i w:val="0"/>
                <w:color w:val="auto"/>
                <w:lang w:val="en-US"/>
              </w:rPr>
              <w:t>m</w:t>
            </w:r>
            <w:r w:rsidRPr="00E82D90">
              <w:rPr>
                <w:rFonts w:eastAsia="Times New Roman" w:cs="Times New Roman"/>
                <w:b w:val="0"/>
                <w:i w:val="0"/>
                <w:color w:val="auto"/>
                <w:vertAlign w:val="superscript"/>
                <w:lang w:val="en-US"/>
              </w:rPr>
              <w:t>3</w:t>
            </w:r>
            <w:r w:rsidRPr="00E82D90">
              <w:rPr>
                <w:rFonts w:eastAsia="Times New Roman" w:cs="Times New Roman"/>
                <w:b w:val="0"/>
                <w:i w:val="0"/>
                <w:color w:val="auto"/>
                <w:lang w:val="en-US"/>
              </w:rPr>
              <w:t>/tấn SP</w:t>
            </w:r>
          </w:p>
        </w:tc>
        <w:tc>
          <w:tcPr>
            <w:tcW w:w="1675" w:type="dxa"/>
            <w:shd w:val="clear" w:color="auto" w:fill="auto"/>
          </w:tcPr>
          <w:p w:rsidR="005D184E" w:rsidRPr="00E82D90" w:rsidRDefault="005D184E" w:rsidP="003536E0">
            <w:pPr>
              <w:pStyle w:val="000b"/>
              <w:spacing w:after="0" w:line="312" w:lineRule="auto"/>
              <w:rPr>
                <w:rFonts w:eastAsia="Times New Roman" w:cs="Times New Roman"/>
                <w:b w:val="0"/>
                <w:i w:val="0"/>
                <w:color w:val="auto"/>
                <w:lang w:val="en-US"/>
              </w:rPr>
            </w:pPr>
            <w:r w:rsidRPr="00E82D90">
              <w:rPr>
                <w:rFonts w:eastAsia="Times New Roman" w:cs="Times New Roman"/>
                <w:b w:val="0"/>
                <w:i w:val="0"/>
                <w:color w:val="auto"/>
                <w:lang w:val="en-US"/>
              </w:rPr>
              <w:t>3</w:t>
            </w:r>
          </w:p>
        </w:tc>
        <w:tc>
          <w:tcPr>
            <w:tcW w:w="3395" w:type="dxa"/>
            <w:shd w:val="clear" w:color="auto" w:fill="auto"/>
          </w:tcPr>
          <w:p w:rsidR="005D184E" w:rsidRPr="00E82D90" w:rsidRDefault="005D184E" w:rsidP="003536E0">
            <w:pPr>
              <w:pStyle w:val="000b"/>
              <w:spacing w:after="0" w:line="312" w:lineRule="auto"/>
              <w:rPr>
                <w:rFonts w:eastAsia="Times New Roman" w:cs="Times New Roman"/>
                <w:b w:val="0"/>
                <w:i w:val="0"/>
                <w:color w:val="auto"/>
                <w:lang w:val="en-US"/>
              </w:rPr>
            </w:pPr>
          </w:p>
        </w:tc>
      </w:tr>
      <w:tr w:rsidR="005D184E" w:rsidRPr="00E82D90" w:rsidTr="005D184E">
        <w:trPr>
          <w:jc w:val="center"/>
        </w:trPr>
        <w:tc>
          <w:tcPr>
            <w:tcW w:w="837" w:type="dxa"/>
            <w:shd w:val="clear" w:color="auto" w:fill="auto"/>
          </w:tcPr>
          <w:p w:rsidR="005D184E" w:rsidRPr="00E82D90" w:rsidRDefault="005D184E" w:rsidP="003536E0">
            <w:pPr>
              <w:pStyle w:val="000b"/>
              <w:spacing w:after="0" w:line="312" w:lineRule="auto"/>
              <w:rPr>
                <w:rFonts w:eastAsia="Times New Roman" w:cs="Times New Roman"/>
                <w:b w:val="0"/>
                <w:i w:val="0"/>
                <w:color w:val="auto"/>
                <w:lang w:val="en-US"/>
              </w:rPr>
            </w:pPr>
            <w:r w:rsidRPr="00E82D90">
              <w:rPr>
                <w:rFonts w:eastAsia="Times New Roman" w:cs="Times New Roman"/>
                <w:b w:val="0"/>
                <w:i w:val="0"/>
                <w:color w:val="auto"/>
                <w:lang w:val="en-US"/>
              </w:rPr>
              <w:t>3</w:t>
            </w:r>
          </w:p>
        </w:tc>
        <w:tc>
          <w:tcPr>
            <w:tcW w:w="1871" w:type="dxa"/>
            <w:shd w:val="clear" w:color="auto" w:fill="auto"/>
          </w:tcPr>
          <w:p w:rsidR="005D184E" w:rsidRPr="00E82D90" w:rsidRDefault="005D184E" w:rsidP="003536E0">
            <w:pPr>
              <w:pStyle w:val="000b"/>
              <w:spacing w:after="0" w:line="312" w:lineRule="auto"/>
              <w:jc w:val="left"/>
              <w:rPr>
                <w:rFonts w:eastAsia="Times New Roman" w:cs="Times New Roman"/>
                <w:b w:val="0"/>
                <w:i w:val="0"/>
                <w:color w:val="auto"/>
                <w:lang w:val="en-US"/>
              </w:rPr>
            </w:pPr>
            <w:r w:rsidRPr="00E82D90">
              <w:rPr>
                <w:rFonts w:eastAsia="Times New Roman" w:cs="Times New Roman"/>
                <w:b w:val="0"/>
                <w:i w:val="0"/>
                <w:color w:val="auto"/>
                <w:lang w:val="en-US"/>
              </w:rPr>
              <w:t>Phèn chua</w:t>
            </w:r>
          </w:p>
        </w:tc>
        <w:tc>
          <w:tcPr>
            <w:tcW w:w="1560" w:type="dxa"/>
            <w:shd w:val="clear" w:color="auto" w:fill="auto"/>
          </w:tcPr>
          <w:p w:rsidR="005D184E" w:rsidRPr="00E82D90" w:rsidRDefault="005D184E" w:rsidP="003536E0">
            <w:pPr>
              <w:pStyle w:val="000b"/>
              <w:spacing w:after="0" w:line="312" w:lineRule="auto"/>
              <w:rPr>
                <w:rFonts w:eastAsia="Times New Roman" w:cs="Times New Roman"/>
                <w:b w:val="0"/>
                <w:i w:val="0"/>
                <w:color w:val="auto"/>
                <w:lang w:val="en-US"/>
              </w:rPr>
            </w:pPr>
            <w:r w:rsidRPr="00E82D90">
              <w:rPr>
                <w:rFonts w:eastAsia="Times New Roman" w:cs="Times New Roman"/>
                <w:b w:val="0"/>
                <w:i w:val="0"/>
                <w:color w:val="auto"/>
                <w:lang w:val="en-US"/>
              </w:rPr>
              <w:t>kg/tấn SP</w:t>
            </w:r>
          </w:p>
        </w:tc>
        <w:tc>
          <w:tcPr>
            <w:tcW w:w="1675" w:type="dxa"/>
            <w:shd w:val="clear" w:color="auto" w:fill="auto"/>
          </w:tcPr>
          <w:p w:rsidR="005D184E" w:rsidRPr="00E82D90" w:rsidRDefault="005D184E" w:rsidP="003536E0">
            <w:pPr>
              <w:pStyle w:val="000b"/>
              <w:spacing w:after="0" w:line="312" w:lineRule="auto"/>
              <w:rPr>
                <w:rFonts w:eastAsia="Times New Roman" w:cs="Times New Roman"/>
                <w:b w:val="0"/>
                <w:i w:val="0"/>
                <w:color w:val="auto"/>
                <w:lang w:val="en-US"/>
              </w:rPr>
            </w:pPr>
            <w:r w:rsidRPr="00E82D90">
              <w:rPr>
                <w:rFonts w:eastAsia="Times New Roman" w:cs="Times New Roman"/>
                <w:b w:val="0"/>
                <w:i w:val="0"/>
                <w:color w:val="auto"/>
                <w:lang w:val="en-US"/>
              </w:rPr>
              <w:t>0,08-0,09</w:t>
            </w:r>
          </w:p>
          <w:p w:rsidR="00722554" w:rsidRPr="00E82D90" w:rsidRDefault="00722554" w:rsidP="003536E0">
            <w:pPr>
              <w:pStyle w:val="000b"/>
              <w:spacing w:after="0" w:line="312" w:lineRule="auto"/>
              <w:rPr>
                <w:rFonts w:eastAsia="Times New Roman" w:cs="Times New Roman"/>
                <w:b w:val="0"/>
                <w:i w:val="0"/>
                <w:color w:val="auto"/>
                <w:lang w:val="en-US"/>
              </w:rPr>
            </w:pPr>
          </w:p>
        </w:tc>
        <w:tc>
          <w:tcPr>
            <w:tcW w:w="3395" w:type="dxa"/>
            <w:shd w:val="clear" w:color="auto" w:fill="auto"/>
          </w:tcPr>
          <w:p w:rsidR="005D184E" w:rsidRPr="00E82D90" w:rsidRDefault="005D184E" w:rsidP="003536E0">
            <w:pPr>
              <w:pStyle w:val="000b"/>
              <w:spacing w:after="0" w:line="312" w:lineRule="auto"/>
              <w:rPr>
                <w:rFonts w:eastAsia="Times New Roman" w:cs="Times New Roman"/>
                <w:b w:val="0"/>
                <w:i w:val="0"/>
                <w:color w:val="auto"/>
                <w:lang w:val="en-US"/>
              </w:rPr>
            </w:pPr>
          </w:p>
        </w:tc>
      </w:tr>
      <w:tr w:rsidR="005D184E" w:rsidRPr="00E82D90" w:rsidTr="005D184E">
        <w:trPr>
          <w:jc w:val="center"/>
        </w:trPr>
        <w:tc>
          <w:tcPr>
            <w:tcW w:w="837" w:type="dxa"/>
            <w:shd w:val="clear" w:color="auto" w:fill="auto"/>
          </w:tcPr>
          <w:p w:rsidR="005D184E" w:rsidRPr="00E82D90" w:rsidRDefault="005D184E" w:rsidP="003536E0">
            <w:pPr>
              <w:pStyle w:val="000b"/>
              <w:spacing w:after="0" w:line="312" w:lineRule="auto"/>
              <w:rPr>
                <w:rFonts w:eastAsia="Times New Roman" w:cs="Times New Roman"/>
                <w:b w:val="0"/>
                <w:i w:val="0"/>
                <w:color w:val="auto"/>
                <w:lang w:val="en-US"/>
              </w:rPr>
            </w:pPr>
            <w:r w:rsidRPr="00E82D90">
              <w:rPr>
                <w:rFonts w:eastAsia="Times New Roman" w:cs="Times New Roman"/>
                <w:b w:val="0"/>
                <w:i w:val="0"/>
                <w:color w:val="auto"/>
                <w:lang w:val="en-US"/>
              </w:rPr>
              <w:t>4</w:t>
            </w:r>
          </w:p>
        </w:tc>
        <w:tc>
          <w:tcPr>
            <w:tcW w:w="1871" w:type="dxa"/>
            <w:shd w:val="clear" w:color="auto" w:fill="auto"/>
          </w:tcPr>
          <w:p w:rsidR="005D184E" w:rsidRPr="00E82D90" w:rsidRDefault="005D184E" w:rsidP="003536E0">
            <w:pPr>
              <w:pStyle w:val="000b"/>
              <w:spacing w:after="0" w:line="312" w:lineRule="auto"/>
              <w:jc w:val="left"/>
              <w:rPr>
                <w:rFonts w:eastAsia="Times New Roman" w:cs="Times New Roman"/>
                <w:b w:val="0"/>
                <w:i w:val="0"/>
                <w:color w:val="auto"/>
                <w:lang w:val="en-US"/>
              </w:rPr>
            </w:pPr>
            <w:r w:rsidRPr="00E82D90">
              <w:rPr>
                <w:rFonts w:eastAsia="Times New Roman" w:cs="Times New Roman"/>
                <w:b w:val="0"/>
                <w:i w:val="0"/>
                <w:color w:val="auto"/>
                <w:lang w:val="en-US"/>
              </w:rPr>
              <w:t>Năng lượng</w:t>
            </w:r>
          </w:p>
        </w:tc>
        <w:tc>
          <w:tcPr>
            <w:tcW w:w="1560" w:type="dxa"/>
            <w:shd w:val="clear" w:color="auto" w:fill="auto"/>
          </w:tcPr>
          <w:p w:rsidR="005D184E" w:rsidRPr="00E82D90" w:rsidRDefault="005D184E" w:rsidP="003536E0">
            <w:pPr>
              <w:pStyle w:val="000b"/>
              <w:spacing w:after="0" w:line="312" w:lineRule="auto"/>
              <w:rPr>
                <w:rFonts w:eastAsia="Times New Roman" w:cs="Times New Roman"/>
                <w:b w:val="0"/>
                <w:i w:val="0"/>
                <w:color w:val="auto"/>
                <w:lang w:val="en-US"/>
              </w:rPr>
            </w:pPr>
          </w:p>
        </w:tc>
        <w:tc>
          <w:tcPr>
            <w:tcW w:w="1675" w:type="dxa"/>
            <w:shd w:val="clear" w:color="auto" w:fill="auto"/>
          </w:tcPr>
          <w:p w:rsidR="005D184E" w:rsidRPr="00E82D90" w:rsidRDefault="005D184E" w:rsidP="003536E0">
            <w:pPr>
              <w:pStyle w:val="000b"/>
              <w:spacing w:after="0" w:line="312" w:lineRule="auto"/>
              <w:rPr>
                <w:rFonts w:eastAsia="Times New Roman" w:cs="Times New Roman"/>
                <w:b w:val="0"/>
                <w:i w:val="0"/>
                <w:color w:val="auto"/>
                <w:lang w:val="en-US"/>
              </w:rPr>
            </w:pPr>
          </w:p>
        </w:tc>
        <w:tc>
          <w:tcPr>
            <w:tcW w:w="3395" w:type="dxa"/>
            <w:shd w:val="clear" w:color="auto" w:fill="auto"/>
          </w:tcPr>
          <w:p w:rsidR="005D184E" w:rsidRPr="00E82D90" w:rsidRDefault="005D184E" w:rsidP="003536E0">
            <w:pPr>
              <w:pStyle w:val="000b"/>
              <w:spacing w:after="0" w:line="312" w:lineRule="auto"/>
              <w:rPr>
                <w:rFonts w:eastAsia="Times New Roman" w:cs="Times New Roman"/>
                <w:b w:val="0"/>
                <w:i w:val="0"/>
                <w:color w:val="auto"/>
                <w:lang w:val="en-US"/>
              </w:rPr>
            </w:pPr>
          </w:p>
        </w:tc>
      </w:tr>
      <w:tr w:rsidR="005D184E" w:rsidRPr="00E82D90" w:rsidTr="005D184E">
        <w:trPr>
          <w:jc w:val="center"/>
        </w:trPr>
        <w:tc>
          <w:tcPr>
            <w:tcW w:w="837" w:type="dxa"/>
            <w:shd w:val="clear" w:color="auto" w:fill="auto"/>
            <w:vAlign w:val="center"/>
          </w:tcPr>
          <w:p w:rsidR="005D184E" w:rsidRPr="00E82D90" w:rsidRDefault="005D184E" w:rsidP="003536E0">
            <w:pPr>
              <w:pStyle w:val="000b"/>
              <w:spacing w:after="0" w:line="312" w:lineRule="auto"/>
              <w:rPr>
                <w:rFonts w:eastAsia="Times New Roman" w:cs="Times New Roman"/>
                <w:b w:val="0"/>
                <w:i w:val="0"/>
                <w:color w:val="auto"/>
                <w:lang w:val="en-US"/>
              </w:rPr>
            </w:pPr>
            <w:r w:rsidRPr="00E82D90">
              <w:rPr>
                <w:rFonts w:eastAsia="Times New Roman" w:cs="Times New Roman"/>
                <w:b w:val="0"/>
                <w:i w:val="0"/>
                <w:color w:val="auto"/>
                <w:lang w:val="en-US"/>
              </w:rPr>
              <w:t>4.1</w:t>
            </w:r>
          </w:p>
        </w:tc>
        <w:tc>
          <w:tcPr>
            <w:tcW w:w="1871" w:type="dxa"/>
            <w:shd w:val="clear" w:color="auto" w:fill="auto"/>
            <w:vAlign w:val="center"/>
          </w:tcPr>
          <w:p w:rsidR="005D184E" w:rsidRPr="00E82D90" w:rsidRDefault="005D184E" w:rsidP="003536E0">
            <w:pPr>
              <w:pStyle w:val="000b"/>
              <w:spacing w:after="0" w:line="312" w:lineRule="auto"/>
              <w:jc w:val="left"/>
              <w:rPr>
                <w:rFonts w:eastAsia="Times New Roman" w:cs="Times New Roman"/>
                <w:b w:val="0"/>
                <w:i w:val="0"/>
                <w:color w:val="auto"/>
                <w:lang w:val="en-US"/>
              </w:rPr>
            </w:pPr>
            <w:r w:rsidRPr="00E82D90">
              <w:rPr>
                <w:rFonts w:eastAsia="Times New Roman" w:cs="Times New Roman"/>
                <w:b w:val="0"/>
                <w:i w:val="0"/>
                <w:color w:val="auto"/>
                <w:lang w:val="en-US"/>
              </w:rPr>
              <w:t>Than đá</w:t>
            </w:r>
          </w:p>
        </w:tc>
        <w:tc>
          <w:tcPr>
            <w:tcW w:w="1560" w:type="dxa"/>
            <w:shd w:val="clear" w:color="auto" w:fill="auto"/>
            <w:vAlign w:val="center"/>
          </w:tcPr>
          <w:p w:rsidR="005D184E" w:rsidRPr="00E82D90" w:rsidRDefault="005D184E" w:rsidP="003536E0">
            <w:pPr>
              <w:pStyle w:val="000b"/>
              <w:spacing w:after="0" w:line="312" w:lineRule="auto"/>
              <w:jc w:val="left"/>
              <w:rPr>
                <w:rFonts w:eastAsia="Times New Roman" w:cs="Times New Roman"/>
                <w:b w:val="0"/>
                <w:i w:val="0"/>
                <w:color w:val="auto"/>
                <w:lang w:val="en-US"/>
              </w:rPr>
            </w:pPr>
            <w:r w:rsidRPr="00E82D90">
              <w:rPr>
                <w:rFonts w:eastAsia="Times New Roman" w:cs="Times New Roman"/>
                <w:b w:val="0"/>
                <w:i w:val="0"/>
                <w:color w:val="auto"/>
                <w:lang w:val="en-US"/>
              </w:rPr>
              <w:t>kg/tấn SP</w:t>
            </w:r>
          </w:p>
        </w:tc>
        <w:tc>
          <w:tcPr>
            <w:tcW w:w="1675" w:type="dxa"/>
            <w:shd w:val="clear" w:color="auto" w:fill="auto"/>
            <w:vAlign w:val="center"/>
          </w:tcPr>
          <w:p w:rsidR="005D184E" w:rsidRPr="00E82D90" w:rsidRDefault="005D184E" w:rsidP="003536E0">
            <w:pPr>
              <w:pStyle w:val="000b"/>
              <w:spacing w:after="0" w:line="312" w:lineRule="auto"/>
              <w:rPr>
                <w:rFonts w:eastAsia="Times New Roman" w:cs="Times New Roman"/>
                <w:b w:val="0"/>
                <w:i w:val="0"/>
                <w:color w:val="auto"/>
                <w:lang w:val="en-US"/>
              </w:rPr>
            </w:pPr>
            <w:r w:rsidRPr="00E82D90">
              <w:rPr>
                <w:rFonts w:eastAsia="Times New Roman" w:cs="Times New Roman"/>
                <w:b w:val="0"/>
                <w:i w:val="0"/>
                <w:color w:val="auto"/>
                <w:lang w:val="en-US"/>
              </w:rPr>
              <w:t>23</w:t>
            </w:r>
          </w:p>
        </w:tc>
        <w:tc>
          <w:tcPr>
            <w:tcW w:w="3395" w:type="dxa"/>
            <w:shd w:val="clear" w:color="auto" w:fill="auto"/>
          </w:tcPr>
          <w:p w:rsidR="005D184E" w:rsidRPr="00E82D90" w:rsidRDefault="005D184E" w:rsidP="002B0F2C">
            <w:pPr>
              <w:pStyle w:val="000b"/>
              <w:spacing w:after="0" w:line="312" w:lineRule="auto"/>
              <w:rPr>
                <w:rFonts w:eastAsia="Times New Roman" w:cs="Times New Roman"/>
                <w:b w:val="0"/>
                <w:i w:val="0"/>
                <w:color w:val="auto"/>
                <w:lang w:val="en-US"/>
              </w:rPr>
            </w:pPr>
            <w:r w:rsidRPr="00E82D90">
              <w:rPr>
                <w:rFonts w:eastAsia="Times New Roman" w:cs="Times New Roman"/>
                <w:b w:val="0"/>
                <w:i w:val="0"/>
                <w:color w:val="auto"/>
                <w:lang w:val="en-US"/>
              </w:rPr>
              <w:t xml:space="preserve">Chỉ sử dụng trong thời gian </w:t>
            </w:r>
            <w:r w:rsidR="002B0F2C" w:rsidRPr="00E82D90">
              <w:rPr>
                <w:rFonts w:eastAsia="Times New Roman" w:cs="Times New Roman"/>
                <w:b w:val="0"/>
                <w:i w:val="0"/>
                <w:color w:val="auto"/>
                <w:lang w:val="vi-VN"/>
              </w:rPr>
              <w:t>khoảng</w:t>
            </w:r>
            <w:r w:rsidR="00BA55A5" w:rsidRPr="00E82D90">
              <w:rPr>
                <w:rFonts w:eastAsia="Times New Roman" w:cs="Times New Roman"/>
                <w:b w:val="0"/>
                <w:i w:val="0"/>
                <w:color w:val="auto"/>
                <w:lang w:val="vi-VN"/>
              </w:rPr>
              <w:t xml:space="preserve"> </w:t>
            </w:r>
            <w:r w:rsidR="002B0F2C" w:rsidRPr="00E82D90">
              <w:rPr>
                <w:rFonts w:eastAsia="Times New Roman" w:cs="Times New Roman"/>
                <w:b w:val="0"/>
                <w:i w:val="0"/>
                <w:color w:val="auto"/>
                <w:lang w:val="vi-VN"/>
              </w:rPr>
              <w:t>1</w:t>
            </w:r>
            <w:r w:rsidR="00BA55A5" w:rsidRPr="00E82D90">
              <w:rPr>
                <w:rFonts w:eastAsia="Times New Roman" w:cs="Times New Roman"/>
                <w:b w:val="0"/>
                <w:i w:val="0"/>
                <w:color w:val="auto"/>
                <w:lang w:val="vi-VN"/>
              </w:rPr>
              <w:t xml:space="preserve"> </w:t>
            </w:r>
            <w:r w:rsidRPr="00E82D90">
              <w:rPr>
                <w:rFonts w:eastAsia="Times New Roman" w:cs="Times New Roman"/>
                <w:b w:val="0"/>
                <w:i w:val="0"/>
                <w:color w:val="auto"/>
                <w:lang w:val="en-US"/>
              </w:rPr>
              <w:t xml:space="preserve">đầu, khi chưa có khí </w:t>
            </w:r>
            <w:r w:rsidR="002B0F2C" w:rsidRPr="00E82D90">
              <w:rPr>
                <w:rFonts w:eastAsia="Times New Roman" w:cs="Times New Roman"/>
                <w:b w:val="0"/>
                <w:i w:val="0"/>
                <w:color w:val="auto"/>
                <w:lang w:val="vi-VN"/>
              </w:rPr>
              <w:t xml:space="preserve">từ hầm </w:t>
            </w:r>
            <w:r w:rsidRPr="00E82D90">
              <w:rPr>
                <w:rFonts w:eastAsia="Times New Roman" w:cs="Times New Roman"/>
                <w:b w:val="0"/>
                <w:i w:val="0"/>
                <w:color w:val="auto"/>
                <w:lang w:val="en-US"/>
              </w:rPr>
              <w:t>biogas</w:t>
            </w:r>
          </w:p>
        </w:tc>
      </w:tr>
      <w:tr w:rsidR="005D184E" w:rsidRPr="00E82D90" w:rsidTr="005D184E">
        <w:trPr>
          <w:jc w:val="center"/>
        </w:trPr>
        <w:tc>
          <w:tcPr>
            <w:tcW w:w="837" w:type="dxa"/>
            <w:shd w:val="clear" w:color="auto" w:fill="auto"/>
          </w:tcPr>
          <w:p w:rsidR="005D184E" w:rsidRPr="00E82D90" w:rsidRDefault="005D184E" w:rsidP="003536E0">
            <w:pPr>
              <w:pStyle w:val="000b"/>
              <w:spacing w:after="0" w:line="312" w:lineRule="auto"/>
              <w:rPr>
                <w:rFonts w:eastAsia="Times New Roman" w:cs="Times New Roman"/>
                <w:b w:val="0"/>
                <w:i w:val="0"/>
                <w:color w:val="auto"/>
                <w:lang w:val="en-US"/>
              </w:rPr>
            </w:pPr>
            <w:r w:rsidRPr="00E82D90">
              <w:rPr>
                <w:rFonts w:eastAsia="Times New Roman" w:cs="Times New Roman"/>
                <w:b w:val="0"/>
                <w:i w:val="0"/>
                <w:color w:val="auto"/>
                <w:lang w:val="en-US"/>
              </w:rPr>
              <w:t>4.2</w:t>
            </w:r>
          </w:p>
        </w:tc>
        <w:tc>
          <w:tcPr>
            <w:tcW w:w="1871" w:type="dxa"/>
            <w:shd w:val="clear" w:color="auto" w:fill="auto"/>
          </w:tcPr>
          <w:p w:rsidR="005D184E" w:rsidRPr="00E82D90" w:rsidRDefault="005D184E" w:rsidP="003536E0">
            <w:pPr>
              <w:pStyle w:val="000b"/>
              <w:spacing w:after="0" w:line="312" w:lineRule="auto"/>
              <w:jc w:val="left"/>
              <w:rPr>
                <w:rFonts w:eastAsia="Times New Roman" w:cs="Times New Roman"/>
                <w:b w:val="0"/>
                <w:i w:val="0"/>
                <w:color w:val="auto"/>
                <w:lang w:val="en-US"/>
              </w:rPr>
            </w:pPr>
            <w:r w:rsidRPr="00E82D90">
              <w:rPr>
                <w:rFonts w:eastAsia="Times New Roman" w:cs="Times New Roman"/>
                <w:b w:val="0"/>
                <w:i w:val="0"/>
                <w:color w:val="auto"/>
                <w:lang w:val="en-US"/>
              </w:rPr>
              <w:t>Điện</w:t>
            </w:r>
          </w:p>
        </w:tc>
        <w:tc>
          <w:tcPr>
            <w:tcW w:w="1560" w:type="dxa"/>
            <w:shd w:val="clear" w:color="auto" w:fill="auto"/>
          </w:tcPr>
          <w:p w:rsidR="005D184E" w:rsidRPr="00E82D90" w:rsidRDefault="005D184E" w:rsidP="003536E0">
            <w:pPr>
              <w:pStyle w:val="000b"/>
              <w:spacing w:after="0" w:line="312" w:lineRule="auto"/>
              <w:rPr>
                <w:rFonts w:eastAsia="Times New Roman" w:cs="Times New Roman"/>
                <w:b w:val="0"/>
                <w:i w:val="0"/>
                <w:color w:val="auto"/>
                <w:lang w:val="en-US"/>
              </w:rPr>
            </w:pPr>
            <w:r w:rsidRPr="00E82D90">
              <w:rPr>
                <w:rFonts w:eastAsia="Times New Roman" w:cs="Times New Roman"/>
                <w:b w:val="0"/>
                <w:i w:val="0"/>
                <w:color w:val="auto"/>
                <w:lang w:val="en-US"/>
              </w:rPr>
              <w:t>Kwh/tấn SP</w:t>
            </w:r>
          </w:p>
        </w:tc>
        <w:tc>
          <w:tcPr>
            <w:tcW w:w="1675" w:type="dxa"/>
            <w:shd w:val="clear" w:color="auto" w:fill="auto"/>
          </w:tcPr>
          <w:p w:rsidR="005D184E" w:rsidRPr="00E82D90" w:rsidRDefault="005D184E" w:rsidP="003536E0">
            <w:pPr>
              <w:pStyle w:val="000b"/>
              <w:spacing w:after="0" w:line="312" w:lineRule="auto"/>
              <w:rPr>
                <w:rFonts w:eastAsia="Times New Roman" w:cs="Times New Roman"/>
                <w:b w:val="0"/>
                <w:i w:val="0"/>
                <w:color w:val="auto"/>
                <w:lang w:val="en-US"/>
              </w:rPr>
            </w:pPr>
            <w:r w:rsidRPr="00E82D90">
              <w:rPr>
                <w:rFonts w:eastAsia="Times New Roman" w:cs="Times New Roman"/>
                <w:b w:val="0"/>
                <w:i w:val="0"/>
                <w:color w:val="auto"/>
                <w:lang w:val="en-US"/>
              </w:rPr>
              <w:t>175-180</w:t>
            </w:r>
          </w:p>
        </w:tc>
        <w:tc>
          <w:tcPr>
            <w:tcW w:w="3395" w:type="dxa"/>
            <w:shd w:val="clear" w:color="auto" w:fill="auto"/>
          </w:tcPr>
          <w:p w:rsidR="005D184E" w:rsidRPr="00E82D90" w:rsidRDefault="005D184E" w:rsidP="003536E0">
            <w:pPr>
              <w:pStyle w:val="000b"/>
              <w:spacing w:after="0" w:line="312" w:lineRule="auto"/>
              <w:rPr>
                <w:rFonts w:eastAsia="Times New Roman" w:cs="Times New Roman"/>
                <w:b w:val="0"/>
                <w:i w:val="0"/>
                <w:color w:val="auto"/>
                <w:lang w:val="en-US"/>
              </w:rPr>
            </w:pPr>
          </w:p>
        </w:tc>
      </w:tr>
    </w:tbl>
    <w:p w:rsidR="00681A33" w:rsidRPr="00E82D90" w:rsidRDefault="005D184E" w:rsidP="0020680E">
      <w:pPr>
        <w:pStyle w:val="AT3"/>
      </w:pPr>
      <w:r w:rsidRPr="00E82D90">
        <w:rPr>
          <w:i/>
          <w:sz w:val="26"/>
          <w:szCs w:val="26"/>
        </w:rPr>
        <w:tab/>
      </w:r>
      <w:r w:rsidRPr="00E82D90">
        <w:t xml:space="preserve"> </w:t>
      </w:r>
      <w:bookmarkStart w:id="36" w:name="_Toc104125995"/>
      <w:r w:rsidR="002B0F2C" w:rsidRPr="00E82D90">
        <w:t>1.</w:t>
      </w:r>
      <w:r w:rsidR="00681A33" w:rsidRPr="00E82D90">
        <w:t>4.1. Sắn củ tươi:</w:t>
      </w:r>
      <w:r w:rsidR="00681A33" w:rsidRPr="00E82D90">
        <w:rPr>
          <w:i/>
        </w:rPr>
        <w:t xml:space="preserve"> </w:t>
      </w:r>
      <w:r w:rsidR="00681A33" w:rsidRPr="00E82D90">
        <w:t xml:space="preserve"> </w:t>
      </w:r>
      <w:r w:rsidR="00681A33" w:rsidRPr="00E82D90">
        <w:rPr>
          <w:b w:val="0"/>
        </w:rPr>
        <w:t>Với công suất 250 tấn tinh bột/ngày đêm tương đương 900 tấn sắn nguyên liệu, nhu cầu nguyên liệu cho 1 năm sản xuất (7 tháng) là: 180.000 tấn sắn củ tươi.</w:t>
      </w:r>
      <w:bookmarkEnd w:id="36"/>
      <w:r w:rsidR="00681A33" w:rsidRPr="00E82D90">
        <w:t xml:space="preserve"> </w:t>
      </w:r>
    </w:p>
    <w:p w:rsidR="00681A33" w:rsidRPr="00E82D90" w:rsidRDefault="002B0F2C" w:rsidP="0020680E">
      <w:pPr>
        <w:pStyle w:val="AT3"/>
      </w:pPr>
      <w:bookmarkStart w:id="37" w:name="_Toc104125996"/>
      <w:r w:rsidRPr="00E82D90">
        <w:t>1.</w:t>
      </w:r>
      <w:r w:rsidR="00681A33" w:rsidRPr="00E82D90">
        <w:t>4.2. Nhu cầu sử dụng nước:</w:t>
      </w:r>
      <w:bookmarkEnd w:id="37"/>
      <w:r w:rsidR="00681A33" w:rsidRPr="00E82D90">
        <w:t xml:space="preserve"> </w:t>
      </w:r>
      <w:r w:rsidR="005D184E" w:rsidRPr="00E82D90">
        <w:t xml:space="preserve"> </w:t>
      </w:r>
    </w:p>
    <w:p w:rsidR="005D184E" w:rsidRPr="00E82D90" w:rsidRDefault="00681A33" w:rsidP="00681A33">
      <w:pPr>
        <w:pStyle w:val="BodyText"/>
        <w:spacing w:before="120" w:line="312" w:lineRule="auto"/>
        <w:ind w:firstLine="709"/>
        <w:jc w:val="both"/>
        <w:rPr>
          <w:rFonts w:ascii="Times New Roman" w:hAnsi="Times New Roman" w:cs="Times New Roman"/>
          <w:sz w:val="28"/>
          <w:szCs w:val="28"/>
          <w:lang w:val="vi-VN"/>
        </w:rPr>
      </w:pPr>
      <w:r w:rsidRPr="00E82D90">
        <w:rPr>
          <w:rFonts w:ascii="Times New Roman" w:hAnsi="Times New Roman" w:cs="Times New Roman"/>
          <w:sz w:val="28"/>
          <w:szCs w:val="28"/>
          <w:lang w:val="vi-VN"/>
        </w:rPr>
        <w:t xml:space="preserve">- </w:t>
      </w:r>
      <w:r w:rsidR="005D184E" w:rsidRPr="00E82D90">
        <w:rPr>
          <w:rFonts w:ascii="Times New Roman" w:hAnsi="Times New Roman" w:cs="Times New Roman"/>
          <w:sz w:val="28"/>
          <w:szCs w:val="28"/>
        </w:rPr>
        <w:t xml:space="preserve">Nước phục vụ sản xuất lấy tại hồ Đập Đùng và hồ Đá Mài - Tân Kim bằng hệ thống các máy bơm và kênh dẫn. Nguồn nước sinh hoạt là nước giếng khoan. </w:t>
      </w:r>
      <w:r w:rsidR="005D184E" w:rsidRPr="00E82D90">
        <w:rPr>
          <w:rFonts w:ascii="Times New Roman" w:hAnsi="Times New Roman" w:cs="Times New Roman"/>
          <w:sz w:val="28"/>
          <w:szCs w:val="28"/>
          <w:lang w:val="vi-VN"/>
        </w:rPr>
        <w:t xml:space="preserve">Đối với dây chuyền công nghệ được thiết kế lắp đặt có công suất </w:t>
      </w:r>
      <w:r w:rsidR="005D184E" w:rsidRPr="00E82D90">
        <w:rPr>
          <w:rFonts w:ascii="Times New Roman" w:hAnsi="Times New Roman" w:cs="Times New Roman"/>
          <w:sz w:val="28"/>
          <w:szCs w:val="28"/>
        </w:rPr>
        <w:t>250</w:t>
      </w:r>
      <w:r w:rsidR="005D184E" w:rsidRPr="00E82D90">
        <w:rPr>
          <w:rFonts w:ascii="Times New Roman" w:hAnsi="Times New Roman" w:cs="Times New Roman"/>
          <w:sz w:val="28"/>
          <w:szCs w:val="28"/>
          <w:lang w:val="vi-VN"/>
        </w:rPr>
        <w:t xml:space="preserve"> tấn tinh bột/ngày (24 giờ) sẽ tương đương </w:t>
      </w:r>
      <w:r w:rsidR="005D184E" w:rsidRPr="00E82D90">
        <w:rPr>
          <w:rFonts w:ascii="Times New Roman" w:hAnsi="Times New Roman" w:cs="Times New Roman"/>
          <w:sz w:val="28"/>
          <w:szCs w:val="28"/>
        </w:rPr>
        <w:t>9</w:t>
      </w:r>
      <w:r w:rsidR="005D184E" w:rsidRPr="00E82D90">
        <w:rPr>
          <w:rFonts w:ascii="Times New Roman" w:hAnsi="Times New Roman" w:cs="Times New Roman"/>
          <w:sz w:val="28"/>
          <w:szCs w:val="28"/>
          <w:lang w:val="vi-VN"/>
        </w:rPr>
        <w:t xml:space="preserve">00 tấn củ tươi nguyên liệu/ngày. Với định mức sử dụng nước </w:t>
      </w:r>
      <w:r w:rsidR="005D184E" w:rsidRPr="00E82D90">
        <w:rPr>
          <w:rFonts w:ascii="Times New Roman" w:hAnsi="Times New Roman" w:cs="Times New Roman"/>
          <w:sz w:val="28"/>
          <w:szCs w:val="28"/>
        </w:rPr>
        <w:t>3</w:t>
      </w:r>
      <w:r w:rsidR="005D184E" w:rsidRPr="00E82D90">
        <w:rPr>
          <w:rFonts w:ascii="Times New Roman" w:hAnsi="Times New Roman" w:cs="Times New Roman"/>
          <w:sz w:val="28"/>
          <w:szCs w:val="28"/>
          <w:lang w:val="vi-VN"/>
        </w:rPr>
        <w:t>m</w:t>
      </w:r>
      <w:r w:rsidR="005D184E" w:rsidRPr="00E82D90">
        <w:rPr>
          <w:rFonts w:ascii="Times New Roman" w:hAnsi="Times New Roman" w:cs="Times New Roman"/>
          <w:sz w:val="28"/>
          <w:szCs w:val="28"/>
          <w:vertAlign w:val="superscript"/>
          <w:lang w:val="vi-VN"/>
        </w:rPr>
        <w:t>3</w:t>
      </w:r>
      <w:r w:rsidR="005D184E" w:rsidRPr="00E82D90">
        <w:rPr>
          <w:rFonts w:ascii="Times New Roman" w:hAnsi="Times New Roman" w:cs="Times New Roman"/>
          <w:sz w:val="28"/>
          <w:szCs w:val="28"/>
          <w:lang w:val="vi-VN"/>
        </w:rPr>
        <w:t>/tấn nguyên liệu, thì lượng nước sử dụng là 2.</w:t>
      </w:r>
      <w:r w:rsidR="005D184E" w:rsidRPr="00E82D90">
        <w:rPr>
          <w:rFonts w:ascii="Times New Roman" w:hAnsi="Times New Roman" w:cs="Times New Roman"/>
          <w:sz w:val="28"/>
          <w:szCs w:val="28"/>
        </w:rPr>
        <w:t>7</w:t>
      </w:r>
      <w:r w:rsidR="005D184E" w:rsidRPr="00E82D90">
        <w:rPr>
          <w:rFonts w:ascii="Times New Roman" w:hAnsi="Times New Roman" w:cs="Times New Roman"/>
          <w:sz w:val="28"/>
          <w:szCs w:val="28"/>
          <w:lang w:val="vi-VN"/>
        </w:rPr>
        <w:t>00m</w:t>
      </w:r>
      <w:r w:rsidR="005D184E" w:rsidRPr="00E82D90">
        <w:rPr>
          <w:rFonts w:ascii="Times New Roman" w:hAnsi="Times New Roman" w:cs="Times New Roman"/>
          <w:sz w:val="28"/>
          <w:szCs w:val="28"/>
          <w:vertAlign w:val="superscript"/>
          <w:lang w:val="vi-VN"/>
        </w:rPr>
        <w:t>3</w:t>
      </w:r>
      <w:r w:rsidR="005D184E" w:rsidRPr="00E82D90">
        <w:rPr>
          <w:rFonts w:ascii="Times New Roman" w:hAnsi="Times New Roman" w:cs="Times New Roman"/>
          <w:sz w:val="28"/>
          <w:szCs w:val="28"/>
          <w:lang w:val="vi-VN"/>
        </w:rPr>
        <w:t xml:space="preserve">/ ngày, với hệ số phát sinh 1,2 thì tổng lượng nước theo lý thuyết sẽ là </w:t>
      </w:r>
      <w:r w:rsidR="005D184E" w:rsidRPr="00E82D90">
        <w:rPr>
          <w:rFonts w:ascii="Times New Roman" w:hAnsi="Times New Roman" w:cs="Times New Roman"/>
          <w:sz w:val="28"/>
          <w:szCs w:val="28"/>
        </w:rPr>
        <w:t>3.240</w:t>
      </w:r>
      <w:r w:rsidR="005D184E" w:rsidRPr="00E82D90">
        <w:rPr>
          <w:rFonts w:ascii="Times New Roman" w:hAnsi="Times New Roman" w:cs="Times New Roman"/>
          <w:sz w:val="28"/>
          <w:szCs w:val="28"/>
          <w:lang w:val="vi-VN"/>
        </w:rPr>
        <w:t>m</w:t>
      </w:r>
      <w:r w:rsidR="005D184E" w:rsidRPr="00E82D90">
        <w:rPr>
          <w:rFonts w:ascii="Times New Roman" w:hAnsi="Times New Roman" w:cs="Times New Roman"/>
          <w:sz w:val="28"/>
          <w:szCs w:val="28"/>
          <w:vertAlign w:val="superscript"/>
          <w:lang w:val="vi-VN"/>
        </w:rPr>
        <w:t>3</w:t>
      </w:r>
      <w:r w:rsidR="005D184E" w:rsidRPr="00E82D90">
        <w:rPr>
          <w:rFonts w:ascii="Times New Roman" w:hAnsi="Times New Roman" w:cs="Times New Roman"/>
          <w:sz w:val="28"/>
          <w:szCs w:val="28"/>
          <w:lang w:val="vi-VN"/>
        </w:rPr>
        <w:t xml:space="preserve">/ngày. </w:t>
      </w:r>
    </w:p>
    <w:p w:rsidR="00681A33" w:rsidRPr="00E82D90" w:rsidRDefault="00681A33" w:rsidP="00722554">
      <w:pPr>
        <w:spacing w:before="120" w:after="120" w:line="288" w:lineRule="auto"/>
        <w:ind w:firstLine="567"/>
        <w:contextualSpacing/>
        <w:jc w:val="both"/>
        <w:rPr>
          <w:rFonts w:ascii="Times New Roman" w:hAnsi="Times New Roman" w:cs="Times New Roman"/>
          <w:sz w:val="28"/>
          <w:szCs w:val="28"/>
          <w:lang w:val="vi-VN"/>
        </w:rPr>
      </w:pPr>
      <w:r w:rsidRPr="00E82D90">
        <w:rPr>
          <w:rFonts w:ascii="Times New Roman" w:hAnsi="Times New Roman" w:cs="Times New Roman"/>
          <w:sz w:val="28"/>
          <w:szCs w:val="28"/>
          <w:lang w:val="vi-VN"/>
        </w:rPr>
        <w:t xml:space="preserve">- Nước sinh hoạt: </w:t>
      </w:r>
      <w:r w:rsidRPr="00E82D90">
        <w:rPr>
          <w:rFonts w:ascii="Times New Roman" w:hAnsi="Times New Roman" w:cs="Times New Roman"/>
          <w:sz w:val="28"/>
          <w:szCs w:val="28"/>
        </w:rPr>
        <w:t>Một người sử dụng khoảng 100 lít nước mỗi ngày, do đó, lượng nước cấp cho sinh hoạt được tính toán như sau:</w:t>
      </w:r>
      <w:r w:rsidRPr="00E82D90">
        <w:rPr>
          <w:rFonts w:ascii="Times New Roman" w:hAnsi="Times New Roman" w:cs="Times New Roman"/>
          <w:sz w:val="28"/>
          <w:szCs w:val="28"/>
          <w:lang w:val="vi-VN"/>
        </w:rPr>
        <w:t xml:space="preserve"> </w:t>
      </w:r>
      <w:r w:rsidR="00722554" w:rsidRPr="00E82D90">
        <w:rPr>
          <w:rFonts w:ascii="Times New Roman" w:hAnsi="Times New Roman" w:cs="Times New Roman"/>
          <w:sz w:val="28"/>
          <w:szCs w:val="28"/>
          <w:lang w:val="vi-VN"/>
        </w:rPr>
        <w:t>110</w:t>
      </w:r>
      <w:r w:rsidRPr="00E82D90">
        <w:rPr>
          <w:rFonts w:ascii="Times New Roman" w:hAnsi="Times New Roman" w:cs="Times New Roman"/>
          <w:sz w:val="28"/>
          <w:szCs w:val="28"/>
        </w:rPr>
        <w:t xml:space="preserve"> người × 100 lít/người/ngày = </w:t>
      </w:r>
      <w:r w:rsidR="00722554" w:rsidRPr="00E82D90">
        <w:rPr>
          <w:rFonts w:ascii="Times New Roman" w:hAnsi="Times New Roman" w:cs="Times New Roman"/>
          <w:sz w:val="28"/>
          <w:szCs w:val="28"/>
          <w:lang w:val="vi-VN"/>
        </w:rPr>
        <w:t>11</w:t>
      </w:r>
      <w:r w:rsidRPr="00E82D90">
        <w:rPr>
          <w:rFonts w:ascii="Times New Roman" w:hAnsi="Times New Roman" w:cs="Times New Roman"/>
          <w:sz w:val="28"/>
          <w:szCs w:val="28"/>
        </w:rPr>
        <w:t xml:space="preserve"> m</w:t>
      </w:r>
      <w:r w:rsidRPr="00E82D90">
        <w:rPr>
          <w:rFonts w:ascii="Times New Roman" w:hAnsi="Times New Roman" w:cs="Times New Roman"/>
          <w:sz w:val="28"/>
          <w:szCs w:val="28"/>
          <w:vertAlign w:val="superscript"/>
        </w:rPr>
        <w:t>3</w:t>
      </w:r>
      <w:r w:rsidRPr="00E82D90">
        <w:rPr>
          <w:rFonts w:ascii="Times New Roman" w:hAnsi="Times New Roman" w:cs="Times New Roman"/>
          <w:sz w:val="28"/>
          <w:szCs w:val="28"/>
        </w:rPr>
        <w:t>/ngày.</w:t>
      </w:r>
      <w:r w:rsidR="00722554" w:rsidRPr="00E82D90">
        <w:rPr>
          <w:rFonts w:ascii="Times New Roman" w:hAnsi="Times New Roman" w:cs="Times New Roman"/>
          <w:sz w:val="28"/>
          <w:szCs w:val="28"/>
          <w:lang w:val="vi-VN"/>
        </w:rPr>
        <w:t xml:space="preserve"> Nhà máy sử dụng nước giếng khoan phục vụ cho sinh hoạt.</w:t>
      </w:r>
    </w:p>
    <w:p w:rsidR="00AA4568" w:rsidRPr="00E82D90" w:rsidRDefault="002B0F2C" w:rsidP="0020680E">
      <w:pPr>
        <w:pStyle w:val="AT3"/>
      </w:pPr>
      <w:bookmarkStart w:id="38" w:name="_Toc104125997"/>
      <w:r w:rsidRPr="00E82D90">
        <w:t>1.</w:t>
      </w:r>
      <w:r w:rsidR="00681A33" w:rsidRPr="00E82D90">
        <w:t>4.3</w:t>
      </w:r>
      <w:r w:rsidR="00AA4568" w:rsidRPr="00E82D90">
        <w:t>. Nhu cầu sử dụng điện</w:t>
      </w:r>
      <w:bookmarkEnd w:id="38"/>
    </w:p>
    <w:p w:rsidR="00681A33" w:rsidRPr="00E82D90" w:rsidRDefault="00AA4568" w:rsidP="00681A33">
      <w:pPr>
        <w:pStyle w:val="BodyText"/>
        <w:spacing w:line="312" w:lineRule="auto"/>
        <w:ind w:firstLine="567"/>
        <w:jc w:val="both"/>
        <w:rPr>
          <w:rFonts w:ascii="Times New Roman" w:hAnsi="Times New Roman" w:cs="Times New Roman"/>
          <w:sz w:val="28"/>
          <w:szCs w:val="28"/>
          <w:lang w:val="vi-VN"/>
        </w:rPr>
      </w:pPr>
      <w:r w:rsidRPr="00E82D90">
        <w:rPr>
          <w:rFonts w:ascii="Times New Roman" w:hAnsi="Times New Roman" w:cs="Times New Roman"/>
          <w:sz w:val="28"/>
          <w:szCs w:val="28"/>
          <w:lang w:val="vi-VN"/>
        </w:rPr>
        <w:t xml:space="preserve">- </w:t>
      </w:r>
      <w:r w:rsidR="00681A33" w:rsidRPr="00E82D90">
        <w:rPr>
          <w:rFonts w:ascii="Times New Roman" w:hAnsi="Times New Roman" w:cs="Times New Roman"/>
          <w:sz w:val="28"/>
          <w:szCs w:val="28"/>
          <w:lang w:val="vi-VN"/>
        </w:rPr>
        <w:t>Nguồn điện sử dụng cho sản xuất khoảng 250 tấn/ngày đêm x 180Kwh = 45.000 kWh/ngày đêm.</w:t>
      </w:r>
    </w:p>
    <w:p w:rsidR="00681A33" w:rsidRPr="00E82D90" w:rsidRDefault="00681A33" w:rsidP="00681A33">
      <w:pPr>
        <w:pStyle w:val="BodyText"/>
        <w:spacing w:line="312" w:lineRule="auto"/>
        <w:ind w:firstLine="567"/>
        <w:jc w:val="both"/>
        <w:rPr>
          <w:rFonts w:ascii="Times New Roman" w:hAnsi="Times New Roman" w:cs="Times New Roman"/>
          <w:sz w:val="28"/>
          <w:szCs w:val="28"/>
          <w:lang w:val="en-US"/>
        </w:rPr>
      </w:pPr>
      <w:r w:rsidRPr="00E82D90">
        <w:rPr>
          <w:rFonts w:ascii="Times New Roman" w:hAnsi="Times New Roman" w:cs="Times New Roman"/>
          <w:sz w:val="28"/>
          <w:szCs w:val="28"/>
          <w:lang w:val="vi-VN"/>
        </w:rPr>
        <w:lastRenderedPageBreak/>
        <w:t xml:space="preserve">- </w:t>
      </w:r>
      <w:r w:rsidRPr="00E82D90">
        <w:rPr>
          <w:rFonts w:ascii="Times New Roman" w:hAnsi="Times New Roman" w:cs="Times New Roman"/>
          <w:sz w:val="28"/>
          <w:szCs w:val="28"/>
        </w:rPr>
        <w:t xml:space="preserve">Nguồn điện lấy từ hệ thống lưới điện quốc gia từ trạm biến áp </w:t>
      </w:r>
      <w:r w:rsidRPr="00E82D90">
        <w:rPr>
          <w:rFonts w:ascii="Times New Roman" w:hAnsi="Times New Roman" w:cs="Times New Roman"/>
          <w:sz w:val="28"/>
          <w:szCs w:val="28"/>
          <w:lang w:val="en-US"/>
        </w:rPr>
        <w:t>đang hoạt động của Nhà máy.</w:t>
      </w:r>
    </w:p>
    <w:p w:rsidR="008A4817" w:rsidRPr="00E82D90" w:rsidRDefault="0020680E" w:rsidP="0020680E">
      <w:pPr>
        <w:pStyle w:val="AT2"/>
        <w:rPr>
          <w:lang w:val="vi-VN"/>
        </w:rPr>
      </w:pPr>
      <w:bookmarkStart w:id="39" w:name="_Toc103196608"/>
      <w:bookmarkStart w:id="40" w:name="_Toc104125998"/>
      <w:r w:rsidRPr="00E82D90">
        <w:rPr>
          <w:lang w:val="vi-VN"/>
        </w:rPr>
        <w:t>1.</w:t>
      </w:r>
      <w:r w:rsidR="008A4817" w:rsidRPr="00E82D90">
        <w:t>5. Các thông tin khác liên quan đến dự án đầu tư:</w:t>
      </w:r>
      <w:bookmarkEnd w:id="39"/>
      <w:bookmarkEnd w:id="40"/>
      <w:r w:rsidR="00D74451" w:rsidRPr="00E82D90">
        <w:rPr>
          <w:lang w:val="vi-VN"/>
        </w:rPr>
        <w:t xml:space="preserve"> </w:t>
      </w:r>
    </w:p>
    <w:p w:rsidR="00D74451" w:rsidRPr="00E82D90" w:rsidRDefault="0063505E" w:rsidP="008600CC">
      <w:pPr>
        <w:spacing w:line="288" w:lineRule="auto"/>
        <w:ind w:firstLine="567"/>
        <w:jc w:val="both"/>
        <w:rPr>
          <w:rFonts w:ascii="Times New Roman" w:hAnsi="Times New Roman" w:cs="Times New Roman"/>
          <w:sz w:val="28"/>
          <w:szCs w:val="28"/>
          <w:lang w:val="vi-VN"/>
        </w:rPr>
      </w:pPr>
      <w:r w:rsidRPr="00E82D90">
        <w:rPr>
          <w:rFonts w:ascii="Times New Roman" w:hAnsi="Times New Roman" w:cs="Times New Roman"/>
          <w:sz w:val="28"/>
          <w:szCs w:val="28"/>
          <w:lang w:val="vi-VN"/>
        </w:rPr>
        <w:t>-</w:t>
      </w:r>
      <w:r w:rsidR="00D74451" w:rsidRPr="00E82D90">
        <w:rPr>
          <w:rFonts w:ascii="Times New Roman" w:hAnsi="Times New Roman" w:cs="Times New Roman"/>
          <w:sz w:val="28"/>
          <w:szCs w:val="28"/>
          <w:lang w:val="vi-VN"/>
        </w:rPr>
        <w:t xml:space="preserve"> Hình thức quản lý Dự án</w:t>
      </w:r>
      <w:r w:rsidRPr="00E82D90">
        <w:rPr>
          <w:rFonts w:ascii="Times New Roman" w:hAnsi="Times New Roman" w:cs="Times New Roman"/>
          <w:sz w:val="28"/>
          <w:szCs w:val="28"/>
          <w:lang w:val="vi-VN"/>
        </w:rPr>
        <w:t xml:space="preserve">: </w:t>
      </w:r>
      <w:r w:rsidR="00D74451" w:rsidRPr="00E82D90">
        <w:rPr>
          <w:rFonts w:ascii="Times New Roman" w:hAnsi="Times New Roman" w:cs="Times New Roman"/>
          <w:sz w:val="28"/>
          <w:szCs w:val="28"/>
          <w:lang w:val="vi-VN"/>
        </w:rPr>
        <w:t>Chủ dự án trực tiếp quản lý Dự án.</w:t>
      </w:r>
    </w:p>
    <w:p w:rsidR="00D74451" w:rsidRPr="00E82D90" w:rsidRDefault="00D74451" w:rsidP="00DB0A57">
      <w:pPr>
        <w:spacing w:line="288" w:lineRule="auto"/>
        <w:ind w:firstLine="567"/>
        <w:jc w:val="both"/>
        <w:rPr>
          <w:rFonts w:ascii="Times New Roman" w:hAnsi="Times New Roman" w:cs="Times New Roman"/>
          <w:spacing w:val="-2"/>
          <w:sz w:val="28"/>
          <w:szCs w:val="28"/>
          <w:lang w:val="vi-VN"/>
        </w:rPr>
      </w:pPr>
      <w:r w:rsidRPr="00E82D90">
        <w:rPr>
          <w:rFonts w:ascii="Times New Roman" w:hAnsi="Times New Roman" w:cs="Times New Roman"/>
          <w:spacing w:val="-2"/>
          <w:sz w:val="28"/>
          <w:szCs w:val="28"/>
          <w:lang w:val="vi-VN"/>
        </w:rPr>
        <w:t xml:space="preserve">- </w:t>
      </w:r>
      <w:r w:rsidR="00733939" w:rsidRPr="00E82D90">
        <w:rPr>
          <w:rFonts w:ascii="Times New Roman" w:hAnsi="Times New Roman" w:cs="Times New Roman"/>
          <w:spacing w:val="-2"/>
          <w:sz w:val="28"/>
          <w:szCs w:val="28"/>
          <w:lang w:val="vi-VN"/>
        </w:rPr>
        <w:t>Nhà máy bắt đầu hoạt động từ tháng 10/2014, t</w:t>
      </w:r>
      <w:r w:rsidRPr="00E82D90">
        <w:rPr>
          <w:rFonts w:ascii="Times New Roman" w:hAnsi="Times New Roman" w:cs="Times New Roman"/>
          <w:spacing w:val="-2"/>
          <w:sz w:val="28"/>
          <w:szCs w:val="28"/>
          <w:lang w:val="vi-VN"/>
        </w:rPr>
        <w:t xml:space="preserve">hời gian thực hiện Dự án là </w:t>
      </w:r>
      <w:r w:rsidR="00681A33" w:rsidRPr="00E82D90">
        <w:rPr>
          <w:rFonts w:ascii="Times New Roman" w:hAnsi="Times New Roman" w:cs="Times New Roman"/>
          <w:spacing w:val="-2"/>
          <w:sz w:val="28"/>
          <w:szCs w:val="28"/>
        </w:rPr>
        <w:t>5</w:t>
      </w:r>
      <w:r w:rsidRPr="00E82D90">
        <w:rPr>
          <w:rFonts w:ascii="Times New Roman" w:hAnsi="Times New Roman" w:cs="Times New Roman"/>
          <w:spacing w:val="-2"/>
          <w:sz w:val="28"/>
          <w:szCs w:val="28"/>
          <w:lang w:val="vi-VN"/>
        </w:rPr>
        <w:t xml:space="preserve">0 năm, kể từ ngày được </w:t>
      </w:r>
      <w:r w:rsidRPr="00E82D90">
        <w:rPr>
          <w:rFonts w:ascii="Times New Roman" w:hAnsi="Times New Roman" w:cs="Times New Roman"/>
          <w:spacing w:val="-2"/>
          <w:sz w:val="28"/>
          <w:szCs w:val="28"/>
        </w:rPr>
        <w:t>thuê đất</w:t>
      </w:r>
      <w:r w:rsidRPr="00E82D90">
        <w:rPr>
          <w:rFonts w:ascii="Times New Roman" w:hAnsi="Times New Roman" w:cs="Times New Roman"/>
          <w:spacing w:val="-2"/>
          <w:sz w:val="28"/>
          <w:szCs w:val="28"/>
          <w:lang w:val="vi-VN"/>
        </w:rPr>
        <w:t>.</w:t>
      </w:r>
    </w:p>
    <w:p w:rsidR="00D74451" w:rsidRPr="00E82D90" w:rsidRDefault="0063505E" w:rsidP="00DB0A57">
      <w:pPr>
        <w:spacing w:line="288" w:lineRule="auto"/>
        <w:ind w:firstLine="567"/>
        <w:rPr>
          <w:rFonts w:ascii="Times New Roman" w:hAnsi="Times New Roman" w:cs="Times New Roman"/>
          <w:sz w:val="28"/>
          <w:szCs w:val="28"/>
          <w:lang w:val="vi-VN"/>
        </w:rPr>
      </w:pPr>
      <w:r w:rsidRPr="00E82D90">
        <w:rPr>
          <w:rFonts w:ascii="Times New Roman" w:hAnsi="Times New Roman" w:cs="Times New Roman"/>
          <w:sz w:val="28"/>
          <w:szCs w:val="28"/>
          <w:lang w:val="vi-VN"/>
        </w:rPr>
        <w:t>-</w:t>
      </w:r>
      <w:r w:rsidR="00D74451" w:rsidRPr="00E82D90">
        <w:rPr>
          <w:rFonts w:ascii="Times New Roman" w:hAnsi="Times New Roman" w:cs="Times New Roman"/>
          <w:sz w:val="28"/>
          <w:szCs w:val="28"/>
          <w:lang w:val="vi-VN"/>
        </w:rPr>
        <w:t xml:space="preserve"> Chế độ làm việc và bố trí nhân lực:</w:t>
      </w:r>
    </w:p>
    <w:p w:rsidR="00681A33" w:rsidRPr="00E82D90" w:rsidRDefault="0063505E" w:rsidP="00681A33">
      <w:pPr>
        <w:ind w:firstLine="567"/>
        <w:jc w:val="both"/>
        <w:rPr>
          <w:rFonts w:ascii="Times New Roman" w:eastAsia="Times New Roman" w:hAnsi="Times New Roman" w:cs="Times New Roman"/>
          <w:bCs/>
          <w:sz w:val="28"/>
          <w:szCs w:val="28"/>
        </w:rPr>
      </w:pPr>
      <w:r w:rsidRPr="00E82D90">
        <w:rPr>
          <w:rFonts w:ascii="Times New Roman" w:hAnsi="Times New Roman" w:cs="Times New Roman"/>
          <w:sz w:val="28"/>
          <w:szCs w:val="28"/>
          <w:lang w:val="vi-VN"/>
        </w:rPr>
        <w:t>+</w:t>
      </w:r>
      <w:r w:rsidR="00D74451" w:rsidRPr="00E82D90">
        <w:rPr>
          <w:rFonts w:ascii="Times New Roman" w:hAnsi="Times New Roman" w:cs="Times New Roman"/>
          <w:sz w:val="28"/>
          <w:szCs w:val="28"/>
          <w:lang w:val="vi-VN"/>
        </w:rPr>
        <w:t xml:space="preserve"> </w:t>
      </w:r>
      <w:r w:rsidR="00681A33" w:rsidRPr="00E82D90">
        <w:rPr>
          <w:rFonts w:ascii="Times New Roman" w:eastAsia="Times New Roman" w:hAnsi="Times New Roman" w:cs="Times New Roman"/>
          <w:bCs/>
          <w:sz w:val="28"/>
          <w:szCs w:val="28"/>
        </w:rPr>
        <w:t>Nhân viên của nhà máy làm việc theo chế độ 3 (ba) ca trong 1 ngày, 1 ca 8 tiếng, số ngày làm việc trong 1 năm khoảng 182 ngày (7 tháng) đối với công nhân, cán bộ quản lý 300 ngày. Các ngày lễ và ngày nghỉ được áp dụng phù hợp với Luật lao động của Việt Nam.</w:t>
      </w:r>
    </w:p>
    <w:p w:rsidR="00D74451" w:rsidRPr="00E82D90" w:rsidRDefault="0063505E" w:rsidP="00DB0A57">
      <w:pPr>
        <w:spacing w:line="288" w:lineRule="auto"/>
        <w:ind w:firstLine="567"/>
        <w:jc w:val="both"/>
        <w:rPr>
          <w:rFonts w:ascii="Times New Roman" w:hAnsi="Times New Roman" w:cs="Times New Roman"/>
          <w:sz w:val="28"/>
          <w:szCs w:val="28"/>
        </w:rPr>
      </w:pPr>
      <w:r w:rsidRPr="00E82D90">
        <w:rPr>
          <w:rFonts w:ascii="Times New Roman" w:hAnsi="Times New Roman" w:cs="Times New Roman"/>
          <w:sz w:val="28"/>
          <w:szCs w:val="28"/>
          <w:lang w:val="vi-VN"/>
        </w:rPr>
        <w:t>+</w:t>
      </w:r>
      <w:r w:rsidR="00D74451" w:rsidRPr="00E82D90">
        <w:rPr>
          <w:rFonts w:ascii="Times New Roman" w:hAnsi="Times New Roman" w:cs="Times New Roman"/>
          <w:sz w:val="28"/>
          <w:szCs w:val="28"/>
          <w:lang w:val="vi-VN"/>
        </w:rPr>
        <w:t xml:space="preserve"> </w:t>
      </w:r>
      <w:bookmarkStart w:id="41" w:name="_Toc241335495"/>
      <w:bookmarkStart w:id="42" w:name="_Toc241340447"/>
      <w:r w:rsidR="00D74451" w:rsidRPr="00E82D90">
        <w:rPr>
          <w:rFonts w:ascii="Times New Roman" w:hAnsi="Times New Roman" w:cs="Times New Roman"/>
          <w:sz w:val="28"/>
          <w:szCs w:val="28"/>
          <w:lang w:val="vi-VN"/>
        </w:rPr>
        <w:t xml:space="preserve">Số lượng CBCNV giai đoạn hoạt động trực tiếp là </w:t>
      </w:r>
      <w:r w:rsidR="00681A33" w:rsidRPr="00E82D90">
        <w:rPr>
          <w:rFonts w:ascii="Times New Roman" w:hAnsi="Times New Roman" w:cs="Times New Roman"/>
          <w:sz w:val="28"/>
          <w:szCs w:val="28"/>
          <w:lang w:val="vi-VN"/>
        </w:rPr>
        <w:t>110</w:t>
      </w:r>
      <w:r w:rsidR="00D74451" w:rsidRPr="00E82D90">
        <w:rPr>
          <w:rFonts w:ascii="Times New Roman" w:hAnsi="Times New Roman" w:cs="Times New Roman"/>
          <w:sz w:val="28"/>
          <w:szCs w:val="28"/>
          <w:lang w:val="vi-VN"/>
        </w:rPr>
        <w:t xml:space="preserve"> người</w:t>
      </w:r>
      <w:bookmarkEnd w:id="41"/>
      <w:bookmarkEnd w:id="42"/>
      <w:r w:rsidRPr="00E82D90">
        <w:rPr>
          <w:rFonts w:ascii="Times New Roman" w:hAnsi="Times New Roman" w:cs="Times New Roman"/>
          <w:sz w:val="28"/>
          <w:szCs w:val="28"/>
          <w:lang w:val="vi-VN"/>
        </w:rPr>
        <w:t>.</w:t>
      </w:r>
    </w:p>
    <w:p w:rsidR="00D74451" w:rsidRPr="00E82D90" w:rsidRDefault="00D74451" w:rsidP="008A4817">
      <w:pPr>
        <w:widowControl w:val="0"/>
        <w:spacing w:before="200" w:line="240" w:lineRule="auto"/>
        <w:ind w:firstLine="567"/>
        <w:jc w:val="both"/>
        <w:rPr>
          <w:rFonts w:ascii="Times New Roman" w:eastAsia="Times New Roman" w:hAnsi="Times New Roman" w:cs="Times New Roman"/>
          <w:sz w:val="28"/>
          <w:szCs w:val="28"/>
          <w:lang w:val="vi-VN"/>
        </w:rPr>
      </w:pPr>
    </w:p>
    <w:p w:rsidR="008A4817" w:rsidRPr="00E82D90" w:rsidRDefault="008A4817" w:rsidP="008A4817">
      <w:pPr>
        <w:widowControl w:val="0"/>
        <w:spacing w:before="120" w:line="240" w:lineRule="auto"/>
        <w:jc w:val="both"/>
        <w:rPr>
          <w:rFonts w:ascii="Times New Roman" w:eastAsia="Times New Roman" w:hAnsi="Times New Roman" w:cs="Times New Roman"/>
          <w:sz w:val="28"/>
          <w:szCs w:val="28"/>
          <w:lang w:val="en-US"/>
        </w:rPr>
      </w:pPr>
    </w:p>
    <w:p w:rsidR="008600CC" w:rsidRPr="00E82D90" w:rsidRDefault="008600CC" w:rsidP="008A4817">
      <w:pPr>
        <w:widowControl w:val="0"/>
        <w:spacing w:before="120" w:line="240" w:lineRule="auto"/>
        <w:jc w:val="both"/>
        <w:rPr>
          <w:rFonts w:ascii="Times New Roman" w:eastAsia="Times New Roman" w:hAnsi="Times New Roman" w:cs="Times New Roman"/>
          <w:sz w:val="28"/>
          <w:szCs w:val="28"/>
          <w:lang w:val="en-US"/>
        </w:rPr>
      </w:pPr>
    </w:p>
    <w:p w:rsidR="008600CC" w:rsidRPr="00E82D90" w:rsidRDefault="008600CC" w:rsidP="008A4817">
      <w:pPr>
        <w:widowControl w:val="0"/>
        <w:spacing w:before="120" w:line="240" w:lineRule="auto"/>
        <w:jc w:val="both"/>
        <w:rPr>
          <w:rFonts w:ascii="Times New Roman" w:eastAsia="Times New Roman" w:hAnsi="Times New Roman" w:cs="Times New Roman"/>
          <w:sz w:val="28"/>
          <w:szCs w:val="28"/>
          <w:lang w:val="en-US"/>
        </w:rPr>
      </w:pPr>
    </w:p>
    <w:p w:rsidR="008600CC" w:rsidRPr="00E82D90" w:rsidRDefault="008600CC" w:rsidP="008A4817">
      <w:pPr>
        <w:widowControl w:val="0"/>
        <w:spacing w:before="120" w:line="240" w:lineRule="auto"/>
        <w:jc w:val="both"/>
        <w:rPr>
          <w:rFonts w:ascii="Times New Roman" w:eastAsia="Times New Roman" w:hAnsi="Times New Roman" w:cs="Times New Roman"/>
          <w:sz w:val="28"/>
          <w:szCs w:val="28"/>
          <w:lang w:val="en-US"/>
        </w:rPr>
      </w:pPr>
    </w:p>
    <w:p w:rsidR="008600CC" w:rsidRPr="00E82D90" w:rsidRDefault="008600CC" w:rsidP="008A4817">
      <w:pPr>
        <w:widowControl w:val="0"/>
        <w:spacing w:before="120" w:line="240" w:lineRule="auto"/>
        <w:jc w:val="both"/>
        <w:rPr>
          <w:rFonts w:ascii="Times New Roman" w:eastAsia="Times New Roman" w:hAnsi="Times New Roman" w:cs="Times New Roman"/>
          <w:sz w:val="28"/>
          <w:szCs w:val="28"/>
          <w:lang w:val="en-US"/>
        </w:rPr>
      </w:pPr>
    </w:p>
    <w:p w:rsidR="008600CC" w:rsidRPr="00E82D90" w:rsidRDefault="008600CC" w:rsidP="008A4817">
      <w:pPr>
        <w:widowControl w:val="0"/>
        <w:spacing w:before="120" w:line="240" w:lineRule="auto"/>
        <w:jc w:val="both"/>
        <w:rPr>
          <w:rFonts w:ascii="Times New Roman" w:eastAsia="Times New Roman" w:hAnsi="Times New Roman" w:cs="Times New Roman"/>
          <w:sz w:val="28"/>
          <w:szCs w:val="28"/>
          <w:lang w:val="en-US"/>
        </w:rPr>
      </w:pPr>
    </w:p>
    <w:p w:rsidR="008600CC" w:rsidRPr="00E82D90" w:rsidRDefault="008600CC" w:rsidP="008A4817">
      <w:pPr>
        <w:widowControl w:val="0"/>
        <w:spacing w:before="120" w:line="240" w:lineRule="auto"/>
        <w:jc w:val="both"/>
        <w:rPr>
          <w:rFonts w:ascii="Times New Roman" w:eastAsia="Times New Roman" w:hAnsi="Times New Roman" w:cs="Times New Roman"/>
          <w:sz w:val="28"/>
          <w:szCs w:val="28"/>
          <w:lang w:val="en-US"/>
        </w:rPr>
      </w:pPr>
    </w:p>
    <w:p w:rsidR="008600CC" w:rsidRPr="00E82D90" w:rsidRDefault="008600CC" w:rsidP="008A4817">
      <w:pPr>
        <w:widowControl w:val="0"/>
        <w:spacing w:before="120" w:line="240" w:lineRule="auto"/>
        <w:jc w:val="both"/>
        <w:rPr>
          <w:rFonts w:ascii="Times New Roman" w:eastAsia="Times New Roman" w:hAnsi="Times New Roman" w:cs="Times New Roman"/>
          <w:sz w:val="28"/>
          <w:szCs w:val="28"/>
          <w:lang w:val="en-US"/>
        </w:rPr>
      </w:pPr>
    </w:p>
    <w:p w:rsidR="008600CC" w:rsidRPr="00E82D90" w:rsidRDefault="008600CC" w:rsidP="008A4817">
      <w:pPr>
        <w:widowControl w:val="0"/>
        <w:spacing w:before="120" w:line="240" w:lineRule="auto"/>
        <w:jc w:val="both"/>
        <w:rPr>
          <w:rFonts w:ascii="Times New Roman" w:eastAsia="Times New Roman" w:hAnsi="Times New Roman" w:cs="Times New Roman"/>
          <w:sz w:val="28"/>
          <w:szCs w:val="28"/>
          <w:lang w:val="en-US"/>
        </w:rPr>
      </w:pPr>
    </w:p>
    <w:p w:rsidR="008600CC" w:rsidRPr="00E82D90" w:rsidRDefault="008600CC" w:rsidP="001C3D43">
      <w:pPr>
        <w:pStyle w:val="RT1"/>
        <w:rPr>
          <w:color w:val="auto"/>
        </w:rPr>
      </w:pPr>
      <w:bookmarkStart w:id="43" w:name="_Toc103196609"/>
    </w:p>
    <w:p w:rsidR="00AB2D43" w:rsidRPr="00E82D90" w:rsidRDefault="00AB2D43" w:rsidP="001C3D43">
      <w:pPr>
        <w:pStyle w:val="RT1"/>
        <w:rPr>
          <w:color w:val="auto"/>
        </w:rPr>
      </w:pPr>
    </w:p>
    <w:p w:rsidR="00AB2D43" w:rsidRPr="00E82D90" w:rsidRDefault="00AB2D43" w:rsidP="001C3D43">
      <w:pPr>
        <w:pStyle w:val="RT1"/>
        <w:rPr>
          <w:color w:val="auto"/>
        </w:rPr>
      </w:pPr>
    </w:p>
    <w:p w:rsidR="00AB2D43" w:rsidRPr="00E82D90" w:rsidRDefault="00AB2D43" w:rsidP="001C3D43">
      <w:pPr>
        <w:pStyle w:val="RT1"/>
        <w:rPr>
          <w:color w:val="auto"/>
        </w:rPr>
      </w:pPr>
    </w:p>
    <w:p w:rsidR="00AB2D43" w:rsidRPr="00E82D90" w:rsidRDefault="00AB2D43" w:rsidP="001C3D43">
      <w:pPr>
        <w:pStyle w:val="RT1"/>
        <w:rPr>
          <w:color w:val="auto"/>
        </w:rPr>
      </w:pPr>
    </w:p>
    <w:p w:rsidR="00AB2D43" w:rsidRPr="00E82D90" w:rsidRDefault="00AB2D43" w:rsidP="001C3D43">
      <w:pPr>
        <w:pStyle w:val="RT1"/>
        <w:rPr>
          <w:color w:val="auto"/>
        </w:rPr>
      </w:pPr>
    </w:p>
    <w:p w:rsidR="00811872" w:rsidRPr="00E82D90" w:rsidRDefault="00811872" w:rsidP="001C3D43">
      <w:pPr>
        <w:pStyle w:val="RT1"/>
        <w:rPr>
          <w:color w:val="auto"/>
        </w:rPr>
      </w:pPr>
    </w:p>
    <w:p w:rsidR="00811872" w:rsidRPr="00E82D90" w:rsidRDefault="00811872" w:rsidP="001C3D43">
      <w:pPr>
        <w:pStyle w:val="RT1"/>
        <w:rPr>
          <w:color w:val="auto"/>
        </w:rPr>
      </w:pPr>
    </w:p>
    <w:p w:rsidR="0020680E" w:rsidRPr="00E82D90" w:rsidRDefault="0020680E" w:rsidP="001C3D43">
      <w:pPr>
        <w:pStyle w:val="RT1"/>
        <w:rPr>
          <w:color w:val="auto"/>
        </w:rPr>
      </w:pPr>
    </w:p>
    <w:p w:rsidR="00942FAD" w:rsidRPr="00E82D90" w:rsidRDefault="00942FAD" w:rsidP="001C3D43">
      <w:pPr>
        <w:pStyle w:val="RT1"/>
        <w:rPr>
          <w:color w:val="auto"/>
        </w:rPr>
      </w:pPr>
    </w:p>
    <w:p w:rsidR="00942FAD" w:rsidRPr="00E82D90" w:rsidRDefault="00942FAD" w:rsidP="001C3D43">
      <w:pPr>
        <w:pStyle w:val="RT1"/>
        <w:rPr>
          <w:color w:val="auto"/>
        </w:rPr>
      </w:pPr>
    </w:p>
    <w:p w:rsidR="00942FAD" w:rsidRPr="00E82D90" w:rsidRDefault="00942FAD" w:rsidP="001C3D43">
      <w:pPr>
        <w:pStyle w:val="RT1"/>
        <w:rPr>
          <w:color w:val="auto"/>
        </w:rPr>
      </w:pPr>
    </w:p>
    <w:p w:rsidR="008A4817" w:rsidRPr="00E82D90" w:rsidRDefault="008A4817" w:rsidP="0020680E">
      <w:pPr>
        <w:pStyle w:val="AT1"/>
      </w:pPr>
      <w:bookmarkStart w:id="44" w:name="_Toc104125999"/>
      <w:r w:rsidRPr="00E82D90">
        <w:lastRenderedPageBreak/>
        <w:t>Chương II</w:t>
      </w:r>
      <w:bookmarkEnd w:id="43"/>
      <w:bookmarkEnd w:id="44"/>
    </w:p>
    <w:p w:rsidR="008A4817" w:rsidRPr="00E82D90" w:rsidRDefault="008A4817" w:rsidP="0020680E">
      <w:pPr>
        <w:pStyle w:val="AT1"/>
      </w:pPr>
      <w:bookmarkStart w:id="45" w:name="_Toc103196610"/>
      <w:bookmarkStart w:id="46" w:name="_Toc104126000"/>
      <w:r w:rsidRPr="00E82D90">
        <w:t>SỰ PHÙ HỢP CỦA DỰ ÁN ĐẦU TƯ VỚI QUY HOẠCH,</w:t>
      </w:r>
      <w:bookmarkEnd w:id="45"/>
      <w:bookmarkEnd w:id="46"/>
      <w:r w:rsidRPr="00E82D90">
        <w:t xml:space="preserve"> </w:t>
      </w:r>
    </w:p>
    <w:p w:rsidR="008A4817" w:rsidRPr="00E82D90" w:rsidRDefault="008A4817" w:rsidP="0020680E">
      <w:pPr>
        <w:pStyle w:val="AT1"/>
      </w:pPr>
      <w:bookmarkStart w:id="47" w:name="_Toc103196611"/>
      <w:bookmarkStart w:id="48" w:name="_Toc104126001"/>
      <w:r w:rsidRPr="00E82D90">
        <w:t>KHẢ NĂNG CHỊU TẢI CỦA MÔI TRƯỜNG</w:t>
      </w:r>
      <w:bookmarkEnd w:id="47"/>
      <w:bookmarkEnd w:id="48"/>
    </w:p>
    <w:p w:rsidR="00811872" w:rsidRPr="00E82D90" w:rsidRDefault="00811872" w:rsidP="007A344E">
      <w:pPr>
        <w:widowControl w:val="0"/>
        <w:spacing w:line="288" w:lineRule="auto"/>
        <w:jc w:val="center"/>
        <w:rPr>
          <w:rFonts w:ascii="Times New Roman" w:eastAsia="Times New Roman" w:hAnsi="Times New Roman" w:cs="Times New Roman"/>
          <w:sz w:val="28"/>
          <w:szCs w:val="28"/>
          <w:lang w:val="vi-VN"/>
        </w:rPr>
      </w:pPr>
    </w:p>
    <w:p w:rsidR="00F74BF5" w:rsidRPr="00E82D90" w:rsidRDefault="00733939" w:rsidP="0020680E">
      <w:pPr>
        <w:pStyle w:val="AT2"/>
      </w:pPr>
      <w:bookmarkStart w:id="49" w:name="_Toc104126002"/>
      <w:r w:rsidRPr="00E82D90">
        <w:t>2.1.</w:t>
      </w:r>
      <w:r w:rsidR="00F74BF5" w:rsidRPr="00E82D90">
        <w:t xml:space="preserve"> Sự phù hợp của Dự án</w:t>
      </w:r>
      <w:r w:rsidRPr="00E82D90">
        <w:t xml:space="preserve"> đầu tư</w:t>
      </w:r>
      <w:r w:rsidR="00F74BF5" w:rsidRPr="00E82D90">
        <w:t xml:space="preserve"> với Quy hoạ</w:t>
      </w:r>
      <w:r w:rsidRPr="00E82D90">
        <w:t>ch</w:t>
      </w:r>
      <w:bookmarkEnd w:id="49"/>
    </w:p>
    <w:p w:rsidR="00AF6762" w:rsidRPr="00E82D90" w:rsidRDefault="00AF6762" w:rsidP="00AF6762">
      <w:pPr>
        <w:ind w:firstLine="720"/>
        <w:jc w:val="both"/>
        <w:rPr>
          <w:rFonts w:ascii="Times New Roman" w:hAnsi="Times New Roman" w:cs="Times New Roman"/>
          <w:bCs/>
          <w:sz w:val="28"/>
          <w:szCs w:val="28"/>
          <w:lang w:val="vi-VN"/>
        </w:rPr>
      </w:pPr>
      <w:r w:rsidRPr="00E82D90">
        <w:rPr>
          <w:rFonts w:ascii="Times New Roman" w:hAnsi="Times New Roman" w:cs="Times New Roman"/>
          <w:sz w:val="28"/>
          <w:szCs w:val="28"/>
          <w:shd w:val="clear" w:color="auto" w:fill="FFFFFF"/>
          <w:lang w:val="vi-VN"/>
        </w:rPr>
        <w:t xml:space="preserve">Hiện nay </w:t>
      </w:r>
      <w:r w:rsidRPr="00E82D90">
        <w:rPr>
          <w:rFonts w:ascii="Times New Roman" w:hAnsi="Times New Roman" w:cs="Times New Roman"/>
          <w:sz w:val="28"/>
          <w:szCs w:val="28"/>
          <w:lang w:val="en-US"/>
        </w:rPr>
        <w:t>quy hoạch bảo vệ môi trường quốc gia, quy hoạch tỉnh, phân vùng môi trường</w:t>
      </w:r>
      <w:r w:rsidRPr="00E82D90">
        <w:rPr>
          <w:rFonts w:ascii="Times New Roman" w:hAnsi="Times New Roman" w:cs="Times New Roman"/>
          <w:sz w:val="28"/>
          <w:szCs w:val="28"/>
          <w:lang w:val="vi-VN"/>
        </w:rPr>
        <w:t xml:space="preserve"> chưa được ban hành nên trong phạm vi báo cáo này chưa thể đánh giá tính phù hợp. Tuy nhiên, có thể đánh khái quát tính phù hợp của Dự án như sau: </w:t>
      </w:r>
    </w:p>
    <w:p w:rsidR="00BA55A5" w:rsidRPr="00E82D90" w:rsidRDefault="00BA55A5" w:rsidP="00BA55A5">
      <w:pPr>
        <w:ind w:firstLine="567"/>
        <w:jc w:val="both"/>
        <w:rPr>
          <w:rFonts w:ascii="Times New Roman" w:hAnsi="Times New Roman" w:cs="Times New Roman"/>
          <w:sz w:val="28"/>
          <w:szCs w:val="28"/>
        </w:rPr>
      </w:pPr>
      <w:r w:rsidRPr="00E82D90">
        <w:rPr>
          <w:rFonts w:ascii="Times New Roman" w:hAnsi="Times New Roman" w:cs="Times New Roman"/>
          <w:sz w:val="28"/>
          <w:szCs w:val="28"/>
          <w:lang w:val="vi-VN"/>
        </w:rPr>
        <w:t xml:space="preserve">- Dự án đã được cấp </w:t>
      </w:r>
      <w:r w:rsidRPr="00E82D90">
        <w:rPr>
          <w:rFonts w:ascii="Times New Roman" w:hAnsi="Times New Roman" w:cs="Times New Roman"/>
          <w:sz w:val="28"/>
          <w:szCs w:val="28"/>
        </w:rPr>
        <w:t>Giấy chứng nhận đăng ký đầu tư, mã số dự án 760 564 1165 chứng nhận lần đầu ngày 15/01/2016, chứng nhận thay đổi lần thứ nhất ngày 06/4/2016 do Sở Kế hoạch – Đầu tư tỉnh Quảng Trị cấp cho Dự án Nhà máy chế biến tinh bột sắn Cam Lộ.</w:t>
      </w:r>
    </w:p>
    <w:p w:rsidR="00F74BF5" w:rsidRPr="00E82D90" w:rsidRDefault="00F74BF5" w:rsidP="00F74BF5">
      <w:pPr>
        <w:ind w:firstLine="720"/>
        <w:jc w:val="both"/>
        <w:rPr>
          <w:rFonts w:ascii="Times New Roman" w:hAnsi="Times New Roman" w:cs="Times New Roman"/>
          <w:sz w:val="28"/>
          <w:szCs w:val="28"/>
          <w:shd w:val="clear" w:color="auto" w:fill="FFFFFF"/>
        </w:rPr>
      </w:pPr>
      <w:r w:rsidRPr="00E82D90">
        <w:rPr>
          <w:rFonts w:ascii="Times New Roman" w:hAnsi="Times New Roman" w:cs="Times New Roman"/>
          <w:sz w:val="28"/>
          <w:szCs w:val="28"/>
          <w:lang w:val="vi-VN"/>
        </w:rPr>
        <w:t>Thời điểm đầu tư Nhà máy và nâng công suất hoạt của Dự án l</w:t>
      </w:r>
      <w:r w:rsidRPr="00E82D90">
        <w:rPr>
          <w:rFonts w:ascii="Times New Roman" w:hAnsi="Times New Roman" w:cs="Times New Roman"/>
          <w:sz w:val="28"/>
          <w:szCs w:val="28"/>
          <w:lang w:val="fr-FR"/>
        </w:rPr>
        <w:t xml:space="preserve">à hoàn toàn phù hợp với </w:t>
      </w:r>
      <w:r w:rsidRPr="00E82D90">
        <w:rPr>
          <w:rFonts w:ascii="Times New Roman" w:hAnsi="Times New Roman" w:cs="Times New Roman"/>
          <w:sz w:val="28"/>
          <w:szCs w:val="28"/>
        </w:rPr>
        <w:t xml:space="preserve">Quy hoạch tổng thể phát triển kinh tế - xã hội tỉnh Quảng Trị đến năm 2020, </w:t>
      </w:r>
      <w:r w:rsidRPr="00E82D90">
        <w:rPr>
          <w:rFonts w:ascii="Times New Roman" w:hAnsi="Times New Roman" w:cs="Times New Roman"/>
          <w:sz w:val="28"/>
          <w:szCs w:val="28"/>
          <w:lang w:val="fr-FR"/>
        </w:rPr>
        <w:t xml:space="preserve">Quy hoạch phát triển ngành nông nghiệp tỉnh Quảng Trị đến năm 2020, </w:t>
      </w:r>
      <w:r w:rsidRPr="00E82D90">
        <w:rPr>
          <w:rFonts w:ascii="Times New Roman" w:hAnsi="Times New Roman" w:cs="Times New Roman"/>
          <w:sz w:val="28"/>
          <w:szCs w:val="28"/>
          <w:shd w:val="clear" w:color="auto" w:fill="FFFFFF"/>
        </w:rPr>
        <w:t>Quy hoạch phát triển công nghiệp tỉnh Quảng Trị đến năm 2020, định hướng đến 2025.</w:t>
      </w:r>
    </w:p>
    <w:p w:rsidR="00F74BF5" w:rsidRPr="00E82D90" w:rsidRDefault="00F74BF5" w:rsidP="00F74BF5">
      <w:pPr>
        <w:ind w:firstLine="709"/>
        <w:jc w:val="both"/>
        <w:rPr>
          <w:rFonts w:ascii="Times New Roman" w:hAnsi="Times New Roman" w:cs="Times New Roman"/>
          <w:b/>
          <w:bCs/>
          <w:spacing w:val="-6"/>
          <w:sz w:val="28"/>
          <w:szCs w:val="28"/>
          <w:lang w:val="id-ID"/>
        </w:rPr>
      </w:pPr>
      <w:r w:rsidRPr="00E82D90">
        <w:rPr>
          <w:rFonts w:ascii="Times New Roman" w:eastAsia="Times New Roman" w:hAnsi="Times New Roman" w:cs="Times New Roman"/>
          <w:bCs/>
          <w:spacing w:val="-6"/>
          <w:sz w:val="28"/>
          <w:szCs w:val="28"/>
          <w:lang w:val="vi-VN"/>
        </w:rPr>
        <w:t xml:space="preserve">Việc </w:t>
      </w:r>
      <w:r w:rsidRPr="00E82D90">
        <w:rPr>
          <w:rFonts w:ascii="Times New Roman" w:eastAsia="Times New Roman" w:hAnsi="Times New Roman" w:cs="Times New Roman"/>
          <w:bCs/>
          <w:spacing w:val="-6"/>
          <w:sz w:val="28"/>
          <w:szCs w:val="28"/>
          <w:lang w:val="id-ID"/>
        </w:rPr>
        <w:t xml:space="preserve">đầu tư </w:t>
      </w:r>
      <w:r w:rsidRPr="00E82D90">
        <w:rPr>
          <w:rFonts w:ascii="Times New Roman" w:eastAsia="Times New Roman" w:hAnsi="Times New Roman" w:cs="Times New Roman"/>
          <w:bCs/>
          <w:spacing w:val="-6"/>
          <w:sz w:val="28"/>
          <w:szCs w:val="28"/>
        </w:rPr>
        <w:t xml:space="preserve">nâng công suất </w:t>
      </w:r>
      <w:r w:rsidRPr="00E82D90">
        <w:rPr>
          <w:rFonts w:ascii="Times New Roman" w:eastAsia="Times New Roman" w:hAnsi="Times New Roman" w:cs="Times New Roman"/>
          <w:bCs/>
          <w:spacing w:val="-6"/>
          <w:sz w:val="28"/>
          <w:szCs w:val="28"/>
          <w:lang w:val="id-ID"/>
        </w:rPr>
        <w:t>Nhà máy chế biến tinh bột sắn Cam Lộ tại xã Cam Tuyền, huyện Cam Lộ, tỉnh Quảng Trị</w:t>
      </w:r>
      <w:r w:rsidRPr="00E82D90">
        <w:rPr>
          <w:rFonts w:ascii="Times New Roman" w:eastAsia="Times New Roman" w:hAnsi="Times New Roman" w:cs="Times New Roman"/>
          <w:bCs/>
          <w:spacing w:val="-6"/>
          <w:sz w:val="28"/>
          <w:szCs w:val="28"/>
        </w:rPr>
        <w:t xml:space="preserve"> từ công suất 100tấn/ngày đêm lên 250tấn/ngày đêm,</w:t>
      </w:r>
      <w:r w:rsidRPr="00E82D90">
        <w:rPr>
          <w:rFonts w:ascii="Times New Roman" w:eastAsia="Times New Roman" w:hAnsi="Times New Roman" w:cs="Times New Roman"/>
          <w:bCs/>
          <w:spacing w:val="-6"/>
          <w:sz w:val="28"/>
          <w:szCs w:val="28"/>
          <w:lang w:val="id-ID"/>
        </w:rPr>
        <w:t xml:space="preserve"> </w:t>
      </w:r>
      <w:r w:rsidRPr="00E82D90">
        <w:rPr>
          <w:rFonts w:ascii="Times New Roman" w:eastAsia="Times New Roman" w:hAnsi="Times New Roman" w:cs="Times New Roman"/>
          <w:bCs/>
          <w:spacing w:val="-6"/>
          <w:sz w:val="28"/>
          <w:szCs w:val="28"/>
          <w:lang w:val="vi-VN"/>
        </w:rPr>
        <w:t>thời gian vừa qua đã</w:t>
      </w:r>
      <w:r w:rsidRPr="00E82D90">
        <w:rPr>
          <w:rFonts w:ascii="Times New Roman" w:eastAsia="Times New Roman" w:hAnsi="Times New Roman" w:cs="Times New Roman"/>
          <w:bCs/>
          <w:spacing w:val="-6"/>
          <w:sz w:val="28"/>
          <w:szCs w:val="28"/>
          <w:lang w:val="id-ID"/>
        </w:rPr>
        <w:t xml:space="preserve"> thu mua và bao tiêu sản phẩm cho gần 1.500ha sắn của bà con Cam Lộ và khoảng 1.000ha sắn của bà con các xã huyện Đakrông, Gio Linh, Vĩnh Linh tỉnh Quảng Trị và các xã phía Bắc tỉnh Quảng Bình, góp phần mang lại hiệu quả kinh tế cho nhà đầu tư, mang lại công ăn việc làm cho nhân dân địa phương, đóng góp ngân sách cho tỉnh nhà thông qua việc chấp hành và thực hiện chính sách thuế khóa, góp phần thúc đẩy nhanh chương trình nông thôn mới huyện Cam Lộ, tỉnh Quảng Trị.</w:t>
      </w:r>
    </w:p>
    <w:p w:rsidR="00BA55A5" w:rsidRPr="00E82D90" w:rsidRDefault="00733939" w:rsidP="0020680E">
      <w:pPr>
        <w:pStyle w:val="AT2"/>
        <w:rPr>
          <w:lang w:val="vi-VN"/>
        </w:rPr>
      </w:pPr>
      <w:bookmarkStart w:id="50" w:name="_Toc104126003"/>
      <w:r w:rsidRPr="00E82D90">
        <w:rPr>
          <w:lang w:val="vi-VN"/>
        </w:rPr>
        <w:t xml:space="preserve">2.2. </w:t>
      </w:r>
      <w:r w:rsidRPr="00E82D90">
        <w:t>Sự phù hợp của dự án đầu tư đối với khả năng chịu tải của môi trường</w:t>
      </w:r>
      <w:bookmarkEnd w:id="50"/>
    </w:p>
    <w:p w:rsidR="004B1161" w:rsidRPr="00E82D90" w:rsidRDefault="004B1161" w:rsidP="004B1161">
      <w:pPr>
        <w:ind w:firstLine="709"/>
        <w:jc w:val="both"/>
        <w:rPr>
          <w:rFonts w:ascii="Times New Roman" w:hAnsi="Times New Roman" w:cs="Times New Roman"/>
          <w:sz w:val="28"/>
        </w:rPr>
      </w:pPr>
      <w:r w:rsidRPr="00E82D90">
        <w:rPr>
          <w:rFonts w:ascii="Times New Roman" w:hAnsi="Times New Roman" w:cs="Times New Roman"/>
          <w:sz w:val="28"/>
        </w:rPr>
        <w:t>Đường ống dẫn</w:t>
      </w:r>
      <w:r w:rsidRPr="00E82D90">
        <w:rPr>
          <w:rFonts w:ascii="Times New Roman" w:hAnsi="Times New Roman" w:cs="Times New Roman"/>
          <w:sz w:val="28"/>
          <w:lang w:val="vi-VN"/>
        </w:rPr>
        <w:t xml:space="preserve"> nước thải sau khi xử lý của Nhà máy </w:t>
      </w:r>
      <w:r w:rsidRPr="00E82D90">
        <w:rPr>
          <w:rFonts w:ascii="Times New Roman" w:hAnsi="Times New Roman" w:cs="Times New Roman"/>
          <w:sz w:val="28"/>
        </w:rPr>
        <w:t>được làm bằng nhựa HDPE, kích thước đường kính 200mm, chiều dài 2500m, đấu nối từ điểm xả thải hồ cuối cùng ra sông Hiếu.</w:t>
      </w:r>
    </w:p>
    <w:p w:rsidR="004B1161" w:rsidRPr="00E82D90" w:rsidRDefault="007A344E" w:rsidP="00894181">
      <w:pPr>
        <w:ind w:firstLine="709"/>
        <w:jc w:val="both"/>
        <w:rPr>
          <w:rFonts w:ascii="Times New Roman" w:hAnsi="Times New Roman" w:cs="Times New Roman"/>
          <w:sz w:val="28"/>
          <w:lang w:val="vi-VN"/>
        </w:rPr>
      </w:pPr>
      <w:r w:rsidRPr="00E82D90">
        <w:rPr>
          <w:rFonts w:ascii="Times New Roman" w:eastAsia="Times New Roman" w:hAnsi="Times New Roman" w:cs="Times New Roman"/>
          <w:sz w:val="28"/>
          <w:szCs w:val="28"/>
          <w:lang w:val="vi-VN"/>
        </w:rPr>
        <w:t xml:space="preserve">- </w:t>
      </w:r>
      <w:r w:rsidR="004B1161" w:rsidRPr="00E82D90">
        <w:rPr>
          <w:rFonts w:ascii="Times New Roman" w:eastAsia="Times New Roman" w:hAnsi="Times New Roman" w:cs="Times New Roman"/>
          <w:sz w:val="28"/>
          <w:szCs w:val="28"/>
          <w:lang w:val="vi-VN"/>
        </w:rPr>
        <w:t>Tại báo cáo ĐTM của Dự án đã được phê duyệt,</w:t>
      </w:r>
      <w:r w:rsidR="00AF6762" w:rsidRPr="00E82D90">
        <w:rPr>
          <w:rFonts w:ascii="Times New Roman" w:eastAsia="Times New Roman" w:hAnsi="Times New Roman" w:cs="Times New Roman"/>
          <w:sz w:val="28"/>
          <w:szCs w:val="28"/>
          <w:lang w:val="vi-VN"/>
        </w:rPr>
        <w:t xml:space="preserve"> có nội dung đánh giá “</w:t>
      </w:r>
      <w:r w:rsidR="004B1161" w:rsidRPr="00E82D90">
        <w:rPr>
          <w:rFonts w:ascii="Times New Roman" w:hAnsi="Times New Roman" w:cs="Times New Roman"/>
          <w:sz w:val="28"/>
        </w:rPr>
        <w:t>sông Hiếu có khả năng tiếp nhận chất thải từ Nhà máy sau khi đã xử lý đạt loại B (Kq = 0,9, Kf =1,0) theo QCVN 40:2011, đối với các thông số</w:t>
      </w:r>
      <w:r w:rsidR="00AF6762" w:rsidRPr="00E82D90">
        <w:rPr>
          <w:rFonts w:ascii="Times New Roman" w:hAnsi="Times New Roman" w:cs="Times New Roman"/>
          <w:sz w:val="28"/>
        </w:rPr>
        <w:t xml:space="preserve"> BOD5, COD, SS”</w:t>
      </w:r>
      <w:r w:rsidR="00AF6762" w:rsidRPr="00E82D90">
        <w:rPr>
          <w:rFonts w:ascii="Times New Roman" w:hAnsi="Times New Roman" w:cs="Times New Roman"/>
          <w:sz w:val="28"/>
          <w:lang w:val="vi-VN"/>
        </w:rPr>
        <w:t>.</w:t>
      </w:r>
    </w:p>
    <w:p w:rsidR="008600CC" w:rsidRPr="00E82D90" w:rsidRDefault="00733939" w:rsidP="002863BC">
      <w:pPr>
        <w:widowControl w:val="0"/>
        <w:spacing w:line="288" w:lineRule="auto"/>
        <w:ind w:firstLine="709"/>
        <w:jc w:val="both"/>
        <w:rPr>
          <w:rFonts w:ascii="Times New Roman" w:eastAsia="Times New Roman" w:hAnsi="Times New Roman" w:cs="Times New Roman"/>
          <w:b/>
          <w:sz w:val="28"/>
          <w:szCs w:val="28"/>
          <w:lang w:val="en-US"/>
        </w:rPr>
      </w:pPr>
      <w:r w:rsidRPr="00E82D90">
        <w:rPr>
          <w:rFonts w:ascii="Times New Roman" w:eastAsia="Times New Roman" w:hAnsi="Times New Roman" w:cs="Times New Roman"/>
          <w:sz w:val="28"/>
          <w:szCs w:val="28"/>
          <w:lang w:val="vi-VN"/>
        </w:rPr>
        <w:t>H</w:t>
      </w:r>
      <w:r w:rsidR="00F74BF5" w:rsidRPr="00E82D90">
        <w:rPr>
          <w:rFonts w:ascii="Times New Roman" w:eastAsia="Times New Roman" w:hAnsi="Times New Roman" w:cs="Times New Roman"/>
          <w:sz w:val="28"/>
          <w:szCs w:val="28"/>
          <w:lang w:val="vi-VN"/>
        </w:rPr>
        <w:t xml:space="preserve">iện nay khu vực sông Hiếu chưa được </w:t>
      </w:r>
      <w:r w:rsidR="00894181" w:rsidRPr="00E82D90">
        <w:rPr>
          <w:rFonts w:ascii="Times New Roman" w:eastAsia="Times New Roman" w:hAnsi="Times New Roman" w:cs="Times New Roman"/>
          <w:sz w:val="28"/>
          <w:szCs w:val="28"/>
        </w:rPr>
        <w:t>cơ quan nhà nước có thẩm quyền ban hành các quy định khả năng chịu tải của môi trường nơi tiếp nhận nguồn thải</w:t>
      </w:r>
      <w:r w:rsidR="00894181" w:rsidRPr="00E82D90">
        <w:rPr>
          <w:rFonts w:ascii="Times New Roman" w:eastAsia="Times New Roman" w:hAnsi="Times New Roman" w:cs="Times New Roman"/>
          <w:sz w:val="28"/>
          <w:szCs w:val="28"/>
          <w:lang w:val="vi-VN"/>
        </w:rPr>
        <w:t xml:space="preserve"> nên Chủ Dự án </w:t>
      </w:r>
      <w:r w:rsidR="002863BC" w:rsidRPr="00E82D90">
        <w:rPr>
          <w:rFonts w:ascii="Times New Roman" w:eastAsia="Times New Roman" w:hAnsi="Times New Roman" w:cs="Times New Roman"/>
          <w:sz w:val="28"/>
          <w:szCs w:val="28"/>
          <w:lang w:val="vi-VN"/>
        </w:rPr>
        <w:t>chưa có căn cứ đ</w:t>
      </w:r>
      <w:r w:rsidR="00894181" w:rsidRPr="00E82D90">
        <w:rPr>
          <w:rFonts w:ascii="Times New Roman" w:eastAsia="Times New Roman" w:hAnsi="Times New Roman" w:cs="Times New Roman"/>
          <w:sz w:val="28"/>
          <w:szCs w:val="28"/>
          <w:lang w:val="vi-VN"/>
        </w:rPr>
        <w:t>ánh giá nội dung này.</w:t>
      </w:r>
    </w:p>
    <w:p w:rsidR="008600CC" w:rsidRPr="00E82D90" w:rsidRDefault="008600CC" w:rsidP="008A4817">
      <w:pPr>
        <w:spacing w:line="240" w:lineRule="auto"/>
        <w:jc w:val="center"/>
        <w:rPr>
          <w:rFonts w:ascii="Times New Roman" w:eastAsia="Times New Roman" w:hAnsi="Times New Roman" w:cs="Times New Roman"/>
          <w:b/>
          <w:sz w:val="28"/>
          <w:szCs w:val="28"/>
          <w:lang w:val="en-US"/>
        </w:rPr>
      </w:pPr>
    </w:p>
    <w:p w:rsidR="008600CC" w:rsidRPr="00E82D90" w:rsidRDefault="008600CC" w:rsidP="008A4817">
      <w:pPr>
        <w:spacing w:line="240" w:lineRule="auto"/>
        <w:jc w:val="center"/>
        <w:rPr>
          <w:rFonts w:ascii="Times New Roman" w:eastAsia="Times New Roman" w:hAnsi="Times New Roman" w:cs="Times New Roman"/>
          <w:b/>
          <w:sz w:val="28"/>
          <w:szCs w:val="28"/>
          <w:lang w:val="en-US"/>
        </w:rPr>
      </w:pPr>
    </w:p>
    <w:p w:rsidR="008A4817" w:rsidRPr="00E82D90" w:rsidRDefault="008A4817" w:rsidP="0020680E">
      <w:pPr>
        <w:pStyle w:val="AT1"/>
      </w:pPr>
      <w:bookmarkStart w:id="51" w:name="_Toc103196612"/>
      <w:bookmarkStart w:id="52" w:name="_Toc104126004"/>
      <w:r w:rsidRPr="00E82D90">
        <w:t>Chương III</w:t>
      </w:r>
      <w:bookmarkEnd w:id="51"/>
      <w:bookmarkEnd w:id="52"/>
    </w:p>
    <w:p w:rsidR="008A4817" w:rsidRPr="00E82D90" w:rsidRDefault="008A4817" w:rsidP="0020680E">
      <w:pPr>
        <w:pStyle w:val="AT1"/>
      </w:pPr>
      <w:bookmarkStart w:id="53" w:name="_Toc103196613"/>
      <w:bookmarkStart w:id="54" w:name="_Toc104126005"/>
      <w:r w:rsidRPr="00E82D90">
        <w:t>KẾT QUẢ HOÀN THÀNH CÁC CÔNG TRÌNH, BIỆN PHÁP</w:t>
      </w:r>
      <w:bookmarkEnd w:id="53"/>
      <w:bookmarkEnd w:id="54"/>
    </w:p>
    <w:p w:rsidR="008A4817" w:rsidRPr="00E82D90" w:rsidRDefault="008A4817" w:rsidP="0020680E">
      <w:pPr>
        <w:pStyle w:val="AT1"/>
      </w:pPr>
      <w:bookmarkStart w:id="55" w:name="_Toc103196614"/>
      <w:bookmarkStart w:id="56" w:name="_Toc104126006"/>
      <w:r w:rsidRPr="00E82D90">
        <w:t>BẢO VỆ MÔI TRƯỜNG CỦA DỰ ÁN ĐẦU TƯ</w:t>
      </w:r>
      <w:bookmarkEnd w:id="55"/>
      <w:bookmarkEnd w:id="56"/>
    </w:p>
    <w:p w:rsidR="008600CC" w:rsidRPr="00E82D90" w:rsidRDefault="008600CC" w:rsidP="008A4817">
      <w:pPr>
        <w:widowControl w:val="0"/>
        <w:spacing w:line="240" w:lineRule="auto"/>
        <w:jc w:val="center"/>
        <w:rPr>
          <w:rFonts w:ascii="Times New Roman" w:eastAsia="Times New Roman" w:hAnsi="Times New Roman" w:cs="Times New Roman"/>
          <w:b/>
          <w:sz w:val="26"/>
          <w:szCs w:val="28"/>
          <w:lang w:val="en-US"/>
        </w:rPr>
      </w:pPr>
    </w:p>
    <w:p w:rsidR="008A4817" w:rsidRPr="00E82D90" w:rsidRDefault="00733939" w:rsidP="0020680E">
      <w:pPr>
        <w:pStyle w:val="AT2"/>
      </w:pPr>
      <w:bookmarkStart w:id="57" w:name="_Toc103196615"/>
      <w:bookmarkStart w:id="58" w:name="_Toc104126007"/>
      <w:r w:rsidRPr="00E82D90">
        <w:t>3.</w:t>
      </w:r>
      <w:r w:rsidR="008A4817" w:rsidRPr="00E82D90">
        <w:t>1. Công trình, biện pháp thoát nước mưa, thu gom và xử lý nước thải:</w:t>
      </w:r>
      <w:bookmarkEnd w:id="57"/>
      <w:bookmarkEnd w:id="58"/>
    </w:p>
    <w:p w:rsidR="0082035A" w:rsidRPr="00E82D90" w:rsidRDefault="00733939" w:rsidP="0020680E">
      <w:pPr>
        <w:pStyle w:val="AT3"/>
      </w:pPr>
      <w:bookmarkStart w:id="59" w:name="_Toc104126008"/>
      <w:r w:rsidRPr="00E82D90">
        <w:t>3.</w:t>
      </w:r>
      <w:r w:rsidR="0082035A" w:rsidRPr="00E82D90">
        <w:t xml:space="preserve">1.1. </w:t>
      </w:r>
      <w:r w:rsidR="006338C6" w:rsidRPr="00E82D90">
        <w:t>Thu gom, thoát nước mưa</w:t>
      </w:r>
      <w:bookmarkEnd w:id="59"/>
    </w:p>
    <w:p w:rsidR="00B8058B" w:rsidRPr="00E82D90" w:rsidRDefault="00B8058B" w:rsidP="00B8058B">
      <w:pPr>
        <w:ind w:firstLine="567"/>
        <w:jc w:val="both"/>
        <w:rPr>
          <w:rFonts w:ascii="Times New Roman" w:hAnsi="Times New Roman" w:cs="Times New Roman"/>
          <w:sz w:val="28"/>
          <w:szCs w:val="28"/>
          <w:lang w:val="vi-VN"/>
        </w:rPr>
      </w:pPr>
      <w:bookmarkStart w:id="60" w:name="_Toc363458491"/>
      <w:bookmarkStart w:id="61" w:name="_Toc339379873"/>
      <w:bookmarkStart w:id="62" w:name="_Toc339518742"/>
      <w:r w:rsidRPr="00E82D90">
        <w:rPr>
          <w:rFonts w:ascii="Times New Roman" w:hAnsi="Times New Roman" w:cs="Times New Roman"/>
          <w:sz w:val="28"/>
          <w:szCs w:val="28"/>
          <w:lang w:val="vi-VN"/>
        </w:rPr>
        <w:t xml:space="preserve">- </w:t>
      </w:r>
      <w:r w:rsidRPr="00E82D90">
        <w:rPr>
          <w:rFonts w:ascii="Times New Roman" w:hAnsi="Times New Roman" w:cs="Times New Roman"/>
          <w:sz w:val="28"/>
          <w:szCs w:val="28"/>
        </w:rPr>
        <w:t xml:space="preserve">Hiện tại </w:t>
      </w:r>
      <w:r w:rsidRPr="00E82D90">
        <w:rPr>
          <w:rFonts w:ascii="Times New Roman" w:hAnsi="Times New Roman" w:cs="Times New Roman"/>
          <w:sz w:val="28"/>
          <w:szCs w:val="28"/>
          <w:lang w:val="vi-VN"/>
        </w:rPr>
        <w:t xml:space="preserve">Công ty </w:t>
      </w:r>
      <w:r w:rsidRPr="00E82D90">
        <w:rPr>
          <w:rFonts w:ascii="Times New Roman" w:hAnsi="Times New Roman" w:cs="Times New Roman"/>
          <w:sz w:val="28"/>
          <w:szCs w:val="28"/>
        </w:rPr>
        <w:t xml:space="preserve">đã </w:t>
      </w:r>
      <w:r w:rsidRPr="00E82D90">
        <w:rPr>
          <w:rFonts w:ascii="Times New Roman" w:hAnsi="Times New Roman" w:cs="Times New Roman"/>
          <w:sz w:val="28"/>
          <w:szCs w:val="28"/>
          <w:lang w:val="vi-VN"/>
        </w:rPr>
        <w:t>xây dựng hệ thống thu gom nước mưa chảy tràn trong khuôn viên Nhà máy</w:t>
      </w:r>
      <w:r w:rsidRPr="00E82D90">
        <w:rPr>
          <w:rFonts w:ascii="Times New Roman" w:hAnsi="Times New Roman" w:cs="Times New Roman"/>
          <w:sz w:val="28"/>
          <w:szCs w:val="28"/>
        </w:rPr>
        <w:t>, tách riêng không cho chảy tràn vào nước thải sản xuất</w:t>
      </w:r>
      <w:r w:rsidRPr="00E82D90">
        <w:rPr>
          <w:rFonts w:ascii="Times New Roman" w:hAnsi="Times New Roman" w:cs="Times New Roman"/>
          <w:sz w:val="28"/>
          <w:szCs w:val="28"/>
          <w:lang w:val="vi-VN"/>
        </w:rPr>
        <w:t xml:space="preserve">. </w:t>
      </w:r>
    </w:p>
    <w:bookmarkEnd w:id="60"/>
    <w:p w:rsidR="00B8058B" w:rsidRPr="00E82D90" w:rsidRDefault="00B8058B" w:rsidP="00B8058B">
      <w:pPr>
        <w:pStyle w:val="Title"/>
        <w:spacing w:before="0" w:line="312" w:lineRule="auto"/>
        <w:rPr>
          <w:sz w:val="28"/>
          <w:szCs w:val="28"/>
          <w:lang w:val="vi-VN"/>
        </w:rPr>
      </w:pPr>
    </w:p>
    <w:p w:rsidR="00B8058B" w:rsidRPr="00E82D90" w:rsidRDefault="00B8058B" w:rsidP="00B8058B">
      <w:pPr>
        <w:jc w:val="both"/>
        <w:rPr>
          <w:rFonts w:ascii="Times New Roman" w:hAnsi="Times New Roman" w:cs="Times New Roman"/>
          <w:sz w:val="28"/>
          <w:szCs w:val="28"/>
          <w:lang w:val="vi-VN"/>
        </w:rPr>
      </w:pPr>
      <w:r w:rsidRPr="00E82D90">
        <w:rPr>
          <w:rFonts w:ascii="Times New Roman" w:hAnsi="Times New Roman" w:cs="Times New Roman"/>
          <w:noProof/>
          <w:sz w:val="28"/>
          <w:szCs w:val="28"/>
          <w:lang w:val="en-US"/>
        </w:rPr>
        <mc:AlternateContent>
          <mc:Choice Requires="wpg">
            <w:drawing>
              <wp:anchor distT="0" distB="0" distL="114300" distR="114300" simplePos="0" relativeHeight="251683840" behindDoc="0" locked="0" layoutInCell="1" allowOverlap="1" wp14:anchorId="2040409B" wp14:editId="5BFB343A">
                <wp:simplePos x="0" y="0"/>
                <wp:positionH relativeFrom="column">
                  <wp:posOffset>165100</wp:posOffset>
                </wp:positionH>
                <wp:positionV relativeFrom="paragraph">
                  <wp:posOffset>39370</wp:posOffset>
                </wp:positionV>
                <wp:extent cx="5545455" cy="1327785"/>
                <wp:effectExtent l="10795" t="13970" r="6350" b="10795"/>
                <wp:wrapNone/>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5455" cy="1327785"/>
                          <a:chOff x="1950" y="10522"/>
                          <a:chExt cx="8733" cy="1952"/>
                        </a:xfrm>
                      </wpg:grpSpPr>
                      <wps:wsp>
                        <wps:cNvPr id="186" name="Line 103"/>
                        <wps:cNvCnPr>
                          <a:cxnSpLocks noChangeShapeType="1"/>
                        </wps:cNvCnPr>
                        <wps:spPr bwMode="auto">
                          <a:xfrm>
                            <a:off x="7069" y="10909"/>
                            <a:ext cx="974"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7" name="Line 104"/>
                        <wps:cNvCnPr>
                          <a:cxnSpLocks noChangeShapeType="1"/>
                        </wps:cNvCnPr>
                        <wps:spPr bwMode="auto">
                          <a:xfrm flipH="1">
                            <a:off x="4625" y="10783"/>
                            <a:ext cx="194" cy="262"/>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8" name="Line 105"/>
                        <wps:cNvCnPr>
                          <a:cxnSpLocks noChangeShapeType="1"/>
                        </wps:cNvCnPr>
                        <wps:spPr bwMode="auto">
                          <a:xfrm flipH="1">
                            <a:off x="4769" y="10783"/>
                            <a:ext cx="193" cy="27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9" name="Line 106"/>
                        <wps:cNvCnPr>
                          <a:cxnSpLocks noChangeShapeType="1"/>
                        </wps:cNvCnPr>
                        <wps:spPr bwMode="auto">
                          <a:xfrm flipH="1">
                            <a:off x="4902" y="10783"/>
                            <a:ext cx="194" cy="27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0" name="Text Box 107"/>
                        <wps:cNvSpPr txBox="1">
                          <a:spLocks noChangeArrowheads="1"/>
                        </wps:cNvSpPr>
                        <wps:spPr bwMode="auto">
                          <a:xfrm>
                            <a:off x="1950" y="10656"/>
                            <a:ext cx="1860" cy="524"/>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42FAD" w:rsidRPr="00114FD1" w:rsidRDefault="00942FAD" w:rsidP="00B8058B">
                              <w:pPr>
                                <w:jc w:val="center"/>
                                <w:rPr>
                                  <w:rFonts w:ascii="Times New Roman" w:hAnsi="Times New Roman" w:cs="Times New Roman"/>
                                  <w:szCs w:val="24"/>
                                </w:rPr>
                              </w:pPr>
                              <w:r w:rsidRPr="00114FD1">
                                <w:rPr>
                                  <w:rFonts w:ascii="Times New Roman" w:hAnsi="Times New Roman" w:cs="Times New Roman"/>
                                  <w:szCs w:val="24"/>
                                </w:rPr>
                                <w:t>Nước mưa</w:t>
                              </w:r>
                            </w:p>
                          </w:txbxContent>
                        </wps:txbx>
                        <wps:bodyPr rot="0" vert="horz" wrap="square" lIns="91440" tIns="45720" rIns="91440" bIns="45720" anchor="t" anchorCtr="0" upright="1">
                          <a:noAutofit/>
                        </wps:bodyPr>
                      </wps:wsp>
                      <wps:wsp>
                        <wps:cNvPr id="191" name="Text Box 108"/>
                        <wps:cNvSpPr txBox="1">
                          <a:spLocks noChangeArrowheads="1"/>
                        </wps:cNvSpPr>
                        <wps:spPr bwMode="auto">
                          <a:xfrm>
                            <a:off x="5803" y="10641"/>
                            <a:ext cx="1260" cy="5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42FAD" w:rsidRPr="00114FD1" w:rsidRDefault="00942FAD" w:rsidP="00B8058B">
                              <w:pPr>
                                <w:jc w:val="center"/>
                                <w:rPr>
                                  <w:rFonts w:ascii="Times New Roman" w:hAnsi="Times New Roman" w:cs="Times New Roman"/>
                                  <w:szCs w:val="24"/>
                                </w:rPr>
                              </w:pPr>
                              <w:r w:rsidRPr="00114FD1">
                                <w:rPr>
                                  <w:rFonts w:ascii="Times New Roman" w:hAnsi="Times New Roman" w:cs="Times New Roman"/>
                                  <w:szCs w:val="24"/>
                                </w:rPr>
                                <w:t>Hố ga</w:t>
                              </w:r>
                            </w:p>
                          </w:txbxContent>
                        </wps:txbx>
                        <wps:bodyPr rot="0" vert="horz" wrap="square" lIns="91440" tIns="45720" rIns="91440" bIns="45720" anchor="t" anchorCtr="0" upright="1">
                          <a:noAutofit/>
                        </wps:bodyPr>
                      </wps:wsp>
                      <wps:wsp>
                        <wps:cNvPr id="192" name="Text Box 109"/>
                        <wps:cNvSpPr txBox="1">
                          <a:spLocks noChangeArrowheads="1"/>
                        </wps:cNvSpPr>
                        <wps:spPr bwMode="auto">
                          <a:xfrm>
                            <a:off x="8043" y="10522"/>
                            <a:ext cx="2640" cy="749"/>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42FAD" w:rsidRPr="00114FD1" w:rsidRDefault="00942FAD" w:rsidP="00B8058B">
                              <w:pPr>
                                <w:spacing w:line="240" w:lineRule="auto"/>
                                <w:jc w:val="center"/>
                                <w:rPr>
                                  <w:rFonts w:ascii="Times New Roman" w:hAnsi="Times New Roman" w:cs="Times New Roman"/>
                                  <w:szCs w:val="24"/>
                                </w:rPr>
                              </w:pPr>
                              <w:r w:rsidRPr="00114FD1">
                                <w:rPr>
                                  <w:rFonts w:ascii="Times New Roman" w:hAnsi="Times New Roman" w:cs="Times New Roman"/>
                                  <w:szCs w:val="24"/>
                                </w:rPr>
                                <w:t>Hệ thống thoát nước chung</w:t>
                              </w:r>
                            </w:p>
                          </w:txbxContent>
                        </wps:txbx>
                        <wps:bodyPr rot="0" vert="horz" wrap="square" lIns="91440" tIns="45720" rIns="91440" bIns="45720" anchor="t" anchorCtr="0" upright="1">
                          <a:noAutofit/>
                        </wps:bodyPr>
                      </wps:wsp>
                      <wps:wsp>
                        <wps:cNvPr id="193" name="Text Box 110"/>
                        <wps:cNvSpPr txBox="1">
                          <a:spLocks noChangeArrowheads="1"/>
                        </wps:cNvSpPr>
                        <wps:spPr bwMode="auto">
                          <a:xfrm>
                            <a:off x="3789" y="11000"/>
                            <a:ext cx="212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42FAD" w:rsidRPr="00114FD1" w:rsidRDefault="00942FAD" w:rsidP="00B8058B">
                              <w:pPr>
                                <w:jc w:val="center"/>
                                <w:rPr>
                                  <w:rFonts w:ascii="Times New Roman" w:hAnsi="Times New Roman" w:cs="Times New Roman"/>
                                  <w:szCs w:val="24"/>
                                </w:rPr>
                              </w:pPr>
                              <w:r w:rsidRPr="00114FD1">
                                <w:rPr>
                                  <w:rFonts w:ascii="Times New Roman" w:hAnsi="Times New Roman" w:cs="Times New Roman"/>
                                  <w:szCs w:val="24"/>
                                </w:rPr>
                                <w:t>Song chắn rác</w:t>
                              </w:r>
                            </w:p>
                          </w:txbxContent>
                        </wps:txbx>
                        <wps:bodyPr rot="0" vert="horz" wrap="square" lIns="91440" tIns="45720" rIns="91440" bIns="45720" anchor="t" anchorCtr="0" upright="1">
                          <a:noAutofit/>
                        </wps:bodyPr>
                      </wps:wsp>
                      <wps:wsp>
                        <wps:cNvPr id="194" name="Text Box 111"/>
                        <wps:cNvSpPr txBox="1">
                          <a:spLocks noChangeArrowheads="1"/>
                        </wps:cNvSpPr>
                        <wps:spPr bwMode="auto">
                          <a:xfrm>
                            <a:off x="5769" y="11905"/>
                            <a:ext cx="1322" cy="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42FAD" w:rsidRPr="00114FD1" w:rsidRDefault="00942FAD" w:rsidP="00B8058B">
                              <w:pPr>
                                <w:spacing w:before="40"/>
                                <w:jc w:val="center"/>
                                <w:rPr>
                                  <w:rFonts w:ascii="Times New Roman" w:hAnsi="Times New Roman" w:cs="Times New Roman"/>
                                  <w:szCs w:val="24"/>
                                </w:rPr>
                              </w:pPr>
                              <w:r w:rsidRPr="00114FD1">
                                <w:rPr>
                                  <w:rFonts w:ascii="Times New Roman" w:hAnsi="Times New Roman" w:cs="Times New Roman"/>
                                  <w:szCs w:val="24"/>
                                </w:rPr>
                                <w:t>Bùn thải</w:t>
                              </w:r>
                            </w:p>
                          </w:txbxContent>
                        </wps:txbx>
                        <wps:bodyPr rot="0" vert="horz" wrap="square" lIns="91440" tIns="45720" rIns="91440" bIns="45720" anchor="t" anchorCtr="0" upright="1">
                          <a:noAutofit/>
                        </wps:bodyPr>
                      </wps:wsp>
                      <wps:wsp>
                        <wps:cNvPr id="195" name="Line 112"/>
                        <wps:cNvCnPr>
                          <a:cxnSpLocks noChangeShapeType="1"/>
                        </wps:cNvCnPr>
                        <wps:spPr bwMode="auto">
                          <a:xfrm>
                            <a:off x="3825" y="10926"/>
                            <a:ext cx="1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6" name="Line 113"/>
                        <wps:cNvCnPr>
                          <a:cxnSpLocks noChangeShapeType="1"/>
                        </wps:cNvCnPr>
                        <wps:spPr bwMode="auto">
                          <a:xfrm>
                            <a:off x="6420" y="11181"/>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40409B" id="Group 185" o:spid="_x0000_s1109" style="position:absolute;left:0;text-align:left;margin-left:13pt;margin-top:3.1pt;width:436.65pt;height:104.55pt;z-index:251683840" coordorigin="1950,10522" coordsize="8733,1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ZEkcQYAALQtAAAOAAAAZHJzL2Uyb0RvYy54bWzsWm1vo0YQ/l6p/wHxnTNgXq1zTolfrpWu&#10;7Ul3VT9vABtUYOlCYueq/vfOzOLFOPGd81LnpJJIFrDrZXZm5/HMM/P23bbItdtE1Bkvp7r1xtS1&#10;pIx4nJXrqf7756UR6FrdsDJmOS+TqX6X1Pq7ix9/eLupJonNU57HidBgkbKebKqpnjZNNRmN6ihN&#10;Cla/4VVSwuCKi4I1cCvWo1iwDaxe5CPbNL3Rhou4EjxK6hqezuWgfkHrr1ZJ1Py2WtVJo+VTHWRr&#10;6FPQ5zV+ji7esslasCrNolYM9gQpCpaV8FK11Jw1TLsR2b2liiwSvOar5k3EixFfrbIooT3Abizz&#10;YDfvBb+paC/ryWZdKTWBag/09ORlo19vPwoti8F2gatrJSvASPReDR+AejbVegKz3ovqU/VRyD3C&#10;5Qce/VnD8OhwHO/XcrJ2vfmFx7Agu2k4qWe7EgUuARvXtmSFO2WFZNtoETx0XQf+QZgIxqyx7ftS&#10;EDaJUjAmfs8KXTAmDpuubUsjRumiXSDwx+P226FLoyM2kW8maVvpcGtw6OpOr/Xz9PopZVVC5qpR&#10;Y0qv3k6vH7Iy0SxzLNVKk2al1Gm0LVudaiWfpaxcJ7Tc57sK9GfhN0D2va/gTQ0G+aaOfdMLW12F&#10;Zih1tVN16DutougFOy2xSSXq5n3CCw0vpnoOgpP92O2HukFZuilozpIvszyH52ySl9pmqoPeXfpC&#10;zfMsxkEcq8X6epYL7ZahN9Jf+97eNDj1ZUyLpQmLF2WsNaSFEhBEx9XrQtfyBPAGLmhew7K8m9eI&#10;DPSXPzgXBM9LlCUhcJC7gbttA5f0HA4ROe7foK1FsAgcw7G9heGY87lxuZw5hre0fHc+ns9mc+sf&#10;3KTlTNIsjpMS97kDEcs57TC1cCbdX8GIUuiovzppHoTtS3q5dE3fGQeG77tjwxkvTOMqWM6My5nl&#10;ef7iana1OJB0QbuvX0ZYpUqUit80ifiUxhstzvDojN3QtnS4AdC1fWlzjeVrsF7UCF0TvPkja1I6&#10;7AgFuEbvnAQm/rfnRK0uFbGzId4pK7R761QFNt/Zl3wI3UY6/zWP7z4KPM8tFJwNE/wDTHBwgz0H&#10;B7h7WUzQVnlW/YRgQnaSSOp44KgSSf2AgImURUBshS062F4fRTvnfyo+WHgUpK1fASCOAckADgRj&#10;AziQJ74eOEDMLAOxNmBo47C9X/8zgYOvQocHwKGNsWyfxAPf2QV3zw0eBnA4KbwfIof/ZeQAwXwP&#10;HLzXihxC0/525DCAw5BW7BM6DxIVDyPZkFYcZ4aOUA0hsCISHD5jin/Ft0A3+HsAgRSO1mxhYJcH&#10;1JLJUazDpRB8g3k3kCE92kGyPyfTDnsUjecSRu0lFoEHgiK949qU+BwPHgQweJQnHGEeesRBL29c&#10;0h/uHVbvTXsBiqLIIMvV8qyY6oHiMdik5Sv2OQn5/lM5hyGTf2Im32yvt0RjOnRo8ZjK+B0JBuQV&#10;kKSGi5SLL8AhAeEL7NFfN0wAS5T/XMJhDy3HgWkN3Tiub8ON2B+53h9hZQRLTfVG1+TlrJGs8k0l&#10;snUKb5JpdskvgftcZUSadVKdn3EIgYS5Bw3Bq0CDGwAFKjkHT5prDxpsBQ1gDek8R/KKARoGku8U&#10;kq+DBmKxOiccoEEWfkKI4+9BA1UKUFdQyThf1BCYzg4aVGEHIxmsC9ke4jNGDb5D0g1RQ1upGKKG&#10;Z0cNqiY3RA37tcsQvPEQGiz6XT47NIz9oK1jWhBxY2jQRQ22hTUmhAbHJks+HRpU5W1XKFQPYM1T&#10;w/jXLB32Up2TMqK92pms1MJO79UYQ8t2zCs7NJZe4BvO0nGN0DcDw7TCq9AzndCZL/vVUCKvZWcH&#10;FOeeWg19djX5kamaKiOi+F14Ic+aLAx/L3BL0bGS9xFlzy4iUmXHAfZ6sAeFz3uwpxLLs0ZErqrB&#10;WKFJlZYO9qA5BkI34lGgUPOsZEmh3It0cDzS53a4+p01YbwgkkpEpRaTgxaEzhdVlW/wxZ4vQn+C&#10;9EVZDbVUFgd++N+3T40D1SAR2oc8ZgiNKeR/36Aq8tftn6JY6Ss9UkUStw1VeCVxpA11vjOXVDB1&#10;NGY57mnSrXB3GLtC39+5mn3CgwZASyUbZznBnoNUJjZLWlZAP2LdL8guoYYZX/35GA7w2Rr7HnWA&#10;4ShTazAFqm0bM/Ye79/Tge+arS/+BQAA//8DAFBLAwQUAAYACAAAACEATj5XkOAAAAAIAQAADwAA&#10;AGRycy9kb3ducmV2LnhtbEyPzWrDMBCE74W+g9hCb438Q0ziWg4htD2FQpNC6W1jbWwTSzKWYjtv&#10;3+2pPc7OMvNNsZlNJ0YafOusgngRgSBbOd3aWsHn8fVpBcIHtBo7Z0nBjTxsyvu7AnPtJvtB4yHU&#10;gkOsz1FBE0KfS+mrhgz6hevJsnd2g8HAcqilHnDicNPJJIoyabC13NBgT7uGqsvhahS8TTht0/hl&#10;3F/Ou9v3cfn+tY9JqceHefsMItAc/p7hF5/RoWSmk7ta7UWnIMl4SlCQJSDYXq3XKYgT3+NlCrIs&#10;5P8B5Q8AAAD//wMAUEsBAi0AFAAGAAgAAAAhALaDOJL+AAAA4QEAABMAAAAAAAAAAAAAAAAAAAAA&#10;AFtDb250ZW50X1R5cGVzXS54bWxQSwECLQAUAAYACAAAACEAOP0h/9YAAACUAQAACwAAAAAAAAAA&#10;AAAAAAAvAQAAX3JlbHMvLnJlbHNQSwECLQAUAAYACAAAACEAOe2RJHEGAAC0LQAADgAAAAAAAAAA&#10;AAAAAAAuAgAAZHJzL2Uyb0RvYy54bWxQSwECLQAUAAYACAAAACEATj5XkOAAAAAIAQAADwAAAAAA&#10;AAAAAAAAAADLCAAAZHJzL2Rvd25yZXYueG1sUEsFBgAAAAAEAAQA8wAAANgJAAAAAA==&#10;">
                <v:line id="Line 103" o:spid="_x0000_s1110" style="position:absolute;visibility:visible;mso-wrap-style:square" from="7069,10909" to="8043,10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bUvwgAAANwAAAAPAAAAZHJzL2Rvd25yZXYueG1sRI9Bi8Iw&#10;EIXvwv6HMAteRFMFi1Sj6C4rngR12fPQjE2xmYQmq/XfG0HwNsN78743i1VnG3GlNtSOFYxHGQji&#10;0umaKwW/p5/hDESIyBobx6TgTgFWy4/eAgvtbnyg6zFWIoVwKFCBidEXUobSkMUwcp44aWfXWoxp&#10;bSupW7ylcNvISZbl0mLNiWDQ05eh8nL8twkyHTfTPEjcnLfeT77N4M9u9kr1P7v1HESkLr7Nr+ud&#10;TvVnOTyfSRPI5QMAAP//AwBQSwECLQAUAAYACAAAACEA2+H2y+4AAACFAQAAEwAAAAAAAAAAAAAA&#10;AAAAAAAAW0NvbnRlbnRfVHlwZXNdLnhtbFBLAQItABQABgAIAAAAIQBa9CxbvwAAABUBAAALAAAA&#10;AAAAAAAAAAAAAB8BAABfcmVscy8ucmVsc1BLAQItABQABgAIAAAAIQBuPbUvwgAAANwAAAAPAAAA&#10;AAAAAAAAAAAAAAcCAABkcnMvZG93bnJldi54bWxQSwUGAAAAAAMAAwC3AAAA9gIAAAAA&#10;">
                  <v:stroke startarrowwidth="narrow" startarrowlength="short" endarrow="block" endarrowwidth="narrow" endarrowlength="short"/>
                </v:line>
                <v:line id="Line 104" o:spid="_x0000_s1111" style="position:absolute;flip:x;visibility:visible;mso-wrap-style:square" from="4625,10783" to="4819,11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oxawAAAANwAAAAPAAAAZHJzL2Rvd25yZXYueG1sRE9Ni8Iw&#10;EL0v+B/CCHtZNNVDDV2jLIIgeLKKXodmti3bTGoTa/33G0HwNo/3Ocv1YBvRU+drxxpm0wQEceFM&#10;zaWG03E7USB8QDbYOCYND/KwXo0+lpgZd+cD9XkoRQxhn6GGKoQ2k9IXFVn0U9cSR+7XdRZDhF0p&#10;TYf3GG4bOU+SVFqsOTZU2NKmouIvv1kNhVPnvXpcZun1mM5V/SXz3kqtP8fDzzeIQEN4i1/unYnz&#10;1QKez8QL5OofAAD//wMAUEsBAi0AFAAGAAgAAAAhANvh9svuAAAAhQEAABMAAAAAAAAAAAAAAAAA&#10;AAAAAFtDb250ZW50X1R5cGVzXS54bWxQSwECLQAUAAYACAAAACEAWvQsW78AAAAVAQAACwAAAAAA&#10;AAAAAAAAAAAfAQAAX3JlbHMvLnJlbHNQSwECLQAUAAYACAAAACEAdR6MWsAAAADcAAAADwAAAAAA&#10;AAAAAAAAAAAHAgAAZHJzL2Rvd25yZXYueG1sUEsFBgAAAAADAAMAtwAAAPQCAAAAAA==&#10;" strokeweight="1pt">
                  <v:stroke startarrowwidth="narrow" startarrowlength="short" endarrowwidth="narrow" endarrowlength="short"/>
                </v:line>
                <v:line id="Line 105" o:spid="_x0000_s1112" style="position:absolute;flip:x;visibility:visible;mso-wrap-style:square" from="4769,10783" to="4962,11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RgoxAAAANwAAAAPAAAAZHJzL2Rvd25yZXYueG1sRI9Ba8Mw&#10;DIXvg/0Ho8EuY3XaQzBZnVAGg8JOS0t7FbGWhMVyGrtp+u+nw2A3iff03qdttfhBzTTFPrCF9SoD&#10;RdwE13Nr4Xj4eDWgYkJ2OAQmC3eKUJWPD1ssXLjxF811apWEcCzQQpfSWGgdm448xlUYiUX7DpPH&#10;JOvUajfhTcL9oDdZlmuPPUtDhyO9d9T81FdvoQnm9Gnu53V+OeQb07/oevba2uenZfcGKtGS/s1/&#10;13sn+EZo5RmZQJe/AAAA//8DAFBLAQItABQABgAIAAAAIQDb4fbL7gAAAIUBAAATAAAAAAAAAAAA&#10;AAAAAAAAAABbQ29udGVudF9UeXBlc10ueG1sUEsBAi0AFAAGAAgAAAAhAFr0LFu/AAAAFQEAAAsA&#10;AAAAAAAAAAAAAAAAHwEAAF9yZWxzLy5yZWxzUEsBAi0AFAAGAAgAAAAhAASBGCjEAAAA3AAAAA8A&#10;AAAAAAAAAAAAAAAABwIAAGRycy9kb3ducmV2LnhtbFBLBQYAAAAAAwADALcAAAD4AgAAAAA=&#10;" strokeweight="1pt">
                  <v:stroke startarrowwidth="narrow" startarrowlength="short" endarrowwidth="narrow" endarrowlength="short"/>
                </v:line>
                <v:line id="Line 106" o:spid="_x0000_s1113" style="position:absolute;flip:x;visibility:visible;mso-wrap-style:square" from="4902,10783" to="5096,11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b2zwgAAANwAAAAPAAAAZHJzL2Rvd25yZXYueG1sRE9Na4NA&#10;EL0H+h+WKfQS4hoPsjVuQikUCj3VlPQ6uBOVuLPW3Rr9991AoLd5vM8pD7PtxUSj7xxr2CYpCOLa&#10;mY4bDV/Ht40C4QOywd4xaVjIw2H/sCqxMO7KnzRVoRExhH2BGtoQhkJKX7dk0SduII7c2Y0WQ4Rj&#10;I82I1xhue5mlaS4tdhwbWhzotaX6Uv1aDbVTpw+1fG/zn2OeqW4tq8lKrZ8e55cdiEBz+Bff3e8m&#10;zlfPcHsmXiD3fwAAAP//AwBQSwECLQAUAAYACAAAACEA2+H2y+4AAACFAQAAEwAAAAAAAAAAAAAA&#10;AAAAAAAAW0NvbnRlbnRfVHlwZXNdLnhtbFBLAQItABQABgAIAAAAIQBa9CxbvwAAABUBAAALAAAA&#10;AAAAAAAAAAAAAB8BAABfcmVscy8ucmVsc1BLAQItABQABgAIAAAAIQBrzb2zwgAAANwAAAAPAAAA&#10;AAAAAAAAAAAAAAcCAABkcnMvZG93bnJldi54bWxQSwUGAAAAAAMAAwC3AAAA9gIAAAAA&#10;" strokeweight="1pt">
                  <v:stroke startarrowwidth="narrow" startarrowlength="short" endarrowwidth="narrow" endarrowlength="short"/>
                </v:line>
                <v:shape id="Text Box 107" o:spid="_x0000_s1114" type="#_x0000_t202" style="position:absolute;left:1950;top:10656;width:1860;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qmhxgAAANwAAAAPAAAAZHJzL2Rvd25yZXYueG1sRI9Bb8Iw&#10;DIXvk/gPkZG4oJHCEIOOgKZJm+C2sWm7Wo1pqzVOSbJS/j0+IO1m6z2/93m97V2jOgqx9mxgOslA&#10;ERfe1lwa+Pp8vV+CignZYuOZDFwownYzuFtjbv2ZP6g7pFJJCMccDVQptbnWsajIYZz4lli0ow8O&#10;k6yh1DbgWcJdo2dZttAOa5aGClt6qaj4Pfw5A8v5rvuJ+4f372JxbFZp/Ni9nYIxo2H//AQqUZ/+&#10;zbfrnRX8leDLMzKB3lwBAAD//wMAUEsBAi0AFAAGAAgAAAAhANvh9svuAAAAhQEAABMAAAAAAAAA&#10;AAAAAAAAAAAAAFtDb250ZW50X1R5cGVzXS54bWxQSwECLQAUAAYACAAAACEAWvQsW78AAAAVAQAA&#10;CwAAAAAAAAAAAAAAAAAfAQAAX3JlbHMvLnJlbHNQSwECLQAUAAYACAAAACEAQdqpocYAAADcAAAA&#10;DwAAAAAAAAAAAAAAAAAHAgAAZHJzL2Rvd25yZXYueG1sUEsFBgAAAAADAAMAtwAAAPoCAAAAAA==&#10;">
                  <v:textbox>
                    <w:txbxContent>
                      <w:p w:rsidR="00942FAD" w:rsidRPr="00114FD1" w:rsidRDefault="00942FAD" w:rsidP="00B8058B">
                        <w:pPr>
                          <w:jc w:val="center"/>
                          <w:rPr>
                            <w:rFonts w:ascii="Times New Roman" w:hAnsi="Times New Roman" w:cs="Times New Roman"/>
                            <w:szCs w:val="24"/>
                          </w:rPr>
                        </w:pPr>
                        <w:r w:rsidRPr="00114FD1">
                          <w:rPr>
                            <w:rFonts w:ascii="Times New Roman" w:hAnsi="Times New Roman" w:cs="Times New Roman"/>
                            <w:szCs w:val="24"/>
                          </w:rPr>
                          <w:t>Nước mưa</w:t>
                        </w:r>
                      </w:p>
                    </w:txbxContent>
                  </v:textbox>
                </v:shape>
                <v:shape id="Text Box 108" o:spid="_x0000_s1115" type="#_x0000_t202" style="position:absolute;left:5803;top:10641;width:12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gw6wwAAANwAAAAPAAAAZHJzL2Rvd25yZXYueG1sRE9Na8JA&#10;EL0L/Q/LFLyI2WiLmugqpdCit9aKXofsmIRmZ9PdbYz/3hUKvc3jfc5q05tGdOR8bVnBJElBEBdW&#10;11wqOHy9jRcgfEDW2FgmBVfysFk/DFaYa3vhT+r2oRQxhH2OCqoQ2lxKX1Rk0Ce2JY7c2TqDIUJX&#10;Su3wEsNNI6dpOpMGa44NFbb0WlHxvf81ChbP2+7kd08fx2J2brIwmnfvP06p4WP/sgQRqA//4j/3&#10;Vsf52QTuz8QL5PoGAAD//wMAUEsBAi0AFAAGAAgAAAAhANvh9svuAAAAhQEAABMAAAAAAAAAAAAA&#10;AAAAAAAAAFtDb250ZW50X1R5cGVzXS54bWxQSwECLQAUAAYACAAAACEAWvQsW78AAAAVAQAACwAA&#10;AAAAAAAAAAAAAAAfAQAAX3JlbHMvLnJlbHNQSwECLQAUAAYACAAAACEALpYMOsMAAADcAAAADwAA&#10;AAAAAAAAAAAAAAAHAgAAZHJzL2Rvd25yZXYueG1sUEsFBgAAAAADAAMAtwAAAPcCAAAAAA==&#10;">
                  <v:textbox>
                    <w:txbxContent>
                      <w:p w:rsidR="00942FAD" w:rsidRPr="00114FD1" w:rsidRDefault="00942FAD" w:rsidP="00B8058B">
                        <w:pPr>
                          <w:jc w:val="center"/>
                          <w:rPr>
                            <w:rFonts w:ascii="Times New Roman" w:hAnsi="Times New Roman" w:cs="Times New Roman"/>
                            <w:szCs w:val="24"/>
                          </w:rPr>
                        </w:pPr>
                        <w:r w:rsidRPr="00114FD1">
                          <w:rPr>
                            <w:rFonts w:ascii="Times New Roman" w:hAnsi="Times New Roman" w:cs="Times New Roman"/>
                            <w:szCs w:val="24"/>
                          </w:rPr>
                          <w:t>Hố ga</w:t>
                        </w:r>
                      </w:p>
                    </w:txbxContent>
                  </v:textbox>
                </v:shape>
                <v:shape id="Text Box 109" o:spid="_x0000_s1116" type="#_x0000_t202" style="position:absolute;left:8043;top:10522;width:2640;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JJNwwAAANwAAAAPAAAAZHJzL2Rvd25yZXYueG1sRE9Na8JA&#10;EL0L/Q/LFHqRZlMVa1JXkYJib9aKvQ7ZMQnNzsbdNab/vlsQvM3jfc582ZtGdOR8bVnBS5KCIC6s&#10;rrlUcPhaP89A+ICssbFMCn7Jw3LxMJhjru2VP6nbh1LEEPY5KqhCaHMpfVGRQZ/YljhyJ+sMhghd&#10;KbXDaww3jRyl6VQarDk2VNjSe0XFz/5iFMwm2+7bf4x3x2J6arIwfO02Z6fU02O/egMRqA938c29&#10;1XF+NoL/Z+IFcvEHAAD//wMAUEsBAi0AFAAGAAgAAAAhANvh9svuAAAAhQEAABMAAAAAAAAAAAAA&#10;AAAAAAAAAFtDb250ZW50X1R5cGVzXS54bWxQSwECLQAUAAYACAAAACEAWvQsW78AAAAVAQAACwAA&#10;AAAAAAAAAAAAAAAfAQAAX3JlbHMvLnJlbHNQSwECLQAUAAYACAAAACEA3kSSTcMAAADcAAAADwAA&#10;AAAAAAAAAAAAAAAHAgAAZHJzL2Rvd25yZXYueG1sUEsFBgAAAAADAAMAtwAAAPcCAAAAAA==&#10;">
                  <v:textbox>
                    <w:txbxContent>
                      <w:p w:rsidR="00942FAD" w:rsidRPr="00114FD1" w:rsidRDefault="00942FAD" w:rsidP="00B8058B">
                        <w:pPr>
                          <w:spacing w:line="240" w:lineRule="auto"/>
                          <w:jc w:val="center"/>
                          <w:rPr>
                            <w:rFonts w:ascii="Times New Roman" w:hAnsi="Times New Roman" w:cs="Times New Roman"/>
                            <w:szCs w:val="24"/>
                          </w:rPr>
                        </w:pPr>
                        <w:r w:rsidRPr="00114FD1">
                          <w:rPr>
                            <w:rFonts w:ascii="Times New Roman" w:hAnsi="Times New Roman" w:cs="Times New Roman"/>
                            <w:szCs w:val="24"/>
                          </w:rPr>
                          <w:t>Hệ thống thoát nước chung</w:t>
                        </w:r>
                      </w:p>
                    </w:txbxContent>
                  </v:textbox>
                </v:shape>
                <v:shape id="Text Box 110" o:spid="_x0000_s1117" type="#_x0000_t202" style="position:absolute;left:3789;top:11000;width:212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BQQwQAAANwAAAAPAAAAZHJzL2Rvd25yZXYueG1sRE9Ni8Iw&#10;EL0L/ocwgrc1cdVl7RplUQRPiu4q7G1oxrbYTEoTbf33RljwNo/3ObNFa0txo9oXjjUMBwoEcepM&#10;wZmG35/12ycIH5ANlo5Jw508LObdzgwT4xre0+0QMhFD2CeoIQ+hSqT0aU4W/cBVxJE7u9piiLDO&#10;pKmxieG2lO9KfUiLBceGHCta5pReDler4bg9/53Gapet7KRqXKsk26nUut9rv79ABGrDS/zv3pg4&#10;fzqC5zPxAjl/AAAA//8DAFBLAQItABQABgAIAAAAIQDb4fbL7gAAAIUBAAATAAAAAAAAAAAAAAAA&#10;AAAAAABbQ29udGVudF9UeXBlc10ueG1sUEsBAi0AFAAGAAgAAAAhAFr0LFu/AAAAFQEAAAsAAAAA&#10;AAAAAAAAAAAAHwEAAF9yZWxzLy5yZWxzUEsBAi0AFAAGAAgAAAAhAPSIFBDBAAAA3AAAAA8AAAAA&#10;AAAAAAAAAAAABwIAAGRycy9kb3ducmV2LnhtbFBLBQYAAAAAAwADALcAAAD1AgAAAAA=&#10;" filled="f" stroked="f">
                  <v:textbox>
                    <w:txbxContent>
                      <w:p w:rsidR="00942FAD" w:rsidRPr="00114FD1" w:rsidRDefault="00942FAD" w:rsidP="00B8058B">
                        <w:pPr>
                          <w:jc w:val="center"/>
                          <w:rPr>
                            <w:rFonts w:ascii="Times New Roman" w:hAnsi="Times New Roman" w:cs="Times New Roman"/>
                            <w:szCs w:val="24"/>
                          </w:rPr>
                        </w:pPr>
                        <w:r w:rsidRPr="00114FD1">
                          <w:rPr>
                            <w:rFonts w:ascii="Times New Roman" w:hAnsi="Times New Roman" w:cs="Times New Roman"/>
                            <w:szCs w:val="24"/>
                          </w:rPr>
                          <w:t>Song chắn rác</w:t>
                        </w:r>
                      </w:p>
                    </w:txbxContent>
                  </v:textbox>
                </v:shape>
                <v:shape id="Text Box 111" o:spid="_x0000_s1118" type="#_x0000_t202" style="position:absolute;left:5769;top:11905;width:1322;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fWhxgAAANwAAAAPAAAAZHJzL2Rvd25yZXYueG1sRI9Lb8Iw&#10;EITvlfgP1lbiVpwCKpDGoKqA1GNJeVy38eYh4nUUGwj99RgJqbddzXyzs8miM7U4U+sqywpeBxEI&#10;4szqigsF25/1yxSE88gaa8uk4EoOFvPeU4Kxthfe0Dn1hQgh7GJUUHrfxFK6rCSDbmAb4qDltjXo&#10;w9oWUrd4CeGmlsMoepMGKw4XSmzos6TsmJ5MqDE8bEfL75QmE/wdLVd/u1m+r5XqP3cf7yA8df7f&#10;/KC/dOBmY7g/EyaQ8xsAAAD//wMAUEsBAi0AFAAGAAgAAAAhANvh9svuAAAAhQEAABMAAAAAAAAA&#10;AAAAAAAAAAAAAFtDb250ZW50X1R5cGVzXS54bWxQSwECLQAUAAYACAAAACEAWvQsW78AAAAVAQAA&#10;CwAAAAAAAAAAAAAAAAAfAQAAX3JlbHMvLnJlbHNQSwECLQAUAAYACAAAACEA9XH1ocYAAADcAAAA&#10;DwAAAAAAAAAAAAAAAAAHAgAAZHJzL2Rvd25yZXYueG1sUEsFBgAAAAADAAMAtwAAAPoCAAAAAA==&#10;" filled="f">
                  <v:textbox>
                    <w:txbxContent>
                      <w:p w:rsidR="00942FAD" w:rsidRPr="00114FD1" w:rsidRDefault="00942FAD" w:rsidP="00B8058B">
                        <w:pPr>
                          <w:spacing w:before="40"/>
                          <w:jc w:val="center"/>
                          <w:rPr>
                            <w:rFonts w:ascii="Times New Roman" w:hAnsi="Times New Roman" w:cs="Times New Roman"/>
                            <w:szCs w:val="24"/>
                          </w:rPr>
                        </w:pPr>
                        <w:r w:rsidRPr="00114FD1">
                          <w:rPr>
                            <w:rFonts w:ascii="Times New Roman" w:hAnsi="Times New Roman" w:cs="Times New Roman"/>
                            <w:szCs w:val="24"/>
                          </w:rPr>
                          <w:t>Bùn thải</w:t>
                        </w:r>
                      </w:p>
                    </w:txbxContent>
                  </v:textbox>
                </v:shape>
                <v:line id="Line 112" o:spid="_x0000_s1119" style="position:absolute;visibility:visible;mso-wrap-style:square" from="3825,10926" to="5805,10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OZVwwAAANwAAAAPAAAAZHJzL2Rvd25yZXYueG1sRE9LawIx&#10;EL4X/A9hhN5q1oLVXY1Sugg91IIPPI+b6WbpZrJs0jX9941Q8DYf33NWm2hbMVDvG8cKppMMBHHl&#10;dMO1gtNx+7QA4QOyxtYxKfglD5v16GGFhXZX3tNwCLVIIewLVGBC6AopfWXIop+4jjhxX663GBLs&#10;a6l7vKZw28rnLHuRFhtODQY7ejNUfR9+rIK5KfdyLsuP42c5NNM87uL5kiv1OI6vSxCBYriL/93v&#10;Os3PZ3B7Jl0g138AAAD//wMAUEsBAi0AFAAGAAgAAAAhANvh9svuAAAAhQEAABMAAAAAAAAAAAAA&#10;AAAAAAAAAFtDb250ZW50X1R5cGVzXS54bWxQSwECLQAUAAYACAAAACEAWvQsW78AAAAVAQAACwAA&#10;AAAAAAAAAAAAAAAfAQAAX3JlbHMvLnJlbHNQSwECLQAUAAYACAAAACEAcrzmVcMAAADcAAAADwAA&#10;AAAAAAAAAAAAAAAHAgAAZHJzL2Rvd25yZXYueG1sUEsFBgAAAAADAAMAtwAAAPcCAAAAAA==&#10;">
                  <v:stroke endarrow="block"/>
                </v:line>
                <v:line id="Line 113" o:spid="_x0000_s1120" style="position:absolute;visibility:visible;mso-wrap-style:square" from="6420,11181" to="6420,11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ngiwwAAANwAAAAPAAAAZHJzL2Rvd25yZXYueG1sRE9Na8JA&#10;EL0L/odlhN50Yw9qUlcRQ6GHVjCWnqfZaTY0Oxuy27j9992C4G0e73O2+2g7MdLgW8cKlosMBHHt&#10;dMuNgvfL83wDwgdkjZ1jUvBLHva76WSLhXZXPtNYhUakEPYFKjAh9IWUvjZk0S9cT5y4LzdYDAkO&#10;jdQDXlO47eRjlq2kxZZTg8Gejobq7+rHKlib8izXsny9nMqxXebxLX585ko9zOLhCUSgGO7im/tF&#10;p/n5Cv6fSRfI3R8AAAD//wMAUEsBAi0AFAAGAAgAAAAhANvh9svuAAAAhQEAABMAAAAAAAAAAAAA&#10;AAAAAAAAAFtDb250ZW50X1R5cGVzXS54bWxQSwECLQAUAAYACAAAACEAWvQsW78AAAAVAQAACwAA&#10;AAAAAAAAAAAAAAAfAQAAX3JlbHMvLnJlbHNQSwECLQAUAAYACAAAACEAgm54IsMAAADcAAAADwAA&#10;AAAAAAAAAAAAAAAHAgAAZHJzL2Rvd25yZXYueG1sUEsFBgAAAAADAAMAtwAAAPcCAAAAAA==&#10;">
                  <v:stroke endarrow="block"/>
                </v:line>
              </v:group>
            </w:pict>
          </mc:Fallback>
        </mc:AlternateContent>
      </w:r>
    </w:p>
    <w:p w:rsidR="00B8058B" w:rsidRPr="00E82D90" w:rsidRDefault="00B8058B" w:rsidP="00B8058B">
      <w:pPr>
        <w:jc w:val="both"/>
        <w:rPr>
          <w:rFonts w:ascii="Times New Roman" w:hAnsi="Times New Roman" w:cs="Times New Roman"/>
          <w:sz w:val="28"/>
          <w:szCs w:val="28"/>
          <w:lang w:val="vi-VN"/>
        </w:rPr>
      </w:pPr>
    </w:p>
    <w:p w:rsidR="00B8058B" w:rsidRPr="00E82D90" w:rsidRDefault="00B8058B" w:rsidP="00B8058B">
      <w:pPr>
        <w:ind w:firstLine="561"/>
        <w:jc w:val="both"/>
        <w:rPr>
          <w:rFonts w:ascii="Times New Roman" w:hAnsi="Times New Roman" w:cs="Times New Roman"/>
          <w:sz w:val="28"/>
          <w:szCs w:val="28"/>
          <w:lang w:val="vi-VN"/>
        </w:rPr>
      </w:pPr>
    </w:p>
    <w:p w:rsidR="00B8058B" w:rsidRPr="00E82D90" w:rsidRDefault="00B8058B" w:rsidP="00B8058B">
      <w:pPr>
        <w:ind w:firstLine="561"/>
        <w:jc w:val="both"/>
        <w:rPr>
          <w:rFonts w:ascii="Times New Roman" w:hAnsi="Times New Roman" w:cs="Times New Roman"/>
          <w:sz w:val="28"/>
          <w:szCs w:val="28"/>
          <w:lang w:val="vi-VN"/>
        </w:rPr>
      </w:pPr>
    </w:p>
    <w:p w:rsidR="00B8058B" w:rsidRPr="00E82D90" w:rsidRDefault="00B8058B" w:rsidP="00B8058B">
      <w:pPr>
        <w:ind w:firstLine="561"/>
        <w:jc w:val="both"/>
        <w:rPr>
          <w:rFonts w:ascii="Times New Roman" w:hAnsi="Times New Roman" w:cs="Times New Roman"/>
          <w:sz w:val="28"/>
          <w:szCs w:val="28"/>
          <w:lang w:val="vi-VN"/>
        </w:rPr>
      </w:pPr>
    </w:p>
    <w:bookmarkEnd w:id="61"/>
    <w:bookmarkEnd w:id="62"/>
    <w:p w:rsidR="00B8058B" w:rsidRPr="00E82D90" w:rsidRDefault="00B8058B" w:rsidP="00B8058B">
      <w:pPr>
        <w:ind w:firstLine="567"/>
        <w:jc w:val="both"/>
        <w:rPr>
          <w:rFonts w:ascii="Times New Roman" w:hAnsi="Times New Roman" w:cs="Times New Roman"/>
          <w:sz w:val="28"/>
          <w:szCs w:val="28"/>
        </w:rPr>
      </w:pPr>
    </w:p>
    <w:p w:rsidR="00C33EC0" w:rsidRPr="00E82D90" w:rsidRDefault="00AB2D43" w:rsidP="00942FAD">
      <w:pPr>
        <w:pStyle w:val="BH1"/>
      </w:pPr>
      <w:bookmarkStart w:id="63" w:name="_Toc104126720"/>
      <w:r w:rsidRPr="00E82D90">
        <w:t>Hình 3</w:t>
      </w:r>
      <w:r w:rsidR="00C33EC0" w:rsidRPr="00E82D90">
        <w:t>.1. Quy trình thu gom, thoát nước mưa</w:t>
      </w:r>
      <w:bookmarkEnd w:id="63"/>
    </w:p>
    <w:p w:rsidR="00B8058B" w:rsidRPr="00E82D90" w:rsidRDefault="00B8058B" w:rsidP="00B8058B">
      <w:pPr>
        <w:ind w:firstLine="567"/>
        <w:jc w:val="both"/>
        <w:rPr>
          <w:rFonts w:ascii="Times New Roman" w:hAnsi="Times New Roman" w:cs="Times New Roman"/>
          <w:sz w:val="28"/>
          <w:szCs w:val="28"/>
        </w:rPr>
      </w:pPr>
      <w:r w:rsidRPr="00E82D90">
        <w:rPr>
          <w:rFonts w:ascii="Times New Roman" w:hAnsi="Times New Roman" w:cs="Times New Roman"/>
          <w:sz w:val="28"/>
          <w:szCs w:val="28"/>
        </w:rPr>
        <w:t>Hệ thống thoát nước mưa của Nhà máy được xây dựng chạy dọc theo 4 biên của nhà máy và chạy 2 bên tuyến đường nội bộ, rãnh thu nước quanh các khu xưởng cùng đổ về hệ thống thoát nước chung, hệ thống thoát nước này thu nước mưa chảy tràn trên toàn khu vực vì mặt bằng nhà máy được thiết kế nghiêng hướ</w:t>
      </w:r>
      <w:r w:rsidR="003536E0" w:rsidRPr="00E82D90">
        <w:rPr>
          <w:rFonts w:ascii="Times New Roman" w:hAnsi="Times New Roman" w:cs="Times New Roman"/>
          <w:sz w:val="28"/>
          <w:szCs w:val="28"/>
        </w:rPr>
        <w:t>ng Đ</w:t>
      </w:r>
      <w:r w:rsidRPr="00E82D90">
        <w:rPr>
          <w:rFonts w:ascii="Times New Roman" w:hAnsi="Times New Roman" w:cs="Times New Roman"/>
          <w:sz w:val="28"/>
          <w:szCs w:val="28"/>
        </w:rPr>
        <w:t xml:space="preserve">ông </w:t>
      </w:r>
      <w:r w:rsidR="003536E0" w:rsidRPr="00E82D90">
        <w:rPr>
          <w:rFonts w:ascii="Times New Roman" w:hAnsi="Times New Roman" w:cs="Times New Roman"/>
          <w:sz w:val="28"/>
          <w:szCs w:val="28"/>
          <w:lang w:val="vi-VN"/>
        </w:rPr>
        <w:t>T</w:t>
      </w:r>
      <w:r w:rsidRPr="00E82D90">
        <w:rPr>
          <w:rFonts w:ascii="Times New Roman" w:hAnsi="Times New Roman" w:cs="Times New Roman"/>
          <w:sz w:val="28"/>
          <w:szCs w:val="28"/>
        </w:rPr>
        <w:t xml:space="preserve">ây với độ dốc 2%, có chiều dài 56m với 2 hố ga (đây cũng là độ dốc của hệ thống thoát nước). Trong giai đoạn mở rộng, các rãnh thu nước ở khu vực mới được kết nối vào hệ thống thoát trước, đồng thời </w:t>
      </w:r>
      <w:r w:rsidR="003536E0" w:rsidRPr="00E82D90">
        <w:rPr>
          <w:rFonts w:ascii="Times New Roman" w:hAnsi="Times New Roman" w:cs="Times New Roman"/>
          <w:sz w:val="28"/>
          <w:szCs w:val="28"/>
          <w:lang w:val="vi-VN"/>
        </w:rPr>
        <w:t xml:space="preserve">đã </w:t>
      </w:r>
      <w:r w:rsidRPr="00E82D90">
        <w:rPr>
          <w:rFonts w:ascii="Times New Roman" w:hAnsi="Times New Roman" w:cs="Times New Roman"/>
          <w:sz w:val="28"/>
          <w:szCs w:val="28"/>
        </w:rPr>
        <w:t xml:space="preserve">bổ sung thêm 2 hố ga. </w:t>
      </w:r>
    </w:p>
    <w:p w:rsidR="00B8058B" w:rsidRPr="00E82D90" w:rsidRDefault="00B8058B" w:rsidP="00B8058B">
      <w:pPr>
        <w:ind w:firstLine="567"/>
        <w:jc w:val="both"/>
        <w:rPr>
          <w:rFonts w:ascii="Times New Roman" w:hAnsi="Times New Roman" w:cs="Times New Roman"/>
          <w:sz w:val="28"/>
          <w:szCs w:val="28"/>
          <w:lang w:val="vi-VN"/>
        </w:rPr>
      </w:pPr>
      <w:r w:rsidRPr="00E82D90">
        <w:rPr>
          <w:rFonts w:ascii="Times New Roman" w:hAnsi="Times New Roman" w:cs="Times New Roman"/>
          <w:sz w:val="28"/>
          <w:szCs w:val="28"/>
          <w:lang w:val="vi-VN"/>
        </w:rPr>
        <w:t>Mặt cắt ngang đường ống thu gom, thoát nước mưa được thiết kế như sau:</w:t>
      </w:r>
    </w:p>
    <w:p w:rsidR="00B8058B" w:rsidRPr="00E82D90" w:rsidRDefault="00B8058B" w:rsidP="00B8058B">
      <w:pPr>
        <w:jc w:val="center"/>
        <w:rPr>
          <w:rFonts w:ascii="Times New Roman" w:hAnsi="Times New Roman" w:cs="Times New Roman"/>
          <w:sz w:val="28"/>
          <w:szCs w:val="28"/>
        </w:rPr>
      </w:pPr>
      <w:r w:rsidRPr="00E82D90">
        <w:rPr>
          <w:rFonts w:ascii="Times New Roman" w:hAnsi="Times New Roman" w:cs="Times New Roman"/>
          <w:sz w:val="28"/>
          <w:szCs w:val="28"/>
        </w:rPr>
        <w:object w:dxaOrig="14700" w:dyaOrig="82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158.25pt" o:ole="">
            <v:imagedata r:id="rId8" o:title="" croptop="36895f" cropbottom="8744f" cropleft="11497f" cropright="39946f"/>
          </v:shape>
          <o:OLEObject Type="Embed" ProgID="AutoCAD.Drawing.17" ShapeID="_x0000_i1042" DrawAspect="Content" ObjectID="_1714741404" r:id="rId9"/>
        </w:object>
      </w:r>
    </w:p>
    <w:p w:rsidR="00DE7D9C" w:rsidRPr="00E82D90" w:rsidRDefault="00DE7D9C" w:rsidP="00942FAD">
      <w:pPr>
        <w:pStyle w:val="BH1"/>
        <w:rPr>
          <w:lang w:val="cs-CZ"/>
        </w:rPr>
      </w:pPr>
      <w:bookmarkStart w:id="64" w:name="_Toc104126721"/>
      <w:r w:rsidRPr="00E82D90">
        <w:rPr>
          <w:lang w:val="cs-CZ"/>
        </w:rPr>
        <w:t xml:space="preserve">Hình </w:t>
      </w:r>
      <w:r w:rsidR="00AB2D43" w:rsidRPr="00E82D90">
        <w:t>3</w:t>
      </w:r>
      <w:r w:rsidRPr="00E82D90">
        <w:rPr>
          <w:lang w:val="cs-CZ"/>
        </w:rPr>
        <w:t xml:space="preserve">.2. </w:t>
      </w:r>
      <w:r w:rsidRPr="00E82D90">
        <w:t>Mặt cắt ngang hệ thống mương thoát nước mưa</w:t>
      </w:r>
      <w:bookmarkEnd w:id="64"/>
    </w:p>
    <w:p w:rsidR="00DE7D9C" w:rsidRPr="00E82D90" w:rsidRDefault="00DE7D9C" w:rsidP="00B8058B">
      <w:pPr>
        <w:jc w:val="center"/>
        <w:rPr>
          <w:rFonts w:ascii="Times New Roman" w:hAnsi="Times New Roman" w:cs="Times New Roman"/>
          <w:sz w:val="28"/>
          <w:szCs w:val="28"/>
        </w:rPr>
      </w:pPr>
    </w:p>
    <w:p w:rsidR="00B8058B" w:rsidRPr="00E82D90" w:rsidRDefault="00B8058B" w:rsidP="006338C6">
      <w:pPr>
        <w:ind w:firstLine="720"/>
        <w:jc w:val="both"/>
        <w:rPr>
          <w:rFonts w:ascii="Times New Roman" w:hAnsi="Times New Roman" w:cs="Times New Roman"/>
          <w:sz w:val="28"/>
          <w:szCs w:val="28"/>
          <w:lang w:val="vi-VN"/>
        </w:rPr>
      </w:pPr>
      <w:r w:rsidRPr="00E82D90">
        <w:rPr>
          <w:rFonts w:ascii="Times New Roman" w:hAnsi="Times New Roman" w:cs="Times New Roman"/>
          <w:sz w:val="28"/>
          <w:szCs w:val="28"/>
          <w:lang w:val="vi-VN"/>
        </w:rPr>
        <w:lastRenderedPageBreak/>
        <w:t>Nước từ hố ga sẽ chảy qua mương thoát nước dẫn nước mưa thoát ra</w:t>
      </w:r>
      <w:r w:rsidRPr="00E82D90">
        <w:rPr>
          <w:rFonts w:ascii="Times New Roman" w:hAnsi="Times New Roman" w:cs="Times New Roman"/>
          <w:sz w:val="28"/>
          <w:szCs w:val="28"/>
        </w:rPr>
        <w:t xml:space="preserve"> </w:t>
      </w:r>
      <w:r w:rsidRPr="00E82D90">
        <w:rPr>
          <w:rFonts w:ascii="Times New Roman" w:hAnsi="Times New Roman" w:cs="Times New Roman"/>
          <w:sz w:val="28"/>
          <w:szCs w:val="28"/>
          <w:lang w:val="vi-VN"/>
        </w:rPr>
        <w:t xml:space="preserve">vùng trũng phía </w:t>
      </w:r>
      <w:r w:rsidR="003536E0" w:rsidRPr="00E82D90">
        <w:rPr>
          <w:rFonts w:ascii="Times New Roman" w:hAnsi="Times New Roman" w:cs="Times New Roman"/>
          <w:sz w:val="28"/>
          <w:szCs w:val="28"/>
        </w:rPr>
        <w:t>Tây N</w:t>
      </w:r>
      <w:r w:rsidRPr="00E82D90">
        <w:rPr>
          <w:rFonts w:ascii="Times New Roman" w:hAnsi="Times New Roman" w:cs="Times New Roman"/>
          <w:sz w:val="28"/>
          <w:szCs w:val="28"/>
        </w:rPr>
        <w:t>hà máy, cùng với nước thải sau khi xử lý chảy ra khe Đùng, sau đó chảy về sông Hiếu</w:t>
      </w:r>
      <w:r w:rsidRPr="00E82D90">
        <w:rPr>
          <w:rFonts w:ascii="Times New Roman" w:hAnsi="Times New Roman" w:cs="Times New Roman"/>
          <w:sz w:val="28"/>
          <w:szCs w:val="28"/>
          <w:lang w:val="vi-VN"/>
        </w:rPr>
        <w:t>.</w:t>
      </w:r>
    </w:p>
    <w:p w:rsidR="0082035A" w:rsidRPr="00E82D90" w:rsidRDefault="0082035A" w:rsidP="0082035A">
      <w:pPr>
        <w:ind w:firstLine="567"/>
        <w:jc w:val="both"/>
        <w:rPr>
          <w:rFonts w:ascii="Times New Roman" w:hAnsi="Times New Roman" w:cs="Times New Roman"/>
          <w:sz w:val="28"/>
          <w:szCs w:val="28"/>
          <w:lang w:val="vi-VN"/>
        </w:rPr>
      </w:pPr>
      <w:r w:rsidRPr="00E82D90">
        <w:rPr>
          <w:rFonts w:ascii="Times New Roman" w:hAnsi="Times New Roman" w:cs="Times New Roman"/>
          <w:sz w:val="28"/>
          <w:szCs w:val="28"/>
          <w:lang w:val="vi-VN"/>
        </w:rPr>
        <w:t>- Hình thức thoát nước mưa: tự chảy theo hướng nghiêng của địa hình ra khe suối</w:t>
      </w:r>
      <w:r w:rsidR="00B8058B" w:rsidRPr="00E82D90">
        <w:rPr>
          <w:rFonts w:ascii="Times New Roman" w:hAnsi="Times New Roman" w:cs="Times New Roman"/>
          <w:sz w:val="28"/>
          <w:szCs w:val="28"/>
          <w:lang w:val="vi-VN"/>
        </w:rPr>
        <w:t>.</w:t>
      </w:r>
      <w:r w:rsidRPr="00E82D90">
        <w:rPr>
          <w:rFonts w:ascii="Times New Roman" w:hAnsi="Times New Roman" w:cs="Times New Roman"/>
          <w:sz w:val="28"/>
          <w:szCs w:val="28"/>
          <w:lang w:val="vi-VN"/>
        </w:rPr>
        <w:t xml:space="preserve"> </w:t>
      </w:r>
    </w:p>
    <w:p w:rsidR="0082035A" w:rsidRPr="00E82D90" w:rsidRDefault="00733939" w:rsidP="0020680E">
      <w:pPr>
        <w:pStyle w:val="AT3"/>
      </w:pPr>
      <w:bookmarkStart w:id="65" w:name="_Toc104126009"/>
      <w:r w:rsidRPr="00E82D90">
        <w:t>3.</w:t>
      </w:r>
      <w:r w:rsidR="0082035A" w:rsidRPr="00E82D90">
        <w:t xml:space="preserve">1.2. </w:t>
      </w:r>
      <w:r w:rsidR="006338C6" w:rsidRPr="00E82D90">
        <w:t>T</w:t>
      </w:r>
      <w:r w:rsidR="0082035A" w:rsidRPr="00E82D90">
        <w:t>hu gom nước thải</w:t>
      </w:r>
      <w:bookmarkEnd w:id="65"/>
    </w:p>
    <w:p w:rsidR="0082035A" w:rsidRPr="00E82D90" w:rsidRDefault="0082035A" w:rsidP="0082035A">
      <w:pPr>
        <w:spacing w:line="264" w:lineRule="auto"/>
        <w:ind w:firstLine="720"/>
        <w:jc w:val="both"/>
        <w:rPr>
          <w:rFonts w:ascii="Times New Roman" w:hAnsi="Times New Roman" w:cs="Times New Roman"/>
          <w:sz w:val="28"/>
          <w:szCs w:val="28"/>
          <w:lang w:val="vi-VN"/>
        </w:rPr>
      </w:pPr>
      <w:r w:rsidRPr="00E82D90">
        <w:rPr>
          <w:rFonts w:ascii="Times New Roman" w:hAnsi="Times New Roman" w:cs="Times New Roman"/>
          <w:sz w:val="28"/>
          <w:szCs w:val="28"/>
          <w:lang w:val="vi-VN"/>
        </w:rPr>
        <w:t xml:space="preserve">- Các công trình thu gom, </w:t>
      </w:r>
      <w:r w:rsidRPr="00E82D90">
        <w:rPr>
          <w:rFonts w:ascii="Times New Roman" w:hAnsi="Times New Roman" w:cs="Times New Roman"/>
          <w:sz w:val="28"/>
          <w:szCs w:val="28"/>
        </w:rPr>
        <w:t xml:space="preserve">thoát </w:t>
      </w:r>
      <w:r w:rsidRPr="00E82D90">
        <w:rPr>
          <w:rFonts w:ascii="Times New Roman" w:hAnsi="Times New Roman" w:cs="Times New Roman"/>
          <w:sz w:val="28"/>
          <w:szCs w:val="28"/>
          <w:lang w:val="vi-VN"/>
        </w:rPr>
        <w:t xml:space="preserve">nước thải đã xây dựng: </w:t>
      </w:r>
      <w:r w:rsidRPr="00E82D90">
        <w:rPr>
          <w:rFonts w:ascii="Times New Roman" w:hAnsi="Times New Roman" w:cs="Times New Roman"/>
          <w:sz w:val="28"/>
          <w:szCs w:val="28"/>
        </w:rPr>
        <w:t>Dự án đã xây dựng hệ thống mương BTXM qua hệ thống hố ga kết hợp thu nước, sau đó dẫn xuống hố gom vào hệ thống xử lý chung. Nước thải sau xử lý theo ống thoát HDPE đổ ra lưu vực sông Hiếu.</w:t>
      </w:r>
    </w:p>
    <w:p w:rsidR="0082035A" w:rsidRPr="00E82D90" w:rsidRDefault="0082035A" w:rsidP="0082035A">
      <w:pPr>
        <w:spacing w:line="264" w:lineRule="auto"/>
        <w:ind w:firstLine="720"/>
        <w:jc w:val="both"/>
        <w:rPr>
          <w:rFonts w:ascii="Times New Roman" w:hAnsi="Times New Roman" w:cs="Times New Roman"/>
          <w:i/>
          <w:sz w:val="28"/>
          <w:szCs w:val="28"/>
        </w:rPr>
      </w:pPr>
      <w:r w:rsidRPr="00E82D90">
        <w:rPr>
          <w:rFonts w:ascii="Times New Roman" w:hAnsi="Times New Roman" w:cs="Times New Roman"/>
          <w:i/>
          <w:sz w:val="28"/>
          <w:szCs w:val="28"/>
          <w:lang w:val="vi-VN"/>
        </w:rPr>
        <w:t xml:space="preserve"> (</w:t>
      </w:r>
      <w:r w:rsidR="00114FD1" w:rsidRPr="00E82D90">
        <w:rPr>
          <w:rFonts w:ascii="Times New Roman" w:hAnsi="Times New Roman" w:cs="Times New Roman"/>
          <w:i/>
          <w:sz w:val="28"/>
          <w:szCs w:val="28"/>
          <w:lang w:val="vi-VN"/>
        </w:rPr>
        <w:t xml:space="preserve">Kèm </w:t>
      </w:r>
      <w:r w:rsidRPr="00E82D90">
        <w:rPr>
          <w:rFonts w:ascii="Times New Roman" w:hAnsi="Times New Roman" w:cs="Times New Roman"/>
          <w:i/>
          <w:sz w:val="28"/>
          <w:szCs w:val="28"/>
          <w:lang w:val="vi-VN"/>
        </w:rPr>
        <w:t>theo sơ đồ, bản vẽ tổng mặt bằng hệ thống thoát nước</w:t>
      </w:r>
      <w:r w:rsidRPr="00E82D90">
        <w:rPr>
          <w:rFonts w:ascii="Times New Roman" w:hAnsi="Times New Roman" w:cs="Times New Roman"/>
          <w:i/>
          <w:sz w:val="28"/>
          <w:szCs w:val="28"/>
        </w:rPr>
        <w:t xml:space="preserve"> ở phụ lục</w:t>
      </w:r>
      <w:r w:rsidRPr="00E82D90">
        <w:rPr>
          <w:rFonts w:ascii="Times New Roman" w:hAnsi="Times New Roman" w:cs="Times New Roman"/>
          <w:i/>
          <w:sz w:val="28"/>
          <w:szCs w:val="28"/>
          <w:lang w:val="vi-VN"/>
        </w:rPr>
        <w:t>).</w:t>
      </w:r>
    </w:p>
    <w:p w:rsidR="0082035A" w:rsidRPr="00E82D90" w:rsidRDefault="00733939" w:rsidP="0020680E">
      <w:pPr>
        <w:pStyle w:val="AT3"/>
      </w:pPr>
      <w:bookmarkStart w:id="66" w:name="_Toc104126010"/>
      <w:r w:rsidRPr="00E82D90">
        <w:t>3.</w:t>
      </w:r>
      <w:r w:rsidR="006338C6" w:rsidRPr="00E82D90">
        <w:t>1.3. Xử lý nước thải</w:t>
      </w:r>
      <w:bookmarkEnd w:id="66"/>
    </w:p>
    <w:p w:rsidR="001A4FBD" w:rsidRPr="00E82D90" w:rsidRDefault="0082035A" w:rsidP="000A2834">
      <w:pPr>
        <w:spacing w:line="264" w:lineRule="auto"/>
        <w:ind w:firstLine="720"/>
        <w:jc w:val="both"/>
        <w:rPr>
          <w:rFonts w:ascii="Times New Roman" w:hAnsi="Times New Roman" w:cs="Times New Roman"/>
          <w:sz w:val="28"/>
          <w:szCs w:val="28"/>
          <w:lang w:val="vi-VN"/>
        </w:rPr>
      </w:pPr>
      <w:r w:rsidRPr="00E82D90">
        <w:rPr>
          <w:rFonts w:ascii="Times New Roman" w:hAnsi="Times New Roman" w:cs="Times New Roman"/>
          <w:sz w:val="28"/>
          <w:szCs w:val="28"/>
        </w:rPr>
        <w:t>Công trình xử lý nước thải đã xây dựng:</w:t>
      </w:r>
      <w:r w:rsidR="000A2834" w:rsidRPr="00E82D90">
        <w:rPr>
          <w:rFonts w:ascii="Times New Roman" w:hAnsi="Times New Roman" w:cs="Times New Roman"/>
          <w:sz w:val="28"/>
          <w:szCs w:val="28"/>
          <w:lang w:val="vi-VN"/>
        </w:rPr>
        <w:t xml:space="preserve"> Chủ dự án đã xây dựng công trình xử lý nước thải công suất </w:t>
      </w:r>
      <w:r w:rsidR="001A4FBD" w:rsidRPr="00E82D90">
        <w:rPr>
          <w:rFonts w:ascii="Times New Roman" w:hAnsi="Times New Roman" w:cs="Times New Roman"/>
          <w:sz w:val="28"/>
          <w:szCs w:val="28"/>
          <w:lang w:val="vi-VN"/>
        </w:rPr>
        <w:t>4000 m</w:t>
      </w:r>
      <w:r w:rsidR="001A4FBD" w:rsidRPr="00E82D90">
        <w:rPr>
          <w:rFonts w:ascii="Times New Roman" w:hAnsi="Times New Roman" w:cs="Times New Roman"/>
          <w:sz w:val="28"/>
          <w:szCs w:val="28"/>
          <w:vertAlign w:val="superscript"/>
          <w:lang w:val="vi-VN"/>
        </w:rPr>
        <w:t>3</w:t>
      </w:r>
      <w:r w:rsidR="001A4FBD" w:rsidRPr="00E82D90">
        <w:rPr>
          <w:rFonts w:ascii="Times New Roman" w:hAnsi="Times New Roman" w:cs="Times New Roman"/>
          <w:sz w:val="28"/>
          <w:szCs w:val="28"/>
          <w:lang w:val="vi-VN"/>
        </w:rPr>
        <w:t>/</w:t>
      </w:r>
      <w:proofErr w:type="gramStart"/>
      <w:r w:rsidR="001A4FBD" w:rsidRPr="00E82D90">
        <w:rPr>
          <w:rFonts w:ascii="Times New Roman" w:hAnsi="Times New Roman" w:cs="Times New Roman"/>
          <w:sz w:val="28"/>
          <w:szCs w:val="28"/>
          <w:lang w:val="vi-VN"/>
        </w:rPr>
        <w:t>ngày.đêm</w:t>
      </w:r>
      <w:proofErr w:type="gramEnd"/>
      <w:r w:rsidR="001A4FBD" w:rsidRPr="00E82D90">
        <w:rPr>
          <w:rFonts w:ascii="Times New Roman" w:hAnsi="Times New Roman" w:cs="Times New Roman"/>
          <w:sz w:val="28"/>
          <w:szCs w:val="28"/>
          <w:lang w:val="vi-VN"/>
        </w:rPr>
        <w:t xml:space="preserve"> để x</w:t>
      </w:r>
      <w:r w:rsidR="000A2834" w:rsidRPr="00E82D90">
        <w:rPr>
          <w:rFonts w:ascii="Times New Roman" w:hAnsi="Times New Roman" w:cs="Times New Roman"/>
          <w:sz w:val="28"/>
          <w:szCs w:val="28"/>
        </w:rPr>
        <w:t>ử lý lưu lượng nước thải tối đa là 2.268</w:t>
      </w:r>
      <w:r w:rsidR="000A2834" w:rsidRPr="00E82D90">
        <w:rPr>
          <w:rFonts w:ascii="Times New Roman" w:hAnsi="Times New Roman" w:cs="Times New Roman"/>
          <w:sz w:val="28"/>
          <w:szCs w:val="28"/>
          <w:lang w:val="vi-VN"/>
        </w:rPr>
        <w:t xml:space="preserve"> m</w:t>
      </w:r>
      <w:r w:rsidR="000A2834" w:rsidRPr="00E82D90">
        <w:rPr>
          <w:rFonts w:ascii="Times New Roman" w:hAnsi="Times New Roman" w:cs="Times New Roman"/>
          <w:sz w:val="28"/>
          <w:szCs w:val="28"/>
          <w:vertAlign w:val="superscript"/>
          <w:lang w:val="vi-VN"/>
        </w:rPr>
        <w:t>3</w:t>
      </w:r>
      <w:r w:rsidR="000A2834" w:rsidRPr="00E82D90">
        <w:rPr>
          <w:rFonts w:ascii="Times New Roman" w:hAnsi="Times New Roman" w:cs="Times New Roman"/>
          <w:sz w:val="28"/>
          <w:szCs w:val="28"/>
          <w:lang w:val="vi-VN"/>
        </w:rPr>
        <w:t>/ngày, chất lượng đầu ra đạt QCVN 63:201</w:t>
      </w:r>
      <w:r w:rsidR="000A2834" w:rsidRPr="00E82D90">
        <w:rPr>
          <w:rFonts w:ascii="Times New Roman" w:hAnsi="Times New Roman" w:cs="Times New Roman"/>
          <w:sz w:val="28"/>
          <w:szCs w:val="28"/>
        </w:rPr>
        <w:t>7</w:t>
      </w:r>
      <w:r w:rsidR="000A2834" w:rsidRPr="00E82D90">
        <w:rPr>
          <w:rFonts w:ascii="Times New Roman" w:hAnsi="Times New Roman" w:cs="Times New Roman"/>
          <w:sz w:val="28"/>
          <w:szCs w:val="28"/>
          <w:lang w:val="vi-VN"/>
        </w:rPr>
        <w:t xml:space="preserve">/BTNMT-Quy chuẩn kỹ thuật Quốc gia về nước thải </w:t>
      </w:r>
      <w:r w:rsidR="000A2834" w:rsidRPr="00E82D90">
        <w:rPr>
          <w:rFonts w:ascii="Times New Roman" w:hAnsi="Times New Roman" w:cs="Times New Roman"/>
          <w:sz w:val="28"/>
          <w:szCs w:val="28"/>
        </w:rPr>
        <w:t>chế biến tinh bột sắn (cột B)</w:t>
      </w:r>
      <w:r w:rsidR="000A2834" w:rsidRPr="00E82D90">
        <w:rPr>
          <w:rFonts w:ascii="Times New Roman" w:hAnsi="Times New Roman" w:cs="Times New Roman"/>
          <w:sz w:val="28"/>
          <w:szCs w:val="28"/>
          <w:lang w:val="vi-VN"/>
        </w:rPr>
        <w:t>, có hệ thống quan trắc tự động liên tục;</w:t>
      </w:r>
      <w:r w:rsidR="000A2834" w:rsidRPr="00E82D90">
        <w:rPr>
          <w:rFonts w:ascii="Times New Roman" w:hAnsi="Times New Roman" w:cs="Times New Roman"/>
          <w:sz w:val="28"/>
          <w:szCs w:val="28"/>
        </w:rPr>
        <w:t xml:space="preserve"> lưu lượng nước thải lớn nhất: 0,026m</w:t>
      </w:r>
      <w:r w:rsidR="000A2834" w:rsidRPr="00E82D90">
        <w:rPr>
          <w:rFonts w:ascii="Times New Roman" w:hAnsi="Times New Roman" w:cs="Times New Roman"/>
          <w:sz w:val="28"/>
          <w:szCs w:val="28"/>
          <w:vertAlign w:val="superscript"/>
        </w:rPr>
        <w:t>3</w:t>
      </w:r>
      <w:r w:rsidR="000A2834" w:rsidRPr="00E82D90">
        <w:rPr>
          <w:rFonts w:ascii="Times New Roman" w:hAnsi="Times New Roman" w:cs="Times New Roman"/>
          <w:sz w:val="28"/>
          <w:szCs w:val="28"/>
        </w:rPr>
        <w:t>/s.</w:t>
      </w:r>
      <w:r w:rsidR="000A2834" w:rsidRPr="00E82D90">
        <w:rPr>
          <w:rFonts w:ascii="Times New Roman" w:hAnsi="Times New Roman" w:cs="Times New Roman"/>
          <w:sz w:val="28"/>
          <w:szCs w:val="28"/>
          <w:lang w:val="vi-VN"/>
        </w:rPr>
        <w:t xml:space="preserve"> </w:t>
      </w:r>
    </w:p>
    <w:p w:rsidR="00114FD1" w:rsidRPr="00E82D90" w:rsidRDefault="00114FD1" w:rsidP="00114FD1">
      <w:pPr>
        <w:pStyle w:val="ListParagraph"/>
        <w:tabs>
          <w:tab w:val="left" w:pos="993"/>
        </w:tabs>
        <w:spacing w:line="264" w:lineRule="auto"/>
        <w:ind w:left="567"/>
        <w:jc w:val="both"/>
        <w:rPr>
          <w:rFonts w:ascii="Times New Roman" w:hAnsi="Times New Roman"/>
          <w:lang w:val="vi-VN"/>
        </w:rPr>
      </w:pPr>
      <w:r w:rsidRPr="00E82D90">
        <w:rPr>
          <w:rFonts w:ascii="Times New Roman" w:hAnsi="Times New Roman"/>
          <w:lang w:val="vi-VN"/>
        </w:rPr>
        <w:t xml:space="preserve">* </w:t>
      </w:r>
      <w:r w:rsidR="001A4FBD" w:rsidRPr="00E82D90">
        <w:rPr>
          <w:rFonts w:ascii="Times New Roman" w:hAnsi="Times New Roman"/>
          <w:lang w:val="vi-VN"/>
        </w:rPr>
        <w:t xml:space="preserve">Đơn vị thi công hệ thống xử lý nước thải: </w:t>
      </w:r>
    </w:p>
    <w:p w:rsidR="001A4FBD" w:rsidRPr="00E82D90" w:rsidRDefault="001A4FBD" w:rsidP="00114FD1">
      <w:pPr>
        <w:pStyle w:val="ListParagraph"/>
        <w:numPr>
          <w:ilvl w:val="0"/>
          <w:numId w:val="5"/>
        </w:numPr>
        <w:spacing w:line="264" w:lineRule="auto"/>
        <w:ind w:left="0" w:firstLine="567"/>
        <w:jc w:val="both"/>
        <w:rPr>
          <w:rFonts w:ascii="Times New Roman" w:hAnsi="Times New Roman"/>
          <w:lang w:val="vi-VN"/>
        </w:rPr>
      </w:pPr>
      <w:r w:rsidRPr="00E82D90">
        <w:rPr>
          <w:rFonts w:ascii="Times New Roman" w:hAnsi="Times New Roman"/>
          <w:lang w:val="vi-VN"/>
        </w:rPr>
        <w:t>Công ty TNHH Dịch vụ môi trường Thành Long, địa chỉ: 42A/1 KP6, Nguyễn Ánh Thủ, Phường Hiệp Thành, Quận 12, TP Hồ Chí Minh.</w:t>
      </w:r>
    </w:p>
    <w:p w:rsidR="001A4FBD" w:rsidRPr="00E82D90" w:rsidRDefault="001A4FBD" w:rsidP="00114FD1">
      <w:pPr>
        <w:pStyle w:val="ListParagraph"/>
        <w:numPr>
          <w:ilvl w:val="0"/>
          <w:numId w:val="5"/>
        </w:numPr>
        <w:spacing w:line="264" w:lineRule="auto"/>
        <w:ind w:left="0" w:firstLine="567"/>
        <w:jc w:val="both"/>
        <w:rPr>
          <w:rFonts w:ascii="Times New Roman" w:hAnsi="Times New Roman"/>
          <w:lang w:val="vi-VN"/>
        </w:rPr>
      </w:pPr>
      <w:r w:rsidRPr="00E82D90">
        <w:rPr>
          <w:rFonts w:ascii="Times New Roman" w:hAnsi="Times New Roman"/>
          <w:lang w:val="vi-VN"/>
        </w:rPr>
        <w:t xml:space="preserve">Đơn vị thi công lắp đặt hệ thống quan trắc nước thải tự động, liên tục: Việt An Group, địa chỉ: </w:t>
      </w:r>
      <w:r w:rsidR="001C0668" w:rsidRPr="00E82D90">
        <w:rPr>
          <w:rFonts w:ascii="Times New Roman" w:hAnsi="Times New Roman"/>
          <w:lang w:val="vi-VN"/>
        </w:rPr>
        <w:t>4E, Đường số 6, KP4, phường An Phú, TP Thủ Đức, Hồ Chí Minh.</w:t>
      </w:r>
    </w:p>
    <w:p w:rsidR="00114FD1" w:rsidRPr="00E82D90" w:rsidRDefault="00114FD1" w:rsidP="00114FD1">
      <w:pPr>
        <w:pStyle w:val="ListParagraph"/>
        <w:spacing w:line="264" w:lineRule="auto"/>
        <w:ind w:left="0" w:firstLine="567"/>
        <w:jc w:val="both"/>
        <w:rPr>
          <w:rFonts w:ascii="Times New Roman" w:hAnsi="Times New Roman"/>
          <w:lang w:val="vi-VN"/>
        </w:rPr>
      </w:pPr>
      <w:r w:rsidRPr="00E82D90">
        <w:rPr>
          <w:rFonts w:ascii="Times New Roman" w:hAnsi="Times New Roman"/>
          <w:lang w:val="vi-VN"/>
        </w:rPr>
        <w:t>Ngoài ra, một số hạng mục khác do Công ty Cổ phần chế biến Tinh bột sắn An Thái tự thi công.</w:t>
      </w:r>
    </w:p>
    <w:p w:rsidR="0082035A" w:rsidRPr="00E82D90" w:rsidRDefault="000A2834" w:rsidP="000A2834">
      <w:pPr>
        <w:spacing w:line="264" w:lineRule="auto"/>
        <w:ind w:firstLine="720"/>
        <w:jc w:val="both"/>
        <w:rPr>
          <w:rFonts w:ascii="Times New Roman" w:hAnsi="Times New Roman" w:cs="Times New Roman"/>
          <w:sz w:val="28"/>
          <w:szCs w:val="28"/>
          <w:lang w:val="vi-VN"/>
        </w:rPr>
      </w:pPr>
      <w:r w:rsidRPr="00E82D90">
        <w:rPr>
          <w:rFonts w:ascii="Times New Roman" w:hAnsi="Times New Roman" w:cs="Times New Roman"/>
          <w:sz w:val="28"/>
          <w:szCs w:val="28"/>
          <w:lang w:val="vi-VN"/>
        </w:rPr>
        <w:t>Quy trình công nghệ như sau:</w:t>
      </w:r>
    </w:p>
    <w:p w:rsidR="00114FD1" w:rsidRPr="00E82D90" w:rsidRDefault="00114FD1" w:rsidP="000A2834">
      <w:pPr>
        <w:spacing w:line="264" w:lineRule="auto"/>
        <w:ind w:firstLine="720"/>
        <w:jc w:val="both"/>
        <w:rPr>
          <w:rFonts w:ascii="Times New Roman" w:hAnsi="Times New Roman" w:cs="Times New Roman"/>
          <w:sz w:val="28"/>
          <w:szCs w:val="28"/>
          <w:lang w:val="vi-VN"/>
        </w:rPr>
      </w:pPr>
    </w:p>
    <w:p w:rsidR="00114FD1" w:rsidRPr="00E82D90" w:rsidRDefault="00114FD1" w:rsidP="000A2834">
      <w:pPr>
        <w:spacing w:line="264" w:lineRule="auto"/>
        <w:ind w:firstLine="720"/>
        <w:jc w:val="both"/>
        <w:rPr>
          <w:rFonts w:ascii="Times New Roman" w:hAnsi="Times New Roman" w:cs="Times New Roman"/>
          <w:sz w:val="28"/>
          <w:szCs w:val="28"/>
          <w:lang w:val="vi-VN"/>
        </w:rPr>
      </w:pPr>
    </w:p>
    <w:p w:rsidR="00114FD1" w:rsidRPr="00E82D90" w:rsidRDefault="00114FD1" w:rsidP="000A2834">
      <w:pPr>
        <w:spacing w:line="264" w:lineRule="auto"/>
        <w:ind w:firstLine="720"/>
        <w:jc w:val="both"/>
        <w:rPr>
          <w:rFonts w:ascii="Times New Roman" w:hAnsi="Times New Roman" w:cs="Times New Roman"/>
          <w:sz w:val="28"/>
          <w:szCs w:val="28"/>
          <w:lang w:val="vi-VN"/>
        </w:rPr>
      </w:pPr>
    </w:p>
    <w:p w:rsidR="00114FD1" w:rsidRPr="00E82D90" w:rsidRDefault="00114FD1" w:rsidP="000A2834">
      <w:pPr>
        <w:spacing w:line="264" w:lineRule="auto"/>
        <w:ind w:firstLine="720"/>
        <w:jc w:val="both"/>
        <w:rPr>
          <w:rFonts w:ascii="Times New Roman" w:hAnsi="Times New Roman" w:cs="Times New Roman"/>
          <w:sz w:val="28"/>
          <w:szCs w:val="28"/>
          <w:lang w:val="vi-VN"/>
        </w:rPr>
      </w:pPr>
    </w:p>
    <w:p w:rsidR="00811872" w:rsidRPr="00E82D90" w:rsidRDefault="00811872" w:rsidP="000A2834">
      <w:pPr>
        <w:spacing w:line="264" w:lineRule="auto"/>
        <w:ind w:firstLine="720"/>
        <w:jc w:val="both"/>
        <w:rPr>
          <w:rFonts w:ascii="Times New Roman" w:hAnsi="Times New Roman" w:cs="Times New Roman"/>
          <w:sz w:val="28"/>
          <w:szCs w:val="28"/>
          <w:lang w:val="vi-VN"/>
        </w:rPr>
      </w:pPr>
    </w:p>
    <w:p w:rsidR="00811872" w:rsidRPr="00E82D90" w:rsidRDefault="00811872" w:rsidP="000A2834">
      <w:pPr>
        <w:spacing w:line="264" w:lineRule="auto"/>
        <w:ind w:firstLine="720"/>
        <w:jc w:val="both"/>
        <w:rPr>
          <w:rFonts w:ascii="Times New Roman" w:hAnsi="Times New Roman" w:cs="Times New Roman"/>
          <w:sz w:val="28"/>
          <w:szCs w:val="28"/>
          <w:lang w:val="vi-VN"/>
        </w:rPr>
      </w:pPr>
    </w:p>
    <w:p w:rsidR="00811872" w:rsidRPr="00E82D90" w:rsidRDefault="00811872" w:rsidP="000A2834">
      <w:pPr>
        <w:spacing w:line="264" w:lineRule="auto"/>
        <w:ind w:firstLine="720"/>
        <w:jc w:val="both"/>
        <w:rPr>
          <w:rFonts w:ascii="Times New Roman" w:hAnsi="Times New Roman" w:cs="Times New Roman"/>
          <w:sz w:val="28"/>
          <w:szCs w:val="28"/>
          <w:lang w:val="vi-VN"/>
        </w:rPr>
      </w:pPr>
    </w:p>
    <w:p w:rsidR="00114FD1" w:rsidRPr="00E82D90" w:rsidRDefault="00114FD1" w:rsidP="000A2834">
      <w:pPr>
        <w:spacing w:line="264" w:lineRule="auto"/>
        <w:ind w:firstLine="720"/>
        <w:jc w:val="both"/>
        <w:rPr>
          <w:rFonts w:ascii="Times New Roman" w:hAnsi="Times New Roman" w:cs="Times New Roman"/>
          <w:sz w:val="28"/>
          <w:szCs w:val="28"/>
          <w:lang w:val="vi-VN"/>
        </w:rPr>
      </w:pPr>
    </w:p>
    <w:p w:rsidR="00114FD1" w:rsidRPr="00E82D90" w:rsidRDefault="00114FD1" w:rsidP="000A2834">
      <w:pPr>
        <w:spacing w:line="264" w:lineRule="auto"/>
        <w:ind w:firstLine="720"/>
        <w:jc w:val="both"/>
        <w:rPr>
          <w:rFonts w:ascii="Times New Roman" w:hAnsi="Times New Roman" w:cs="Times New Roman"/>
          <w:sz w:val="28"/>
          <w:szCs w:val="28"/>
          <w:lang w:val="vi-VN"/>
        </w:rPr>
      </w:pPr>
    </w:p>
    <w:p w:rsidR="00114FD1" w:rsidRPr="00E82D90" w:rsidRDefault="00114FD1" w:rsidP="000A2834">
      <w:pPr>
        <w:spacing w:line="264" w:lineRule="auto"/>
        <w:ind w:firstLine="720"/>
        <w:jc w:val="both"/>
        <w:rPr>
          <w:rFonts w:ascii="Times New Roman" w:hAnsi="Times New Roman" w:cs="Times New Roman"/>
          <w:sz w:val="28"/>
          <w:szCs w:val="28"/>
          <w:lang w:val="vi-VN"/>
        </w:rPr>
      </w:pPr>
    </w:p>
    <w:p w:rsidR="00114FD1" w:rsidRPr="00E82D90" w:rsidRDefault="00114FD1" w:rsidP="000A2834">
      <w:pPr>
        <w:spacing w:line="264" w:lineRule="auto"/>
        <w:ind w:firstLine="720"/>
        <w:jc w:val="both"/>
        <w:rPr>
          <w:rFonts w:ascii="Times New Roman" w:hAnsi="Times New Roman" w:cs="Times New Roman"/>
          <w:sz w:val="28"/>
          <w:szCs w:val="28"/>
          <w:lang w:val="vi-VN"/>
        </w:rPr>
      </w:pPr>
    </w:p>
    <w:p w:rsidR="00733939" w:rsidRPr="00E82D90" w:rsidRDefault="00733939" w:rsidP="000A2834">
      <w:pPr>
        <w:spacing w:line="264" w:lineRule="auto"/>
        <w:ind w:firstLine="720"/>
        <w:jc w:val="both"/>
        <w:rPr>
          <w:rFonts w:ascii="Times New Roman" w:hAnsi="Times New Roman" w:cs="Times New Roman"/>
          <w:sz w:val="28"/>
          <w:szCs w:val="28"/>
          <w:lang w:val="vi-VN"/>
        </w:rPr>
      </w:pPr>
    </w:p>
    <w:p w:rsidR="00733939" w:rsidRPr="00E82D90" w:rsidRDefault="00733939" w:rsidP="000A2834">
      <w:pPr>
        <w:spacing w:line="264" w:lineRule="auto"/>
        <w:ind w:firstLine="720"/>
        <w:jc w:val="both"/>
        <w:rPr>
          <w:rFonts w:ascii="Times New Roman" w:hAnsi="Times New Roman" w:cs="Times New Roman"/>
          <w:sz w:val="28"/>
          <w:szCs w:val="28"/>
          <w:lang w:val="vi-VN"/>
        </w:rPr>
      </w:pPr>
    </w:p>
    <w:p w:rsidR="0082035A" w:rsidRPr="00E82D90" w:rsidRDefault="0082035A" w:rsidP="0082035A">
      <w:pPr>
        <w:ind w:firstLine="720"/>
        <w:jc w:val="both"/>
        <w:rPr>
          <w:rFonts w:ascii="Times New Roman" w:hAnsi="Times New Roman" w:cs="Times New Roman"/>
          <w:sz w:val="28"/>
          <w:szCs w:val="28"/>
        </w:rPr>
      </w:pPr>
      <w:r w:rsidRPr="00E82D90">
        <w:rPr>
          <w:rFonts w:ascii="Times New Roman" w:hAnsi="Times New Roman" w:cs="Times New Roman"/>
          <w:b/>
          <w:noProof/>
          <w:sz w:val="28"/>
          <w:szCs w:val="28"/>
          <w:lang w:val="en-US"/>
        </w:rPr>
        <w:lastRenderedPageBreak/>
        <mc:AlternateContent>
          <mc:Choice Requires="wpg">
            <w:drawing>
              <wp:anchor distT="0" distB="0" distL="114300" distR="114300" simplePos="0" relativeHeight="251679744" behindDoc="0" locked="0" layoutInCell="1" allowOverlap="1" wp14:anchorId="4F0F7E92" wp14:editId="2077774A">
                <wp:simplePos x="0" y="0"/>
                <wp:positionH relativeFrom="margin">
                  <wp:posOffset>-121202</wp:posOffset>
                </wp:positionH>
                <wp:positionV relativeFrom="paragraph">
                  <wp:posOffset>98729</wp:posOffset>
                </wp:positionV>
                <wp:extent cx="5734050" cy="7649544"/>
                <wp:effectExtent l="0" t="0" r="19050" b="8890"/>
                <wp:wrapNone/>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050" cy="7649544"/>
                          <a:chOff x="2448" y="108"/>
                          <a:chExt cx="9030" cy="8952"/>
                        </a:xfrm>
                      </wpg:grpSpPr>
                      <wps:wsp>
                        <wps:cNvPr id="127" name="Straight Arrow Connector 101"/>
                        <wps:cNvCnPr>
                          <a:cxnSpLocks noChangeShapeType="1"/>
                        </wps:cNvCnPr>
                        <wps:spPr bwMode="auto">
                          <a:xfrm>
                            <a:off x="7673" y="6289"/>
                            <a:ext cx="0" cy="523"/>
                          </a:xfrm>
                          <a:prstGeom prst="straightConnector1">
                            <a:avLst/>
                          </a:prstGeom>
                          <a:noFill/>
                          <a:ln w="9525">
                            <a:solidFill>
                              <a:schemeClr val="tx1"/>
                            </a:solidFill>
                            <a:round/>
                            <a:headEnd/>
                            <a:tailEnd type="arrow" w="med" len="med"/>
                          </a:ln>
                          <a:extLst>
                            <a:ext uri="{909E8E84-426E-40DD-AFC4-6F175D3DCCD1}">
                              <a14:hiddenFill xmlns:a14="http://schemas.microsoft.com/office/drawing/2010/main">
                                <a:noFill/>
                              </a14:hiddenFill>
                            </a:ext>
                          </a:extLst>
                        </wps:spPr>
                        <wps:bodyPr/>
                      </wps:wsp>
                      <wps:wsp>
                        <wps:cNvPr id="128" name="Text Box 4"/>
                        <wps:cNvSpPr txBox="1">
                          <a:spLocks noChangeArrowheads="1"/>
                        </wps:cNvSpPr>
                        <wps:spPr bwMode="auto">
                          <a:xfrm>
                            <a:off x="2690" y="5558"/>
                            <a:ext cx="2638" cy="509"/>
                          </a:xfrm>
                          <a:prstGeom prst="rect">
                            <a:avLst/>
                          </a:prstGeom>
                          <a:solidFill>
                            <a:srgbClr val="FFFFFF"/>
                          </a:solidFill>
                          <a:ln w="9525">
                            <a:solidFill>
                              <a:srgbClr val="000000"/>
                            </a:solidFill>
                            <a:miter lim="800000"/>
                            <a:headEnd/>
                            <a:tailEnd/>
                          </a:ln>
                        </wps:spPr>
                        <wps:txbx>
                          <w:txbxContent>
                            <w:p w:rsidR="00942FAD" w:rsidRPr="00301565" w:rsidRDefault="00942FAD" w:rsidP="0082035A">
                              <w:pPr>
                                <w:rPr>
                                  <w:rFonts w:ascii="Times New Roman" w:hAnsi="Times New Roman" w:cs="Times New Roman"/>
                                  <w:vertAlign w:val="subscript"/>
                                </w:rPr>
                              </w:pPr>
                              <w:r w:rsidRPr="00301565">
                                <w:rPr>
                                  <w:rFonts w:ascii="Times New Roman" w:hAnsi="Times New Roman" w:cs="Times New Roman"/>
                                </w:rPr>
                                <w:t>Tuần hoàn bùn</w:t>
                              </w:r>
                            </w:p>
                          </w:txbxContent>
                        </wps:txbx>
                        <wps:bodyPr rot="0" vert="horz" wrap="square" lIns="91440" tIns="45720" rIns="91440" bIns="45720" anchor="t" anchorCtr="0" upright="1">
                          <a:noAutofit/>
                        </wps:bodyPr>
                      </wps:wsp>
                      <wps:wsp>
                        <wps:cNvPr id="129" name="Text Box 6"/>
                        <wps:cNvSpPr txBox="1">
                          <a:spLocks noChangeArrowheads="1"/>
                        </wps:cNvSpPr>
                        <wps:spPr bwMode="auto">
                          <a:xfrm>
                            <a:off x="9484" y="6067"/>
                            <a:ext cx="1841" cy="430"/>
                          </a:xfrm>
                          <a:prstGeom prst="rect">
                            <a:avLst/>
                          </a:prstGeom>
                          <a:solidFill>
                            <a:srgbClr val="FFFFFF"/>
                          </a:solidFill>
                          <a:ln w="9525">
                            <a:solidFill>
                              <a:srgbClr val="000000"/>
                            </a:solidFill>
                            <a:miter lim="800000"/>
                            <a:headEnd/>
                            <a:tailEnd/>
                          </a:ln>
                        </wps:spPr>
                        <wps:txbx>
                          <w:txbxContent>
                            <w:p w:rsidR="00942FAD" w:rsidRPr="00301565" w:rsidRDefault="00942FAD" w:rsidP="0082035A">
                              <w:pPr>
                                <w:rPr>
                                  <w:rFonts w:ascii="Times New Roman" w:hAnsi="Times New Roman" w:cs="Times New Roman"/>
                                </w:rPr>
                              </w:pPr>
                              <w:r w:rsidRPr="00301565">
                                <w:rPr>
                                  <w:rFonts w:ascii="Times New Roman" w:hAnsi="Times New Roman" w:cs="Times New Roman"/>
                                </w:rPr>
                                <w:t>Sân phơi bùn</w:t>
                              </w:r>
                            </w:p>
                          </w:txbxContent>
                        </wps:txbx>
                        <wps:bodyPr rot="0" vert="horz" wrap="square" lIns="91440" tIns="45720" rIns="91440" bIns="45720" anchor="t" anchorCtr="0" upright="1">
                          <a:noAutofit/>
                        </wps:bodyPr>
                      </wps:wsp>
                      <wps:wsp>
                        <wps:cNvPr id="130" name="Text Box 8"/>
                        <wps:cNvSpPr txBox="1">
                          <a:spLocks noChangeArrowheads="1"/>
                        </wps:cNvSpPr>
                        <wps:spPr bwMode="auto">
                          <a:xfrm>
                            <a:off x="9636" y="2432"/>
                            <a:ext cx="1842" cy="481"/>
                          </a:xfrm>
                          <a:prstGeom prst="rect">
                            <a:avLst/>
                          </a:prstGeom>
                          <a:solidFill>
                            <a:srgbClr val="FFFFFF"/>
                          </a:solidFill>
                          <a:ln w="9525">
                            <a:solidFill>
                              <a:srgbClr val="000000"/>
                            </a:solidFill>
                            <a:miter lim="800000"/>
                            <a:headEnd/>
                            <a:tailEnd/>
                          </a:ln>
                        </wps:spPr>
                        <wps:txbx>
                          <w:txbxContent>
                            <w:p w:rsidR="00942FAD" w:rsidRPr="00301565" w:rsidRDefault="00942FAD" w:rsidP="0082035A">
                              <w:pPr>
                                <w:jc w:val="center"/>
                                <w:rPr>
                                  <w:rFonts w:ascii="Times New Roman" w:hAnsi="Times New Roman" w:cs="Times New Roman"/>
                                </w:rPr>
                              </w:pPr>
                              <w:r w:rsidRPr="00301565">
                                <w:rPr>
                                  <w:rFonts w:ascii="Times New Roman" w:hAnsi="Times New Roman" w:cs="Times New Roman"/>
                                </w:rPr>
                                <w:t>Sân phơi</w:t>
                              </w:r>
                            </w:p>
                          </w:txbxContent>
                        </wps:txbx>
                        <wps:bodyPr rot="0" vert="horz" wrap="square" lIns="91440" tIns="45720" rIns="91440" bIns="45720" anchor="t" anchorCtr="0" upright="1">
                          <a:noAutofit/>
                        </wps:bodyPr>
                      </wps:wsp>
                      <wps:wsp>
                        <wps:cNvPr id="131" name="Straight Arrow Connector 102"/>
                        <wps:cNvCnPr>
                          <a:cxnSpLocks noChangeShapeType="1"/>
                        </wps:cNvCnPr>
                        <wps:spPr bwMode="auto">
                          <a:xfrm flipH="1">
                            <a:off x="8941" y="2770"/>
                            <a:ext cx="656" cy="0"/>
                          </a:xfrm>
                          <a:prstGeom prst="straightConnector1">
                            <a:avLst/>
                          </a:prstGeom>
                          <a:noFill/>
                          <a:ln w="9525">
                            <a:solidFill>
                              <a:schemeClr val="tx1"/>
                            </a:solidFill>
                            <a:round/>
                            <a:headEnd type="arrow" w="med" len="med"/>
                            <a:tailEnd/>
                          </a:ln>
                          <a:extLst>
                            <a:ext uri="{909E8E84-426E-40DD-AFC4-6F175D3DCCD1}">
                              <a14:hiddenFill xmlns:a14="http://schemas.microsoft.com/office/drawing/2010/main">
                                <a:noFill/>
                              </a14:hiddenFill>
                            </a:ext>
                          </a:extLst>
                        </wps:spPr>
                        <wps:bodyPr/>
                      </wps:wsp>
                      <wps:wsp>
                        <wps:cNvPr id="132" name="Text Box 15"/>
                        <wps:cNvSpPr txBox="1">
                          <a:spLocks noChangeArrowheads="1"/>
                        </wps:cNvSpPr>
                        <wps:spPr bwMode="auto">
                          <a:xfrm>
                            <a:off x="6366" y="4228"/>
                            <a:ext cx="2646" cy="501"/>
                          </a:xfrm>
                          <a:prstGeom prst="rect">
                            <a:avLst/>
                          </a:prstGeom>
                          <a:solidFill>
                            <a:srgbClr val="FFFFFF"/>
                          </a:solidFill>
                          <a:ln w="6350">
                            <a:solidFill>
                              <a:srgbClr val="000000"/>
                            </a:solidFill>
                            <a:miter lim="800000"/>
                            <a:headEnd/>
                            <a:tailEnd/>
                          </a:ln>
                        </wps:spPr>
                        <wps:txbx>
                          <w:txbxContent>
                            <w:p w:rsidR="00942FAD" w:rsidRPr="00301565" w:rsidRDefault="00942FAD" w:rsidP="0082035A">
                              <w:pPr>
                                <w:jc w:val="center"/>
                                <w:rPr>
                                  <w:rFonts w:ascii="Times New Roman" w:hAnsi="Times New Roman" w:cs="Times New Roman"/>
                                </w:rPr>
                              </w:pPr>
                              <w:r w:rsidRPr="00301565">
                                <w:rPr>
                                  <w:rFonts w:ascii="Times New Roman" w:hAnsi="Times New Roman" w:cs="Times New Roman"/>
                                </w:rPr>
                                <w:t>Hồ sinh học 5,6,7,8</w:t>
                              </w:r>
                            </w:p>
                            <w:p w:rsidR="00942FAD" w:rsidRPr="00301565" w:rsidRDefault="00942FAD" w:rsidP="0082035A">
                              <w:pPr>
                                <w:rPr>
                                  <w:rFonts w:ascii="Times New Roman" w:hAnsi="Times New Roman" w:cs="Times New Roman"/>
                                </w:rPr>
                              </w:pPr>
                            </w:p>
                          </w:txbxContent>
                        </wps:txbx>
                        <wps:bodyPr rot="0" vert="horz" wrap="square" lIns="91440" tIns="45720" rIns="91440" bIns="45720" anchor="t" anchorCtr="0" upright="1">
                          <a:noAutofit/>
                        </wps:bodyPr>
                      </wps:wsp>
                      <wps:wsp>
                        <wps:cNvPr id="133" name="Text Box 15"/>
                        <wps:cNvSpPr txBox="1">
                          <a:spLocks noChangeArrowheads="1"/>
                        </wps:cNvSpPr>
                        <wps:spPr bwMode="auto">
                          <a:xfrm>
                            <a:off x="6366" y="5190"/>
                            <a:ext cx="2646" cy="501"/>
                          </a:xfrm>
                          <a:prstGeom prst="rect">
                            <a:avLst/>
                          </a:prstGeom>
                          <a:solidFill>
                            <a:srgbClr val="FFFFFF"/>
                          </a:solidFill>
                          <a:ln w="6350">
                            <a:solidFill>
                              <a:srgbClr val="000000"/>
                            </a:solidFill>
                            <a:miter lim="800000"/>
                            <a:headEnd/>
                            <a:tailEnd/>
                          </a:ln>
                        </wps:spPr>
                        <wps:txbx>
                          <w:txbxContent>
                            <w:p w:rsidR="00942FAD" w:rsidRPr="00301565" w:rsidRDefault="00942FAD" w:rsidP="0082035A">
                              <w:pPr>
                                <w:jc w:val="center"/>
                                <w:rPr>
                                  <w:rFonts w:ascii="Times New Roman" w:hAnsi="Times New Roman" w:cs="Times New Roman"/>
                                </w:rPr>
                              </w:pPr>
                              <w:r w:rsidRPr="00301565">
                                <w:rPr>
                                  <w:rFonts w:ascii="Times New Roman" w:hAnsi="Times New Roman" w:cs="Times New Roman"/>
                                </w:rPr>
                                <w:t>Hồ hiếu khí 9,10</w:t>
                              </w:r>
                            </w:p>
                          </w:txbxContent>
                        </wps:txbx>
                        <wps:bodyPr rot="0" vert="horz" wrap="square" lIns="91440" tIns="45720" rIns="91440" bIns="45720" anchor="t" anchorCtr="0" upright="1">
                          <a:noAutofit/>
                        </wps:bodyPr>
                      </wps:wsp>
                      <wps:wsp>
                        <wps:cNvPr id="134" name="Text Box 12"/>
                        <wps:cNvSpPr txBox="1">
                          <a:spLocks noChangeArrowheads="1"/>
                        </wps:cNvSpPr>
                        <wps:spPr bwMode="auto">
                          <a:xfrm>
                            <a:off x="9560" y="7051"/>
                            <a:ext cx="1918" cy="822"/>
                          </a:xfrm>
                          <a:prstGeom prst="rect">
                            <a:avLst/>
                          </a:prstGeom>
                          <a:solidFill>
                            <a:srgbClr val="FFFFFF"/>
                          </a:solidFill>
                          <a:ln w="9525">
                            <a:solidFill>
                              <a:srgbClr val="000000"/>
                            </a:solidFill>
                            <a:miter lim="800000"/>
                            <a:headEnd/>
                            <a:tailEnd/>
                          </a:ln>
                        </wps:spPr>
                        <wps:txbx>
                          <w:txbxContent>
                            <w:p w:rsidR="00942FAD" w:rsidRPr="00301565" w:rsidRDefault="00942FAD" w:rsidP="0082035A">
                              <w:pPr>
                                <w:rPr>
                                  <w:rFonts w:ascii="Times New Roman" w:hAnsi="Times New Roman" w:cs="Times New Roman"/>
                                </w:rPr>
                              </w:pPr>
                              <w:r w:rsidRPr="00301565">
                                <w:rPr>
                                  <w:rFonts w:ascii="Times New Roman" w:hAnsi="Times New Roman" w:cs="Times New Roman"/>
                                </w:rPr>
                                <w:t>Thiết bị quan trắc tự động</w:t>
                              </w:r>
                            </w:p>
                          </w:txbxContent>
                        </wps:txbx>
                        <wps:bodyPr rot="0" vert="horz" wrap="square" lIns="91440" tIns="45720" rIns="91440" bIns="45720" anchor="t" anchorCtr="0" upright="1">
                          <a:noAutofit/>
                        </wps:bodyPr>
                      </wps:wsp>
                      <wps:wsp>
                        <wps:cNvPr id="135" name="Text Box 15"/>
                        <wps:cNvSpPr txBox="1">
                          <a:spLocks noChangeArrowheads="1"/>
                        </wps:cNvSpPr>
                        <wps:spPr bwMode="auto">
                          <a:xfrm>
                            <a:off x="6366" y="5984"/>
                            <a:ext cx="2646" cy="501"/>
                          </a:xfrm>
                          <a:prstGeom prst="rect">
                            <a:avLst/>
                          </a:prstGeom>
                          <a:solidFill>
                            <a:srgbClr val="FFFFFF"/>
                          </a:solidFill>
                          <a:ln w="6350">
                            <a:solidFill>
                              <a:srgbClr val="000000"/>
                            </a:solidFill>
                            <a:miter lim="800000"/>
                            <a:headEnd/>
                            <a:tailEnd/>
                          </a:ln>
                        </wps:spPr>
                        <wps:txbx>
                          <w:txbxContent>
                            <w:p w:rsidR="00942FAD" w:rsidRPr="00301565" w:rsidRDefault="00942FAD" w:rsidP="0082035A">
                              <w:pPr>
                                <w:jc w:val="center"/>
                                <w:rPr>
                                  <w:rFonts w:ascii="Times New Roman" w:hAnsi="Times New Roman" w:cs="Times New Roman"/>
                                </w:rPr>
                              </w:pPr>
                              <w:r w:rsidRPr="00301565">
                                <w:rPr>
                                  <w:rFonts w:ascii="Times New Roman" w:hAnsi="Times New Roman" w:cs="Times New Roman"/>
                                </w:rPr>
                                <w:t>Hệ thống bể hóa lý</w:t>
                              </w:r>
                            </w:p>
                          </w:txbxContent>
                        </wps:txbx>
                        <wps:bodyPr rot="0" vert="horz" wrap="square" lIns="91440" tIns="45720" rIns="91440" bIns="45720" anchor="t" anchorCtr="0" upright="1">
                          <a:noAutofit/>
                        </wps:bodyPr>
                      </wps:wsp>
                      <wpg:grpSp>
                        <wpg:cNvPr id="136" name="Group 99"/>
                        <wpg:cNvGrpSpPr>
                          <a:grpSpLocks/>
                        </wpg:cNvGrpSpPr>
                        <wpg:grpSpPr bwMode="auto">
                          <a:xfrm>
                            <a:off x="2511" y="1545"/>
                            <a:ext cx="2309" cy="2198"/>
                            <a:chOff x="0" y="0"/>
                            <a:chExt cx="14667" cy="13958"/>
                          </a:xfrm>
                        </wpg:grpSpPr>
                        <wps:wsp>
                          <wps:cNvPr id="137" name="Text Box 46"/>
                          <wps:cNvSpPr txBox="1">
                            <a:spLocks noChangeArrowheads="1"/>
                          </wps:cNvSpPr>
                          <wps:spPr bwMode="auto">
                            <a:xfrm>
                              <a:off x="0" y="10773"/>
                              <a:ext cx="14667" cy="3185"/>
                            </a:xfrm>
                            <a:prstGeom prst="rect">
                              <a:avLst/>
                            </a:prstGeom>
                            <a:solidFill>
                              <a:srgbClr val="FFFFFF"/>
                            </a:solidFill>
                            <a:ln w="6350">
                              <a:solidFill>
                                <a:srgbClr val="000000"/>
                              </a:solidFill>
                              <a:miter lim="800000"/>
                              <a:headEnd/>
                              <a:tailEnd/>
                            </a:ln>
                          </wps:spPr>
                          <wps:txbx>
                            <w:txbxContent>
                              <w:p w:rsidR="00942FAD" w:rsidRPr="00301565" w:rsidRDefault="00942FAD" w:rsidP="0082035A">
                                <w:pPr>
                                  <w:rPr>
                                    <w:rFonts w:ascii="Times New Roman" w:hAnsi="Times New Roman" w:cs="Times New Roman"/>
                                  </w:rPr>
                                </w:pPr>
                                <w:r w:rsidRPr="00301565">
                                  <w:rPr>
                                    <w:rFonts w:ascii="Times New Roman" w:hAnsi="Times New Roman" w:cs="Times New Roman"/>
                                  </w:rPr>
                                  <w:t xml:space="preserve">Thu khí mê tan </w:t>
                                </w:r>
                              </w:p>
                            </w:txbxContent>
                          </wps:txbx>
                          <wps:bodyPr rot="0" vert="horz" wrap="square" lIns="91440" tIns="45720" rIns="91440" bIns="45720" anchor="t" anchorCtr="0" upright="1">
                            <a:noAutofit/>
                          </wps:bodyPr>
                        </wps:wsp>
                        <wps:wsp>
                          <wps:cNvPr id="138" name="Text Box 48"/>
                          <wps:cNvSpPr txBox="1">
                            <a:spLocks noChangeArrowheads="1"/>
                          </wps:cNvSpPr>
                          <wps:spPr bwMode="auto">
                            <a:xfrm>
                              <a:off x="1358" y="5341"/>
                              <a:ext cx="12096" cy="3185"/>
                            </a:xfrm>
                            <a:prstGeom prst="rect">
                              <a:avLst/>
                            </a:prstGeom>
                            <a:solidFill>
                              <a:srgbClr val="FFFFFF"/>
                            </a:solidFill>
                            <a:ln w="6350">
                              <a:solidFill>
                                <a:srgbClr val="000000"/>
                              </a:solidFill>
                              <a:miter lim="800000"/>
                              <a:headEnd/>
                              <a:tailEnd/>
                            </a:ln>
                          </wps:spPr>
                          <wps:txbx>
                            <w:txbxContent>
                              <w:p w:rsidR="00942FAD" w:rsidRPr="00301565" w:rsidRDefault="00942FAD" w:rsidP="0082035A">
                                <w:pPr>
                                  <w:jc w:val="center"/>
                                  <w:rPr>
                                    <w:rFonts w:ascii="Times New Roman" w:hAnsi="Times New Roman" w:cs="Times New Roman"/>
                                  </w:rPr>
                                </w:pPr>
                                <w:r w:rsidRPr="00301565">
                                  <w:rPr>
                                    <w:rFonts w:ascii="Times New Roman" w:hAnsi="Times New Roman" w:cs="Times New Roman"/>
                                  </w:rPr>
                                  <w:t>Lọc khí</w:t>
                                </w:r>
                              </w:p>
                            </w:txbxContent>
                          </wps:txbx>
                          <wps:bodyPr rot="0" vert="horz" wrap="square" lIns="91440" tIns="45720" rIns="91440" bIns="45720" anchor="t" anchorCtr="0" upright="1">
                            <a:noAutofit/>
                          </wps:bodyPr>
                        </wps:wsp>
                        <wps:wsp>
                          <wps:cNvPr id="139" name="Text Box 49"/>
                          <wps:cNvSpPr txBox="1">
                            <a:spLocks noChangeArrowheads="1"/>
                          </wps:cNvSpPr>
                          <wps:spPr bwMode="auto">
                            <a:xfrm>
                              <a:off x="1539" y="0"/>
                              <a:ext cx="12096" cy="3184"/>
                            </a:xfrm>
                            <a:prstGeom prst="rect">
                              <a:avLst/>
                            </a:prstGeom>
                            <a:solidFill>
                              <a:srgbClr val="FFFFFF"/>
                            </a:solidFill>
                            <a:ln w="6350">
                              <a:solidFill>
                                <a:srgbClr val="000000"/>
                              </a:solidFill>
                              <a:miter lim="800000"/>
                              <a:headEnd/>
                              <a:tailEnd/>
                            </a:ln>
                          </wps:spPr>
                          <wps:txbx>
                            <w:txbxContent>
                              <w:p w:rsidR="00942FAD" w:rsidRPr="00301565" w:rsidRDefault="00942FAD" w:rsidP="0082035A">
                                <w:pPr>
                                  <w:jc w:val="center"/>
                                  <w:rPr>
                                    <w:rFonts w:ascii="Times New Roman" w:hAnsi="Times New Roman" w:cs="Times New Roman"/>
                                  </w:rPr>
                                </w:pPr>
                                <w:r w:rsidRPr="00301565">
                                  <w:rPr>
                                    <w:rFonts w:ascii="Times New Roman" w:hAnsi="Times New Roman" w:cs="Times New Roman"/>
                                  </w:rPr>
                                  <w:t>Lò đốt</w:t>
                                </w:r>
                              </w:p>
                            </w:txbxContent>
                          </wps:txbx>
                          <wps:bodyPr rot="0" vert="horz" wrap="square" lIns="91440" tIns="45720" rIns="91440" bIns="45720" anchor="t" anchorCtr="0" upright="1">
                            <a:noAutofit/>
                          </wps:bodyPr>
                        </wps:wsp>
                        <wps:wsp>
                          <wps:cNvPr id="140" name="Straight Arrow Connector 59"/>
                          <wps:cNvCnPr>
                            <a:cxnSpLocks noChangeShapeType="1"/>
                          </wps:cNvCnPr>
                          <wps:spPr bwMode="auto">
                            <a:xfrm>
                              <a:off x="7423" y="3168"/>
                              <a:ext cx="0" cy="2179"/>
                            </a:xfrm>
                            <a:prstGeom prst="straightConnector1">
                              <a:avLst/>
                            </a:prstGeom>
                            <a:noFill/>
                            <a:ln w="9525">
                              <a:solidFill>
                                <a:schemeClr val="tx1"/>
                              </a:solidFill>
                              <a:round/>
                              <a:headEnd type="arrow" w="med" len="med"/>
                              <a:tailEnd/>
                            </a:ln>
                            <a:extLst>
                              <a:ext uri="{909E8E84-426E-40DD-AFC4-6F175D3DCCD1}">
                                <a14:hiddenFill xmlns:a14="http://schemas.microsoft.com/office/drawing/2010/main">
                                  <a:noFill/>
                                </a14:hiddenFill>
                              </a:ext>
                            </a:extLst>
                          </wps:spPr>
                          <wps:bodyPr/>
                        </wps:wsp>
                        <wps:wsp>
                          <wps:cNvPr id="141" name="Straight Arrow Connector 60"/>
                          <wps:cNvCnPr>
                            <a:cxnSpLocks noChangeShapeType="1"/>
                          </wps:cNvCnPr>
                          <wps:spPr bwMode="auto">
                            <a:xfrm>
                              <a:off x="7333" y="8510"/>
                              <a:ext cx="0" cy="2179"/>
                            </a:xfrm>
                            <a:prstGeom prst="straightConnector1">
                              <a:avLst/>
                            </a:prstGeom>
                            <a:noFill/>
                            <a:ln w="9525">
                              <a:solidFill>
                                <a:schemeClr val="tx1"/>
                              </a:solidFill>
                              <a:round/>
                              <a:headEnd type="arrow" w="med" len="med"/>
                              <a:tailEnd/>
                            </a:ln>
                            <a:extLst>
                              <a:ext uri="{909E8E84-426E-40DD-AFC4-6F175D3DCCD1}">
                                <a14:hiddenFill xmlns:a14="http://schemas.microsoft.com/office/drawing/2010/main">
                                  <a:noFill/>
                                </a14:hiddenFill>
                              </a:ext>
                            </a:extLst>
                          </wps:spPr>
                          <wps:bodyPr/>
                        </wps:wsp>
                      </wpg:grpSp>
                      <wps:wsp>
                        <wps:cNvPr id="142" name="Straight Arrow Connector 101"/>
                        <wps:cNvCnPr>
                          <a:cxnSpLocks noChangeShapeType="1"/>
                        </wps:cNvCnPr>
                        <wps:spPr bwMode="auto">
                          <a:xfrm>
                            <a:off x="7666" y="5732"/>
                            <a:ext cx="0" cy="251"/>
                          </a:xfrm>
                          <a:prstGeom prst="straightConnector1">
                            <a:avLst/>
                          </a:prstGeom>
                          <a:noFill/>
                          <a:ln w="9525">
                            <a:solidFill>
                              <a:schemeClr val="tx1"/>
                            </a:solidFill>
                            <a:round/>
                            <a:headEnd/>
                            <a:tailEnd type="arrow" w="med" len="med"/>
                          </a:ln>
                          <a:extLst>
                            <a:ext uri="{909E8E84-426E-40DD-AFC4-6F175D3DCCD1}">
                              <a14:hiddenFill xmlns:a14="http://schemas.microsoft.com/office/drawing/2010/main">
                                <a:noFill/>
                              </a14:hiddenFill>
                            </a:ext>
                          </a:extLst>
                        </wps:spPr>
                        <wps:bodyPr/>
                      </wps:wsp>
                      <wps:wsp>
                        <wps:cNvPr id="143" name="Text Box 42"/>
                        <wps:cNvSpPr txBox="1">
                          <a:spLocks noChangeArrowheads="1"/>
                        </wps:cNvSpPr>
                        <wps:spPr bwMode="auto">
                          <a:xfrm>
                            <a:off x="2725" y="6654"/>
                            <a:ext cx="2733" cy="1229"/>
                          </a:xfrm>
                          <a:prstGeom prst="rect">
                            <a:avLst/>
                          </a:prstGeom>
                          <a:solidFill>
                            <a:srgbClr val="FFFFFF"/>
                          </a:solidFill>
                          <a:ln w="6350">
                            <a:solidFill>
                              <a:srgbClr val="000000"/>
                            </a:solidFill>
                            <a:miter lim="800000"/>
                            <a:headEnd/>
                            <a:tailEnd/>
                          </a:ln>
                        </wps:spPr>
                        <wps:txbx>
                          <w:txbxContent>
                            <w:p w:rsidR="00942FAD" w:rsidRPr="00301565" w:rsidRDefault="00942FAD" w:rsidP="0082035A">
                              <w:pPr>
                                <w:jc w:val="center"/>
                                <w:rPr>
                                  <w:rFonts w:ascii="Times New Roman" w:hAnsi="Times New Roman" w:cs="Times New Roman"/>
                                </w:rPr>
                              </w:pPr>
                              <w:r w:rsidRPr="00301565">
                                <w:rPr>
                                  <w:rFonts w:ascii="Times New Roman" w:hAnsi="Times New Roman" w:cs="Times New Roman"/>
                                </w:rPr>
                                <w:t>Hồ phòng ngừa sự cố:</w:t>
                              </w:r>
                            </w:p>
                            <w:p w:rsidR="00942FAD" w:rsidRPr="00301565" w:rsidRDefault="00942FAD" w:rsidP="0082035A">
                              <w:pPr>
                                <w:jc w:val="center"/>
                                <w:rPr>
                                  <w:rFonts w:ascii="Times New Roman" w:hAnsi="Times New Roman" w:cs="Times New Roman"/>
                                </w:rPr>
                              </w:pPr>
                              <w:r w:rsidRPr="00301565">
                                <w:rPr>
                                  <w:rFonts w:ascii="Times New Roman" w:hAnsi="Times New Roman" w:cs="Times New Roman"/>
                                </w:rPr>
                                <w:t xml:space="preserve">11,12,13,14,15,16 </w:t>
                              </w:r>
                            </w:p>
                            <w:p w:rsidR="00942FAD" w:rsidRPr="00301565" w:rsidRDefault="00942FAD" w:rsidP="0082035A">
                              <w:pPr>
                                <w:jc w:val="center"/>
                                <w:rPr>
                                  <w:rFonts w:ascii="Times New Roman" w:hAnsi="Times New Roman" w:cs="Times New Roman"/>
                                </w:rPr>
                              </w:pPr>
                              <w:r w:rsidRPr="00301565">
                                <w:rPr>
                                  <w:rFonts w:ascii="Times New Roman" w:hAnsi="Times New Roman" w:cs="Times New Roman"/>
                                </w:rPr>
                                <w:t>(thả bèo, cá)</w:t>
                              </w:r>
                            </w:p>
                          </w:txbxContent>
                        </wps:txbx>
                        <wps:bodyPr rot="0" vert="horz" wrap="square" lIns="91440" tIns="45720" rIns="91440" bIns="45720" anchor="t" anchorCtr="0" upright="1">
                          <a:noAutofit/>
                        </wps:bodyPr>
                      </wps:wsp>
                      <wps:wsp>
                        <wps:cNvPr id="144" name="Text Box 15"/>
                        <wps:cNvSpPr txBox="1">
                          <a:spLocks noChangeArrowheads="1"/>
                        </wps:cNvSpPr>
                        <wps:spPr bwMode="auto">
                          <a:xfrm>
                            <a:off x="6267" y="3352"/>
                            <a:ext cx="2646" cy="501"/>
                          </a:xfrm>
                          <a:prstGeom prst="rect">
                            <a:avLst/>
                          </a:prstGeom>
                          <a:solidFill>
                            <a:srgbClr val="FFFFFF"/>
                          </a:solidFill>
                          <a:ln w="6350">
                            <a:solidFill>
                              <a:srgbClr val="000000"/>
                            </a:solidFill>
                            <a:miter lim="800000"/>
                            <a:headEnd/>
                            <a:tailEnd/>
                          </a:ln>
                        </wps:spPr>
                        <wps:txbx>
                          <w:txbxContent>
                            <w:p w:rsidR="00942FAD" w:rsidRPr="00301565" w:rsidRDefault="00942FAD" w:rsidP="0082035A">
                              <w:pPr>
                                <w:jc w:val="center"/>
                                <w:rPr>
                                  <w:rFonts w:ascii="Times New Roman" w:hAnsi="Times New Roman" w:cs="Times New Roman"/>
                                </w:rPr>
                              </w:pPr>
                              <w:r w:rsidRPr="00301565">
                                <w:rPr>
                                  <w:rFonts w:ascii="Times New Roman" w:hAnsi="Times New Roman" w:cs="Times New Roman"/>
                                </w:rPr>
                                <w:t>Hồ kỵ khí số 1,2,3,4</w:t>
                              </w:r>
                            </w:p>
                          </w:txbxContent>
                        </wps:txbx>
                        <wps:bodyPr rot="0" vert="horz" wrap="square" lIns="91440" tIns="45720" rIns="91440" bIns="45720" anchor="t" anchorCtr="0" upright="1">
                          <a:noAutofit/>
                        </wps:bodyPr>
                      </wps:wsp>
                      <wps:wsp>
                        <wps:cNvPr id="145" name="Text Box 18"/>
                        <wps:cNvSpPr txBox="1">
                          <a:spLocks noChangeArrowheads="1"/>
                        </wps:cNvSpPr>
                        <wps:spPr bwMode="auto">
                          <a:xfrm>
                            <a:off x="6348" y="2518"/>
                            <a:ext cx="2558" cy="501"/>
                          </a:xfrm>
                          <a:prstGeom prst="rect">
                            <a:avLst/>
                          </a:prstGeom>
                          <a:solidFill>
                            <a:srgbClr val="FFFFFF"/>
                          </a:solidFill>
                          <a:ln w="6350">
                            <a:solidFill>
                              <a:srgbClr val="000000"/>
                            </a:solidFill>
                            <a:miter lim="800000"/>
                            <a:headEnd/>
                            <a:tailEnd/>
                          </a:ln>
                        </wps:spPr>
                        <wps:txbx>
                          <w:txbxContent>
                            <w:p w:rsidR="00942FAD" w:rsidRPr="00301565" w:rsidRDefault="00942FAD" w:rsidP="0082035A">
                              <w:pPr>
                                <w:jc w:val="center"/>
                                <w:rPr>
                                  <w:rFonts w:ascii="Times New Roman" w:hAnsi="Times New Roman" w:cs="Times New Roman"/>
                                </w:rPr>
                              </w:pPr>
                              <w:r w:rsidRPr="00301565">
                                <w:rPr>
                                  <w:rFonts w:ascii="Times New Roman" w:hAnsi="Times New Roman" w:cs="Times New Roman"/>
                                </w:rPr>
                                <w:t>Hồ điều hòa</w:t>
                              </w:r>
                            </w:p>
                          </w:txbxContent>
                        </wps:txbx>
                        <wps:bodyPr rot="0" vert="horz" wrap="square" lIns="91440" tIns="45720" rIns="91440" bIns="45720" anchor="t" anchorCtr="0" upright="1">
                          <a:noAutofit/>
                        </wps:bodyPr>
                      </wps:wsp>
                      <wps:wsp>
                        <wps:cNvPr id="146" name="Straight Arrow Connector 21"/>
                        <wps:cNvCnPr>
                          <a:cxnSpLocks noChangeShapeType="1"/>
                        </wps:cNvCnPr>
                        <wps:spPr bwMode="auto">
                          <a:xfrm>
                            <a:off x="7655" y="635"/>
                            <a:ext cx="0" cy="250"/>
                          </a:xfrm>
                          <a:prstGeom prst="straightConnector1">
                            <a:avLst/>
                          </a:prstGeom>
                          <a:noFill/>
                          <a:ln w="9525">
                            <a:solidFill>
                              <a:schemeClr val="tx1"/>
                            </a:solidFill>
                            <a:round/>
                            <a:headEnd/>
                            <a:tailEnd type="arrow" w="med" len="med"/>
                          </a:ln>
                          <a:extLst>
                            <a:ext uri="{909E8E84-426E-40DD-AFC4-6F175D3DCCD1}">
                              <a14:hiddenFill xmlns:a14="http://schemas.microsoft.com/office/drawing/2010/main">
                                <a:noFill/>
                              </a14:hiddenFill>
                            </a:ext>
                          </a:extLst>
                        </wps:spPr>
                        <wps:bodyPr/>
                      </wps:wsp>
                      <wps:wsp>
                        <wps:cNvPr id="147" name="Straight Arrow Connector 24"/>
                        <wps:cNvCnPr>
                          <a:cxnSpLocks noChangeShapeType="1"/>
                        </wps:cNvCnPr>
                        <wps:spPr bwMode="auto">
                          <a:xfrm>
                            <a:off x="7630" y="2247"/>
                            <a:ext cx="0" cy="250"/>
                          </a:xfrm>
                          <a:prstGeom prst="straightConnector1">
                            <a:avLst/>
                          </a:prstGeom>
                          <a:noFill/>
                          <a:ln w="9525">
                            <a:solidFill>
                              <a:schemeClr val="tx1"/>
                            </a:solidFill>
                            <a:round/>
                            <a:headEnd/>
                            <a:tailEnd type="arrow" w="med" len="med"/>
                          </a:ln>
                          <a:extLst>
                            <a:ext uri="{909E8E84-426E-40DD-AFC4-6F175D3DCCD1}">
                              <a14:hiddenFill xmlns:a14="http://schemas.microsoft.com/office/drawing/2010/main">
                                <a:noFill/>
                              </a14:hiddenFill>
                            </a:ext>
                          </a:extLst>
                        </wps:spPr>
                        <wps:bodyPr/>
                      </wps:wsp>
                      <wps:wsp>
                        <wps:cNvPr id="148" name="Text Box 40"/>
                        <wps:cNvSpPr txBox="1">
                          <a:spLocks noChangeArrowheads="1"/>
                        </wps:cNvSpPr>
                        <wps:spPr bwMode="auto">
                          <a:xfrm>
                            <a:off x="6295" y="885"/>
                            <a:ext cx="2558" cy="501"/>
                          </a:xfrm>
                          <a:prstGeom prst="rect">
                            <a:avLst/>
                          </a:prstGeom>
                          <a:solidFill>
                            <a:srgbClr val="FFFFFF"/>
                          </a:solidFill>
                          <a:ln w="6350">
                            <a:solidFill>
                              <a:srgbClr val="000000"/>
                            </a:solidFill>
                            <a:miter lim="800000"/>
                            <a:headEnd/>
                            <a:tailEnd/>
                          </a:ln>
                        </wps:spPr>
                        <wps:txbx>
                          <w:txbxContent>
                            <w:p w:rsidR="00942FAD" w:rsidRPr="00301565" w:rsidRDefault="00942FAD" w:rsidP="0082035A">
                              <w:pPr>
                                <w:jc w:val="center"/>
                                <w:rPr>
                                  <w:rFonts w:ascii="Times New Roman" w:hAnsi="Times New Roman" w:cs="Times New Roman"/>
                                </w:rPr>
                              </w:pPr>
                              <w:r w:rsidRPr="00301565">
                                <w:rPr>
                                  <w:rFonts w:ascii="Times New Roman" w:hAnsi="Times New Roman" w:cs="Times New Roman"/>
                                </w:rPr>
                                <w:t>Lồng tách rác</w:t>
                              </w:r>
                            </w:p>
                          </w:txbxContent>
                        </wps:txbx>
                        <wps:bodyPr rot="0" vert="horz" wrap="square" lIns="91440" tIns="45720" rIns="91440" bIns="45720" anchor="t" anchorCtr="0" upright="1">
                          <a:noAutofit/>
                        </wps:bodyPr>
                      </wps:wsp>
                      <wps:wsp>
                        <wps:cNvPr id="149" name="Text Box 50"/>
                        <wps:cNvSpPr txBox="1">
                          <a:spLocks noChangeArrowheads="1"/>
                        </wps:cNvSpPr>
                        <wps:spPr bwMode="auto">
                          <a:xfrm>
                            <a:off x="2448" y="4073"/>
                            <a:ext cx="3134" cy="6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42FAD" w:rsidRPr="00301565" w:rsidRDefault="00942FAD" w:rsidP="0082035A">
                              <w:pPr>
                                <w:jc w:val="center"/>
                                <w:rPr>
                                  <w:rFonts w:ascii="Times New Roman" w:hAnsi="Times New Roman" w:cs="Times New Roman"/>
                                </w:rPr>
                              </w:pPr>
                              <w:r w:rsidRPr="00301565">
                                <w:rPr>
                                  <w:rFonts w:ascii="Times New Roman" w:hAnsi="Times New Roman" w:cs="Times New Roman"/>
                                </w:rPr>
                                <w:t>Hệ thống cung cấp</w:t>
                              </w:r>
                            </w:p>
                            <w:p w:rsidR="00942FAD" w:rsidRPr="00301565" w:rsidRDefault="00942FAD" w:rsidP="0082035A">
                              <w:pPr>
                                <w:jc w:val="center"/>
                                <w:rPr>
                                  <w:rFonts w:ascii="Times New Roman" w:hAnsi="Times New Roman" w:cs="Times New Roman"/>
                                </w:rPr>
                              </w:pPr>
                              <w:r w:rsidRPr="00301565">
                                <w:rPr>
                                  <w:rFonts w:ascii="Times New Roman" w:hAnsi="Times New Roman" w:cs="Times New Roman"/>
                                </w:rPr>
                                <w:t>khí nén</w:t>
                              </w:r>
                            </w:p>
                          </w:txbxContent>
                        </wps:txbx>
                        <wps:bodyPr rot="0" vert="horz" wrap="square" lIns="91440" tIns="45720" rIns="91440" bIns="45720" anchor="t" anchorCtr="0" upright="1">
                          <a:noAutofit/>
                        </wps:bodyPr>
                      </wps:wsp>
                      <wps:wsp>
                        <wps:cNvPr id="150" name="Straight Arrow Connector 64"/>
                        <wps:cNvCnPr>
                          <a:cxnSpLocks noChangeShapeType="1"/>
                        </wps:cNvCnPr>
                        <wps:spPr bwMode="auto">
                          <a:xfrm>
                            <a:off x="4820" y="3704"/>
                            <a:ext cx="1468" cy="0"/>
                          </a:xfrm>
                          <a:prstGeom prst="straightConnector1">
                            <a:avLst/>
                          </a:prstGeom>
                          <a:noFill/>
                          <a:ln w="9525">
                            <a:solidFill>
                              <a:schemeClr val="tx1"/>
                            </a:solidFill>
                            <a:round/>
                            <a:headEnd type="arrow" w="med" len="med"/>
                            <a:tailEnd/>
                          </a:ln>
                          <a:extLst>
                            <a:ext uri="{909E8E84-426E-40DD-AFC4-6F175D3DCCD1}">
                              <a14:hiddenFill xmlns:a14="http://schemas.microsoft.com/office/drawing/2010/main">
                                <a:noFill/>
                              </a14:hiddenFill>
                            </a:ext>
                          </a:extLst>
                        </wps:spPr>
                        <wps:bodyPr/>
                      </wps:wsp>
                      <wps:wsp>
                        <wps:cNvPr id="151" name="Straight Arrow Connector 67"/>
                        <wps:cNvCnPr>
                          <a:cxnSpLocks noChangeShapeType="1"/>
                        </wps:cNvCnPr>
                        <wps:spPr bwMode="auto">
                          <a:xfrm>
                            <a:off x="7655" y="4771"/>
                            <a:ext cx="1" cy="378"/>
                          </a:xfrm>
                          <a:prstGeom prst="straightConnector1">
                            <a:avLst/>
                          </a:prstGeom>
                          <a:noFill/>
                          <a:ln w="9525">
                            <a:solidFill>
                              <a:schemeClr val="tx1"/>
                            </a:solidFill>
                            <a:round/>
                            <a:headEnd/>
                            <a:tailEnd type="arrow" w="med" len="med"/>
                          </a:ln>
                          <a:extLst>
                            <a:ext uri="{909E8E84-426E-40DD-AFC4-6F175D3DCCD1}">
                              <a14:hiddenFill xmlns:a14="http://schemas.microsoft.com/office/drawing/2010/main">
                                <a:noFill/>
                              </a14:hiddenFill>
                            </a:ext>
                          </a:extLst>
                        </wps:spPr>
                        <wps:bodyPr/>
                      </wps:wsp>
                      <wps:wsp>
                        <wps:cNvPr id="152" name="Text Box 29"/>
                        <wps:cNvSpPr txBox="1">
                          <a:spLocks noChangeArrowheads="1"/>
                        </wps:cNvSpPr>
                        <wps:spPr bwMode="auto">
                          <a:xfrm>
                            <a:off x="6754" y="8500"/>
                            <a:ext cx="1874" cy="56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42FAD" w:rsidRPr="00114FD1" w:rsidRDefault="00942FAD" w:rsidP="0082035A">
                              <w:pPr>
                                <w:jc w:val="center"/>
                                <w:rPr>
                                  <w:rFonts w:ascii="Times New Roman" w:hAnsi="Times New Roman" w:cs="Times New Roman"/>
                                  <w:sz w:val="28"/>
                                  <w:szCs w:val="28"/>
                                </w:rPr>
                              </w:pPr>
                              <w:r w:rsidRPr="00114FD1">
                                <w:rPr>
                                  <w:rFonts w:ascii="Times New Roman" w:hAnsi="Times New Roman" w:cs="Times New Roman"/>
                                  <w:sz w:val="28"/>
                                  <w:szCs w:val="28"/>
                                </w:rPr>
                                <w:t>Sông Hiếu</w:t>
                              </w:r>
                            </w:p>
                          </w:txbxContent>
                        </wps:txbx>
                        <wps:bodyPr rot="0" vert="horz" wrap="square" lIns="91440" tIns="45720" rIns="91440" bIns="45720" anchor="t" anchorCtr="0" upright="1">
                          <a:noAutofit/>
                        </wps:bodyPr>
                      </wps:wsp>
                      <wps:wsp>
                        <wps:cNvPr id="153" name="Straight Arrow Connector 100"/>
                        <wps:cNvCnPr>
                          <a:cxnSpLocks noChangeShapeType="1"/>
                        </wps:cNvCnPr>
                        <wps:spPr bwMode="auto">
                          <a:xfrm>
                            <a:off x="7659" y="3102"/>
                            <a:ext cx="0" cy="250"/>
                          </a:xfrm>
                          <a:prstGeom prst="straightConnector1">
                            <a:avLst/>
                          </a:prstGeom>
                          <a:noFill/>
                          <a:ln w="9525">
                            <a:solidFill>
                              <a:schemeClr val="tx1"/>
                            </a:solidFill>
                            <a:round/>
                            <a:headEnd/>
                            <a:tailEnd type="arrow" w="med" len="med"/>
                          </a:ln>
                          <a:extLst>
                            <a:ext uri="{909E8E84-426E-40DD-AFC4-6F175D3DCCD1}">
                              <a14:hiddenFill xmlns:a14="http://schemas.microsoft.com/office/drawing/2010/main">
                                <a:noFill/>
                              </a14:hiddenFill>
                            </a:ext>
                          </a:extLst>
                        </wps:spPr>
                        <wps:bodyPr/>
                      </wps:wsp>
                      <wps:wsp>
                        <wps:cNvPr id="154" name="Straight Arrow Connector 101"/>
                        <wps:cNvCnPr>
                          <a:cxnSpLocks noChangeShapeType="1"/>
                        </wps:cNvCnPr>
                        <wps:spPr bwMode="auto">
                          <a:xfrm>
                            <a:off x="7659" y="3935"/>
                            <a:ext cx="0" cy="251"/>
                          </a:xfrm>
                          <a:prstGeom prst="straightConnector1">
                            <a:avLst/>
                          </a:prstGeom>
                          <a:noFill/>
                          <a:ln w="9525">
                            <a:solidFill>
                              <a:schemeClr val="tx1"/>
                            </a:solidFill>
                            <a:round/>
                            <a:headEnd/>
                            <a:tailEnd type="arrow" w="med" len="med"/>
                          </a:ln>
                          <a:extLst>
                            <a:ext uri="{909E8E84-426E-40DD-AFC4-6F175D3DCCD1}">
                              <a14:hiddenFill xmlns:a14="http://schemas.microsoft.com/office/drawing/2010/main">
                                <a:noFill/>
                              </a14:hiddenFill>
                            </a:ext>
                          </a:extLst>
                        </wps:spPr>
                        <wps:bodyPr/>
                      </wps:wsp>
                      <wps:wsp>
                        <wps:cNvPr id="155" name="Straight Arrow Connector 102"/>
                        <wps:cNvCnPr>
                          <a:cxnSpLocks noChangeShapeType="1"/>
                        </wps:cNvCnPr>
                        <wps:spPr bwMode="auto">
                          <a:xfrm flipH="1" flipV="1">
                            <a:off x="5016" y="4300"/>
                            <a:ext cx="1279" cy="1139"/>
                          </a:xfrm>
                          <a:prstGeom prst="straightConnector1">
                            <a:avLst/>
                          </a:prstGeom>
                          <a:noFill/>
                          <a:ln w="9525">
                            <a:solidFill>
                              <a:schemeClr val="tx1"/>
                            </a:solidFill>
                            <a:round/>
                            <a:headEnd type="arrow" w="med" len="med"/>
                            <a:tailEnd/>
                          </a:ln>
                          <a:extLst>
                            <a:ext uri="{909E8E84-426E-40DD-AFC4-6F175D3DCCD1}">
                              <a14:hiddenFill xmlns:a14="http://schemas.microsoft.com/office/drawing/2010/main">
                                <a:noFill/>
                              </a14:hiddenFill>
                            </a:ext>
                          </a:extLst>
                        </wps:spPr>
                        <wps:bodyPr/>
                      </wps:wsp>
                      <wps:wsp>
                        <wps:cNvPr id="156" name="Text Box 36"/>
                        <wps:cNvSpPr txBox="1">
                          <a:spLocks noChangeArrowheads="1"/>
                        </wps:cNvSpPr>
                        <wps:spPr bwMode="auto">
                          <a:xfrm>
                            <a:off x="6347" y="1724"/>
                            <a:ext cx="2559" cy="446"/>
                          </a:xfrm>
                          <a:prstGeom prst="rect">
                            <a:avLst/>
                          </a:prstGeom>
                          <a:solidFill>
                            <a:srgbClr val="FFFFFF"/>
                          </a:solidFill>
                          <a:ln w="6350">
                            <a:solidFill>
                              <a:srgbClr val="000000"/>
                            </a:solidFill>
                            <a:miter lim="800000"/>
                            <a:headEnd/>
                            <a:tailEnd/>
                          </a:ln>
                        </wps:spPr>
                        <wps:txbx>
                          <w:txbxContent>
                            <w:p w:rsidR="00942FAD" w:rsidRPr="00301565" w:rsidRDefault="00942FAD" w:rsidP="0082035A">
                              <w:pPr>
                                <w:jc w:val="center"/>
                                <w:rPr>
                                  <w:rFonts w:ascii="Times New Roman" w:hAnsi="Times New Roman" w:cs="Times New Roman"/>
                                </w:rPr>
                              </w:pPr>
                              <w:r w:rsidRPr="00301565">
                                <w:rPr>
                                  <w:rFonts w:ascii="Times New Roman" w:hAnsi="Times New Roman" w:cs="Times New Roman"/>
                                </w:rPr>
                                <w:t>Bể lắng cát</w:t>
                              </w:r>
                            </w:p>
                          </w:txbxContent>
                        </wps:txbx>
                        <wps:bodyPr rot="0" vert="horz" wrap="square" lIns="91440" tIns="45720" rIns="91440" bIns="45720" anchor="t" anchorCtr="0" upright="1">
                          <a:noAutofit/>
                        </wps:bodyPr>
                      </wps:wsp>
                      <wps:wsp>
                        <wps:cNvPr id="157" name="Straight Arrow Connector 21"/>
                        <wps:cNvCnPr>
                          <a:cxnSpLocks noChangeShapeType="1"/>
                        </wps:cNvCnPr>
                        <wps:spPr bwMode="auto">
                          <a:xfrm>
                            <a:off x="7630" y="1387"/>
                            <a:ext cx="0" cy="250"/>
                          </a:xfrm>
                          <a:prstGeom prst="straightConnector1">
                            <a:avLst/>
                          </a:prstGeom>
                          <a:noFill/>
                          <a:ln w="9525">
                            <a:solidFill>
                              <a:schemeClr val="tx1"/>
                            </a:solidFill>
                            <a:round/>
                            <a:headEnd/>
                            <a:tailEnd type="arrow" w="med" len="med"/>
                          </a:ln>
                          <a:extLst>
                            <a:ext uri="{909E8E84-426E-40DD-AFC4-6F175D3DCCD1}">
                              <a14:hiddenFill xmlns:a14="http://schemas.microsoft.com/office/drawing/2010/main">
                                <a:noFill/>
                              </a14:hiddenFill>
                            </a:ext>
                          </a:extLst>
                        </wps:spPr>
                        <wps:bodyPr/>
                      </wps:wsp>
                      <wps:wsp>
                        <wps:cNvPr id="158" name="AutoShape 40"/>
                        <wps:cNvCnPr>
                          <a:cxnSpLocks noChangeShapeType="1"/>
                        </wps:cNvCnPr>
                        <wps:spPr bwMode="auto">
                          <a:xfrm>
                            <a:off x="8913" y="1935"/>
                            <a:ext cx="684" cy="584"/>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9" name="Text Box 36"/>
                        <wps:cNvSpPr txBox="1">
                          <a:spLocks noChangeArrowheads="1"/>
                        </wps:cNvSpPr>
                        <wps:spPr bwMode="auto">
                          <a:xfrm>
                            <a:off x="6267" y="108"/>
                            <a:ext cx="2559" cy="446"/>
                          </a:xfrm>
                          <a:prstGeom prst="rect">
                            <a:avLst/>
                          </a:prstGeom>
                          <a:solidFill>
                            <a:srgbClr val="FFFFFF"/>
                          </a:solidFill>
                          <a:ln w="6350">
                            <a:solidFill>
                              <a:srgbClr val="000000"/>
                            </a:solidFill>
                            <a:miter lim="800000"/>
                            <a:headEnd/>
                            <a:tailEnd/>
                          </a:ln>
                        </wps:spPr>
                        <wps:txbx>
                          <w:txbxContent>
                            <w:p w:rsidR="00942FAD" w:rsidRPr="00301565" w:rsidRDefault="00942FAD" w:rsidP="0082035A">
                              <w:pPr>
                                <w:jc w:val="center"/>
                                <w:rPr>
                                  <w:rFonts w:ascii="Times New Roman" w:hAnsi="Times New Roman" w:cs="Times New Roman"/>
                                </w:rPr>
                              </w:pPr>
                              <w:r w:rsidRPr="00301565">
                                <w:rPr>
                                  <w:rFonts w:ascii="Times New Roman" w:hAnsi="Times New Roman" w:cs="Times New Roman"/>
                                </w:rPr>
                                <w:t>Nước thải sản xuất</w:t>
                              </w:r>
                            </w:p>
                          </w:txbxContent>
                        </wps:txbx>
                        <wps:bodyPr rot="0" vert="horz" wrap="square" lIns="91440" tIns="45720" rIns="91440" bIns="45720" anchor="t" anchorCtr="0" upright="1">
                          <a:noAutofit/>
                        </wps:bodyPr>
                      </wps:wsp>
                      <wps:wsp>
                        <wps:cNvPr id="160" name="AutoShape 42"/>
                        <wps:cNvCnPr>
                          <a:cxnSpLocks noChangeShapeType="1"/>
                        </wps:cNvCnPr>
                        <wps:spPr bwMode="auto">
                          <a:xfrm flipH="1">
                            <a:off x="5328" y="5784"/>
                            <a:ext cx="7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1" name="AutoShape 43"/>
                        <wps:cNvCnPr>
                          <a:cxnSpLocks noChangeShapeType="1"/>
                        </wps:cNvCnPr>
                        <wps:spPr bwMode="auto">
                          <a:xfrm flipV="1">
                            <a:off x="5328" y="5439"/>
                            <a:ext cx="1020" cy="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Straight Arrow Connector 101"/>
                        <wps:cNvCnPr>
                          <a:cxnSpLocks noChangeShapeType="1"/>
                          <a:endCxn id="152" idx="0"/>
                        </wps:cNvCnPr>
                        <wps:spPr bwMode="auto">
                          <a:xfrm>
                            <a:off x="7673" y="7338"/>
                            <a:ext cx="18" cy="1162"/>
                          </a:xfrm>
                          <a:prstGeom prst="straightConnector1">
                            <a:avLst/>
                          </a:prstGeom>
                          <a:noFill/>
                          <a:ln w="9525">
                            <a:solidFill>
                              <a:schemeClr val="tx1"/>
                            </a:solidFill>
                            <a:round/>
                            <a:headEnd/>
                            <a:tailEnd type="arrow" w="med" len="med"/>
                          </a:ln>
                          <a:extLst>
                            <a:ext uri="{909E8E84-426E-40DD-AFC4-6F175D3DCCD1}">
                              <a14:hiddenFill xmlns:a14="http://schemas.microsoft.com/office/drawing/2010/main">
                                <a:noFill/>
                              </a14:hiddenFill>
                            </a:ext>
                          </a:extLst>
                        </wps:spPr>
                        <wps:bodyPr/>
                      </wps:wsp>
                      <wps:wsp>
                        <wps:cNvPr id="163" name="AutoShape 43"/>
                        <wps:cNvCnPr>
                          <a:cxnSpLocks noChangeShapeType="1"/>
                        </wps:cNvCnPr>
                        <wps:spPr bwMode="auto">
                          <a:xfrm flipH="1">
                            <a:off x="7673" y="7526"/>
                            <a:ext cx="186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 name="Text Box 12"/>
                        <wps:cNvSpPr txBox="1">
                          <a:spLocks noChangeArrowheads="1"/>
                        </wps:cNvSpPr>
                        <wps:spPr bwMode="auto">
                          <a:xfrm>
                            <a:off x="6724" y="6822"/>
                            <a:ext cx="1918" cy="514"/>
                          </a:xfrm>
                          <a:prstGeom prst="rect">
                            <a:avLst/>
                          </a:prstGeom>
                          <a:solidFill>
                            <a:srgbClr val="FFFFFF"/>
                          </a:solidFill>
                          <a:ln w="9525">
                            <a:solidFill>
                              <a:srgbClr val="000000"/>
                            </a:solidFill>
                            <a:miter lim="800000"/>
                            <a:headEnd/>
                            <a:tailEnd/>
                          </a:ln>
                        </wps:spPr>
                        <wps:txbx>
                          <w:txbxContent>
                            <w:p w:rsidR="00942FAD" w:rsidRPr="00301565" w:rsidRDefault="00942FAD" w:rsidP="0082035A">
                              <w:pPr>
                                <w:jc w:val="center"/>
                                <w:rPr>
                                  <w:rFonts w:ascii="Times New Roman" w:hAnsi="Times New Roman" w:cs="Times New Roman"/>
                                </w:rPr>
                              </w:pPr>
                              <w:r w:rsidRPr="00301565">
                                <w:rPr>
                                  <w:rFonts w:ascii="Times New Roman" w:hAnsi="Times New Roman" w:cs="Times New Roman"/>
                                </w:rPr>
                                <w:t>Tách bùn</w:t>
                              </w:r>
                            </w:p>
                          </w:txbxContent>
                        </wps:txbx>
                        <wps:bodyPr rot="0" vert="horz" wrap="square" lIns="91440" tIns="45720" rIns="91440" bIns="45720" anchor="t" anchorCtr="0" upright="1">
                          <a:noAutofit/>
                        </wps:bodyPr>
                      </wps:wsp>
                      <wps:wsp>
                        <wps:cNvPr id="165" name="AutoShape 42"/>
                        <wps:cNvCnPr>
                          <a:cxnSpLocks noChangeShapeType="1"/>
                        </wps:cNvCnPr>
                        <wps:spPr bwMode="auto">
                          <a:xfrm flipV="1">
                            <a:off x="8670" y="6483"/>
                            <a:ext cx="840" cy="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6" name="AutoShape 43"/>
                        <wps:cNvCnPr>
                          <a:cxnSpLocks noChangeShapeType="1"/>
                        </wps:cNvCnPr>
                        <wps:spPr bwMode="auto">
                          <a:xfrm flipH="1" flipV="1">
                            <a:off x="5458" y="7420"/>
                            <a:ext cx="2247" cy="21"/>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0F7E92" id="Group 126" o:spid="_x0000_s1121" style="position:absolute;left:0;text-align:left;margin-left:-9.55pt;margin-top:7.75pt;width:451.5pt;height:602.35pt;z-index:251679744;mso-position-horizontal-relative:margin" coordorigin="2448,108" coordsize="9030,8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82tnQoAAG10AAAOAAAAZHJzL2Uyb0RvYy54bWzsXV2T2soRfU9V/oOKd4xGGn1RXt+yYddJ&#10;lXOvq+zkXYsEKAGJSFqDbyr/Pd09o9EHaNnrexG72fHDWiAQo5kzPadP97Te/nTYboxvcV4kWXoz&#10;Ym/MkRGniyxK0tXN6O9f78b+yCjKMI3CTZbGN6PvcTH66d2f//R2v5vGVrbONlGcG3CRtJjudzej&#10;dVnuppNJsVjH27B4k+3iFE4us3wblvAyX02iPNzD1bebiWWa7mSf5dEuzxZxUcC7c3Fy9I6uv1zG&#10;i/KX5bKIS2NzM4K2lfQ3p7/3+Hfy7m04XeXhbp0sZDPCH2jFNkxS+FF1qXlYhsZDnhxdapss8qzI&#10;luWbRbadZMtlsojpHuBumNm5m4959rCje1lN96ud6ibo2k4//fBlFz9/+5wbSQRjZ7kjIw23MEj0&#10;uwa+Ad2z362m8KmP+e7L7nMu7hEOP2WLfxVwetI9j69X4sPG/f5vWQQXDB/KjLrnsMy3eAm4ceNA&#10;o/BdjUJ8KI0FvOl4NjcdGKwFnPNcHjici3FarGEw8XsW54ArOM1Mvzp1K78emLb8rh84Fp6dhFPx&#10;u9RW2Ta8MYBcUfdq8ft69cs63MU0WAX2l+pVr+rVL2UeJqt1abzP82xvzLI0BXhmucFMJjqavjhL&#10;RS8vDqnsZSPNZuswXcX0E1+/76BH6RtwP42v4IsChuhsr3uuZ1PvuZYfiO6r+l72nGPZrY4Lp7u8&#10;KD/G2dbAg5tRIe9F3QSj4Q2/fSpK0ePVF3C00+wu2Wzg/XC6SY39zQgGxqEvFNkmifAknqNJH882&#10;ufEthOlaHsRNwonmp2BOpBFdax2H0a08LsNkA8dGSb0TYg+P8Je2cTQyNjHYJjwSTduk+Gtwy9BY&#10;eSTm6n8CM7j1b30+5pZ7O+bmfD5+fzfjY/eOec7cns9mc/ZfbDjj03USRXGKba/sBuNPQ5C0YGLG&#10;K8uhOmnSvjrhFxpb/U+NppHHwRYwvs+i759zvDsJ6sHQDdNQ2IyvCKEP2cGguSqBiRbDKA/wNiKW&#10;xlgYDgVpmgs4kDD7WpgWxubJmLbcALALFsFxHGkSKkxbrg2tRGPimAR3ZQ+OYJ3DhKRm9gC5BcQi&#10;X90rsN7RPwmw1sceRXzzEib9O3WJbVLCIrlJtjcjX30onJ7Afw3wDkLKw/2BzDyXRr2YCtAYeSYW&#10;RVjE4WCd5b/CxIEFESb5vx/CPIbp89cURidgnEMXl/SCO54FL/LmmfvmmTBdwKVgEo8McTgrxar7&#10;sMvRCFZ4SLP3sDYsE7IaONqiVVdAcnCEZNVTYM6HQ3LAfS6ss+l6iAYyVbQyMp8zgWQOa5wY62pF&#10;reytNNCvAcnUOzVmNJIFj0P607HJZBEHt8mBawOlBLtrcZuIWAvJlkSyX63yrxjJany0TW5yZxus&#10;nUDyI9yZkCWxfSHubCw3ye4v1ZIlfRc/QGOM6PY86UdWjMN1APdIOM4Y6efEos8z53AqSXZNMjSL&#10;fvObPO8eHxGsY9diMwfX98FNNlhsYbK5ZR3RaKCOkkZfzWS7NggD5Ec0XcIWEx+IRpMnoclHBdFK&#10;7rBBWeiQj2tD2WHgGrZ4tOVqKE+VRwgzSpoazT5a7APcsC6Um2RjQJfQcYW44ZkOmd4GkQ6YFDd8&#10;qy12vkZxQ/SOtspHVtk5hvKVCYYTgMyhrbJQbAul5NZWWZmal2OVZeAHeSvFjBQpAOIoLKmILAWS&#10;PF0usGQ5TDhnzOEE9NpiWjaowMRjLRZIjqsCS8LMSrqwWN/KmBLjLmhx9CVmB0JgVioyKK0q4jWU&#10;7m6rqFKtu19HrhQ9xkwPYkqt6dzoM5v5NAiqywZcm56Nx+BQ/+i16WhtOhFCUnrYoMo7s2FmUwzJ&#10;BmmnDWbLDKT3q8EcQSRNRflezuo0RLTfPo4icaUUDAtmB9tSaZD18sdaSKZhfN1mWfFgjeSm94ux&#10;3jPau9NE9oWkd9T6pODucchKQUTbzO1ok9BWlNst5lGT+gGtFXedtwLLF8PQzRl0g+QiZTGw2wOg&#10;20bpFEDsO6wjV2p0/99kZdW+4lCeIlexpUdiqMR2ZbBpAKi7MsgEmZ6kctTspIK6EPJehh0nR0Hn&#10;H14l/5Afh5sA8LXdHk6jtzxIaUX77brCOapBbXlo2pGgMMs6Q1Aul7f1fIQQJVRpxt1i3CfiTco5&#10;GdR3dC1UOwGvti0y6BtY1qHTohE61SmIJzc9gOZ+FDq9jqbn2nKnCEQEOk6jhZniZJYdsQGjn268&#10;Bqusxkdb5ZZVVrGrXv5sDU2fHck07E5oS7FnciD74fycVBDNnuWWB+iIoXfvcBVF7Me2EvqHUUFc&#10;zF4H5mFZ0DjCRpVUq8Gtt6ZFp3bJ9iTV4rrfSd8CTfsarqFrBcJg+yIM3mDTmoI02bSKJ2gK0qIg&#10;x0HFOmdzUMdQ7bvmZjfdw2Y2+K8ocrhAT3Axq3ZdD5TsgZGixh5a2Gkst84d7/JlFjc/WMH4zvW9&#10;Mb/jzjjwTH9ssuBD4Jo84PO79i7fT0ka//5dvrgfeUgVRm1SxubTgMBaWv1/ahuxSj6rYx96JjZn&#10;IlYlOBc2GpYwcR/34aJU45n0y/XiAglY0r99Qe6A3oZ0PXcAgi5n0a0Er4HcAenqcs/rZmSJxcb2&#10;SLfoX2y0r6sj/hjxByG76w6IWIwMew4XKXI9CBChyfYdsxPpZ74nSRTu+NAkqir21CiV8oJIlJIF&#10;NYlqkSgVs+1VnZiYGANmJEAuG7EoZvZlJJyZj3qd0esMrTMqivsIupVlGIpFSXQHvREDapFmUbre&#10;lyyk2COqIh0/4wBLC3pZ211X5KCjf3Rqc0BAF8J2QLGgTlKXYlmQIyyScWAr1+Mc6znZdO0YX9Ex&#10;VjFgtdsOKhtdJZRgY8wOgM08qyP3QDqDBDYXNd76rfkrSGdwVRagJt8t8v2EkO/Q7ESGfJnt65Cv&#10;kG+pcrCuRtpbGLmPnaiQLxaVpA8ZrZjv5XPb/YCJbRzsiGu7WNcRA2SOqHzQb5/v47RUlXXtuiAp&#10;BrRWkSRgYfRP0GuX2w3Uq4Z6uQaISYLrwHWpfClFeqqykK3o2JkyvH90UVJJXco8gSLGm1jX5b18&#10;1WmkAp3kh2sxliqXWJXqrhJ6NGGBcrd1yFWXBziZSoyVjwSSGzZdkbvL6Se1h4mmU25BdWyoiof0&#10;2/G61WuoHjJa96vohE8z2U8pna6tdLEbam+eqwKuDWwrO3BhbB9pJgrbXOgijUwCE5MMENy2qKbT&#10;T10uI5loeFdPUHhJDwcAH/y8WPiDziaAM41mh1SUvMbgbhLBQwaE8W1pj/gC62s9/bEYsF2vs1Wk&#10;qrHHmNAVhsY/Pg1HPxjjRWFfBTmvYNq7parVA188RzzTp2HafVyENG/RT335Dan1ropxKj2cNSn5&#10;kLk0IIMjIXdl+dMGslVlVIeRVN5vtC+nh/c86OhpfOaPfOwLDJmMV2g9vKmHuyqg2bDTTSxfSDI8&#10;Gbb0XXiSAKGZ+51qij7WYyIGLlL/+8GsGbh+PFdVeBXrrByJJ0M5mMRCTuIcarIKGQVKenXC87Tv&#10;j4AudtU+T5yjqj4Pi7V4UF0ER2hdw6kWWMQz9ToPHxNLDqazojMG6jcd0TMtKUghn7+JD81svqZP&#10;1U8Jffc/AAAA//8DAFBLAwQUAAYACAAAACEA30tF5OEAAAALAQAADwAAAGRycy9kb3ducmV2Lnht&#10;bEyPwUrDQBCG74LvsIzgrd0kJZLGbEop6qkItoJ422anSWh2NmS3Sfr2jic9zvwf/3xTbGbbiREH&#10;3zpSEC8jEEiVMy3VCj6Pr4sMhA+ajO4coYIbetiU93eFzo2b6APHQ6gFl5DPtYImhD6X0lcNWu2X&#10;rkfi7OwGqwOPQy3NoCcut51MouhJWt0SX2h0j7sGq8vhahW8TXraruKXcX85727fx/T9ax+jUo8P&#10;8/YZRMA5/MHwq8/qULLTyV3JeNEpWMTrmFEO0hQEA1m2WoM48SJJogRkWcj/P5Q/AAAA//8DAFBL&#10;AQItABQABgAIAAAAIQC2gziS/gAAAOEBAAATAAAAAAAAAAAAAAAAAAAAAABbQ29udGVudF9UeXBl&#10;c10ueG1sUEsBAi0AFAAGAAgAAAAhADj9If/WAAAAlAEAAAsAAAAAAAAAAAAAAAAALwEAAF9yZWxz&#10;Ly5yZWxzUEsBAi0AFAAGAAgAAAAhAE1jza2dCgAAbXQAAA4AAAAAAAAAAAAAAAAALgIAAGRycy9l&#10;Mm9Eb2MueG1sUEsBAi0AFAAGAAgAAAAhAN9LReThAAAACwEAAA8AAAAAAAAAAAAAAAAA9wwAAGRy&#10;cy9kb3ducmV2LnhtbFBLBQYAAAAABAAEAPMAAAAFDgAAAAA=&#10;">
                <v:shape id="Straight Arrow Connector 101" o:spid="_x0000_s1122" type="#_x0000_t32" style="position:absolute;left:7673;top:6289;width:0;height: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l5LwAAAANwAAAAPAAAAZHJzL2Rvd25yZXYueG1sRE9Na4NA&#10;EL0X8h+WCeRW1yrUYLMJJalQemsiOQ/uVEV3Vna3xvz7bqHQ2zze5+wOixnFTM73lhU8JSkI4sbq&#10;nlsF9aV63ILwAVnjaJkU3MnDYb962GGp7Y0/aT6HVsQQ9iUq6EKYSil905FBn9iJOHJf1hkMEbpW&#10;aoe3GG5GmaXpszTYc2zocKJjR81w/jYKes4DZ6e8oo+3wRXtdZhtXiu1WS+vLyACLeFf/Od+13F+&#10;VsDvM/ECuf8BAAD//wMAUEsBAi0AFAAGAAgAAAAhANvh9svuAAAAhQEAABMAAAAAAAAAAAAAAAAA&#10;AAAAAFtDb250ZW50X1R5cGVzXS54bWxQSwECLQAUAAYACAAAACEAWvQsW78AAAAVAQAACwAAAAAA&#10;AAAAAAAAAAAfAQAAX3JlbHMvLnJlbHNQSwECLQAUAAYACAAAACEA46ZeS8AAAADcAAAADwAAAAAA&#10;AAAAAAAAAAAHAgAAZHJzL2Rvd25yZXYueG1sUEsFBgAAAAADAAMAtwAAAPQCAAAAAA==&#10;" strokecolor="black [3213]">
                  <v:stroke endarrow="open"/>
                </v:shape>
                <v:shape id="Text Box 4" o:spid="_x0000_s1123" type="#_x0000_t202" style="position:absolute;left:2690;top:5558;width:2638;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2xAxgAAANwAAAAPAAAAZHJzL2Rvd25yZXYueG1sRI9Bb8Iw&#10;DIXvk/YfIiNxmUY6hoB1BDQhMcFtg2m7Wo1pKxqnS0Ip/x4fJu1m6z2/93mx6l2jOgqx9mzgaZSB&#10;Ii68rbk08HXYPM5BxYRssfFMBq4UYbW8v1tgbv2FP6nbp1JJCMccDVQptbnWsajIYRz5lli0ow8O&#10;k6yh1DbgRcJdo8dZNtUOa5aGCltaV1Sc9mdnYD7Zdj9x9/zxXUyPzUt6mHXvv8GY4aB/ewWVqE//&#10;5r/rrRX8sdDKMzKBXt4AAAD//wMAUEsBAi0AFAAGAAgAAAAhANvh9svuAAAAhQEAABMAAAAAAAAA&#10;AAAAAAAAAAAAAFtDb250ZW50X1R5cGVzXS54bWxQSwECLQAUAAYACAAAACEAWvQsW78AAAAVAQAA&#10;CwAAAAAAAAAAAAAAAAAfAQAAX3JlbHMvLnJlbHNQSwECLQAUAAYACAAAACEAHBNsQMYAAADcAAAA&#10;DwAAAAAAAAAAAAAAAAAHAgAAZHJzL2Rvd25yZXYueG1sUEsFBgAAAAADAAMAtwAAAPoCAAAAAA==&#10;">
                  <v:textbox>
                    <w:txbxContent>
                      <w:p w:rsidR="00942FAD" w:rsidRPr="00301565" w:rsidRDefault="00942FAD" w:rsidP="0082035A">
                        <w:pPr>
                          <w:rPr>
                            <w:rFonts w:ascii="Times New Roman" w:hAnsi="Times New Roman" w:cs="Times New Roman"/>
                            <w:vertAlign w:val="subscript"/>
                          </w:rPr>
                        </w:pPr>
                        <w:r w:rsidRPr="00301565">
                          <w:rPr>
                            <w:rFonts w:ascii="Times New Roman" w:hAnsi="Times New Roman" w:cs="Times New Roman"/>
                          </w:rPr>
                          <w:t>Tuần hoàn bùn</w:t>
                        </w:r>
                      </w:p>
                    </w:txbxContent>
                  </v:textbox>
                </v:shape>
                <v:shape id="Text Box 6" o:spid="_x0000_s1124" type="#_x0000_t202" style="position:absolute;left:9484;top:6067;width:1841;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8nbwwAAANwAAAAPAAAAZHJzL2Rvd25yZXYueG1sRE9Na8JA&#10;EL0L/Q/LFHqRZlMVa1JXkYJib9aKvQ7ZMQnNzsbdNab/vlsQvM3jfc582ZtGdOR8bVnBS5KCIC6s&#10;rrlUcPhaP89A+ICssbFMCn7Jw3LxMJhjru2VP6nbh1LEEPY5KqhCaHMpfVGRQZ/YljhyJ+sMhghd&#10;KbXDaww3jRyl6VQarDk2VNjSe0XFz/5iFMwm2+7bf4x3x2J6arIwfO02Z6fU02O/egMRqA938c29&#10;1XH+KIP/Z+IFcvEHAAD//wMAUEsBAi0AFAAGAAgAAAAhANvh9svuAAAAhQEAABMAAAAAAAAAAAAA&#10;AAAAAAAAAFtDb250ZW50X1R5cGVzXS54bWxQSwECLQAUAAYACAAAACEAWvQsW78AAAAVAQAACwAA&#10;AAAAAAAAAAAAAAAfAQAAX3JlbHMvLnJlbHNQSwECLQAUAAYACAAAACEAc1/J28MAAADcAAAADwAA&#10;AAAAAAAAAAAAAAAHAgAAZHJzL2Rvd25yZXYueG1sUEsFBgAAAAADAAMAtwAAAPcCAAAAAA==&#10;">
                  <v:textbox>
                    <w:txbxContent>
                      <w:p w:rsidR="00942FAD" w:rsidRPr="00301565" w:rsidRDefault="00942FAD" w:rsidP="0082035A">
                        <w:pPr>
                          <w:rPr>
                            <w:rFonts w:ascii="Times New Roman" w:hAnsi="Times New Roman" w:cs="Times New Roman"/>
                          </w:rPr>
                        </w:pPr>
                        <w:r w:rsidRPr="00301565">
                          <w:rPr>
                            <w:rFonts w:ascii="Times New Roman" w:hAnsi="Times New Roman" w:cs="Times New Roman"/>
                          </w:rPr>
                          <w:t>Sân phơi bùn</w:t>
                        </w:r>
                      </w:p>
                    </w:txbxContent>
                  </v:textbox>
                </v:shape>
                <v:shape id="Text Box 8" o:spid="_x0000_s1125" type="#_x0000_t202" style="position:absolute;left:9636;top:2432;width:1842;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PabxgAAANwAAAAPAAAAZHJzL2Rvd25yZXYueG1sRI9Bb8Iw&#10;DIXvk/YfIiPtMo10AwHrCAhNAsFtg2m7Wo1pKxqnJFkp/x4fJu1m6z2/93m+7F2jOgqx9mzgeZiB&#10;Ii68rbk08HVYP81AxYRssfFMBq4UYbm4v5tjbv2FP6nbp1JJCMccDVQptbnWsajIYRz6lli0ow8O&#10;k6yh1DbgRcJdo1+ybKId1iwNFbb0XlFx2v86A7PxtvuJu9HHdzE5Nq/pcdptzsGYh0G/egOVqE//&#10;5r/rrRX8keDLMzKBXtwAAAD//wMAUEsBAi0AFAAGAAgAAAAhANvh9svuAAAAhQEAABMAAAAAAAAA&#10;AAAAAAAAAAAAAFtDb250ZW50X1R5cGVzXS54bWxQSwECLQAUAAYACAAAACEAWvQsW78AAAAVAQAA&#10;CwAAAAAAAAAAAAAAAAAfAQAAX3JlbHMvLnJlbHNQSwECLQAUAAYACAAAACEAZ7z2m8YAAADcAAAA&#10;DwAAAAAAAAAAAAAAAAAHAgAAZHJzL2Rvd25yZXYueG1sUEsFBgAAAAADAAMAtwAAAPoCAAAAAA==&#10;">
                  <v:textbox>
                    <w:txbxContent>
                      <w:p w:rsidR="00942FAD" w:rsidRPr="00301565" w:rsidRDefault="00942FAD" w:rsidP="0082035A">
                        <w:pPr>
                          <w:jc w:val="center"/>
                          <w:rPr>
                            <w:rFonts w:ascii="Times New Roman" w:hAnsi="Times New Roman" w:cs="Times New Roman"/>
                          </w:rPr>
                        </w:pPr>
                        <w:r w:rsidRPr="00301565">
                          <w:rPr>
                            <w:rFonts w:ascii="Times New Roman" w:hAnsi="Times New Roman" w:cs="Times New Roman"/>
                          </w:rPr>
                          <w:t>Sân phơi</w:t>
                        </w:r>
                      </w:p>
                    </w:txbxContent>
                  </v:textbox>
                </v:shape>
                <v:shape id="Straight Arrow Connector 102" o:spid="_x0000_s1126" type="#_x0000_t32" style="position:absolute;left:8941;top:2770;width:65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c/0wAAAANwAAAAPAAAAZHJzL2Rvd25yZXYueG1sRE9Na8JA&#10;EL0L/Q/LFHrTTVRMSV1FCqJXYw89DtlpNnZ3NmS3Jv33riB4m8f7nPV2dFZcqQ+tZwX5LANBXHvd&#10;cqPg67yfvoMIEVmj9UwK/inAdvMyWWOp/cAnulaxESmEQ4kKTIxdKWWoDTkMM98RJ+7H9w5jgn0j&#10;dY9DCndWzrNsJR22nBoMdvRpqP6t/pyCubFud1kU7nAp8qpr7TIMy2+l3l7H3QeISGN8ih/uo07z&#10;Fzncn0kXyM0NAAD//wMAUEsBAi0AFAAGAAgAAAAhANvh9svuAAAAhQEAABMAAAAAAAAAAAAAAAAA&#10;AAAAAFtDb250ZW50X1R5cGVzXS54bWxQSwECLQAUAAYACAAAACEAWvQsW78AAAAVAQAACwAAAAAA&#10;AAAAAAAAAAAfAQAAX3JlbHMvLnJlbHNQSwECLQAUAAYACAAAACEAtanP9MAAAADcAAAADwAAAAAA&#10;AAAAAAAAAAAHAgAAZHJzL2Rvd25yZXYueG1sUEsFBgAAAAADAAMAtwAAAPQCAAAAAA==&#10;" strokecolor="black [3213]">
                  <v:stroke startarrow="open"/>
                </v:shape>
                <v:shape id="Text Box 15" o:spid="_x0000_s1127" type="#_x0000_t202" style="position:absolute;left:6366;top:4228;width:2646;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ODqwAAAANwAAAAPAAAAZHJzL2Rvd25yZXYueG1sRE89a8Mw&#10;EN0L/Q/iCt0auTaY4loOSSFgujX1ku2QLrapdTKSErv/vioEst3jfV69Xe0kruTD6FjB6yYDQayd&#10;GblX0H0fXt5AhIhscHJMCn4pwLZ5fKixMm7hL7oeYy9SCIcKFQwxzpWUQQ9kMWzcTJy4s/MWY4K+&#10;l8bjksLtJPMsK6XFkVPDgDN9DKR/jheroC338USd+TRFXrilk9qfp6DU89O6ewcRaY138c3dmjS/&#10;yOH/mXSBbP4AAAD//wMAUEsBAi0AFAAGAAgAAAAhANvh9svuAAAAhQEAABMAAAAAAAAAAAAAAAAA&#10;AAAAAFtDb250ZW50X1R5cGVzXS54bWxQSwECLQAUAAYACAAAACEAWvQsW78AAAAVAQAACwAAAAAA&#10;AAAAAAAAAAAfAQAAX3JlbHMvLnJlbHNQSwECLQAUAAYACAAAACEA5wjg6sAAAADcAAAADwAAAAAA&#10;AAAAAAAAAAAHAgAAZHJzL2Rvd25yZXYueG1sUEsFBgAAAAADAAMAtwAAAPQCAAAAAA==&#10;" strokeweight=".5pt">
                  <v:textbox>
                    <w:txbxContent>
                      <w:p w:rsidR="00942FAD" w:rsidRPr="00301565" w:rsidRDefault="00942FAD" w:rsidP="0082035A">
                        <w:pPr>
                          <w:jc w:val="center"/>
                          <w:rPr>
                            <w:rFonts w:ascii="Times New Roman" w:hAnsi="Times New Roman" w:cs="Times New Roman"/>
                          </w:rPr>
                        </w:pPr>
                        <w:r w:rsidRPr="00301565">
                          <w:rPr>
                            <w:rFonts w:ascii="Times New Roman" w:hAnsi="Times New Roman" w:cs="Times New Roman"/>
                          </w:rPr>
                          <w:t>Hồ sinh học 5,6,7,8</w:t>
                        </w:r>
                      </w:p>
                      <w:p w:rsidR="00942FAD" w:rsidRPr="00301565" w:rsidRDefault="00942FAD" w:rsidP="0082035A">
                        <w:pPr>
                          <w:rPr>
                            <w:rFonts w:ascii="Times New Roman" w:hAnsi="Times New Roman" w:cs="Times New Roman"/>
                          </w:rPr>
                        </w:pPr>
                      </w:p>
                    </w:txbxContent>
                  </v:textbox>
                </v:shape>
                <v:shape id="Text Box 15" o:spid="_x0000_s1128" type="#_x0000_t202" style="position:absolute;left:6366;top:5190;width:2646;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EVxvgAAANwAAAAPAAAAZHJzL2Rvd25yZXYueG1sRE9Ni8Iw&#10;EL0L/ocwgjebakGkGmVXEMSb2ou3oRnbYjMpSbTdf78RBG/zeJ+z2Q2mFS9yvrGsYJ6kIIhLqxuu&#10;FBTXw2wFwgdkja1lUvBHHnbb8WiDubY9n+l1CZWIIexzVFCH0OVS+rImgz6xHXHk7tYZDBG6SmqH&#10;fQw3rVyk6VIabDg21NjRvqbycXkaBcflb7hRoU86W2S2L2Tp7q1XajoZftYgAg3hK/64jzrOzzJ4&#10;PxMvkNt/AAAA//8DAFBLAQItABQABgAIAAAAIQDb4fbL7gAAAIUBAAATAAAAAAAAAAAAAAAAAAAA&#10;AABbQ29udGVudF9UeXBlc10ueG1sUEsBAi0AFAAGAAgAAAAhAFr0LFu/AAAAFQEAAAsAAAAAAAAA&#10;AAAAAAAAHwEAAF9yZWxzLy5yZWxzUEsBAi0AFAAGAAgAAAAhAIhERXG+AAAA3AAAAA8AAAAAAAAA&#10;AAAAAAAABwIAAGRycy9kb3ducmV2LnhtbFBLBQYAAAAAAwADALcAAADyAgAAAAA=&#10;" strokeweight=".5pt">
                  <v:textbox>
                    <w:txbxContent>
                      <w:p w:rsidR="00942FAD" w:rsidRPr="00301565" w:rsidRDefault="00942FAD" w:rsidP="0082035A">
                        <w:pPr>
                          <w:jc w:val="center"/>
                          <w:rPr>
                            <w:rFonts w:ascii="Times New Roman" w:hAnsi="Times New Roman" w:cs="Times New Roman"/>
                          </w:rPr>
                        </w:pPr>
                        <w:r w:rsidRPr="00301565">
                          <w:rPr>
                            <w:rFonts w:ascii="Times New Roman" w:hAnsi="Times New Roman" w:cs="Times New Roman"/>
                          </w:rPr>
                          <w:t>Hồ hiếu khí 9,10</w:t>
                        </w:r>
                      </w:p>
                    </w:txbxContent>
                  </v:textbox>
                </v:shape>
                <v:shape id="Text Box 12" o:spid="_x0000_s1129" type="#_x0000_t202" style="position:absolute;left:9560;top:7051;width:1918;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CYwwAAANwAAAAPAAAAZHJzL2Rvd25yZXYueG1sRE9LawIx&#10;EL4X/A9hBC9Fsz7wsTWKCBV7a63oddiMu0s3kzVJ1/XfG6HQ23x8z1muW1OJhpwvLSsYDhIQxJnV&#10;JecKjt/v/TkIH5A1VpZJwZ08rFedlyWm2t74i5pDyEUMYZ+igiKEOpXSZwUZ9ANbE0fuYp3BEKHL&#10;pXZ4i+GmkqMkmUqDJceGAmvaFpT9HH6Ngvlk35z9x/jzlE0v1SK8zprd1SnV67abNxCB2vAv/nPv&#10;dZw/nsDzmXiBXD0AAAD//wMAUEsBAi0AFAAGAAgAAAAhANvh9svuAAAAhQEAABMAAAAAAAAAAAAA&#10;AAAAAAAAAFtDb250ZW50X1R5cGVzXS54bWxQSwECLQAUAAYACAAAACEAWvQsW78AAAAVAQAACwAA&#10;AAAAAAAAAAAAAAAfAQAAX3JlbHMvLnJlbHNQSwECLQAUAAYACAAAACEAGIfwmMMAAADcAAAADwAA&#10;AAAAAAAAAAAAAAAHAgAAZHJzL2Rvd25yZXYueG1sUEsFBgAAAAADAAMAtwAAAPcCAAAAAA==&#10;">
                  <v:textbox>
                    <w:txbxContent>
                      <w:p w:rsidR="00942FAD" w:rsidRPr="00301565" w:rsidRDefault="00942FAD" w:rsidP="0082035A">
                        <w:pPr>
                          <w:rPr>
                            <w:rFonts w:ascii="Times New Roman" w:hAnsi="Times New Roman" w:cs="Times New Roman"/>
                          </w:rPr>
                        </w:pPr>
                        <w:r w:rsidRPr="00301565">
                          <w:rPr>
                            <w:rFonts w:ascii="Times New Roman" w:hAnsi="Times New Roman" w:cs="Times New Roman"/>
                          </w:rPr>
                          <w:t>Thiết bị quan trắc tự động</w:t>
                        </w:r>
                      </w:p>
                    </w:txbxContent>
                  </v:textbox>
                </v:shape>
                <v:shape id="Text Box 15" o:spid="_x0000_s1130" type="#_x0000_t202" style="position:absolute;left:6366;top:5984;width:2646;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XievwAAANwAAAAPAAAAZHJzL2Rvd25yZXYueG1sRE9Ni8Iw&#10;EL0L/ocwgjdNbVmRaiy6sCB7W7cXb0MztsVmUpJo67/fCMLe5vE+Z1eMphMPcr61rGC1TEAQV1a3&#10;XCsof78WGxA+IGvsLJOCJ3ko9tPJDnNtB/6hxznUIoawz1FBE0KfS+mrhgz6pe2JI3e1zmCI0NVS&#10;OxxiuOlkmiRrabDl2NBgT58NVbfz3Sg4rY/hQqX+1lma2aGUlbt2Xqn5bDxsQQQaw7/47T7pOD/7&#10;gNcz8QK5/wMAAP//AwBQSwECLQAUAAYACAAAACEA2+H2y+4AAACFAQAAEwAAAAAAAAAAAAAAAAAA&#10;AAAAW0NvbnRlbnRfVHlwZXNdLnhtbFBLAQItABQABgAIAAAAIQBa9CxbvwAAABUBAAALAAAAAAAA&#10;AAAAAAAAAB8BAABfcmVscy8ucmVsc1BLAQItABQABgAIAAAAIQBo4XievwAAANwAAAAPAAAAAAAA&#10;AAAAAAAAAAcCAABkcnMvZG93bnJldi54bWxQSwUGAAAAAAMAAwC3AAAA8wIAAAAA&#10;" strokeweight=".5pt">
                  <v:textbox>
                    <w:txbxContent>
                      <w:p w:rsidR="00942FAD" w:rsidRPr="00301565" w:rsidRDefault="00942FAD" w:rsidP="0082035A">
                        <w:pPr>
                          <w:jc w:val="center"/>
                          <w:rPr>
                            <w:rFonts w:ascii="Times New Roman" w:hAnsi="Times New Roman" w:cs="Times New Roman"/>
                          </w:rPr>
                        </w:pPr>
                        <w:r w:rsidRPr="00301565">
                          <w:rPr>
                            <w:rFonts w:ascii="Times New Roman" w:hAnsi="Times New Roman" w:cs="Times New Roman"/>
                          </w:rPr>
                          <w:t>Hệ thống bể hóa lý</w:t>
                        </w:r>
                      </w:p>
                    </w:txbxContent>
                  </v:textbox>
                </v:shape>
                <v:group id="Group 99" o:spid="_x0000_s1131" style="position:absolute;left:2511;top:1545;width:2309;height:2198" coordsize="14667,13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Text Box 46" o:spid="_x0000_s1132" type="#_x0000_t202" style="position:absolute;top:10773;width:14667;height:3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0NyvwAAANwAAAAPAAAAZHJzL2Rvd25yZXYueG1sRE9Ni8Iw&#10;EL0v+B/CCN7W1BZ0qcaigiDeVnvZ29CMbbGZlCTa+u/NwsLe5vE+Z1OMphNPcr61rGAxT0AQV1a3&#10;XCsor8fPLxA+IGvsLJOCF3kotpOPDebaDvxNz0uoRQxhn6OCJoQ+l9JXDRn0c9sTR+5mncEQoaul&#10;djjEcNPJNEmW0mDLsaHBng4NVffLwyg4Lffhh0p91lma2aGUlbt1XqnZdNytQQQaw7/4z33ScX62&#10;gt9n4gVy+wYAAP//AwBQSwECLQAUAAYACAAAACEA2+H2y+4AAACFAQAAEwAAAAAAAAAAAAAAAAAA&#10;AAAAW0NvbnRlbnRfVHlwZXNdLnhtbFBLAQItABQABgAIAAAAIQBa9CxbvwAAABUBAAALAAAAAAAA&#10;AAAAAAAAAB8BAABfcmVscy8ucmVsc1BLAQItABQABgAIAAAAIQD3f0NyvwAAANwAAAAPAAAAAAAA&#10;AAAAAAAAAAcCAABkcnMvZG93bnJldi54bWxQSwUGAAAAAAMAAwC3AAAA8wIAAAAA&#10;" strokeweight=".5pt">
                    <v:textbox>
                      <w:txbxContent>
                        <w:p w:rsidR="00942FAD" w:rsidRPr="00301565" w:rsidRDefault="00942FAD" w:rsidP="0082035A">
                          <w:pPr>
                            <w:rPr>
                              <w:rFonts w:ascii="Times New Roman" w:hAnsi="Times New Roman" w:cs="Times New Roman"/>
                            </w:rPr>
                          </w:pPr>
                          <w:r w:rsidRPr="00301565">
                            <w:rPr>
                              <w:rFonts w:ascii="Times New Roman" w:hAnsi="Times New Roman" w:cs="Times New Roman"/>
                            </w:rPr>
                            <w:t xml:space="preserve">Thu khí mê tan </w:t>
                          </w:r>
                        </w:p>
                      </w:txbxContent>
                    </v:textbox>
                  </v:shape>
                  <v:shape id="Text Box 48" o:spid="_x0000_s1133" type="#_x0000_t202" style="position:absolute;left:1358;top:5341;width:12096;height:3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NcAwQAAANwAAAAPAAAAZHJzL2Rvd25yZXYueG1sRI9Bi8Iw&#10;EIXvgv8hjLA3TbUgS9coKgjibd1e9jY0Y1tsJiWJtv5757Cwtxnem/e+2exG16knhdh6NrBcZKCI&#10;K29brg2UP6f5J6iYkC12nsnAiyLsttPJBgvrB/6m5zXVSkI4FmigSakvtI5VQw7jwvfEot18cJhk&#10;DbW2AQcJd51eZdlaO2xZGhrs6dhQdb8+nIHz+pB+qbQXm69yP5S6CrcuGvMxG/dfoBKN6d/8d322&#10;gp8LrTwjE+jtGwAA//8DAFBLAQItABQABgAIAAAAIQDb4fbL7gAAAIUBAAATAAAAAAAAAAAAAAAA&#10;AAAAAABbQ29udGVudF9UeXBlc10ueG1sUEsBAi0AFAAGAAgAAAAhAFr0LFu/AAAAFQEAAAsAAAAA&#10;AAAAAAAAAAAAHwEAAF9yZWxzLy5yZWxzUEsBAi0AFAAGAAgAAAAhAIbg1wDBAAAA3AAAAA8AAAAA&#10;AAAAAAAAAAAABwIAAGRycy9kb3ducmV2LnhtbFBLBQYAAAAAAwADALcAAAD1AgAAAAA=&#10;" strokeweight=".5pt">
                    <v:textbox>
                      <w:txbxContent>
                        <w:p w:rsidR="00942FAD" w:rsidRPr="00301565" w:rsidRDefault="00942FAD" w:rsidP="0082035A">
                          <w:pPr>
                            <w:jc w:val="center"/>
                            <w:rPr>
                              <w:rFonts w:ascii="Times New Roman" w:hAnsi="Times New Roman" w:cs="Times New Roman"/>
                            </w:rPr>
                          </w:pPr>
                          <w:r w:rsidRPr="00301565">
                            <w:rPr>
                              <w:rFonts w:ascii="Times New Roman" w:hAnsi="Times New Roman" w:cs="Times New Roman"/>
                            </w:rPr>
                            <w:t>Lọc khí</w:t>
                          </w:r>
                        </w:p>
                      </w:txbxContent>
                    </v:textbox>
                  </v:shape>
                  <v:shape id="Text Box 49" o:spid="_x0000_s1134" type="#_x0000_t202" style="position:absolute;left:1539;width:12096;height:3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HKbvwAAANwAAAAPAAAAZHJzL2Rvd25yZXYueG1sRE9Ni8Iw&#10;EL0v+B/CCN7W1BbErcaigiDeVnvZ29CMbbGZlCTa+u/NwsLe5vE+Z1OMphNPcr61rGAxT0AQV1a3&#10;XCsor8fPFQgfkDV2lknBizwU28nHBnNtB/6m5yXUIoawz1FBE0KfS+mrhgz6ue2JI3ezzmCI0NVS&#10;OxxiuOlkmiRLabDl2NBgT4eGqvvlYRSclvvwQ6U+6yzN7FDKyt06r9RsOu7WIAKN4V/85z7pOD/7&#10;gt9n4gVy+wYAAP//AwBQSwECLQAUAAYACAAAACEA2+H2y+4AAACFAQAAEwAAAAAAAAAAAAAAAAAA&#10;AAAAW0NvbnRlbnRfVHlwZXNdLnhtbFBLAQItABQABgAIAAAAIQBa9CxbvwAAABUBAAALAAAAAAAA&#10;AAAAAAAAAB8BAABfcmVscy8ucmVsc1BLAQItABQABgAIAAAAIQDprHKbvwAAANwAAAAPAAAAAAAA&#10;AAAAAAAAAAcCAABkcnMvZG93bnJldi54bWxQSwUGAAAAAAMAAwC3AAAA8wIAAAAA&#10;" strokeweight=".5pt">
                    <v:textbox>
                      <w:txbxContent>
                        <w:p w:rsidR="00942FAD" w:rsidRPr="00301565" w:rsidRDefault="00942FAD" w:rsidP="0082035A">
                          <w:pPr>
                            <w:jc w:val="center"/>
                            <w:rPr>
                              <w:rFonts w:ascii="Times New Roman" w:hAnsi="Times New Roman" w:cs="Times New Roman"/>
                            </w:rPr>
                          </w:pPr>
                          <w:r w:rsidRPr="00301565">
                            <w:rPr>
                              <w:rFonts w:ascii="Times New Roman" w:hAnsi="Times New Roman" w:cs="Times New Roman"/>
                            </w:rPr>
                            <w:t>Lò đốt</w:t>
                          </w:r>
                        </w:p>
                      </w:txbxContent>
                    </v:textbox>
                  </v:shape>
                  <v:shape id="Straight Arrow Connector 59" o:spid="_x0000_s1135" type="#_x0000_t32" style="position:absolute;left:7423;top:3168;width:0;height:21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2MtxQAAANwAAAAPAAAAZHJzL2Rvd25yZXYueG1sRI9Pb8Iw&#10;DMXvk/YdIk/iNtJOiE2FgPZH2zjsAkU7W41pszVOaQKUb48PSNxsvef3fp4vB9+qI/XRBTaQjzNQ&#10;xFWwjmsD2/Lz8QVUTMgW28Bk4EwRlov7uzkWNpx4TcdNqpWEcCzQQJNSV2gdq4Y8xnHoiEXbhd5j&#10;krWvte3xJOG+1U9ZNtUeHUtDgx29N1T9bw7ewAq7/Gf/9ZY79/tc+sn2o9x//xkzehheZ6ASDelm&#10;vl6vrOBPBF+ekQn04gIAAP//AwBQSwECLQAUAAYACAAAACEA2+H2y+4AAACFAQAAEwAAAAAAAAAA&#10;AAAAAAAAAAAAW0NvbnRlbnRfVHlwZXNdLnhtbFBLAQItABQABgAIAAAAIQBa9CxbvwAAABUBAAAL&#10;AAAAAAAAAAAAAAAAAB8BAABfcmVscy8ucmVsc1BLAQItABQABgAIAAAAIQBUj2MtxQAAANwAAAAP&#10;AAAAAAAAAAAAAAAAAAcCAABkcnMvZG93bnJldi54bWxQSwUGAAAAAAMAAwC3AAAA+QIAAAAA&#10;" strokecolor="black [3213]">
                    <v:stroke startarrow="open"/>
                  </v:shape>
                  <v:shape id="Straight Arrow Connector 60" o:spid="_x0000_s1136" type="#_x0000_t32" style="position:absolute;left:7333;top:8510;width:0;height:21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8a2wgAAANwAAAAPAAAAZHJzL2Rvd25yZXYueG1sRE9Na8JA&#10;EL0L/odlhN50ExErqatUpdWDF430PGSnybbZ2Zjdavz3rlDwNo/3OfNlZ2txodYbxwrSUQKCuHDa&#10;cKnglH8MZyB8QNZYOyYFN/KwXPR7c8y0u/KBLsdQihjCPkMFVQhNJqUvKrLoR64hjty3ay2GCNtS&#10;6havMdzWcpwkU2nRcGyosKF1RcXv8c8q2GGT7s+fq9SYr9fcTk6b/Lz9Uepl0L2/gQjUhaf4373T&#10;cf4khccz8QK5uAMAAP//AwBQSwECLQAUAAYACAAAACEA2+H2y+4AAACFAQAAEwAAAAAAAAAAAAAA&#10;AAAAAAAAW0NvbnRlbnRfVHlwZXNdLnhtbFBLAQItABQABgAIAAAAIQBa9CxbvwAAABUBAAALAAAA&#10;AAAAAAAAAAAAAB8BAABfcmVscy8ucmVsc1BLAQItABQABgAIAAAAIQA7w8a2wgAAANwAAAAPAAAA&#10;AAAAAAAAAAAAAAcCAABkcnMvZG93bnJldi54bWxQSwUGAAAAAAMAAwC3AAAA9gIAAAAA&#10;" strokecolor="black [3213]">
                    <v:stroke startarrow="open"/>
                  </v:shape>
                </v:group>
                <v:shape id="Straight Arrow Connector 101" o:spid="_x0000_s1137" type="#_x0000_t32" style="position:absolute;left:7666;top:5732;width:0;height:2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hhzwAAAANwAAAAPAAAAZHJzL2Rvd25yZXYueG1sRE9Na8JA&#10;EL0L/Q/LFHrTTROxJXWVUiuIN6P0PGSnSUh2NuyuMf57VxC8zeN9znI9mk4M5HxjWcH7LAFBXFrd&#10;cKXgdNxOP0H4gKyxs0wKruRhvXqZLDHX9sIHGopQiRjCPkcFdQh9LqUvazLoZ7Ynjty/dQZDhK6S&#10;2uElhptOpkmykAYbjg019vRTU9kWZ6Og4Sxwusm2tP9t3Uf11w42Oyn19jp+f4EINIan+OHe6Th/&#10;nsL9mXiBXN0AAAD//wMAUEsBAi0AFAAGAAgAAAAhANvh9svuAAAAhQEAABMAAAAAAAAAAAAAAAAA&#10;AAAAAFtDb250ZW50X1R5cGVzXS54bWxQSwECLQAUAAYACAAAACEAWvQsW78AAAAVAQAACwAAAAAA&#10;AAAAAAAAAAAfAQAAX3JlbHMvLnJlbHNQSwECLQAUAAYACAAAACEALg4Yc8AAAADcAAAADwAAAAAA&#10;AAAAAAAAAAAHAgAAZHJzL2Rvd25yZXYueG1sUEsFBgAAAAADAAMAtwAAAPQCAAAAAA==&#10;" strokecolor="black [3213]">
                  <v:stroke endarrow="open"/>
                </v:shape>
                <v:shape id="Text Box 42" o:spid="_x0000_s1138" type="#_x0000_t202" style="position:absolute;left:2725;top:6654;width:2733;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jYMvwAAANwAAAAPAAAAZHJzL2Rvd25yZXYueG1sRE9Ni8Iw&#10;EL0L/ocwgjdNbReRaiy6sCB7W7cXb0MztsVmUpJo67/fCMLe5vE+Z1eMphMPcr61rGC1TEAQV1a3&#10;XCsof78WGxA+IGvsLJOCJ3ko9tPJDnNtB/6hxznUIoawz1FBE0KfS+mrhgz6pe2JI3e1zmCI0NVS&#10;OxxiuOlkmiRrabDl2NBgT58NVbfz3Sg4rY/hQqX+1lma2aGUlbt2Xqn5bDxsQQQaw7/47T7pOP8j&#10;g9cz8QK5/wMAAP//AwBQSwECLQAUAAYACAAAACEA2+H2y+4AAACFAQAAEwAAAAAAAAAAAAAAAAAA&#10;AAAAW0NvbnRlbnRfVHlwZXNdLnhtbFBLAQItABQABgAIAAAAIQBa9CxbvwAAABUBAAALAAAAAAAA&#10;AAAAAAAAAB8BAABfcmVscy8ucmVsc1BLAQItABQABgAIAAAAIQDQQjYMvwAAANwAAAAPAAAAAAAA&#10;AAAAAAAAAAcCAABkcnMvZG93bnJldi54bWxQSwUGAAAAAAMAAwC3AAAA8wIAAAAA&#10;" strokeweight=".5pt">
                  <v:textbox>
                    <w:txbxContent>
                      <w:p w:rsidR="00942FAD" w:rsidRPr="00301565" w:rsidRDefault="00942FAD" w:rsidP="0082035A">
                        <w:pPr>
                          <w:jc w:val="center"/>
                          <w:rPr>
                            <w:rFonts w:ascii="Times New Roman" w:hAnsi="Times New Roman" w:cs="Times New Roman"/>
                          </w:rPr>
                        </w:pPr>
                        <w:r w:rsidRPr="00301565">
                          <w:rPr>
                            <w:rFonts w:ascii="Times New Roman" w:hAnsi="Times New Roman" w:cs="Times New Roman"/>
                          </w:rPr>
                          <w:t>Hồ phòng ngừa sự cố:</w:t>
                        </w:r>
                      </w:p>
                      <w:p w:rsidR="00942FAD" w:rsidRPr="00301565" w:rsidRDefault="00942FAD" w:rsidP="0082035A">
                        <w:pPr>
                          <w:jc w:val="center"/>
                          <w:rPr>
                            <w:rFonts w:ascii="Times New Roman" w:hAnsi="Times New Roman" w:cs="Times New Roman"/>
                          </w:rPr>
                        </w:pPr>
                        <w:r w:rsidRPr="00301565">
                          <w:rPr>
                            <w:rFonts w:ascii="Times New Roman" w:hAnsi="Times New Roman" w:cs="Times New Roman"/>
                          </w:rPr>
                          <w:t xml:space="preserve">11,12,13,14,15,16 </w:t>
                        </w:r>
                      </w:p>
                      <w:p w:rsidR="00942FAD" w:rsidRPr="00301565" w:rsidRDefault="00942FAD" w:rsidP="0082035A">
                        <w:pPr>
                          <w:jc w:val="center"/>
                          <w:rPr>
                            <w:rFonts w:ascii="Times New Roman" w:hAnsi="Times New Roman" w:cs="Times New Roman"/>
                          </w:rPr>
                        </w:pPr>
                        <w:r w:rsidRPr="00301565">
                          <w:rPr>
                            <w:rFonts w:ascii="Times New Roman" w:hAnsi="Times New Roman" w:cs="Times New Roman"/>
                          </w:rPr>
                          <w:t>(thả bèo, cá)</w:t>
                        </w:r>
                      </w:p>
                    </w:txbxContent>
                  </v:textbox>
                </v:shape>
                <v:shape id="Text Box 15" o:spid="_x0000_s1139" type="#_x0000_t202" style="position:absolute;left:6267;top:3352;width:2646;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654wAAAANwAAAAPAAAAZHJzL2Rvd25yZXYueG1sRE9Li8Iw&#10;EL4L+x/CLHjTdKuI1EZxFxbEm24v3oZm+sBmUpJs2/33RhD2Nh/fc/LDZDoxkPOtZQUfywQEcWl1&#10;y7WC4ud7sQXhA7LGzjIp+CMPh/3bLMdM25EvNFxDLWII+wwVNCH0mZS+bMigX9qeOHKVdQZDhK6W&#10;2uEYw00n0yTZSIMtx4YGe/pqqLxff42C0+Yz3KjQZ71KV3YsZOmqzis1f5+OOxCBpvAvfrlPOs5f&#10;r+H5TLxA7h8AAAD//wMAUEsBAi0AFAAGAAgAAAAhANvh9svuAAAAhQEAABMAAAAAAAAAAAAAAAAA&#10;AAAAAFtDb250ZW50X1R5cGVzXS54bWxQSwECLQAUAAYACAAAACEAWvQsW78AAAAVAQAACwAAAAAA&#10;AAAAAAAAAAAfAQAAX3JlbHMvLnJlbHNQSwECLQAUAAYACAAAACEAX6uueMAAAADcAAAADwAAAAAA&#10;AAAAAAAAAAAHAgAAZHJzL2Rvd25yZXYueG1sUEsFBgAAAAADAAMAtwAAAPQCAAAAAA==&#10;" strokeweight=".5pt">
                  <v:textbox>
                    <w:txbxContent>
                      <w:p w:rsidR="00942FAD" w:rsidRPr="00301565" w:rsidRDefault="00942FAD" w:rsidP="0082035A">
                        <w:pPr>
                          <w:jc w:val="center"/>
                          <w:rPr>
                            <w:rFonts w:ascii="Times New Roman" w:hAnsi="Times New Roman" w:cs="Times New Roman"/>
                          </w:rPr>
                        </w:pPr>
                        <w:r w:rsidRPr="00301565">
                          <w:rPr>
                            <w:rFonts w:ascii="Times New Roman" w:hAnsi="Times New Roman" w:cs="Times New Roman"/>
                          </w:rPr>
                          <w:t>Hồ kỵ khí số 1,2,3,4</w:t>
                        </w:r>
                      </w:p>
                    </w:txbxContent>
                  </v:textbox>
                </v:shape>
                <v:shape id="Text Box 18" o:spid="_x0000_s1140" type="#_x0000_t202" style="position:absolute;left:6348;top:2518;width:2558;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wvjwAAAANwAAAAPAAAAZHJzL2Rvd25yZXYueG1sRE9Na8JA&#10;EL0X/A/LCL01G42GEl3FFgrBm5pLb0N2TILZ2bC7Nem/d4VCb/N4n7PdT6YXd3K+s6xgkaQgiGur&#10;O24UVJevt3cQPiBr7C2Tgl/ysN/NXrZYaDvyie7n0IgYwr5ABW0IQyGlr1sy6BM7EEfuap3BEKFr&#10;pHY4xnDTy2Wa5tJgx7GhxYE+W6pv5x+joMw/wjdV+qizZWbHStbu2nulXufTYQMi0BT+xX/uUsf5&#10;qzU8n4kXyN0DAAD//wMAUEsBAi0AFAAGAAgAAAAhANvh9svuAAAAhQEAABMAAAAAAAAAAAAAAAAA&#10;AAAAAFtDb250ZW50X1R5cGVzXS54bWxQSwECLQAUAAYACAAAACEAWvQsW78AAAAVAQAACwAAAAAA&#10;AAAAAAAAAAAfAQAAX3JlbHMvLnJlbHNQSwECLQAUAAYACAAAACEAMOcL48AAAADcAAAADwAAAAAA&#10;AAAAAAAAAAAHAgAAZHJzL2Rvd25yZXYueG1sUEsFBgAAAAADAAMAtwAAAPQCAAAAAA==&#10;" strokeweight=".5pt">
                  <v:textbox>
                    <w:txbxContent>
                      <w:p w:rsidR="00942FAD" w:rsidRPr="00301565" w:rsidRDefault="00942FAD" w:rsidP="0082035A">
                        <w:pPr>
                          <w:jc w:val="center"/>
                          <w:rPr>
                            <w:rFonts w:ascii="Times New Roman" w:hAnsi="Times New Roman" w:cs="Times New Roman"/>
                          </w:rPr>
                        </w:pPr>
                        <w:r w:rsidRPr="00301565">
                          <w:rPr>
                            <w:rFonts w:ascii="Times New Roman" w:hAnsi="Times New Roman" w:cs="Times New Roman"/>
                          </w:rPr>
                          <w:t>Hồ điều hòa</w:t>
                        </w:r>
                      </w:p>
                    </w:txbxContent>
                  </v:textbox>
                </v:shape>
                <v:shape id="Straight Arrow Connector 21" o:spid="_x0000_s1141" type="#_x0000_t32" style="position:absolute;left:7655;top:635;width:0;height:2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R5wvwAAANwAAAAPAAAAZHJzL2Rvd25yZXYueG1sRE9Ni8Iw&#10;EL0v+B/CCN7WVCuuVKPIqiDe1hXPQzO2pc2kJNla/70RhL3N433OatObRnTkfGVZwWScgCDOra64&#10;UHD5PXwuQPiArLGxTAoe5GGzHnysMNP2zj/UnUMhYgj7DBWUIbSZlD4vyaAf25Y4cjfrDIYIXSG1&#10;w3sMN42cJslcGqw4NpTY0ndJeX3+MwoqTgNPd+mBTvvafRXXurPpRanRsN8uQQTqw7/47T7qOH82&#10;h9cz8QK5fgIAAP//AwBQSwECLQAUAAYACAAAACEA2+H2y+4AAACFAQAAEwAAAAAAAAAAAAAAAAAA&#10;AAAAW0NvbnRlbnRfVHlwZXNdLnhtbFBLAQItABQABgAIAAAAIQBa9CxbvwAAABUBAAALAAAAAAAA&#10;AAAAAAAAAB8BAABfcmVscy8ucmVsc1BLAQItABQABgAIAAAAIQBRNR5wvwAAANwAAAAPAAAAAAAA&#10;AAAAAAAAAAcCAABkcnMvZG93bnJldi54bWxQSwUGAAAAAAMAAwC3AAAA8wIAAAAA&#10;" strokecolor="black [3213]">
                  <v:stroke endarrow="open"/>
                </v:shape>
                <v:shape id="Straight Arrow Connector 24" o:spid="_x0000_s1142" type="#_x0000_t32" style="position:absolute;left:7630;top:2247;width:0;height:2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vrwQAAANwAAAAPAAAAZHJzL2Rvd25yZXYueG1sRE9Na8Mw&#10;DL0X9h+MBru1TpPRjKxuGNsKY7empWcRq0lILAfbS9N/Xw8Gu+nxPrUtZzOIiZzvLCtYrxIQxLXV&#10;HTcKTsf98gWED8gaB8uk4EYeyt3DYouFtlc+0FSFRsQQ9gUqaEMYCyl93ZJBv7IjceQu1hkMEbpG&#10;aofXGG4GmSbJRhrsODa0ONJ7S3Vf/RgFHWeB049sT9+fvcubcz/Z7KTU0+P89goi0Bz+xX/uLx3n&#10;P+fw+0y8QO7uAAAA//8DAFBLAQItABQABgAIAAAAIQDb4fbL7gAAAIUBAAATAAAAAAAAAAAAAAAA&#10;AAAAAABbQ29udGVudF9UeXBlc10ueG1sUEsBAi0AFAAGAAgAAAAhAFr0LFu/AAAAFQEAAAsAAAAA&#10;AAAAAAAAAAAAHwEAAF9yZWxzLy5yZWxzUEsBAi0AFAAGAAgAAAAhAD55u+vBAAAA3AAAAA8AAAAA&#10;AAAAAAAAAAAABwIAAGRycy9kb3ducmV2LnhtbFBLBQYAAAAAAwADALcAAAD1AgAAAAA=&#10;" strokecolor="black [3213]">
                  <v:stroke endarrow="open"/>
                </v:shape>
                <v:shape id="Text Box 40" o:spid="_x0000_s1143" type="#_x0000_t202" style="position:absolute;left:6295;top:885;width:2558;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qR9wgAAANwAAAAPAAAAZHJzL2Rvd25yZXYueG1sRI9Bi8Iw&#10;EIXvC/6HMIK3NVUXkWoUXRDE27q9eBuasS02k5Jkbf33zkHY2wzvzXvfbHaDa9WDQmw8G5hNM1DE&#10;pbcNVwaK3+PnClRMyBZbz2TgSRF229HHBnPre/6hxyVVSkI45migTqnLtY5lTQ7j1HfEot18cJhk&#10;DZW2AXsJd62eZ9lSO2xYGmrs6Lum8n75cwZOy0O6UmHPdjFf+L7QZbi10ZjJeNivQSUa0r/5fX2y&#10;gv8ltPKMTKC3LwAAAP//AwBQSwECLQAUAAYACAAAACEA2+H2y+4AAACFAQAAEwAAAAAAAAAAAAAA&#10;AAAAAAAAW0NvbnRlbnRfVHlwZXNdLnhtbFBLAQItABQABgAIAAAAIQBa9CxbvwAAABUBAAALAAAA&#10;AAAAAAAAAAAAAB8BAABfcmVscy8ucmVsc1BLAQItABQABgAIAAAAIQDe5qR9wgAAANwAAAAPAAAA&#10;AAAAAAAAAAAAAAcCAABkcnMvZG93bnJldi54bWxQSwUGAAAAAAMAAwC3AAAA9gIAAAAA&#10;" strokeweight=".5pt">
                  <v:textbox>
                    <w:txbxContent>
                      <w:p w:rsidR="00942FAD" w:rsidRPr="00301565" w:rsidRDefault="00942FAD" w:rsidP="0082035A">
                        <w:pPr>
                          <w:jc w:val="center"/>
                          <w:rPr>
                            <w:rFonts w:ascii="Times New Roman" w:hAnsi="Times New Roman" w:cs="Times New Roman"/>
                          </w:rPr>
                        </w:pPr>
                        <w:r w:rsidRPr="00301565">
                          <w:rPr>
                            <w:rFonts w:ascii="Times New Roman" w:hAnsi="Times New Roman" w:cs="Times New Roman"/>
                          </w:rPr>
                          <w:t>Lồng tách rác</w:t>
                        </w:r>
                      </w:p>
                    </w:txbxContent>
                  </v:textbox>
                </v:shape>
                <v:shape id="Text Box 50" o:spid="_x0000_s1144" type="#_x0000_t202" style="position:absolute;left:2448;top:4073;width:3134;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E2VwQAAANwAAAAPAAAAZHJzL2Rvd25yZXYueG1sRE9Na8Mw&#10;DL0P+h+MCr2tTkcYXVYnjMFgp0HTrmcRa3FYLAfba5P8+row6E2P96ldNdpenMmHzrGCzToDQdw4&#10;3XGr4Hj4eNyCCBFZY++YFEwUoCoXDzsstLvwns51bEUK4VCgAhPjUEgZGkMWw9oNxIn7cd5iTNC3&#10;Unu8pHDby6cse5YWO04NBgd6N9T81n9Wwam18+l7M3ijbZ/z1zwdjq5TarUc315BRBrjXfzv/tRp&#10;fv4Ct2fSBbK8AgAA//8DAFBLAQItABQABgAIAAAAIQDb4fbL7gAAAIUBAAATAAAAAAAAAAAAAAAA&#10;AAAAAABbQ29udGVudF9UeXBlc10ueG1sUEsBAi0AFAAGAAgAAAAhAFr0LFu/AAAAFQEAAAsAAAAA&#10;AAAAAAAAAAAAHwEAAF9yZWxzLy5yZWxzUEsBAi0AFAAGAAgAAAAhAHaUTZXBAAAA3AAAAA8AAAAA&#10;AAAAAAAAAAAABwIAAGRycy9kb3ducmV2LnhtbFBLBQYAAAAAAwADALcAAAD1AgAAAAA=&#10;" stroked="f" strokeweight=".5pt">
                  <v:textbox>
                    <w:txbxContent>
                      <w:p w:rsidR="00942FAD" w:rsidRPr="00301565" w:rsidRDefault="00942FAD" w:rsidP="0082035A">
                        <w:pPr>
                          <w:jc w:val="center"/>
                          <w:rPr>
                            <w:rFonts w:ascii="Times New Roman" w:hAnsi="Times New Roman" w:cs="Times New Roman"/>
                          </w:rPr>
                        </w:pPr>
                        <w:r w:rsidRPr="00301565">
                          <w:rPr>
                            <w:rFonts w:ascii="Times New Roman" w:hAnsi="Times New Roman" w:cs="Times New Roman"/>
                          </w:rPr>
                          <w:t>Hệ thống cung cấp</w:t>
                        </w:r>
                      </w:p>
                      <w:p w:rsidR="00942FAD" w:rsidRPr="00301565" w:rsidRDefault="00942FAD" w:rsidP="0082035A">
                        <w:pPr>
                          <w:jc w:val="center"/>
                          <w:rPr>
                            <w:rFonts w:ascii="Times New Roman" w:hAnsi="Times New Roman" w:cs="Times New Roman"/>
                          </w:rPr>
                        </w:pPr>
                        <w:r w:rsidRPr="00301565">
                          <w:rPr>
                            <w:rFonts w:ascii="Times New Roman" w:hAnsi="Times New Roman" w:cs="Times New Roman"/>
                          </w:rPr>
                          <w:t>khí nén</w:t>
                        </w:r>
                      </w:p>
                    </w:txbxContent>
                  </v:textbox>
                </v:shape>
                <v:shape id="Straight Arrow Connector 64" o:spid="_x0000_s1145" type="#_x0000_t32" style="position:absolute;left:4820;top:3704;width:14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vXwxgAAANwAAAAPAAAAZHJzL2Rvd25yZXYueG1sRI9Pb8Iw&#10;DMXvk/YdIk/abaSdNkCFgPZHGxx2GUWcrca0YY1TmgzKt8eHSbvZes/v/TxfDr5VJ+qjC2wgH2Wg&#10;iKtgHdcGtuXHwxRUTMgW28Bk4EIRlovbmzkWNpz5m06bVCsJ4ViggSalrtA6Vg15jKPQEYu2D73H&#10;JGtfa9vjWcJ9qx+zbKw9OpaGBjt6a6j62fx6A2vs8q/j52vu3G5S+qfte3lcHYy5vxteZqASDenf&#10;/He9toL/LPjyjEygF1cAAAD//wMAUEsBAi0AFAAGAAgAAAAhANvh9svuAAAAhQEAABMAAAAAAAAA&#10;AAAAAAAAAAAAAFtDb250ZW50X1R5cGVzXS54bWxQSwECLQAUAAYACAAAACEAWvQsW78AAAAVAQAA&#10;CwAAAAAAAAAAAAAAAAAfAQAAX3JlbHMvLnJlbHNQSwECLQAUAAYACAAAACEA0Vb18MYAAADcAAAA&#10;DwAAAAAAAAAAAAAAAAAHAgAAZHJzL2Rvd25yZXYueG1sUEsFBgAAAAADAAMAtwAAAPoCAAAAAA==&#10;" strokecolor="black [3213]">
                  <v:stroke startarrow="open"/>
                </v:shape>
                <v:shape id="Straight Arrow Connector 67" o:spid="_x0000_s1146" type="#_x0000_t32" style="position:absolute;left:7655;top:4771;width:1;height:3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RDZwQAAANwAAAAPAAAAZHJzL2Rvd25yZXYueG1sRE9Na8Mw&#10;DL0P+h+MCr0tThu2lTRuKV0LY7dloWcRq0lILAfbS7N/Pw8Gu+nxPlUcZjOIiZzvLCtYJykI4trq&#10;jhsF1eflcQvCB2SNg2VS8E0eDvvFQ4G5tnf+oKkMjYgh7HNU0IYw5lL6uiWDPrEjceRu1hkMEbpG&#10;aof3GG4GuUnTZ2mw49jQ4kinluq+/DIKOs4Cb16zC72fe/fSXPvJZpVSq+V83IEINId/8Z/7Tcf5&#10;T2v4fSZeIPc/AAAA//8DAFBLAQItABQABgAIAAAAIQDb4fbL7gAAAIUBAAATAAAAAAAAAAAAAAAA&#10;AAAAAABbQ29udGVudF9UeXBlc10ueG1sUEsBAi0AFAAGAAgAAAAhAFr0LFu/AAAAFQEAAAsAAAAA&#10;AAAAAAAAAAAAHwEAAF9yZWxzLy5yZWxzUEsBAi0AFAAGAAgAAAAhAFsFENnBAAAA3AAAAA8AAAAA&#10;AAAAAAAAAAAABwIAAGRycy9kb3ducmV2LnhtbFBLBQYAAAAAAwADALcAAAD1AgAAAAA=&#10;" strokecolor="black [3213]">
                  <v:stroke endarrow="open"/>
                </v:shape>
                <v:shape id="Text Box 29" o:spid="_x0000_s1147" type="#_x0000_t202" style="position:absolute;left:6754;top:8500;width:1874;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Uk5vwAAANwAAAAPAAAAZHJzL2Rvd25yZXYueG1sRE9Li8Iw&#10;EL4L+x/CLHjTtLKKVGORBcHTwvo6D83YFJtJSbJa/fVmQfA2H99zlmVvW3ElHxrHCvJxBoK4crrh&#10;WsFhvxnNQYSIrLF1TAruFKBcfQyWWGh341+67mItUgiHAhWYGLtCylAZshjGriNO3Nl5izFBX0vt&#10;8ZbCbSsnWTaTFhtODQY7+jZUXXZ/VsGpto/TMe+80bb94p/HfX9wjVLDz369ABGpj2/xy73Vaf50&#10;Av/PpAvk6gkAAP//AwBQSwECLQAUAAYACAAAACEA2+H2y+4AAACFAQAAEwAAAAAAAAAAAAAAAAAA&#10;AAAAW0NvbnRlbnRfVHlwZXNdLnhtbFBLAQItABQABgAIAAAAIQBa9CxbvwAAABUBAAALAAAAAAAA&#10;AAAAAAAAAB8BAABfcmVscy8ucmVsc1BLAQItABQABgAIAAAAIQD96Uk5vwAAANwAAAAPAAAAAAAA&#10;AAAAAAAAAAcCAABkcnMvZG93bnJldi54bWxQSwUGAAAAAAMAAwC3AAAA8wIAAAAA&#10;" stroked="f" strokeweight=".5pt">
                  <v:textbox>
                    <w:txbxContent>
                      <w:p w:rsidR="00942FAD" w:rsidRPr="00114FD1" w:rsidRDefault="00942FAD" w:rsidP="0082035A">
                        <w:pPr>
                          <w:jc w:val="center"/>
                          <w:rPr>
                            <w:rFonts w:ascii="Times New Roman" w:hAnsi="Times New Roman" w:cs="Times New Roman"/>
                            <w:sz w:val="28"/>
                            <w:szCs w:val="28"/>
                          </w:rPr>
                        </w:pPr>
                        <w:r w:rsidRPr="00114FD1">
                          <w:rPr>
                            <w:rFonts w:ascii="Times New Roman" w:hAnsi="Times New Roman" w:cs="Times New Roman"/>
                            <w:sz w:val="28"/>
                            <w:szCs w:val="28"/>
                          </w:rPr>
                          <w:t>Sông Hiếu</w:t>
                        </w:r>
                      </w:p>
                    </w:txbxContent>
                  </v:textbox>
                </v:shape>
                <v:shape id="Straight Arrow Connector 100" o:spid="_x0000_s1148" type="#_x0000_t32" style="position:absolute;left:7659;top:3102;width:0;height:2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ys1wQAAANwAAAAPAAAAZHJzL2Rvd25yZXYueG1sRE/JasMw&#10;EL0X+g9iCrk1cmy64EYJpUmg9FbH9DxYE9vYGhlJsZ2/jwKB3ubx1llvZ9OLkZxvLStYLRMQxJXV&#10;LdcKyuPh+R2ED8gae8uk4EIetpvHhzXm2k78S2MRahFD2OeooAlhyKX0VUMG/dIOxJE7WWcwROhq&#10;qR1OMdz0Mk2SV2mw5djQ4EBfDVVdcTYKWs4Cp7vsQD/7zr3Vf91os1KpxdP8+QEi0Bz+xXf3t47z&#10;XzK4PRMvkJsrAAAA//8DAFBLAQItABQABgAIAAAAIQDb4fbL7gAAAIUBAAATAAAAAAAAAAAAAAAA&#10;AAAAAABbQ29udGVudF9UeXBlc10ueG1sUEsBAi0AFAAGAAgAAAAhAFr0LFu/AAAAFQEAAAsAAAAA&#10;AAAAAAAAAAAAHwEAAF9yZWxzLy5yZWxzUEsBAi0AFAAGAAgAAAAhAMSbKzXBAAAA3AAAAA8AAAAA&#10;AAAAAAAAAAAABwIAAGRycy9kb3ducmV2LnhtbFBLBQYAAAAAAwADALcAAAD1AgAAAAA=&#10;" strokecolor="black [3213]">
                  <v:stroke endarrow="open"/>
                </v:shape>
                <v:shape id="Straight Arrow Connector 101" o:spid="_x0000_s1149" type="#_x0000_t32" style="position:absolute;left:7659;top:3935;width:0;height:2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rNBwAAAANwAAAAPAAAAZHJzL2Rvd25yZXYueG1sRE9Ni8Iw&#10;EL0v+B/CCN7WVLu7SjWK6Aqyt1XxPDRjW9pMShJr999vBMHbPN7nLNe9aURHzleWFUzGCQji3OqK&#10;CwXn0/59DsIHZI2NZVLwRx7Wq8HbEjNt7/xL3TEUIoawz1BBGUKbSenzkgz6sW2JI3e1zmCI0BVS&#10;O7zHcNPIaZJ8SYMVx4YSW9qWlNfHm1FQcRp4ukv39PNdu1lxqTubnpUaDfvNAkSgPrzET/dBx/mf&#10;H/B4Jl4gV/8AAAD//wMAUEsBAi0AFAAGAAgAAAAhANvh9svuAAAAhQEAABMAAAAAAAAAAAAAAAAA&#10;AAAAAFtDb250ZW50X1R5cGVzXS54bWxQSwECLQAUAAYACAAAACEAWvQsW78AAAAVAQAACwAAAAAA&#10;AAAAAAAAAAAfAQAAX3JlbHMvLnJlbHNQSwECLQAUAAYACAAAACEAS3KzQcAAAADcAAAADwAAAAAA&#10;AAAAAAAAAAAHAgAAZHJzL2Rvd25yZXYueG1sUEsFBgAAAAADAAMAtwAAAPQCAAAAAA==&#10;" strokecolor="black [3213]">
                  <v:stroke endarrow="open"/>
                </v:shape>
                <v:shape id="Straight Arrow Connector 102" o:spid="_x0000_s1150" type="#_x0000_t32" style="position:absolute;left:5016;top:4300;width:1279;height:113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g0nwwAAANwAAAAPAAAAZHJzL2Rvd25yZXYueG1sRE9Ni8Iw&#10;EL0v+B/CCF4WTVdwlWoUWRCEPSxWD3obm7GtNpOSRK376zfCgrd5vM+ZLVpTixs5X1lW8DFIQBDn&#10;VldcKNhtV/0JCB+QNdaWScGDPCzmnbcZptreeUO3LBQihrBPUUEZQpNK6fOSDPqBbYgjd7LOYIjQ&#10;FVI7vMdwU8thknxKgxXHhhIb+iopv2RXoyD7Lurtj9//usfR5ef94Tjk97FSvW67nIII1IaX+N+9&#10;1nH+aATPZ+IFcv4HAAD//wMAUEsBAi0AFAAGAAgAAAAhANvh9svuAAAAhQEAABMAAAAAAAAAAAAA&#10;AAAAAAAAAFtDb250ZW50X1R5cGVzXS54bWxQSwECLQAUAAYACAAAACEAWvQsW78AAAAVAQAACwAA&#10;AAAAAAAAAAAAAAAfAQAAX3JlbHMvLnJlbHNQSwECLQAUAAYACAAAACEAwjoNJ8MAAADcAAAADwAA&#10;AAAAAAAAAAAAAAAHAgAAZHJzL2Rvd25yZXYueG1sUEsFBgAAAAADAAMAtwAAAPcCAAAAAA==&#10;" strokecolor="black [3213]">
                  <v:stroke startarrow="open"/>
                </v:shape>
                <v:shape id="Text Box 36" o:spid="_x0000_s1151" type="#_x0000_t202" style="position:absolute;left:6347;top:1724;width:2559;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ANJwAAAANwAAAAPAAAAZHJzL2Rvd25yZXYueG1sRE9La8JA&#10;EL4L/odlhN7MpkqDpK7SFgrBWzUXb0N28qDZ2bC7TdJ/7wqCt/n4nrM/zqYXIznfWVbwmqQgiCur&#10;O24UlJfv9Q6ED8gae8uk4J88HA/LxR5zbSf+ofEcGhFD2OeooA1hyKX0VUsGfWIH4sjV1hkMEbpG&#10;aodTDDe93KRpJg12HBtaHOirper3/GcUFNlnuFKpT3q72dqplJWre6/Uy2r+eAcRaA5P8cNd6Dj/&#10;LYP7M/ECebgBAAD//wMAUEsBAi0AFAAGAAgAAAAhANvh9svuAAAAhQEAABMAAAAAAAAAAAAAAAAA&#10;AAAAAFtDb250ZW50X1R5cGVzXS54bWxQSwECLQAUAAYACAAAACEAWvQsW78AAAAVAQAACwAAAAAA&#10;AAAAAAAAAAAfAQAAX3JlbHMvLnJlbHNQSwECLQAUAAYACAAAACEARewDScAAAADcAAAADwAAAAAA&#10;AAAAAAAAAAAHAgAAZHJzL2Rvd25yZXYueG1sUEsFBgAAAAADAAMAtwAAAPQCAAAAAA==&#10;" strokeweight=".5pt">
                  <v:textbox>
                    <w:txbxContent>
                      <w:p w:rsidR="00942FAD" w:rsidRPr="00301565" w:rsidRDefault="00942FAD" w:rsidP="0082035A">
                        <w:pPr>
                          <w:jc w:val="center"/>
                          <w:rPr>
                            <w:rFonts w:ascii="Times New Roman" w:hAnsi="Times New Roman" w:cs="Times New Roman"/>
                          </w:rPr>
                        </w:pPr>
                        <w:r w:rsidRPr="00301565">
                          <w:rPr>
                            <w:rFonts w:ascii="Times New Roman" w:hAnsi="Times New Roman" w:cs="Times New Roman"/>
                          </w:rPr>
                          <w:t>Bể lắng cát</w:t>
                        </w:r>
                      </w:p>
                    </w:txbxContent>
                  </v:textbox>
                </v:shape>
                <v:shape id="Straight Arrow Connector 21" o:spid="_x0000_s1152" type="#_x0000_t32" style="position:absolute;left:7630;top:1387;width:0;height:2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C02wQAAANwAAAAPAAAAZHJzL2Rvd25yZXYueG1sRE9Na8Mw&#10;DL0X9h+MBru1ThPWjKxuGNsKY7empWcRq0lILAfbS9N/Xw8Gu+nxPrUtZzOIiZzvLCtYrxIQxLXV&#10;HTcKTsf98gWED8gaB8uk4EYeyt3DYouFtlc+0FSFRsQQ9gUqaEMYCyl93ZJBv7IjceQu1hkMEbpG&#10;aofXGG4GmSbJRhrsODa0ONJ7S3Vf/RgFHWeB049sT9+fvcubcz/Z7KTU0+P89goi0Bz+xX/uLx3n&#10;P+fw+0y8QO7uAAAA//8DAFBLAQItABQABgAIAAAAIQDb4fbL7gAAAIUBAAATAAAAAAAAAAAAAAAA&#10;AAAAAABbQ29udGVudF9UeXBlc10ueG1sUEsBAi0AFAAGAAgAAAAhAFr0LFu/AAAAFQEAAAsAAAAA&#10;AAAAAAAAAAAAHwEAAF9yZWxzLy5yZWxzUEsBAi0AFAAGAAgAAAAhALugLTbBAAAA3AAAAA8AAAAA&#10;AAAAAAAAAAAABwIAAGRycy9kb3ducmV2LnhtbFBLBQYAAAAAAwADALcAAAD1AgAAAAA=&#10;" strokecolor="black [3213]">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0" o:spid="_x0000_s1153" type="#_x0000_t34" style="position:absolute;left:8913;top:1935;width:684;height:58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Ri7xAAAANwAAAAPAAAAZHJzL2Rvd25yZXYueG1sRI9BawIx&#10;EIXvhf6HMIVeSs0qKGU1ipQKQg+ilp7HzZhduplsk7hu/33nIHib4b1575vFavCt6immJrCB8agA&#10;RVwF27Az8HXcvL6BShnZYhuYDPxRgtXy8WGBpQ1X3lN/yE5JCKcSDdQ5d6XWqarJYxqFjli0c4ge&#10;s6zRaRvxKuG+1ZOimGmPDUtDjR2911T9HC7egHuh/rc6xTVvvm3eu91p9tF+GvP8NKznoDIN+W6+&#10;XW+t4E+FVp6RCfTyHwAA//8DAFBLAQItABQABgAIAAAAIQDb4fbL7gAAAIUBAAATAAAAAAAAAAAA&#10;AAAAAAAAAABbQ29udGVudF9UeXBlc10ueG1sUEsBAi0AFAAGAAgAAAAhAFr0LFu/AAAAFQEAAAsA&#10;AAAAAAAAAAAAAAAAHwEAAF9yZWxzLy5yZWxzUEsBAi0AFAAGAAgAAAAhAHytGLvEAAAA3AAAAA8A&#10;AAAAAAAAAAAAAAAABwIAAGRycy9kb3ducmV2LnhtbFBLBQYAAAAAAwADALcAAAD4AgAAAAA=&#10;">
                  <v:stroke endarrow="block"/>
                </v:shape>
                <v:shape id="Text Box 36" o:spid="_x0000_s1154" type="#_x0000_t202" style="position:absolute;left:6267;top:108;width:2559;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5c7vwAAANwAAAAPAAAAZHJzL2Rvd25yZXYueG1sRE9Ni8Iw&#10;EL0L/ocwgjdNV1lxu01FBUG8rfbibWjGtmwzKUm09d8bYWFv83ifk20G04oHOd9YVvAxT0AQl1Y3&#10;XCkoLofZGoQPyBpby6TgSR42+XiUYaptzz/0OIdKxBD2KSqoQ+hSKX1Zk0E/tx1x5G7WGQwRukpq&#10;h30MN61cJMlKGmw4NtTY0b6m8vd8NwqOq124UqFPerlY2r6Qpbu1XqnpZNh+gwg0hH/xn/uo4/zP&#10;L3g/Ey+Q+QsAAP//AwBQSwECLQAUAAYACAAAACEA2+H2y+4AAACFAQAAEwAAAAAAAAAAAAAAAAAA&#10;AAAAW0NvbnRlbnRfVHlwZXNdLnhtbFBLAQItABQABgAIAAAAIQBa9CxbvwAAABUBAAALAAAAAAAA&#10;AAAAAAAAAB8BAABfcmVscy8ucmVsc1BLAQItABQABgAIAAAAIQA0c5c7vwAAANwAAAAPAAAAAAAA&#10;AAAAAAAAAAcCAABkcnMvZG93bnJldi54bWxQSwUGAAAAAAMAAwC3AAAA8wIAAAAA&#10;" strokeweight=".5pt">
                  <v:textbox>
                    <w:txbxContent>
                      <w:p w:rsidR="00942FAD" w:rsidRPr="00301565" w:rsidRDefault="00942FAD" w:rsidP="0082035A">
                        <w:pPr>
                          <w:jc w:val="center"/>
                          <w:rPr>
                            <w:rFonts w:ascii="Times New Roman" w:hAnsi="Times New Roman" w:cs="Times New Roman"/>
                          </w:rPr>
                        </w:pPr>
                        <w:r w:rsidRPr="00301565">
                          <w:rPr>
                            <w:rFonts w:ascii="Times New Roman" w:hAnsi="Times New Roman" w:cs="Times New Roman"/>
                          </w:rPr>
                          <w:t>Nước thải sản xuất</w:t>
                        </w:r>
                      </w:p>
                    </w:txbxContent>
                  </v:textbox>
                </v:shape>
                <v:shape id="AutoShape 42" o:spid="_x0000_s1155" type="#_x0000_t32" style="position:absolute;left:5328;top:5784;width:72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YB3wwAAANwAAAAPAAAAZHJzL2Rvd25yZXYueG1sRI9Ba8Mw&#10;DIXvhf4Ho8FujbNBS8nqlq1QKL2MtYXuKGItMYvlEHtx+u+nw2A3iff03qfNbvKdGmmILrCBp6IE&#10;RVwH67gxcL0cFmtQMSFb7AKTgTtF2G3nsw1WNmT+oPGcGiUhHCs00KbUV1rHuiWPsQg9sWhfYfCY&#10;ZB0abQfMEu47/VyWK+3RsTS02NO+pfr7/OMNuPzuxv64z2+n22e0mdx9GZwxjw/T6wuoRFP6N/9d&#10;H63grwRfnpEJ9PYXAAD//wMAUEsBAi0AFAAGAAgAAAAhANvh9svuAAAAhQEAABMAAAAAAAAAAAAA&#10;AAAAAAAAAFtDb250ZW50X1R5cGVzXS54bWxQSwECLQAUAAYACAAAACEAWvQsW78AAAAVAQAACwAA&#10;AAAAAAAAAAAAAAAfAQAAX3JlbHMvLnJlbHNQSwECLQAUAAYACAAAACEAO3GAd8MAAADcAAAADwAA&#10;AAAAAAAAAAAAAAAHAgAAZHJzL2Rvd25yZXYueG1sUEsFBgAAAAADAAMAtwAAAPcCAAAAAA==&#10;">
                  <v:stroke endarrow="block"/>
                </v:shape>
                <v:shape id="AutoShape 43" o:spid="_x0000_s1156" type="#_x0000_t32" style="position:absolute;left:5328;top:5439;width:1020;height:3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SXswAAAANwAAAAPAAAAZHJzL2Rvd25yZXYueG1sRE9Li8Iw&#10;EL4L+x/CLOxNUxdWpBpFhQXxsvgAPQ7N2AabSWliU//9RhC8zcf3nPmyt7XoqPXGsYLxKANBXDht&#10;uFRwOv4OpyB8QNZYOyYFD/KwXHwM5phrF3lP3SGUIoWwz1FBFUKTS+mLiiz6kWuIE3d1rcWQYFtK&#10;3WJM4baW31k2kRYNp4YKG9pUVNwOd6vAxD/TNdtNXO/OF68jmcePM0p9ffarGYhAfXiLX+6tTvMn&#10;Y3g+ky6Qi38AAAD//wMAUEsBAi0AFAAGAAgAAAAhANvh9svuAAAAhQEAABMAAAAAAAAAAAAAAAAA&#10;AAAAAFtDb250ZW50X1R5cGVzXS54bWxQSwECLQAUAAYACAAAACEAWvQsW78AAAAVAQAACwAAAAAA&#10;AAAAAAAAAAAfAQAAX3JlbHMvLnJlbHNQSwECLQAUAAYACAAAACEAVD0l7MAAAADcAAAADwAAAAAA&#10;AAAAAAAAAAAHAgAAZHJzL2Rvd25yZXYueG1sUEsFBgAAAAADAAMAtwAAAPQCAAAAAA==&#10;">
                  <v:stroke endarrow="block"/>
                </v:shape>
                <v:shape id="Straight Arrow Connector 101" o:spid="_x0000_s1157" type="#_x0000_t32" style="position:absolute;left:7673;top:7338;width:18;height:11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0QTwAAAANwAAAAPAAAAZHJzL2Rvd25yZXYueG1sRE9Na4NA&#10;EL0X8h+WCeRW1yrYYLMJJalQemsiOQ/uVEV3Vna3xvz7bqHQ2zze5+wOixnFTM73lhU8JSkI4sbq&#10;nlsF9aV63ILwAVnjaJkU3MnDYb962GGp7Y0/aT6HVsQQ9iUq6EKYSil905FBn9iJOHJf1hkMEbpW&#10;aoe3GG5GmaVpIQ32HBs6nOjYUTOcv42CnvPA2Smv6ONtcM/tdZhtXiu1WS+vLyACLeFf/Od+13F+&#10;kcHvM/ECuf8BAAD//wMAUEsBAi0AFAAGAAgAAAAhANvh9svuAAAAhQEAABMAAAAAAAAAAAAAAAAA&#10;AAAAAFtDb250ZW50X1R5cGVzXS54bWxQSwECLQAUAAYACAAAACEAWvQsW78AAAAVAQAACwAAAAAA&#10;AAAAAAAAAAAfAQAAX3JlbHMvLnJlbHNQSwECLQAUAAYACAAAACEAZbtEE8AAAADcAAAADwAAAAAA&#10;AAAAAAAAAAAHAgAAZHJzL2Rvd25yZXYueG1sUEsFBgAAAAADAAMAtwAAAPQCAAAAAA==&#10;" strokecolor="black [3213]">
                  <v:stroke endarrow="open"/>
                </v:shape>
                <v:shape id="AutoShape 43" o:spid="_x0000_s1158" type="#_x0000_t32" style="position:absolute;left:7673;top:7526;width:18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x4AwQAAANwAAAAPAAAAZHJzL2Rvd25yZXYueG1sRE/fa8Iw&#10;EH4f+D+EE/a2pjqU0RmLFgayF9ENtsejOdtgcylN1tT/fhkMfLuP7+dtysl2YqTBG8cKFlkOgrh2&#10;2nCj4PPj7ekFhA/IGjvHpOBGHsrt7GGDhXaRTzSeQyNSCPsCFbQh9IWUvm7Jos9cT5y4ixsshgSH&#10;RuoBYwq3nVzm+VpaNJwaWuypaqm+nn+sAhOPZuwPVdy/f317HcncVs4o9Tifdq8gAk3hLv53H3Sa&#10;v36Gv2fSBXL7CwAA//8DAFBLAQItABQABgAIAAAAIQDb4fbL7gAAAIUBAAATAAAAAAAAAAAAAAAA&#10;AAAAAABbQ29udGVudF9UeXBlc10ueG1sUEsBAi0AFAAGAAgAAAAhAFr0LFu/AAAAFQEAAAsAAAAA&#10;AAAAAAAAAAAAHwEAAF9yZWxzLy5yZWxzUEsBAi0AFAAGAAgAAAAhAMujHgDBAAAA3AAAAA8AAAAA&#10;AAAAAAAAAAAABwIAAGRycy9kb3ducmV2LnhtbFBLBQYAAAAAAwADALcAAAD1AgAAAAA=&#10;">
                  <v:stroke endarrow="block"/>
                </v:shape>
                <v:shape id="Text Box 12" o:spid="_x0000_s1159" type="#_x0000_t202" style="position:absolute;left:6724;top:6822;width:1918;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N+FwwAAANwAAAAPAAAAZHJzL2Rvd25yZXYueG1sRE9Na8JA&#10;EL0X/A/LFLyUutFKqtFVRGjRm6alvQ7ZMQnNzsbdNab/vlsQvM3jfc5y3ZtGdOR8bVnBeJSAIC6s&#10;rrlU8Pnx9jwD4QOyxsYyKfglD+vV4GGJmbZXPlKXh1LEEPYZKqhCaDMpfVGRQT+yLXHkTtYZDBG6&#10;UmqH1xhuGjlJklQarDk2VNjStqLiJ78YBbPprvv2+5fDV5Gemnl4eu3ez06p4WO/WYAI1Ie7+Obe&#10;6Tg/ncL/M/ECufoDAAD//wMAUEsBAi0AFAAGAAgAAAAhANvh9svuAAAAhQEAABMAAAAAAAAAAAAA&#10;AAAAAAAAAFtDb250ZW50X1R5cGVzXS54bWxQSwECLQAUAAYACAAAACEAWvQsW78AAAAVAQAACwAA&#10;AAAAAAAAAAAAAAAfAQAAX3JlbHMvLnJlbHNQSwECLQAUAAYACAAAACEACzTfhcMAAADcAAAADwAA&#10;AAAAAAAAAAAAAAAHAgAAZHJzL2Rvd25yZXYueG1sUEsFBgAAAAADAAMAtwAAAPcCAAAAAA==&#10;">
                  <v:textbox>
                    <w:txbxContent>
                      <w:p w:rsidR="00942FAD" w:rsidRPr="00301565" w:rsidRDefault="00942FAD" w:rsidP="0082035A">
                        <w:pPr>
                          <w:jc w:val="center"/>
                          <w:rPr>
                            <w:rFonts w:ascii="Times New Roman" w:hAnsi="Times New Roman" w:cs="Times New Roman"/>
                          </w:rPr>
                        </w:pPr>
                        <w:r w:rsidRPr="00301565">
                          <w:rPr>
                            <w:rFonts w:ascii="Times New Roman" w:hAnsi="Times New Roman" w:cs="Times New Roman"/>
                          </w:rPr>
                          <w:t>Tách bùn</w:t>
                        </w:r>
                      </w:p>
                    </w:txbxContent>
                  </v:textbox>
                </v:shape>
                <v:shape id="AutoShape 42" o:spid="_x0000_s1160" type="#_x0000_t32" style="position:absolute;left:8670;top:6483;width:840;height:3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iPvvwAAANwAAAAPAAAAZHJzL2Rvd25yZXYueG1sRE9Ni8Iw&#10;EL0v+B/CCN7WVEFZqlFUEMTLsq6gx6EZ22AzKU1s6r/fLAje5vE+Z7nubS06ar1xrGAyzkAQF04b&#10;LhWcf/efXyB8QNZYOyYFT/KwXg0+lphrF/mHulMoRQphn6OCKoQml9IXFVn0Y9cQJ+7mWoshwbaU&#10;usWYwm0tp1k2lxYNp4YKG9pVVNxPD6vAxG/TNYdd3B4vV68jmefMGaVGw36zABGoD2/xy33Qaf58&#10;Bv/PpAvk6g8AAP//AwBQSwECLQAUAAYACAAAACEA2+H2y+4AAACFAQAAEwAAAAAAAAAAAAAAAAAA&#10;AAAAW0NvbnRlbnRfVHlwZXNdLnhtbFBLAQItABQABgAIAAAAIQBa9CxbvwAAABUBAAALAAAAAAAA&#10;AAAAAAAAAB8BAABfcmVscy8ucmVsc1BLAQItABQABgAIAAAAIQArBiPvvwAAANwAAAAPAAAAAAAA&#10;AAAAAAAAAAcCAABkcnMvZG93bnJldi54bWxQSwUGAAAAAAMAAwC3AAAA8wIAAAAA&#10;">
                  <v:stroke endarrow="block"/>
                </v:shape>
                <v:shape id="AutoShape 43" o:spid="_x0000_s1161" type="#_x0000_t32" style="position:absolute;left:5458;top:7420;width:2247;height:2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E3OwwAAANwAAAAPAAAAZHJzL2Rvd25yZXYueG1sRE9Na8JA&#10;EL0X/A/LCL3V3ZQSJHWVVip46KFVwet0d0yi2dmYXZP033cLhd7m8T5nsRpdI3rqQu1ZQzZTIIiN&#10;tzWXGg77zcMcRIjIFhvPpOGbAqyWk7sFFtYP/En9LpYihXAoUEMVY1tIGUxFDsPMt8SJO/nOYUyw&#10;K6XtcEjhrpGPSuXSYc2pocKW1hWZy+7mNLxm6s301/l5OJbKfGXv2xN9PGl9Px1fnkFEGuO/+M+9&#10;tWl+nsPvM+kCufwBAAD//wMAUEsBAi0AFAAGAAgAAAAhANvh9svuAAAAhQEAABMAAAAAAAAAAAAA&#10;AAAAAAAAAFtDb250ZW50X1R5cGVzXS54bWxQSwECLQAUAAYACAAAACEAWvQsW78AAAAVAQAACwAA&#10;AAAAAAAAAAAAAAAfAQAAX3JlbHMvLnJlbHNQSwECLQAUAAYACAAAACEAU3hNzsMAAADcAAAADwAA&#10;AAAAAAAAAAAAAAAHAgAAZHJzL2Rvd25yZXYueG1sUEsFBgAAAAADAAMAtwAAAPcCAAAAAA==&#10;">
                  <v:stroke dashstyle="dash" endarrow="block"/>
                </v:shape>
                <w10:wrap anchorx="margin"/>
              </v:group>
            </w:pict>
          </mc:Fallback>
        </mc:AlternateContent>
      </w:r>
      <w:r w:rsidRPr="00E82D90">
        <w:rPr>
          <w:rFonts w:ascii="Times New Roman" w:hAnsi="Times New Roman" w:cs="Times New Roman"/>
          <w:i/>
          <w:sz w:val="28"/>
          <w:szCs w:val="28"/>
        </w:rPr>
        <w:t>* Sơ đồ khối:</w:t>
      </w:r>
    </w:p>
    <w:p w:rsidR="0082035A" w:rsidRPr="00E82D90" w:rsidRDefault="0082035A" w:rsidP="0082035A">
      <w:pPr>
        <w:spacing w:after="120"/>
        <w:ind w:firstLine="720"/>
        <w:jc w:val="both"/>
        <w:rPr>
          <w:rFonts w:ascii="Times New Roman" w:hAnsi="Times New Roman" w:cs="Times New Roman"/>
          <w:lang w:val="vi-VN"/>
        </w:rPr>
      </w:pPr>
    </w:p>
    <w:p w:rsidR="0082035A" w:rsidRPr="00E82D90" w:rsidRDefault="0082035A" w:rsidP="0082035A">
      <w:pPr>
        <w:spacing w:after="120"/>
        <w:ind w:firstLine="720"/>
        <w:jc w:val="both"/>
        <w:rPr>
          <w:rFonts w:ascii="Times New Roman" w:hAnsi="Times New Roman" w:cs="Times New Roman"/>
          <w:lang w:val="vi-VN"/>
        </w:rPr>
      </w:pPr>
    </w:p>
    <w:p w:rsidR="0082035A" w:rsidRPr="00E82D90" w:rsidRDefault="0082035A" w:rsidP="0082035A">
      <w:pPr>
        <w:spacing w:after="120"/>
        <w:ind w:firstLine="720"/>
        <w:jc w:val="both"/>
        <w:rPr>
          <w:rFonts w:ascii="Times New Roman" w:hAnsi="Times New Roman" w:cs="Times New Roman"/>
          <w:lang w:val="vi-VN"/>
        </w:rPr>
      </w:pPr>
    </w:p>
    <w:p w:rsidR="0082035A" w:rsidRPr="00E82D90" w:rsidRDefault="0082035A" w:rsidP="0082035A">
      <w:pPr>
        <w:spacing w:after="120"/>
        <w:ind w:firstLine="720"/>
        <w:jc w:val="both"/>
        <w:rPr>
          <w:rFonts w:ascii="Times New Roman" w:hAnsi="Times New Roman" w:cs="Times New Roman"/>
          <w:lang w:val="vi-VN"/>
        </w:rPr>
      </w:pPr>
    </w:p>
    <w:p w:rsidR="0082035A" w:rsidRPr="00E82D90" w:rsidRDefault="0082035A" w:rsidP="0082035A">
      <w:pPr>
        <w:spacing w:after="120"/>
        <w:ind w:firstLine="720"/>
        <w:jc w:val="both"/>
        <w:rPr>
          <w:rFonts w:ascii="Times New Roman" w:hAnsi="Times New Roman" w:cs="Times New Roman"/>
          <w:lang w:val="vi-VN"/>
        </w:rPr>
      </w:pPr>
    </w:p>
    <w:p w:rsidR="0082035A" w:rsidRPr="00E82D90" w:rsidRDefault="0082035A" w:rsidP="0082035A">
      <w:pPr>
        <w:spacing w:after="120"/>
        <w:ind w:firstLine="720"/>
        <w:jc w:val="both"/>
        <w:rPr>
          <w:rFonts w:ascii="Times New Roman" w:hAnsi="Times New Roman" w:cs="Times New Roman"/>
          <w:lang w:val="vi-VN"/>
        </w:rPr>
      </w:pPr>
    </w:p>
    <w:p w:rsidR="0082035A" w:rsidRPr="00E82D90" w:rsidRDefault="0082035A" w:rsidP="0082035A">
      <w:pPr>
        <w:spacing w:after="120"/>
        <w:ind w:firstLine="720"/>
        <w:jc w:val="both"/>
        <w:rPr>
          <w:rFonts w:ascii="Times New Roman" w:hAnsi="Times New Roman" w:cs="Times New Roman"/>
          <w:lang w:val="vi-VN"/>
        </w:rPr>
      </w:pPr>
    </w:p>
    <w:p w:rsidR="0082035A" w:rsidRPr="00E82D90" w:rsidRDefault="0082035A" w:rsidP="0082035A">
      <w:pPr>
        <w:spacing w:after="120"/>
        <w:ind w:firstLine="720"/>
        <w:jc w:val="both"/>
        <w:rPr>
          <w:rFonts w:ascii="Times New Roman" w:hAnsi="Times New Roman" w:cs="Times New Roman"/>
          <w:lang w:val="vi-VN"/>
        </w:rPr>
      </w:pPr>
    </w:p>
    <w:p w:rsidR="0082035A" w:rsidRPr="00E82D90" w:rsidRDefault="0082035A" w:rsidP="0082035A">
      <w:pPr>
        <w:spacing w:after="120"/>
        <w:ind w:firstLine="720"/>
        <w:jc w:val="both"/>
        <w:rPr>
          <w:rFonts w:ascii="Times New Roman" w:hAnsi="Times New Roman" w:cs="Times New Roman"/>
          <w:lang w:val="vi-VN"/>
        </w:rPr>
      </w:pPr>
    </w:p>
    <w:p w:rsidR="0082035A" w:rsidRPr="00E82D90" w:rsidRDefault="0082035A" w:rsidP="0082035A">
      <w:pPr>
        <w:spacing w:after="120"/>
        <w:ind w:firstLine="720"/>
        <w:jc w:val="both"/>
        <w:rPr>
          <w:rFonts w:ascii="Times New Roman" w:hAnsi="Times New Roman" w:cs="Times New Roman"/>
          <w:lang w:val="vi-VN"/>
        </w:rPr>
      </w:pPr>
    </w:p>
    <w:p w:rsidR="0082035A" w:rsidRPr="00E82D90" w:rsidRDefault="0082035A" w:rsidP="0082035A">
      <w:pPr>
        <w:spacing w:after="120"/>
        <w:ind w:firstLine="720"/>
        <w:jc w:val="both"/>
        <w:rPr>
          <w:rFonts w:ascii="Times New Roman" w:hAnsi="Times New Roman" w:cs="Times New Roman"/>
          <w:lang w:val="vi-VN"/>
        </w:rPr>
      </w:pPr>
    </w:p>
    <w:p w:rsidR="0082035A" w:rsidRPr="00E82D90" w:rsidRDefault="0082035A" w:rsidP="0082035A">
      <w:pPr>
        <w:spacing w:after="120"/>
        <w:ind w:firstLine="720"/>
        <w:jc w:val="both"/>
        <w:rPr>
          <w:rFonts w:ascii="Times New Roman" w:hAnsi="Times New Roman" w:cs="Times New Roman"/>
          <w:lang w:val="vi-VN"/>
        </w:rPr>
      </w:pPr>
    </w:p>
    <w:p w:rsidR="0082035A" w:rsidRPr="00E82D90" w:rsidRDefault="0082035A" w:rsidP="0082035A">
      <w:pPr>
        <w:spacing w:after="120"/>
        <w:ind w:firstLine="720"/>
        <w:jc w:val="both"/>
        <w:rPr>
          <w:rFonts w:ascii="Times New Roman" w:hAnsi="Times New Roman" w:cs="Times New Roman"/>
          <w:lang w:val="vi-VN"/>
        </w:rPr>
      </w:pPr>
    </w:p>
    <w:p w:rsidR="0082035A" w:rsidRPr="00E82D90" w:rsidRDefault="0082035A" w:rsidP="0082035A">
      <w:pPr>
        <w:spacing w:after="120"/>
        <w:ind w:firstLine="720"/>
        <w:jc w:val="both"/>
        <w:rPr>
          <w:rFonts w:ascii="Times New Roman" w:hAnsi="Times New Roman" w:cs="Times New Roman"/>
          <w:lang w:val="vi-VN"/>
        </w:rPr>
      </w:pPr>
    </w:p>
    <w:p w:rsidR="0082035A" w:rsidRPr="00E82D90" w:rsidRDefault="0082035A" w:rsidP="0082035A">
      <w:pPr>
        <w:spacing w:after="120"/>
        <w:ind w:firstLine="720"/>
        <w:jc w:val="both"/>
        <w:rPr>
          <w:rFonts w:ascii="Times New Roman" w:hAnsi="Times New Roman" w:cs="Times New Roman"/>
          <w:lang w:val="vi-VN"/>
        </w:rPr>
      </w:pPr>
    </w:p>
    <w:p w:rsidR="0082035A" w:rsidRPr="00E82D90" w:rsidRDefault="0082035A" w:rsidP="0082035A">
      <w:pPr>
        <w:spacing w:after="120"/>
        <w:ind w:firstLine="720"/>
        <w:jc w:val="both"/>
        <w:rPr>
          <w:rFonts w:ascii="Times New Roman" w:hAnsi="Times New Roman" w:cs="Times New Roman"/>
          <w:lang w:val="vi-VN"/>
        </w:rPr>
      </w:pPr>
    </w:p>
    <w:p w:rsidR="0082035A" w:rsidRPr="00E82D90" w:rsidRDefault="0082035A" w:rsidP="0082035A">
      <w:pPr>
        <w:spacing w:after="120"/>
        <w:ind w:firstLine="720"/>
        <w:jc w:val="both"/>
        <w:rPr>
          <w:rFonts w:ascii="Times New Roman" w:hAnsi="Times New Roman" w:cs="Times New Roman"/>
          <w:lang w:val="vi-VN"/>
        </w:rPr>
      </w:pPr>
    </w:p>
    <w:p w:rsidR="0082035A" w:rsidRPr="00E82D90" w:rsidRDefault="00EA108B" w:rsidP="0082035A">
      <w:pPr>
        <w:spacing w:after="120"/>
        <w:ind w:firstLine="720"/>
        <w:jc w:val="both"/>
        <w:rPr>
          <w:rFonts w:ascii="Times New Roman" w:hAnsi="Times New Roman" w:cs="Times New Roman"/>
          <w:lang w:val="vi-VN"/>
        </w:rPr>
      </w:pPr>
      <w:r w:rsidRPr="00E82D90">
        <w:rPr>
          <w:rFonts w:ascii="Times New Roman" w:hAnsi="Times New Roman" w:cs="Times New Roman"/>
          <w:noProof/>
          <w:lang w:val="en-US"/>
        </w:rPr>
        <mc:AlternateContent>
          <mc:Choice Requires="wps">
            <w:drawing>
              <wp:anchor distT="0" distB="0" distL="114300" distR="114300" simplePos="0" relativeHeight="251680768" behindDoc="0" locked="0" layoutInCell="1" allowOverlap="1" wp14:anchorId="222819F7" wp14:editId="7778E887">
                <wp:simplePos x="0" y="0"/>
                <wp:positionH relativeFrom="column">
                  <wp:posOffset>2161126</wp:posOffset>
                </wp:positionH>
                <wp:positionV relativeFrom="paragraph">
                  <wp:posOffset>181343</wp:posOffset>
                </wp:positionV>
                <wp:extent cx="0" cy="504953"/>
                <wp:effectExtent l="0" t="0" r="19050" b="28575"/>
                <wp:wrapNone/>
                <wp:docPr id="167" name="Straight Connector 167"/>
                <wp:cNvGraphicFramePr/>
                <a:graphic xmlns:a="http://schemas.openxmlformats.org/drawingml/2006/main">
                  <a:graphicData uri="http://schemas.microsoft.com/office/word/2010/wordprocessingShape">
                    <wps:wsp>
                      <wps:cNvCnPr/>
                      <wps:spPr>
                        <a:xfrm>
                          <a:off x="0" y="0"/>
                          <a:ext cx="0" cy="50495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A06F57" id="Straight Connector 16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15pt,14.3pt" to="170.15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Z9GzwEAAAYEAAAOAAAAZHJzL2Uyb0RvYy54bWysU8GO0zAQvSPxD5bvNOnCLmzUdA9dLRcE&#10;FQsf4HXsxpLtscamSf+esZOmK0BCi7g4sT3vzbw3483d6Cw7KowGfMvXq5oz5SV0xh9a/v3bw5sP&#10;nMUkfCcseNXyk4r8bvv61WYIjbqCHmynkBGJj80QWt6nFJqqirJXTsQVBOXpUgM6kWiLh6pDMRC7&#10;s9VVXd9UA2AXEKSKkU7vp0u+LfxaK5m+aB1VYrblVFsqK5b1Ka/VdiOaA4rQGzmXIf6hCieMp6QL&#10;1b1Igv1A8xuVMxIhgk4rCa4CrY1URQOpWde/qHnsRVBFC5kTw2JT/H+08vNxj8x01Lub95x54ahJ&#10;jwmFOfSJ7cB7shCQ5VvyagixIcjO73HexbDHLHzU6PKXJLGx+Hta/FVjYnI6lHR6Xb+7vX6b6aoL&#10;LmBMHxU4ln9abo3PykUjjp9imkLPIfnY+rxGsKZ7MNaWTZ4ZtbPIjoK6ncb1nOJZFCXMyCrrmCov&#10;f+lk1cT6VWlyg2pdl+xlDi+cQkrl05nXeorOME0VLMD678A5PkNVmdGXgBdEyQw+LWBnPOCfsl+s&#10;0FP82YFJd7bgCbpT6WmxhoatNGd+GHman+8L/PJ8tz8BAAD//wMAUEsDBBQABgAIAAAAIQDuQkEn&#10;3wAAAAoBAAAPAAAAZHJzL2Rvd25yZXYueG1sTI/BasMwDIbvg72D0WCXsdptthDSOGUEetlhsGaU&#10;Hd1YjUNjOcRuk779PHZYj5I+fn1/sZltzy44+s6RhOVCAENqnO6olfBVb58zYD4o0qp3hBKu6GFT&#10;3t8VKtduok+87ELLYgj5XEkwIQw5574xaJVfuAEp3o5utCrEcWy5HtUUw23PV0Kk3KqO4gejBqwM&#10;Nqfd2Ur4bp+S7b6meqrCxzE183X//lpJ+fgwv62BBZzDPwy/+lEdyuh0cGfSnvUSkheRRFTCKkuB&#10;ReBvcYikyJbAy4LfVih/AAAA//8DAFBLAQItABQABgAIAAAAIQC2gziS/gAAAOEBAAATAAAAAAAA&#10;AAAAAAAAAAAAAABbQ29udGVudF9UeXBlc10ueG1sUEsBAi0AFAAGAAgAAAAhADj9If/WAAAAlAEA&#10;AAsAAAAAAAAAAAAAAAAALwEAAF9yZWxzLy5yZWxzUEsBAi0AFAAGAAgAAAAhACJpn0bPAQAABgQA&#10;AA4AAAAAAAAAAAAAAAAALgIAAGRycy9lMm9Eb2MueG1sUEsBAi0AFAAGAAgAAAAhAO5CQSffAAAA&#10;CgEAAA8AAAAAAAAAAAAAAAAAKQQAAGRycy9kb3ducmV2LnhtbFBLBQYAAAAABAAEAPMAAAA1BQAA&#10;AAA=&#10;" strokecolor="black [3213]" strokeweight=".5pt">
                <v:stroke joinstyle="miter"/>
              </v:line>
            </w:pict>
          </mc:Fallback>
        </mc:AlternateContent>
      </w:r>
    </w:p>
    <w:p w:rsidR="0082035A" w:rsidRPr="00E82D90" w:rsidRDefault="0082035A" w:rsidP="0082035A">
      <w:pPr>
        <w:pStyle w:val="ListParagraph"/>
        <w:spacing w:after="120"/>
        <w:ind w:left="0" w:firstLine="567"/>
        <w:jc w:val="both"/>
        <w:rPr>
          <w:rFonts w:ascii="Times New Roman" w:hAnsi="Times New Roman"/>
          <w:i/>
        </w:rPr>
      </w:pPr>
    </w:p>
    <w:p w:rsidR="0082035A" w:rsidRPr="00E82D90" w:rsidRDefault="0082035A" w:rsidP="0082035A">
      <w:pPr>
        <w:pStyle w:val="ListParagraph"/>
        <w:spacing w:after="120"/>
        <w:ind w:left="0" w:firstLine="567"/>
        <w:jc w:val="both"/>
        <w:rPr>
          <w:rFonts w:ascii="Times New Roman" w:hAnsi="Times New Roman"/>
          <w:i/>
        </w:rPr>
      </w:pPr>
      <w:r w:rsidRPr="00E82D90">
        <w:rPr>
          <w:rFonts w:ascii="Times New Roman" w:hAnsi="Times New Roman"/>
          <w:i/>
          <w:noProof/>
          <w:lang w:val="en-US" w:eastAsia="en-US"/>
        </w:rPr>
        <mc:AlternateContent>
          <mc:Choice Requires="wps">
            <w:drawing>
              <wp:anchor distT="0" distB="0" distL="114300" distR="114300" simplePos="0" relativeHeight="251681792" behindDoc="0" locked="0" layoutInCell="1" allowOverlap="1" wp14:anchorId="747D6E0A" wp14:editId="0AF35E29">
                <wp:simplePos x="0" y="0"/>
                <wp:positionH relativeFrom="column">
                  <wp:posOffset>2161540</wp:posOffset>
                </wp:positionH>
                <wp:positionV relativeFrom="paragraph">
                  <wp:posOffset>152664</wp:posOffset>
                </wp:positionV>
                <wp:extent cx="1027430" cy="0"/>
                <wp:effectExtent l="0" t="0" r="20320" b="19050"/>
                <wp:wrapNone/>
                <wp:docPr id="168" name="Straight Connector 168"/>
                <wp:cNvGraphicFramePr/>
                <a:graphic xmlns:a="http://schemas.openxmlformats.org/drawingml/2006/main">
                  <a:graphicData uri="http://schemas.microsoft.com/office/word/2010/wordprocessingShape">
                    <wps:wsp>
                      <wps:cNvCnPr/>
                      <wps:spPr>
                        <a:xfrm>
                          <a:off x="0" y="0"/>
                          <a:ext cx="10274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6C0FF3" id="Straight Connector 168"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0.2pt,12pt" to="251.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UTm0AEAAAcEAAAOAAAAZHJzL2Uyb0RvYy54bWysU8Fu2zAMvQ/YPwi+L3ayoRuMOD2k6C7D&#10;FqzrB6gyFQuQRIHSYufvRymJU2wDhhW90KbE90g+UuvbyVlxAIoGfVctF00lwCvsjd931eOP+3ef&#10;KhGT9L206KGrjhCr283bN+sxtLDCAW0PJJjEx3YMXTWkFNq6jmoAJ+MCA3i+1EhOJnZpX/ckR2Z3&#10;tl41zU09IvWBUEGMfHp3uqw2hV9rUOmb1hGSsF3FtaViqdinbOvNWrZ7kmEw6lyGfEEVThrPSWeq&#10;O5mk+EnmDypnFGFEnRYKXY1aGwWlB+5m2fzWzcMgA5ReWJwYZpni69Gqr4cdCdPz7G54VF46HtJD&#10;Imn2QxJb9J4lRBL5lrUaQ2wZsvU7Onsx7Cg3Pmly+cstianoe5z1hSkJxYfLZvXxw3seg7rc1Vdg&#10;oJg+AzqRf7rKGp9bl608fImJk3HoJSQfW59tRGv6e2NtcfLSwNaSOEged5qWuWTGPYtiLyPr3Mip&#10;9PKXjhZOrN9Bsxy52JK9LOKVUyoFPl14refoDNNcwQxs/g08x2colCX9H/CMKJnRpxnsjEf6W/ar&#10;FPoUf1Hg1HeW4An7YxlqkYa3rSh3fhl5nZ/7BX59v5tfAAAA//8DAFBLAwQUAAYACAAAACEA8R+Q&#10;Zt4AAAAJAQAADwAAAGRycy9kb3ducmV2LnhtbEyPwUrDQBCG74LvsIzgReyuaVokZlMk0IsHwUaK&#10;x20yzQazsyG7bdK3d8SDPc7Mxz/fn29m14szjqHzpOFpoUAg1b7pqNXwWW0fn0GEaKgxvSfUcMEA&#10;m+L2JjdZ4yf6wPMutoJDKGRGg41xyKQMtUVnwsIPSHw7+tGZyOPYymY0E4e7XiZKraUzHfEHawYs&#10;Ldbfu5PT8NU+LLf7iqqpjO/HtZ0v+7dVqfX93fz6AiLiHP9h+NVndSjY6eBP1ATRa1imKmVUQ5Jy&#10;JwZWKklAHP4WssjldYPiBwAA//8DAFBLAQItABQABgAIAAAAIQC2gziS/gAAAOEBAAATAAAAAAAA&#10;AAAAAAAAAAAAAABbQ29udGVudF9UeXBlc10ueG1sUEsBAi0AFAAGAAgAAAAhADj9If/WAAAAlAEA&#10;AAsAAAAAAAAAAAAAAAAALwEAAF9yZWxzLy5yZWxzUEsBAi0AFAAGAAgAAAAhANNZRObQAQAABwQA&#10;AA4AAAAAAAAAAAAAAAAALgIAAGRycy9lMm9Eb2MueG1sUEsBAi0AFAAGAAgAAAAhAPEfkGbeAAAA&#10;CQEAAA8AAAAAAAAAAAAAAAAAKgQAAGRycy9kb3ducmV2LnhtbFBLBQYAAAAABAAEAPMAAAA1BQAA&#10;AAA=&#10;" strokecolor="black [3213]" strokeweight=".5pt">
                <v:stroke joinstyle="miter"/>
              </v:line>
            </w:pict>
          </mc:Fallback>
        </mc:AlternateContent>
      </w:r>
    </w:p>
    <w:p w:rsidR="0082035A" w:rsidRPr="00E82D90" w:rsidRDefault="0082035A" w:rsidP="0082035A">
      <w:pPr>
        <w:pStyle w:val="ListParagraph"/>
        <w:spacing w:after="120"/>
        <w:ind w:left="0" w:firstLine="567"/>
        <w:jc w:val="both"/>
        <w:rPr>
          <w:rFonts w:ascii="Times New Roman" w:hAnsi="Times New Roman"/>
          <w:i/>
        </w:rPr>
      </w:pPr>
    </w:p>
    <w:p w:rsidR="0082035A" w:rsidRPr="00E82D90" w:rsidRDefault="0082035A" w:rsidP="0082035A">
      <w:pPr>
        <w:pStyle w:val="ListParagraph"/>
        <w:spacing w:after="120"/>
        <w:ind w:left="0" w:firstLine="567"/>
        <w:jc w:val="both"/>
        <w:rPr>
          <w:rFonts w:ascii="Times New Roman" w:hAnsi="Times New Roman"/>
          <w:i/>
        </w:rPr>
      </w:pPr>
    </w:p>
    <w:p w:rsidR="00114FD1" w:rsidRPr="00E82D90" w:rsidRDefault="00114FD1" w:rsidP="0082035A">
      <w:pPr>
        <w:pStyle w:val="ListParagraph"/>
        <w:spacing w:after="120"/>
        <w:ind w:left="0" w:firstLine="567"/>
        <w:jc w:val="both"/>
        <w:rPr>
          <w:rFonts w:ascii="Times New Roman" w:hAnsi="Times New Roman"/>
          <w:i/>
        </w:rPr>
      </w:pPr>
    </w:p>
    <w:p w:rsidR="00114FD1" w:rsidRPr="00E82D90" w:rsidRDefault="00EA108B" w:rsidP="0082035A">
      <w:pPr>
        <w:pStyle w:val="ListParagraph"/>
        <w:spacing w:after="120"/>
        <w:ind w:left="0" w:firstLine="567"/>
        <w:jc w:val="both"/>
        <w:rPr>
          <w:rFonts w:ascii="Times New Roman" w:hAnsi="Times New Roman"/>
          <w:i/>
        </w:rPr>
      </w:pPr>
      <w:r w:rsidRPr="00E82D90">
        <w:rPr>
          <w:rFonts w:ascii="Times New Roman" w:hAnsi="Times New Roman"/>
          <w:i/>
          <w:noProof/>
          <w:lang w:val="en-US" w:eastAsia="en-US"/>
        </w:rPr>
        <mc:AlternateContent>
          <mc:Choice Requires="wps">
            <w:drawing>
              <wp:anchor distT="0" distB="0" distL="114300" distR="114300" simplePos="0" relativeHeight="251684864" behindDoc="0" locked="0" layoutInCell="1" allowOverlap="1" wp14:anchorId="35700D5B" wp14:editId="26BD3A52">
                <wp:simplePos x="0" y="0"/>
                <wp:positionH relativeFrom="column">
                  <wp:posOffset>1984679</wp:posOffset>
                </wp:positionH>
                <wp:positionV relativeFrom="paragraph">
                  <wp:posOffset>283210</wp:posOffset>
                </wp:positionV>
                <wp:extent cx="2377137" cy="294199"/>
                <wp:effectExtent l="0" t="0" r="23495" b="10795"/>
                <wp:wrapNone/>
                <wp:docPr id="3" name="Text Box 3"/>
                <wp:cNvGraphicFramePr/>
                <a:graphic xmlns:a="http://schemas.openxmlformats.org/drawingml/2006/main">
                  <a:graphicData uri="http://schemas.microsoft.com/office/word/2010/wordprocessingShape">
                    <wps:wsp>
                      <wps:cNvSpPr txBox="1"/>
                      <wps:spPr>
                        <a:xfrm>
                          <a:off x="0" y="0"/>
                          <a:ext cx="2377137" cy="294199"/>
                        </a:xfrm>
                        <a:prstGeom prst="rect">
                          <a:avLst/>
                        </a:prstGeom>
                        <a:solidFill>
                          <a:schemeClr val="lt1"/>
                        </a:solidFill>
                        <a:ln w="6350">
                          <a:solidFill>
                            <a:prstClr val="black"/>
                          </a:solidFill>
                        </a:ln>
                      </wps:spPr>
                      <wps:txbx>
                        <w:txbxContent>
                          <w:p w:rsidR="00942FAD" w:rsidRPr="00EA108B" w:rsidRDefault="00942FAD">
                            <w:pPr>
                              <w:rPr>
                                <w:rFonts w:ascii="Times New Roman" w:hAnsi="Times New Roman" w:cs="Times New Roman"/>
                                <w:i/>
                                <w:sz w:val="20"/>
                                <w:szCs w:val="20"/>
                                <w:lang w:val="vi-VN"/>
                              </w:rPr>
                            </w:pPr>
                            <w:r w:rsidRPr="00EA108B">
                              <w:rPr>
                                <w:rFonts w:ascii="Times New Roman" w:hAnsi="Times New Roman" w:cs="Times New Roman"/>
                                <w:i/>
                                <w:sz w:val="20"/>
                                <w:szCs w:val="20"/>
                                <w:lang w:val="vi-VN"/>
                              </w:rPr>
                              <w:t>Tuyến ống HDPE dài 2,5km; D=200mm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700D5B" id="Text Box 3" o:spid="_x0000_s1162" type="#_x0000_t202" style="position:absolute;left:0;text-align:left;margin-left:156.25pt;margin-top:22.3pt;width:187.2pt;height:23.1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drXUQIAAKkEAAAOAAAAZHJzL2Uyb0RvYy54bWysVE1v2zAMvQ/YfxB0XxznczHiFFmKDAOK&#10;tkAy9KzIcmxMFjVJiZ39+lGynabdTsMuCkU+P5GPZJZ3TSXJWRhbgkppPBhSIhSHrFTHlH7fbz99&#10;psQ6pjImQYmUXoSld6uPH5a1TsQICpCZMARJlE1qndLCOZ1EkeWFqJgdgBYKgzmYijm8mmOUGVYj&#10;eyWj0XA4i2owmTbAhbXovW+DdBX481xw95TnVjgiU4q5uXCacB78Ga2WLDkapouSd2mwf8iiYqXC&#10;R69U98wxcjLlH1RVyQ1YyN2AQxVBnpdchBqwmnj4rppdwbQItaA4Vl9lsv+Plj+enw0ps5SOKVGs&#10;whbtRePIF2jI2KtTa5sgaKcR5hp0Y5d7v0WnL7rJTeV/sRyCcdT5ctXWk3F0jsbzeTyeU8IxNlpM&#10;4sXC00SvX2tj3VcBFfFGSg32LkjKzg/WtdAe4h+zIMtsW0oZLn5exEYacmbYaelCjkj+BiUVqVM6&#10;G0+HgfhNzFNfvz9Ixn906d2gkE8qzNlr0tbuLdccmqDgbNoLc4DsgnoZaOfNar4tkf+BWffMDA4Y&#10;SoRL457wyCVgUtBZlBRgfv3N7/HYd4xSUuPAptT+PDEjKJHfFE7EIp5M/ISHy2Q6H+HF3EYOtxF1&#10;qjaASsW4npoH0+Od7M3cQPWCu7X2r2KIKY5vp9T15sa1a4S7ycV6HUA405q5B7XT3FP7znhd980L&#10;M7rrq8OJeIR+tFnyrr0t1n+pYH1ykJeh917oVtVOf9yHMD3d7vqFu70H1Os/zOo3AAAA//8DAFBL&#10;AwQUAAYACAAAACEAnODH590AAAAJAQAADwAAAGRycy9kb3ducmV2LnhtbEyPwU7DMBBE70j8g7VI&#10;3KjTUqIkjVMBKlw4UVDP23hrW8R2ZLtp+HvMCY6reZp5225nO7CJQjTeCVguCmDkei+NUwI+P17u&#10;KmAxoZM4eEcCvinCtru+arGR/uLeadonxXKJiw0K0CmNDeex12QxLvxILmcnHyymfAbFZcBLLrcD&#10;XxVFyS0alxc0jvSsqf/an62A3ZOqVV9h0LtKGjPNh9ObehXi9mZ+3ABLNKc/GH71szp02enoz05G&#10;Ngi4X64eMipgvS6BZaCsyhrYUUBd1MC7lv//oPsBAAD//wMAUEsBAi0AFAAGAAgAAAAhALaDOJL+&#10;AAAA4QEAABMAAAAAAAAAAAAAAAAAAAAAAFtDb250ZW50X1R5cGVzXS54bWxQSwECLQAUAAYACAAA&#10;ACEAOP0h/9YAAACUAQAACwAAAAAAAAAAAAAAAAAvAQAAX3JlbHMvLnJlbHNQSwECLQAUAAYACAAA&#10;ACEAOxXa11ECAACpBAAADgAAAAAAAAAAAAAAAAAuAgAAZHJzL2Uyb0RvYy54bWxQSwECLQAUAAYA&#10;CAAAACEAnODH590AAAAJAQAADwAAAAAAAAAAAAAAAACrBAAAZHJzL2Rvd25yZXYueG1sUEsFBgAA&#10;AAAEAAQA8wAAALUFAAAAAA==&#10;" fillcolor="white [3201]" strokeweight=".5pt">
                <v:textbox>
                  <w:txbxContent>
                    <w:p w:rsidR="00942FAD" w:rsidRPr="00EA108B" w:rsidRDefault="00942FAD">
                      <w:pPr>
                        <w:rPr>
                          <w:rFonts w:ascii="Times New Roman" w:hAnsi="Times New Roman" w:cs="Times New Roman"/>
                          <w:i/>
                          <w:sz w:val="20"/>
                          <w:szCs w:val="20"/>
                          <w:lang w:val="vi-VN"/>
                        </w:rPr>
                      </w:pPr>
                      <w:r w:rsidRPr="00EA108B">
                        <w:rPr>
                          <w:rFonts w:ascii="Times New Roman" w:hAnsi="Times New Roman" w:cs="Times New Roman"/>
                          <w:i/>
                          <w:sz w:val="20"/>
                          <w:szCs w:val="20"/>
                          <w:lang w:val="vi-VN"/>
                        </w:rPr>
                        <w:t>Tuyến ống HDPE dài 2,5km; D=200mm</w:t>
                      </w:r>
                    </w:p>
                  </w:txbxContent>
                </v:textbox>
              </v:shape>
            </w:pict>
          </mc:Fallback>
        </mc:AlternateContent>
      </w:r>
    </w:p>
    <w:p w:rsidR="0082035A" w:rsidRPr="00E82D90" w:rsidRDefault="0082035A" w:rsidP="0082035A">
      <w:pPr>
        <w:pStyle w:val="ListParagraph"/>
        <w:spacing w:after="120"/>
        <w:ind w:left="0" w:firstLine="567"/>
        <w:jc w:val="both"/>
        <w:rPr>
          <w:rFonts w:ascii="Times New Roman" w:hAnsi="Times New Roman"/>
          <w:i/>
        </w:rPr>
      </w:pPr>
    </w:p>
    <w:p w:rsidR="00C33EC0" w:rsidRPr="00E82D90" w:rsidRDefault="00C33EC0" w:rsidP="00C33EC0">
      <w:pPr>
        <w:pStyle w:val="Heading1"/>
        <w:spacing w:before="0" w:line="312" w:lineRule="auto"/>
        <w:jc w:val="center"/>
        <w:rPr>
          <w:rFonts w:ascii="Times New Roman" w:hAnsi="Times New Roman" w:cs="Times New Roman"/>
          <w:b/>
          <w:color w:val="auto"/>
          <w:sz w:val="26"/>
          <w:szCs w:val="26"/>
          <w:lang w:val="vi-VN"/>
        </w:rPr>
      </w:pPr>
    </w:p>
    <w:p w:rsidR="00EA108B" w:rsidRPr="00E82D90" w:rsidRDefault="00EA108B" w:rsidP="00EA108B">
      <w:pPr>
        <w:rPr>
          <w:lang w:val="vi-VN"/>
        </w:rPr>
      </w:pPr>
    </w:p>
    <w:p w:rsidR="00EA108B" w:rsidRPr="00E82D90" w:rsidRDefault="00EA108B" w:rsidP="00EA108B">
      <w:pPr>
        <w:rPr>
          <w:lang w:val="vi-VN"/>
        </w:rPr>
      </w:pPr>
    </w:p>
    <w:p w:rsidR="00EA108B" w:rsidRPr="00E82D90" w:rsidRDefault="00EA108B" w:rsidP="00EA108B">
      <w:pPr>
        <w:rPr>
          <w:lang w:val="vi-VN"/>
        </w:rPr>
      </w:pPr>
    </w:p>
    <w:p w:rsidR="00EA108B" w:rsidRPr="00E82D90" w:rsidRDefault="00EA108B" w:rsidP="00EA108B">
      <w:pPr>
        <w:rPr>
          <w:lang w:val="vi-VN"/>
        </w:rPr>
      </w:pPr>
    </w:p>
    <w:p w:rsidR="00C33EC0" w:rsidRPr="00E82D90" w:rsidRDefault="00C33EC0" w:rsidP="00942FAD">
      <w:pPr>
        <w:pStyle w:val="BH1"/>
      </w:pPr>
      <w:bookmarkStart w:id="67" w:name="_Toc104126722"/>
      <w:r w:rsidRPr="00E82D90">
        <w:t xml:space="preserve">Hình </w:t>
      </w:r>
      <w:r w:rsidR="00AB2D43" w:rsidRPr="00E82D90">
        <w:t>3</w:t>
      </w:r>
      <w:r w:rsidRPr="00E82D90">
        <w:t>.</w:t>
      </w:r>
      <w:r w:rsidR="00DE7D9C" w:rsidRPr="00E82D90">
        <w:t>3</w:t>
      </w:r>
      <w:r w:rsidRPr="00E82D90">
        <w:t>. Quy trình xử lý nước thải sản xuất</w:t>
      </w:r>
      <w:bookmarkEnd w:id="67"/>
    </w:p>
    <w:p w:rsidR="00C33EC0" w:rsidRPr="00E82D90" w:rsidRDefault="00C33EC0" w:rsidP="00114FD1">
      <w:pPr>
        <w:pStyle w:val="ListParagraph"/>
        <w:spacing w:after="120"/>
        <w:ind w:left="0" w:firstLine="567"/>
        <w:jc w:val="both"/>
        <w:rPr>
          <w:rFonts w:ascii="Times New Roman" w:hAnsi="Times New Roman"/>
          <w:i/>
        </w:rPr>
      </w:pPr>
    </w:p>
    <w:p w:rsidR="00D93AF8" w:rsidRPr="00E82D90" w:rsidRDefault="0082035A" w:rsidP="00114FD1">
      <w:pPr>
        <w:pStyle w:val="ListParagraph"/>
        <w:spacing w:after="120"/>
        <w:ind w:left="0" w:firstLine="567"/>
        <w:jc w:val="both"/>
      </w:pPr>
      <w:r w:rsidRPr="00E82D90">
        <w:rPr>
          <w:rFonts w:ascii="Times New Roman" w:hAnsi="Times New Roman"/>
          <w:i/>
        </w:rPr>
        <w:lastRenderedPageBreak/>
        <w:t>* Thuyết minh chi tiết:</w:t>
      </w:r>
    </w:p>
    <w:p w:rsidR="0082035A" w:rsidRPr="00E82D90" w:rsidRDefault="0082035A" w:rsidP="0082035A">
      <w:pPr>
        <w:pStyle w:val="NormalWeb"/>
        <w:shd w:val="clear" w:color="auto" w:fill="FFFFFF"/>
        <w:spacing w:before="0" w:beforeAutospacing="0" w:after="0" w:afterAutospacing="0" w:line="312" w:lineRule="auto"/>
        <w:ind w:firstLine="720"/>
        <w:jc w:val="both"/>
        <w:rPr>
          <w:sz w:val="28"/>
          <w:szCs w:val="28"/>
          <w:lang w:val="en-US"/>
        </w:rPr>
      </w:pPr>
      <w:r w:rsidRPr="00E82D90">
        <w:rPr>
          <w:sz w:val="28"/>
          <w:szCs w:val="28"/>
        </w:rPr>
        <w:t>Nước thải công nghệ của máy phân ly được thu gom vào bể chứa, tái sử dụng cho hệ thống rửa củ, để rửa củ sắn có thành phần đất cát lớn, rồi thải ra lồng tách rác cùng với nước sạch rửa củ công đoạn cuối, nước rửa củ này được dẫn qua lồng tách rác để tách phần vỏ lụa, phần nước thải đi vào bể lắng cát</w:t>
      </w:r>
      <w:r w:rsidRPr="00E82D90">
        <w:rPr>
          <w:sz w:val="28"/>
          <w:szCs w:val="28"/>
          <w:lang w:val="en-US"/>
        </w:rPr>
        <w:t>.</w:t>
      </w:r>
      <w:r w:rsidRPr="00E82D90">
        <w:rPr>
          <w:sz w:val="28"/>
          <w:szCs w:val="28"/>
        </w:rPr>
        <w:t xml:space="preserve"> </w:t>
      </w:r>
    </w:p>
    <w:p w:rsidR="0082035A" w:rsidRPr="00E82D90" w:rsidRDefault="0082035A" w:rsidP="0082035A">
      <w:pPr>
        <w:pStyle w:val="NormalWeb"/>
        <w:shd w:val="clear" w:color="auto" w:fill="FFFFFF"/>
        <w:spacing w:before="0" w:beforeAutospacing="0" w:after="0" w:afterAutospacing="0" w:line="312" w:lineRule="auto"/>
        <w:ind w:firstLine="720"/>
        <w:jc w:val="both"/>
        <w:rPr>
          <w:sz w:val="28"/>
          <w:szCs w:val="28"/>
          <w:lang w:val="en-US"/>
        </w:rPr>
      </w:pPr>
      <w:r w:rsidRPr="00E82D90">
        <w:rPr>
          <w:rStyle w:val="Strong"/>
          <w:sz w:val="28"/>
          <w:szCs w:val="28"/>
        </w:rPr>
        <w:t>Bể lắng cát</w:t>
      </w:r>
      <w:r w:rsidRPr="00E82D90">
        <w:rPr>
          <w:rStyle w:val="Strong"/>
          <w:sz w:val="28"/>
          <w:szCs w:val="28"/>
          <w:lang w:val="en-US"/>
        </w:rPr>
        <w:t xml:space="preserve"> c</w:t>
      </w:r>
      <w:r w:rsidRPr="00E82D90">
        <w:rPr>
          <w:sz w:val="28"/>
          <w:szCs w:val="28"/>
        </w:rPr>
        <w:t>ó nhiệm vụ loại bỏ cát, mảng kim loại,… trong nguyên liệu, trong nước thải vệ sinh nhà xưởng. Nước thải từ các khu vực sản xuất theo mạng lưới thoát nước riêng chảy vào bể lắng cát của trạm xử lý. Tại đây, để bảo vệ thiết bị và hệ thống đường ống công nghệ phía sau, song chắn rác thô được lắp đặt trước bể lắng cát để loại bỏ các tạp chất có kích thước lớn ra khỏi nước thải. Bể lắng cát giữ lại phần lớn các hạt cát có kích thước lớn hơn 0,2mm bao gồm những hạt cát rời và một phần cát dính trong lớp vỏ, tránh ảnh hưởng đến máy bơm và thiết bị ở các công trình sau</w:t>
      </w:r>
      <w:r w:rsidRPr="00E82D90">
        <w:rPr>
          <w:sz w:val="28"/>
          <w:szCs w:val="28"/>
          <w:lang w:val="en-US"/>
        </w:rPr>
        <w:t xml:space="preserve">. </w:t>
      </w:r>
      <w:r w:rsidRPr="00E82D90">
        <w:rPr>
          <w:sz w:val="28"/>
          <w:szCs w:val="28"/>
        </w:rPr>
        <w:t xml:space="preserve">Tại bể lắng cát, các cặn vô cơ và một ít cặn hữu cơ khó phân hủy sinh học sẽ được loại bỏ. Cát ở bể lắng cát sẽ được lấy ra bằng phương pháp thủ công. </w:t>
      </w:r>
    </w:p>
    <w:p w:rsidR="0082035A" w:rsidRPr="00E82D90" w:rsidRDefault="0082035A" w:rsidP="0082035A">
      <w:pPr>
        <w:pStyle w:val="NormalWeb"/>
        <w:shd w:val="clear" w:color="auto" w:fill="FFFFFF"/>
        <w:spacing w:before="0" w:beforeAutospacing="0" w:after="0" w:afterAutospacing="0" w:line="312" w:lineRule="auto"/>
        <w:ind w:firstLine="720"/>
        <w:jc w:val="both"/>
        <w:rPr>
          <w:sz w:val="28"/>
          <w:szCs w:val="28"/>
          <w:lang w:val="en-US"/>
        </w:rPr>
      </w:pPr>
      <w:r w:rsidRPr="00E82D90">
        <w:rPr>
          <w:sz w:val="28"/>
          <w:szCs w:val="28"/>
          <w:lang w:val="en-US"/>
        </w:rPr>
        <w:t xml:space="preserve">Nước sau khi qua các bể lắng cát, theo đường kênh dẫn thải đi đến hồ điều hòa. Hồ điều hòa </w:t>
      </w:r>
      <w:r w:rsidRPr="00E82D90">
        <w:rPr>
          <w:sz w:val="28"/>
          <w:szCs w:val="28"/>
        </w:rPr>
        <w:t xml:space="preserve">có tác dụng ổn định lại dòng nước, giúp đưa nước về trạng thái tĩnh, ổn định lại các thông số ô nhiễm như: COD, BOD, </w:t>
      </w:r>
      <w:r w:rsidRPr="00E82D90">
        <w:rPr>
          <w:sz w:val="28"/>
          <w:szCs w:val="28"/>
          <w:lang w:val="en-US"/>
        </w:rPr>
        <w:t>-</w:t>
      </w:r>
      <w:r w:rsidRPr="00E82D90">
        <w:rPr>
          <w:sz w:val="28"/>
          <w:szCs w:val="28"/>
        </w:rPr>
        <w:t xml:space="preserve">CN. Ngoài ra tại </w:t>
      </w:r>
      <w:r w:rsidRPr="00E82D90">
        <w:rPr>
          <w:sz w:val="28"/>
          <w:szCs w:val="28"/>
          <w:lang w:val="en-US"/>
        </w:rPr>
        <w:t>hồ điều hòa</w:t>
      </w:r>
      <w:r w:rsidRPr="00E82D90">
        <w:rPr>
          <w:sz w:val="28"/>
          <w:szCs w:val="28"/>
        </w:rPr>
        <w:t>, ta có thể kiểm tra xem pH trong nước thải có thực sự phù hợp cho quá trình lên men kỵ khí tại bể Biogas hay không</w:t>
      </w:r>
      <w:r w:rsidRPr="00E82D90">
        <w:rPr>
          <w:sz w:val="28"/>
          <w:szCs w:val="28"/>
          <w:lang w:val="en-US"/>
        </w:rPr>
        <w:t xml:space="preserve"> và có biện pháp trung hòa bằng việc bổ sung NaOH. </w:t>
      </w:r>
    </w:p>
    <w:p w:rsidR="0082035A" w:rsidRPr="00E82D90" w:rsidRDefault="0082035A" w:rsidP="0082035A">
      <w:pPr>
        <w:pStyle w:val="NormalWeb"/>
        <w:shd w:val="clear" w:color="auto" w:fill="FFFFFF"/>
        <w:spacing w:before="0" w:beforeAutospacing="0" w:after="0" w:afterAutospacing="0" w:line="276" w:lineRule="auto"/>
        <w:ind w:firstLine="720"/>
        <w:jc w:val="both"/>
        <w:rPr>
          <w:sz w:val="28"/>
          <w:szCs w:val="28"/>
          <w:lang w:val="en-US"/>
        </w:rPr>
      </w:pPr>
      <w:r w:rsidRPr="00E82D90">
        <w:rPr>
          <w:sz w:val="28"/>
          <w:szCs w:val="28"/>
        </w:rPr>
        <w:t xml:space="preserve">Nước sau khi qua </w:t>
      </w:r>
      <w:r w:rsidRPr="00E82D90">
        <w:rPr>
          <w:sz w:val="28"/>
          <w:szCs w:val="28"/>
          <w:lang w:val="en-US"/>
        </w:rPr>
        <w:t>hồ điều hòa</w:t>
      </w:r>
      <w:r w:rsidRPr="00E82D90">
        <w:rPr>
          <w:sz w:val="28"/>
          <w:szCs w:val="28"/>
        </w:rPr>
        <w:t xml:space="preserve"> sẽ được đưa trực tiếp vào </w:t>
      </w:r>
      <w:r w:rsidRPr="00E82D90">
        <w:rPr>
          <w:sz w:val="28"/>
          <w:szCs w:val="28"/>
          <w:lang w:val="en-US"/>
        </w:rPr>
        <w:t xml:space="preserve">các hồ </w:t>
      </w:r>
      <w:r w:rsidRPr="00E82D90">
        <w:rPr>
          <w:sz w:val="28"/>
          <w:szCs w:val="28"/>
        </w:rPr>
        <w:t>sinh học kỵ khí</w:t>
      </w:r>
      <w:r w:rsidRPr="00E82D90">
        <w:rPr>
          <w:sz w:val="28"/>
          <w:szCs w:val="28"/>
          <w:lang w:val="en-US"/>
        </w:rPr>
        <w:t xml:space="preserve"> (04 hồ)</w:t>
      </w:r>
      <w:r w:rsidRPr="00E82D90">
        <w:rPr>
          <w:sz w:val="28"/>
          <w:szCs w:val="28"/>
        </w:rPr>
        <w:t>: tại đây sẽ xảy ra quá trình lên men kỵ khí, một lượng lớn hợp chất hữu cơ, -CN sẽ được hệ vi sinh kỵ khí có trong</w:t>
      </w:r>
      <w:r w:rsidRPr="00E82D90">
        <w:rPr>
          <w:sz w:val="28"/>
          <w:szCs w:val="28"/>
          <w:lang w:val="en-US"/>
        </w:rPr>
        <w:t xml:space="preserve"> hồ</w:t>
      </w:r>
      <w:r w:rsidRPr="00E82D90">
        <w:rPr>
          <w:sz w:val="28"/>
          <w:szCs w:val="28"/>
        </w:rPr>
        <w:t xml:space="preserve"> phân hủy, bên cạnh đó dưới tác dụng của vi sinh </w:t>
      </w:r>
      <w:r w:rsidRPr="00E82D90">
        <w:rPr>
          <w:sz w:val="28"/>
          <w:szCs w:val="28"/>
          <w:lang w:val="en-US"/>
        </w:rPr>
        <w:t>kỵ khí</w:t>
      </w:r>
      <w:r w:rsidRPr="00E82D90">
        <w:rPr>
          <w:sz w:val="28"/>
          <w:szCs w:val="28"/>
        </w:rPr>
        <w:t xml:space="preserve">, một lượng lớn khí sinh học metan (CH4) được tạo thành, </w:t>
      </w:r>
      <w:r w:rsidRPr="00E82D90">
        <w:rPr>
          <w:sz w:val="28"/>
          <w:szCs w:val="28"/>
          <w:lang w:val="en-US"/>
        </w:rPr>
        <w:t xml:space="preserve">được </w:t>
      </w:r>
      <w:r w:rsidRPr="00E82D90">
        <w:rPr>
          <w:sz w:val="28"/>
          <w:szCs w:val="28"/>
        </w:rPr>
        <w:t xml:space="preserve">tận dụng khí này để đốt lò hơi, phục vụ cho việc sấy khô </w:t>
      </w:r>
      <w:r w:rsidRPr="00E82D90">
        <w:rPr>
          <w:sz w:val="28"/>
          <w:szCs w:val="28"/>
          <w:lang w:val="en-US"/>
        </w:rPr>
        <w:t>tinh bột</w:t>
      </w:r>
      <w:r w:rsidRPr="00E82D90">
        <w:rPr>
          <w:sz w:val="28"/>
          <w:szCs w:val="28"/>
        </w:rPr>
        <w:t xml:space="preserve"> thành phẩm, góp phần giảm thiểu chi phí sản xuất, bảo vệ môi trường.</w:t>
      </w:r>
      <w:r w:rsidRPr="00E82D90">
        <w:rPr>
          <w:sz w:val="28"/>
          <w:szCs w:val="28"/>
          <w:lang w:val="en-US"/>
        </w:rPr>
        <w:t xml:space="preserve"> Tổng thời gian lưu tại hồ sinh học kỵ khí là 40 ngày.</w:t>
      </w:r>
    </w:p>
    <w:p w:rsidR="0082035A" w:rsidRPr="00E82D90" w:rsidRDefault="0082035A" w:rsidP="0082035A">
      <w:pPr>
        <w:shd w:val="clear" w:color="auto" w:fill="FFFFFF"/>
        <w:ind w:firstLine="720"/>
        <w:jc w:val="both"/>
        <w:rPr>
          <w:rFonts w:ascii="Times New Roman" w:hAnsi="Times New Roman" w:cs="Times New Roman"/>
          <w:sz w:val="28"/>
          <w:szCs w:val="28"/>
        </w:rPr>
      </w:pPr>
      <w:r w:rsidRPr="00E82D90">
        <w:rPr>
          <w:rFonts w:ascii="Times New Roman" w:hAnsi="Times New Roman" w:cs="Times New Roman"/>
          <w:sz w:val="28"/>
          <w:szCs w:val="28"/>
        </w:rPr>
        <w:t xml:space="preserve">Nước thải sau khi được xử lý kỵ khí bằng, hiệu quả xử lý đạt 85%, nước thải sau bể kỵ khí có COD biến động từ 500 - 600mg/l. Khí sinh học (biogas) tạo thành chủ yếu là CH4 (60 – 70%) và CO2 (30 – 40%). Khí được qua hệ thống xử lý để loại tạp chất khí và hơi nước, sau đó khí được dùng làm nhiên liệu đốt cấp nhiệt cho sấy khô tinh bột thành phẩm. </w:t>
      </w:r>
    </w:p>
    <w:p w:rsidR="0082035A" w:rsidRPr="00E82D90" w:rsidRDefault="0082035A" w:rsidP="0082035A">
      <w:pPr>
        <w:pStyle w:val="NormalWeb"/>
        <w:shd w:val="clear" w:color="auto" w:fill="FFFFFF"/>
        <w:spacing w:before="0" w:beforeAutospacing="0" w:after="0" w:afterAutospacing="0" w:line="276" w:lineRule="auto"/>
        <w:ind w:firstLine="720"/>
        <w:jc w:val="both"/>
        <w:rPr>
          <w:sz w:val="28"/>
          <w:szCs w:val="28"/>
          <w:lang w:val="en-US"/>
        </w:rPr>
      </w:pPr>
      <w:r w:rsidRPr="00E82D90">
        <w:rPr>
          <w:sz w:val="28"/>
          <w:szCs w:val="28"/>
        </w:rPr>
        <w:t xml:space="preserve">Nước thải sau xử lý kỵ khí được dẫn vào </w:t>
      </w:r>
      <w:r w:rsidRPr="00E82D90">
        <w:rPr>
          <w:sz w:val="28"/>
          <w:szCs w:val="28"/>
          <w:lang w:val="en-US"/>
        </w:rPr>
        <w:t>các hồ sinh học (04 hồ) rồi mới đi qua hồ hiếu khí (02 hồ)</w:t>
      </w:r>
      <w:r w:rsidRPr="00E82D90">
        <w:rPr>
          <w:sz w:val="28"/>
          <w:szCs w:val="28"/>
        </w:rPr>
        <w:t xml:space="preserve">. </w:t>
      </w:r>
      <w:r w:rsidRPr="00E82D90">
        <w:rPr>
          <w:sz w:val="28"/>
          <w:szCs w:val="28"/>
          <w:lang w:val="en-US"/>
        </w:rPr>
        <w:t>Tại đây, k</w:t>
      </w:r>
      <w:r w:rsidRPr="00E82D90">
        <w:rPr>
          <w:sz w:val="28"/>
          <w:szCs w:val="28"/>
        </w:rPr>
        <w:t xml:space="preserve">hông khí được cấp vào hồ bằng thiết bị cơ khí làm thoáng </w:t>
      </w:r>
      <w:r w:rsidRPr="00E82D90">
        <w:rPr>
          <w:sz w:val="28"/>
          <w:szCs w:val="28"/>
        </w:rPr>
        <w:lastRenderedPageBreak/>
        <w:t xml:space="preserve">bề mặt đặt tại tâm của mỗi ô trong hồ. Khí làm thoáng cung cấp vào nước ở mật độ cao và một lượng oxy cần thiết sẽ được cung cấp cho bùn hoạt tính để loại bỏ chất ô nhiễm hữu cơ trong nước thải. Hồ hiếu khí có thời gian lưu khoảng </w:t>
      </w:r>
      <w:r w:rsidRPr="00E82D90">
        <w:rPr>
          <w:sz w:val="28"/>
          <w:szCs w:val="28"/>
          <w:lang w:val="en-US"/>
        </w:rPr>
        <w:t>1</w:t>
      </w:r>
      <w:r w:rsidRPr="00E82D90">
        <w:rPr>
          <w:sz w:val="28"/>
          <w:szCs w:val="28"/>
        </w:rPr>
        <w:t>5 ngày</w:t>
      </w:r>
      <w:r w:rsidRPr="00E82D90">
        <w:rPr>
          <w:sz w:val="28"/>
          <w:szCs w:val="28"/>
          <w:lang w:val="en-US"/>
        </w:rPr>
        <w:t>.</w:t>
      </w:r>
      <w:r w:rsidRPr="00E82D90">
        <w:rPr>
          <w:sz w:val="28"/>
          <w:szCs w:val="28"/>
        </w:rPr>
        <w:t xml:space="preserve"> </w:t>
      </w:r>
    </w:p>
    <w:p w:rsidR="0082035A" w:rsidRPr="00E82D90" w:rsidRDefault="0082035A" w:rsidP="0082035A">
      <w:pPr>
        <w:shd w:val="clear" w:color="auto" w:fill="FFFFFF"/>
        <w:ind w:firstLine="720"/>
        <w:jc w:val="both"/>
        <w:rPr>
          <w:rFonts w:ascii="Times New Roman" w:hAnsi="Times New Roman" w:cs="Times New Roman"/>
          <w:sz w:val="28"/>
          <w:szCs w:val="28"/>
        </w:rPr>
      </w:pPr>
      <w:r w:rsidRPr="00E82D90">
        <w:rPr>
          <w:rFonts w:ascii="Times New Roman" w:hAnsi="Times New Roman" w:cs="Times New Roman"/>
          <w:sz w:val="28"/>
          <w:szCs w:val="28"/>
        </w:rPr>
        <w:t>Nước từ hồ hiếu khí được đưa sang các bể hóa lý để xử lý các chất hữu cơ còn sót một cách triệt để. Tại đây, sử dụng các chất keo tụ nhằm keo tụ, kết tủa các chất rắn lơ lửng, các chất hữu cơ tạo ra các bông cặn. Các bông cặn này nhờ vào lực trọng trường sẽ lắng xuống và được tách ra khỏi dòng nước nhờ vào quá trình lọc. Bông cặn được tuần hoàn một phần và phần bùn chết được hút định kỳ 1 năm/lần và phơi ở sân phơi. Bùn được ép và bán cho các đơn vị có nhu cầu mua làm phân bón cho cây trồng. Hiệu suất xử lý đạt 80 – 90%.</w:t>
      </w:r>
    </w:p>
    <w:p w:rsidR="0082035A" w:rsidRPr="00E82D90" w:rsidRDefault="0082035A" w:rsidP="0082035A">
      <w:pPr>
        <w:shd w:val="clear" w:color="auto" w:fill="FFFFFF"/>
        <w:ind w:firstLine="720"/>
        <w:jc w:val="both"/>
        <w:rPr>
          <w:rFonts w:ascii="Times New Roman" w:hAnsi="Times New Roman" w:cs="Times New Roman"/>
          <w:sz w:val="28"/>
          <w:szCs w:val="28"/>
        </w:rPr>
      </w:pPr>
      <w:r w:rsidRPr="00E82D90">
        <w:rPr>
          <w:rFonts w:ascii="Times New Roman" w:hAnsi="Times New Roman" w:cs="Times New Roman"/>
          <w:sz w:val="28"/>
          <w:szCs w:val="28"/>
        </w:rPr>
        <w:t>Nước sau khi được xử lý đảm bảo quy chuẩn QCVN 63:2017/BTNMT được dẫn theo ống thoát ra sông Hiếu</w:t>
      </w:r>
      <w:r w:rsidR="00114FD1" w:rsidRPr="00E82D90">
        <w:rPr>
          <w:rFonts w:ascii="Times New Roman" w:hAnsi="Times New Roman" w:cs="Times New Roman"/>
          <w:sz w:val="28"/>
        </w:rPr>
        <w:t xml:space="preserve"> </w:t>
      </w:r>
      <w:r w:rsidR="00114FD1" w:rsidRPr="00E82D90">
        <w:rPr>
          <w:rFonts w:ascii="Times New Roman" w:hAnsi="Times New Roman" w:cs="Times New Roman"/>
          <w:sz w:val="28"/>
          <w:lang w:val="vi-VN"/>
        </w:rPr>
        <w:t>(</w:t>
      </w:r>
      <w:r w:rsidR="00114FD1" w:rsidRPr="00E82D90">
        <w:rPr>
          <w:rFonts w:ascii="Times New Roman" w:hAnsi="Times New Roman" w:cs="Times New Roman"/>
          <w:sz w:val="28"/>
        </w:rPr>
        <w:t>Đường ống dẫn thải được làm bằng nhựa HDPE, kích thước đường kính 200mm, chiều dài 2</w:t>
      </w:r>
      <w:r w:rsidR="00114FD1" w:rsidRPr="00E82D90">
        <w:rPr>
          <w:rFonts w:ascii="Times New Roman" w:hAnsi="Times New Roman" w:cs="Times New Roman"/>
          <w:sz w:val="28"/>
          <w:lang w:val="vi-VN"/>
        </w:rPr>
        <w:t>.</w:t>
      </w:r>
      <w:r w:rsidR="00114FD1" w:rsidRPr="00E82D90">
        <w:rPr>
          <w:rFonts w:ascii="Times New Roman" w:hAnsi="Times New Roman" w:cs="Times New Roman"/>
          <w:sz w:val="28"/>
        </w:rPr>
        <w:t>500m</w:t>
      </w:r>
      <w:r w:rsidR="00114FD1" w:rsidRPr="00E82D90">
        <w:rPr>
          <w:rFonts w:ascii="Times New Roman" w:hAnsi="Times New Roman" w:cs="Times New Roman"/>
          <w:sz w:val="28"/>
          <w:lang w:val="vi-VN"/>
        </w:rPr>
        <w:t>)</w:t>
      </w:r>
      <w:r w:rsidRPr="00E82D90">
        <w:rPr>
          <w:rFonts w:ascii="Times New Roman" w:hAnsi="Times New Roman" w:cs="Times New Roman"/>
          <w:sz w:val="28"/>
          <w:szCs w:val="28"/>
        </w:rPr>
        <w:t>. Tại vị trí điểm xả thải cuối cùng lắp đặt thiết bị quan trắc tự động.</w:t>
      </w:r>
    </w:p>
    <w:p w:rsidR="0082035A" w:rsidRPr="00E82D90" w:rsidRDefault="0082035A" w:rsidP="0082035A">
      <w:pPr>
        <w:ind w:firstLine="720"/>
        <w:jc w:val="both"/>
        <w:rPr>
          <w:rFonts w:ascii="Times New Roman" w:hAnsi="Times New Roman" w:cs="Times New Roman"/>
          <w:b/>
          <w:i/>
          <w:sz w:val="28"/>
          <w:szCs w:val="28"/>
          <w:u w:val="single"/>
        </w:rPr>
      </w:pPr>
      <w:r w:rsidRPr="00E82D90">
        <w:rPr>
          <w:rFonts w:ascii="Times New Roman" w:hAnsi="Times New Roman" w:cs="Times New Roman"/>
          <w:b/>
          <w:i/>
          <w:sz w:val="28"/>
          <w:szCs w:val="28"/>
          <w:u w:val="single"/>
        </w:rPr>
        <w:t>Hệ thống xử lý bao gồm:</w:t>
      </w:r>
    </w:p>
    <w:p w:rsidR="0082035A" w:rsidRPr="00E82D90" w:rsidRDefault="0082035A" w:rsidP="0082035A">
      <w:pPr>
        <w:ind w:firstLine="720"/>
        <w:jc w:val="both"/>
        <w:rPr>
          <w:rFonts w:ascii="Times New Roman" w:hAnsi="Times New Roman" w:cs="Times New Roman"/>
          <w:sz w:val="28"/>
          <w:szCs w:val="28"/>
          <w:vertAlign w:val="superscript"/>
        </w:rPr>
      </w:pPr>
      <w:r w:rsidRPr="00E82D90">
        <w:rPr>
          <w:rFonts w:ascii="Times New Roman" w:hAnsi="Times New Roman" w:cs="Times New Roman"/>
          <w:sz w:val="28"/>
          <w:szCs w:val="28"/>
        </w:rPr>
        <w:t>+ Bể lắng cát: 5 bể có thể tích 144m</w:t>
      </w:r>
      <w:r w:rsidRPr="00E82D90">
        <w:rPr>
          <w:rFonts w:ascii="Times New Roman" w:hAnsi="Times New Roman" w:cs="Times New Roman"/>
          <w:sz w:val="28"/>
          <w:szCs w:val="28"/>
          <w:vertAlign w:val="superscript"/>
        </w:rPr>
        <w:t>3</w:t>
      </w:r>
    </w:p>
    <w:p w:rsidR="0082035A" w:rsidRPr="00E82D90" w:rsidRDefault="0082035A" w:rsidP="0082035A">
      <w:pPr>
        <w:ind w:firstLine="720"/>
        <w:jc w:val="both"/>
        <w:rPr>
          <w:rFonts w:ascii="Times New Roman" w:hAnsi="Times New Roman" w:cs="Times New Roman"/>
          <w:sz w:val="28"/>
          <w:szCs w:val="28"/>
        </w:rPr>
      </w:pPr>
      <w:r w:rsidRPr="00E82D90">
        <w:rPr>
          <w:rFonts w:ascii="Times New Roman" w:hAnsi="Times New Roman" w:cs="Times New Roman"/>
          <w:sz w:val="28"/>
          <w:szCs w:val="28"/>
        </w:rPr>
        <w:t>+ Hồ điều hòa: 01 hồ với thể tích chứa là 750m</w:t>
      </w:r>
      <w:r w:rsidRPr="00E82D90">
        <w:rPr>
          <w:rFonts w:ascii="Times New Roman" w:hAnsi="Times New Roman" w:cs="Times New Roman"/>
          <w:sz w:val="28"/>
          <w:szCs w:val="28"/>
          <w:vertAlign w:val="superscript"/>
        </w:rPr>
        <w:t>3</w:t>
      </w:r>
      <w:r w:rsidRPr="00E82D90">
        <w:rPr>
          <w:rFonts w:ascii="Times New Roman" w:hAnsi="Times New Roman" w:cs="Times New Roman"/>
          <w:sz w:val="28"/>
          <w:szCs w:val="28"/>
        </w:rPr>
        <w:t>.</w:t>
      </w:r>
    </w:p>
    <w:p w:rsidR="0082035A" w:rsidRPr="00E82D90" w:rsidRDefault="0082035A" w:rsidP="0082035A">
      <w:pPr>
        <w:ind w:firstLine="720"/>
        <w:jc w:val="both"/>
        <w:rPr>
          <w:rFonts w:ascii="Times New Roman" w:hAnsi="Times New Roman" w:cs="Times New Roman"/>
          <w:sz w:val="28"/>
          <w:szCs w:val="28"/>
        </w:rPr>
      </w:pPr>
      <w:r w:rsidRPr="00E82D90">
        <w:rPr>
          <w:rFonts w:ascii="Times New Roman" w:hAnsi="Times New Roman" w:cs="Times New Roman"/>
          <w:sz w:val="28"/>
          <w:szCs w:val="28"/>
        </w:rPr>
        <w:t>+ Kênh dẫn nước quanh nhà máy có chiều dài 56m.</w:t>
      </w:r>
    </w:p>
    <w:p w:rsidR="0082035A" w:rsidRPr="00E82D90" w:rsidRDefault="0082035A" w:rsidP="0082035A">
      <w:pPr>
        <w:ind w:firstLine="720"/>
        <w:jc w:val="both"/>
        <w:rPr>
          <w:rFonts w:ascii="Times New Roman" w:hAnsi="Times New Roman" w:cs="Times New Roman"/>
          <w:sz w:val="28"/>
          <w:szCs w:val="28"/>
        </w:rPr>
      </w:pPr>
      <w:r w:rsidRPr="00E82D90">
        <w:rPr>
          <w:rFonts w:ascii="Times New Roman" w:hAnsi="Times New Roman" w:cs="Times New Roman"/>
          <w:sz w:val="28"/>
          <w:szCs w:val="28"/>
        </w:rPr>
        <w:t xml:space="preserve">* </w:t>
      </w:r>
      <w:r w:rsidRPr="00E82D90">
        <w:rPr>
          <w:rFonts w:ascii="Times New Roman" w:hAnsi="Times New Roman" w:cs="Times New Roman"/>
          <w:i/>
          <w:sz w:val="28"/>
          <w:szCs w:val="28"/>
          <w:u w:val="single"/>
        </w:rPr>
        <w:t>Hồ kỵ khí số 1</w:t>
      </w:r>
      <w:r w:rsidRPr="00E82D90">
        <w:rPr>
          <w:rFonts w:ascii="Times New Roman" w:hAnsi="Times New Roman" w:cs="Times New Roman"/>
          <w:sz w:val="28"/>
          <w:szCs w:val="28"/>
        </w:rPr>
        <w:t xml:space="preserve">: </w:t>
      </w:r>
    </w:p>
    <w:p w:rsidR="0082035A" w:rsidRPr="00E82D90" w:rsidRDefault="0082035A" w:rsidP="0082035A">
      <w:pPr>
        <w:ind w:firstLine="720"/>
        <w:jc w:val="both"/>
        <w:rPr>
          <w:rFonts w:ascii="Times New Roman" w:hAnsi="Times New Roman" w:cs="Times New Roman"/>
          <w:sz w:val="28"/>
          <w:szCs w:val="28"/>
        </w:rPr>
      </w:pPr>
      <w:r w:rsidRPr="00E82D90">
        <w:rPr>
          <w:rFonts w:ascii="Times New Roman" w:hAnsi="Times New Roman" w:cs="Times New Roman"/>
          <w:sz w:val="28"/>
          <w:szCs w:val="28"/>
        </w:rPr>
        <w:t>Kích thước: (150x65x</w:t>
      </w:r>
      <w:proofErr w:type="gramStart"/>
      <w:r w:rsidRPr="00E82D90">
        <w:rPr>
          <w:rFonts w:ascii="Times New Roman" w:hAnsi="Times New Roman" w:cs="Times New Roman"/>
          <w:sz w:val="28"/>
          <w:szCs w:val="28"/>
        </w:rPr>
        <w:t>8)m</w:t>
      </w:r>
      <w:proofErr w:type="gramEnd"/>
    </w:p>
    <w:p w:rsidR="0082035A" w:rsidRPr="00E82D90" w:rsidRDefault="0082035A" w:rsidP="0082035A">
      <w:pPr>
        <w:ind w:firstLine="720"/>
        <w:jc w:val="both"/>
        <w:rPr>
          <w:rFonts w:ascii="Times New Roman" w:hAnsi="Times New Roman" w:cs="Times New Roman"/>
          <w:sz w:val="28"/>
          <w:szCs w:val="28"/>
          <w:vertAlign w:val="superscript"/>
        </w:rPr>
      </w:pPr>
      <w:r w:rsidRPr="00E82D90">
        <w:rPr>
          <w:rFonts w:ascii="Times New Roman" w:hAnsi="Times New Roman" w:cs="Times New Roman"/>
          <w:sz w:val="28"/>
          <w:szCs w:val="28"/>
        </w:rPr>
        <w:t>Thể tích: 62.400m</w:t>
      </w:r>
      <w:r w:rsidRPr="00E82D90">
        <w:rPr>
          <w:rFonts w:ascii="Times New Roman" w:hAnsi="Times New Roman" w:cs="Times New Roman"/>
          <w:sz w:val="28"/>
          <w:szCs w:val="28"/>
          <w:vertAlign w:val="superscript"/>
        </w:rPr>
        <w:t>3</w:t>
      </w:r>
    </w:p>
    <w:p w:rsidR="0082035A" w:rsidRPr="00E82D90" w:rsidRDefault="0082035A" w:rsidP="0082035A">
      <w:pPr>
        <w:ind w:firstLine="720"/>
        <w:jc w:val="both"/>
        <w:rPr>
          <w:rFonts w:ascii="Times New Roman" w:hAnsi="Times New Roman" w:cs="Times New Roman"/>
          <w:sz w:val="28"/>
          <w:szCs w:val="28"/>
        </w:rPr>
      </w:pPr>
      <w:r w:rsidRPr="00E82D90">
        <w:rPr>
          <w:rFonts w:ascii="Times New Roman" w:hAnsi="Times New Roman" w:cs="Times New Roman"/>
          <w:sz w:val="28"/>
          <w:szCs w:val="28"/>
        </w:rPr>
        <w:t xml:space="preserve">* </w:t>
      </w:r>
      <w:r w:rsidRPr="00E82D90">
        <w:rPr>
          <w:rFonts w:ascii="Times New Roman" w:hAnsi="Times New Roman" w:cs="Times New Roman"/>
          <w:i/>
          <w:sz w:val="28"/>
          <w:szCs w:val="28"/>
          <w:u w:val="single"/>
        </w:rPr>
        <w:t>Hồ kỵ khí số 2</w:t>
      </w:r>
      <w:r w:rsidRPr="00E82D90">
        <w:rPr>
          <w:rFonts w:ascii="Times New Roman" w:hAnsi="Times New Roman" w:cs="Times New Roman"/>
          <w:sz w:val="28"/>
          <w:szCs w:val="28"/>
          <w:u w:val="single"/>
        </w:rPr>
        <w:t>:</w:t>
      </w:r>
    </w:p>
    <w:p w:rsidR="0082035A" w:rsidRPr="00E82D90" w:rsidRDefault="0082035A" w:rsidP="0082035A">
      <w:pPr>
        <w:ind w:firstLine="720"/>
        <w:jc w:val="both"/>
        <w:rPr>
          <w:rFonts w:ascii="Times New Roman" w:hAnsi="Times New Roman" w:cs="Times New Roman"/>
          <w:sz w:val="28"/>
          <w:szCs w:val="28"/>
        </w:rPr>
      </w:pPr>
      <w:r w:rsidRPr="00E82D90">
        <w:rPr>
          <w:rFonts w:ascii="Times New Roman" w:hAnsi="Times New Roman" w:cs="Times New Roman"/>
          <w:sz w:val="28"/>
          <w:szCs w:val="28"/>
        </w:rPr>
        <w:t>Kích thước: (65x30x</w:t>
      </w:r>
      <w:proofErr w:type="gramStart"/>
      <w:r w:rsidRPr="00E82D90">
        <w:rPr>
          <w:rFonts w:ascii="Times New Roman" w:hAnsi="Times New Roman" w:cs="Times New Roman"/>
          <w:sz w:val="28"/>
          <w:szCs w:val="28"/>
        </w:rPr>
        <w:t>4)m</w:t>
      </w:r>
      <w:proofErr w:type="gramEnd"/>
    </w:p>
    <w:p w:rsidR="0082035A" w:rsidRPr="00E82D90" w:rsidRDefault="0082035A" w:rsidP="0082035A">
      <w:pPr>
        <w:ind w:firstLine="720"/>
        <w:jc w:val="both"/>
        <w:rPr>
          <w:rFonts w:ascii="Times New Roman" w:hAnsi="Times New Roman" w:cs="Times New Roman"/>
          <w:sz w:val="28"/>
          <w:szCs w:val="28"/>
          <w:vertAlign w:val="superscript"/>
        </w:rPr>
      </w:pPr>
      <w:r w:rsidRPr="00E82D90">
        <w:rPr>
          <w:rFonts w:ascii="Times New Roman" w:hAnsi="Times New Roman" w:cs="Times New Roman"/>
          <w:sz w:val="28"/>
          <w:szCs w:val="28"/>
        </w:rPr>
        <w:t>Thể tích: 6.400m</w:t>
      </w:r>
      <w:r w:rsidRPr="00E82D90">
        <w:rPr>
          <w:rFonts w:ascii="Times New Roman" w:hAnsi="Times New Roman" w:cs="Times New Roman"/>
          <w:sz w:val="28"/>
          <w:szCs w:val="28"/>
          <w:vertAlign w:val="superscript"/>
        </w:rPr>
        <w:t>3</w:t>
      </w:r>
    </w:p>
    <w:p w:rsidR="0082035A" w:rsidRPr="00E82D90" w:rsidRDefault="0082035A" w:rsidP="0082035A">
      <w:pPr>
        <w:ind w:firstLine="720"/>
        <w:jc w:val="both"/>
        <w:rPr>
          <w:rFonts w:ascii="Times New Roman" w:hAnsi="Times New Roman" w:cs="Times New Roman"/>
          <w:i/>
          <w:sz w:val="28"/>
          <w:szCs w:val="28"/>
        </w:rPr>
      </w:pPr>
      <w:r w:rsidRPr="00E82D90">
        <w:rPr>
          <w:rFonts w:ascii="Times New Roman" w:hAnsi="Times New Roman" w:cs="Times New Roman"/>
          <w:i/>
          <w:sz w:val="28"/>
          <w:szCs w:val="28"/>
        </w:rPr>
        <w:t xml:space="preserve">* </w:t>
      </w:r>
      <w:r w:rsidRPr="00E82D90">
        <w:rPr>
          <w:rFonts w:ascii="Times New Roman" w:hAnsi="Times New Roman" w:cs="Times New Roman"/>
          <w:i/>
          <w:sz w:val="28"/>
          <w:szCs w:val="28"/>
          <w:u w:val="single"/>
        </w:rPr>
        <w:t>Hồ kỵ khí số 3:</w:t>
      </w:r>
    </w:p>
    <w:p w:rsidR="0082035A" w:rsidRPr="00E82D90" w:rsidRDefault="0082035A" w:rsidP="0082035A">
      <w:pPr>
        <w:ind w:firstLine="720"/>
        <w:jc w:val="both"/>
        <w:rPr>
          <w:rFonts w:ascii="Times New Roman" w:hAnsi="Times New Roman" w:cs="Times New Roman"/>
          <w:sz w:val="28"/>
          <w:szCs w:val="28"/>
        </w:rPr>
      </w:pPr>
      <w:r w:rsidRPr="00E82D90">
        <w:rPr>
          <w:rFonts w:ascii="Times New Roman" w:hAnsi="Times New Roman" w:cs="Times New Roman"/>
          <w:sz w:val="28"/>
          <w:szCs w:val="28"/>
        </w:rPr>
        <w:t>Kích thước: (187x114x</w:t>
      </w:r>
      <w:proofErr w:type="gramStart"/>
      <w:r w:rsidRPr="00E82D90">
        <w:rPr>
          <w:rFonts w:ascii="Times New Roman" w:hAnsi="Times New Roman" w:cs="Times New Roman"/>
          <w:sz w:val="28"/>
          <w:szCs w:val="28"/>
        </w:rPr>
        <w:t>7)m</w:t>
      </w:r>
      <w:proofErr w:type="gramEnd"/>
    </w:p>
    <w:p w:rsidR="0082035A" w:rsidRPr="00E82D90" w:rsidRDefault="0082035A" w:rsidP="0082035A">
      <w:pPr>
        <w:ind w:firstLine="720"/>
        <w:jc w:val="both"/>
        <w:rPr>
          <w:rFonts w:ascii="Times New Roman" w:hAnsi="Times New Roman" w:cs="Times New Roman"/>
          <w:sz w:val="28"/>
          <w:szCs w:val="28"/>
          <w:vertAlign w:val="superscript"/>
        </w:rPr>
      </w:pPr>
      <w:r w:rsidRPr="00E82D90">
        <w:rPr>
          <w:rFonts w:ascii="Times New Roman" w:hAnsi="Times New Roman" w:cs="Times New Roman"/>
          <w:sz w:val="28"/>
          <w:szCs w:val="28"/>
        </w:rPr>
        <w:t>Thể tích bể: 50.500m</w:t>
      </w:r>
      <w:r w:rsidRPr="00E82D90">
        <w:rPr>
          <w:rFonts w:ascii="Times New Roman" w:hAnsi="Times New Roman" w:cs="Times New Roman"/>
          <w:sz w:val="28"/>
          <w:szCs w:val="28"/>
          <w:vertAlign w:val="superscript"/>
        </w:rPr>
        <w:t>3</w:t>
      </w:r>
    </w:p>
    <w:p w:rsidR="0082035A" w:rsidRPr="00E82D90" w:rsidRDefault="0082035A" w:rsidP="0082035A">
      <w:pPr>
        <w:ind w:firstLine="720"/>
        <w:jc w:val="both"/>
        <w:rPr>
          <w:rFonts w:ascii="Times New Roman" w:hAnsi="Times New Roman" w:cs="Times New Roman"/>
          <w:i/>
          <w:sz w:val="28"/>
          <w:szCs w:val="28"/>
        </w:rPr>
      </w:pPr>
      <w:r w:rsidRPr="00E82D90">
        <w:rPr>
          <w:rFonts w:ascii="Times New Roman" w:hAnsi="Times New Roman" w:cs="Times New Roman"/>
          <w:i/>
          <w:sz w:val="28"/>
          <w:szCs w:val="28"/>
        </w:rPr>
        <w:t xml:space="preserve">* </w:t>
      </w:r>
      <w:r w:rsidRPr="00E82D90">
        <w:rPr>
          <w:rFonts w:ascii="Times New Roman" w:hAnsi="Times New Roman" w:cs="Times New Roman"/>
          <w:i/>
          <w:sz w:val="28"/>
          <w:szCs w:val="28"/>
          <w:u w:val="single"/>
        </w:rPr>
        <w:t>Hồ kỵ khí số 4:</w:t>
      </w:r>
    </w:p>
    <w:p w:rsidR="0082035A" w:rsidRPr="00E82D90" w:rsidRDefault="0082035A" w:rsidP="0082035A">
      <w:pPr>
        <w:ind w:firstLine="720"/>
        <w:jc w:val="both"/>
        <w:rPr>
          <w:rFonts w:ascii="Times New Roman" w:hAnsi="Times New Roman" w:cs="Times New Roman"/>
          <w:sz w:val="28"/>
          <w:szCs w:val="28"/>
        </w:rPr>
      </w:pPr>
      <w:r w:rsidRPr="00E82D90">
        <w:rPr>
          <w:rFonts w:ascii="Times New Roman" w:hAnsi="Times New Roman" w:cs="Times New Roman"/>
          <w:sz w:val="28"/>
          <w:szCs w:val="28"/>
        </w:rPr>
        <w:t>Kích thước: (90x70x</w:t>
      </w:r>
      <w:proofErr w:type="gramStart"/>
      <w:r w:rsidRPr="00E82D90">
        <w:rPr>
          <w:rFonts w:ascii="Times New Roman" w:hAnsi="Times New Roman" w:cs="Times New Roman"/>
          <w:sz w:val="28"/>
          <w:szCs w:val="28"/>
        </w:rPr>
        <w:t>7)m</w:t>
      </w:r>
      <w:proofErr w:type="gramEnd"/>
    </w:p>
    <w:p w:rsidR="0082035A" w:rsidRPr="00E82D90" w:rsidRDefault="0082035A" w:rsidP="0082035A">
      <w:pPr>
        <w:ind w:firstLine="720"/>
        <w:jc w:val="both"/>
        <w:rPr>
          <w:rFonts w:ascii="Times New Roman" w:hAnsi="Times New Roman" w:cs="Times New Roman"/>
          <w:sz w:val="28"/>
          <w:szCs w:val="28"/>
          <w:vertAlign w:val="superscript"/>
        </w:rPr>
      </w:pPr>
      <w:r w:rsidRPr="00E82D90">
        <w:rPr>
          <w:rFonts w:ascii="Times New Roman" w:hAnsi="Times New Roman" w:cs="Times New Roman"/>
          <w:sz w:val="28"/>
          <w:szCs w:val="28"/>
        </w:rPr>
        <w:t>Thể tích: 34.600m</w:t>
      </w:r>
      <w:r w:rsidRPr="00E82D90">
        <w:rPr>
          <w:rFonts w:ascii="Times New Roman" w:hAnsi="Times New Roman" w:cs="Times New Roman"/>
          <w:sz w:val="28"/>
          <w:szCs w:val="28"/>
          <w:vertAlign w:val="superscript"/>
        </w:rPr>
        <w:t>3</w:t>
      </w:r>
    </w:p>
    <w:p w:rsidR="0082035A" w:rsidRPr="00E82D90" w:rsidRDefault="0082035A" w:rsidP="0082035A">
      <w:pPr>
        <w:tabs>
          <w:tab w:val="center" w:pos="5329"/>
        </w:tabs>
        <w:jc w:val="both"/>
        <w:rPr>
          <w:rFonts w:ascii="Times New Roman" w:hAnsi="Times New Roman" w:cs="Times New Roman"/>
          <w:i/>
          <w:sz w:val="28"/>
          <w:szCs w:val="28"/>
        </w:rPr>
      </w:pPr>
      <w:r w:rsidRPr="00E82D90">
        <w:rPr>
          <w:rFonts w:ascii="Times New Roman" w:hAnsi="Times New Roman" w:cs="Times New Roman"/>
          <w:i/>
          <w:sz w:val="28"/>
          <w:szCs w:val="28"/>
        </w:rPr>
        <w:t xml:space="preserve">          * </w:t>
      </w:r>
      <w:r w:rsidRPr="00E82D90">
        <w:rPr>
          <w:rFonts w:ascii="Times New Roman" w:hAnsi="Times New Roman" w:cs="Times New Roman"/>
          <w:i/>
          <w:sz w:val="28"/>
          <w:szCs w:val="28"/>
          <w:u w:val="single"/>
        </w:rPr>
        <w:t>Hồ sinh học</w:t>
      </w:r>
      <w:r w:rsidRPr="00E82D90">
        <w:rPr>
          <w:rFonts w:ascii="Times New Roman" w:hAnsi="Times New Roman" w:cs="Times New Roman"/>
          <w:i/>
          <w:sz w:val="28"/>
          <w:szCs w:val="28"/>
        </w:rPr>
        <w:t xml:space="preserve">: 04 hồ   </w:t>
      </w:r>
    </w:p>
    <w:p w:rsidR="0082035A" w:rsidRPr="00E82D90" w:rsidRDefault="0082035A" w:rsidP="0082035A">
      <w:pPr>
        <w:ind w:firstLine="720"/>
        <w:jc w:val="both"/>
        <w:rPr>
          <w:rFonts w:ascii="Times New Roman" w:hAnsi="Times New Roman" w:cs="Times New Roman"/>
          <w:sz w:val="28"/>
          <w:szCs w:val="28"/>
        </w:rPr>
      </w:pPr>
      <w:r w:rsidRPr="00E82D90">
        <w:rPr>
          <w:rFonts w:ascii="Times New Roman" w:hAnsi="Times New Roman" w:cs="Times New Roman"/>
          <w:sz w:val="28"/>
          <w:szCs w:val="28"/>
        </w:rPr>
        <w:t>Kích thước: (90x70x</w:t>
      </w:r>
      <w:proofErr w:type="gramStart"/>
      <w:r w:rsidRPr="00E82D90">
        <w:rPr>
          <w:rFonts w:ascii="Times New Roman" w:hAnsi="Times New Roman" w:cs="Times New Roman"/>
          <w:sz w:val="28"/>
          <w:szCs w:val="28"/>
        </w:rPr>
        <w:t>7)m</w:t>
      </w:r>
      <w:proofErr w:type="gramEnd"/>
    </w:p>
    <w:p w:rsidR="0082035A" w:rsidRPr="00E82D90" w:rsidRDefault="0082035A" w:rsidP="0082035A">
      <w:pPr>
        <w:ind w:firstLine="720"/>
        <w:jc w:val="both"/>
        <w:rPr>
          <w:rFonts w:ascii="Times New Roman" w:hAnsi="Times New Roman" w:cs="Times New Roman"/>
          <w:sz w:val="28"/>
          <w:szCs w:val="28"/>
          <w:vertAlign w:val="superscript"/>
        </w:rPr>
      </w:pPr>
      <w:r w:rsidRPr="00E82D90">
        <w:rPr>
          <w:rFonts w:ascii="Times New Roman" w:hAnsi="Times New Roman" w:cs="Times New Roman"/>
          <w:sz w:val="28"/>
          <w:szCs w:val="28"/>
        </w:rPr>
        <w:t>Thể tích bể: 34.600m</w:t>
      </w:r>
      <w:r w:rsidRPr="00E82D90">
        <w:rPr>
          <w:rFonts w:ascii="Times New Roman" w:hAnsi="Times New Roman" w:cs="Times New Roman"/>
          <w:sz w:val="28"/>
          <w:szCs w:val="28"/>
          <w:vertAlign w:val="superscript"/>
        </w:rPr>
        <w:t>3</w:t>
      </w:r>
      <w:r w:rsidRPr="00E82D90">
        <w:rPr>
          <w:rFonts w:ascii="Times New Roman" w:hAnsi="Times New Roman" w:cs="Times New Roman"/>
          <w:sz w:val="28"/>
          <w:szCs w:val="28"/>
        </w:rPr>
        <w:t>x4 hồ = 138.400m</w:t>
      </w:r>
      <w:r w:rsidRPr="00E82D90">
        <w:rPr>
          <w:rFonts w:ascii="Times New Roman" w:hAnsi="Times New Roman" w:cs="Times New Roman"/>
          <w:sz w:val="28"/>
          <w:szCs w:val="28"/>
          <w:vertAlign w:val="superscript"/>
        </w:rPr>
        <w:t>3</w:t>
      </w:r>
    </w:p>
    <w:p w:rsidR="0082035A" w:rsidRPr="00E82D90" w:rsidRDefault="0082035A" w:rsidP="0082035A">
      <w:pPr>
        <w:ind w:firstLine="720"/>
        <w:jc w:val="both"/>
        <w:rPr>
          <w:rFonts w:ascii="Times New Roman" w:hAnsi="Times New Roman" w:cs="Times New Roman"/>
          <w:sz w:val="28"/>
          <w:szCs w:val="28"/>
        </w:rPr>
      </w:pPr>
      <w:r w:rsidRPr="00E82D90">
        <w:rPr>
          <w:rFonts w:ascii="Times New Roman" w:hAnsi="Times New Roman" w:cs="Times New Roman"/>
          <w:sz w:val="28"/>
          <w:szCs w:val="28"/>
        </w:rPr>
        <w:t xml:space="preserve">* </w:t>
      </w:r>
      <w:r w:rsidRPr="00E82D90">
        <w:rPr>
          <w:rFonts w:ascii="Times New Roman" w:hAnsi="Times New Roman" w:cs="Times New Roman"/>
          <w:i/>
          <w:sz w:val="28"/>
          <w:szCs w:val="28"/>
          <w:u w:val="single"/>
        </w:rPr>
        <w:t>Hồ xử lý hiếu khí: 02 hồ (9 và 10)</w:t>
      </w:r>
    </w:p>
    <w:p w:rsidR="0082035A" w:rsidRPr="00E82D90" w:rsidRDefault="0082035A" w:rsidP="0082035A">
      <w:pPr>
        <w:ind w:firstLine="720"/>
        <w:jc w:val="both"/>
        <w:rPr>
          <w:rFonts w:ascii="Times New Roman" w:hAnsi="Times New Roman" w:cs="Times New Roman"/>
          <w:sz w:val="28"/>
          <w:szCs w:val="28"/>
        </w:rPr>
      </w:pPr>
      <w:r w:rsidRPr="00E82D90">
        <w:rPr>
          <w:rFonts w:ascii="Times New Roman" w:hAnsi="Times New Roman" w:cs="Times New Roman"/>
          <w:sz w:val="28"/>
          <w:szCs w:val="28"/>
        </w:rPr>
        <w:t>Kích thước hồ 01: (60x15x4,</w:t>
      </w:r>
      <w:proofErr w:type="gramStart"/>
      <w:r w:rsidRPr="00E82D90">
        <w:rPr>
          <w:rFonts w:ascii="Times New Roman" w:hAnsi="Times New Roman" w:cs="Times New Roman"/>
          <w:sz w:val="28"/>
          <w:szCs w:val="28"/>
        </w:rPr>
        <w:t>5)m</w:t>
      </w:r>
      <w:proofErr w:type="gramEnd"/>
      <w:r w:rsidRPr="00E82D90">
        <w:rPr>
          <w:rFonts w:ascii="Times New Roman" w:hAnsi="Times New Roman" w:cs="Times New Roman"/>
          <w:sz w:val="28"/>
          <w:szCs w:val="28"/>
        </w:rPr>
        <w:t xml:space="preserve"> </w:t>
      </w:r>
    </w:p>
    <w:p w:rsidR="0082035A" w:rsidRPr="00E82D90" w:rsidRDefault="0082035A" w:rsidP="0082035A">
      <w:pPr>
        <w:ind w:firstLine="720"/>
        <w:jc w:val="both"/>
        <w:rPr>
          <w:rFonts w:ascii="Times New Roman" w:hAnsi="Times New Roman" w:cs="Times New Roman"/>
          <w:sz w:val="28"/>
          <w:szCs w:val="28"/>
        </w:rPr>
      </w:pPr>
      <w:r w:rsidRPr="00E82D90">
        <w:rPr>
          <w:rFonts w:ascii="Times New Roman" w:hAnsi="Times New Roman" w:cs="Times New Roman"/>
          <w:sz w:val="28"/>
          <w:szCs w:val="28"/>
        </w:rPr>
        <w:lastRenderedPageBreak/>
        <w:t>Kích thước hồ 02: (60x30x4,</w:t>
      </w:r>
      <w:proofErr w:type="gramStart"/>
      <w:r w:rsidRPr="00E82D90">
        <w:rPr>
          <w:rFonts w:ascii="Times New Roman" w:hAnsi="Times New Roman" w:cs="Times New Roman"/>
          <w:sz w:val="28"/>
          <w:szCs w:val="28"/>
        </w:rPr>
        <w:t>5)m</w:t>
      </w:r>
      <w:proofErr w:type="gramEnd"/>
      <w:r w:rsidRPr="00E82D90">
        <w:rPr>
          <w:rFonts w:ascii="Times New Roman" w:hAnsi="Times New Roman" w:cs="Times New Roman"/>
          <w:sz w:val="28"/>
          <w:szCs w:val="28"/>
        </w:rPr>
        <w:t xml:space="preserve"> </w:t>
      </w:r>
    </w:p>
    <w:p w:rsidR="0082035A" w:rsidRPr="00E82D90" w:rsidRDefault="0082035A" w:rsidP="0082035A">
      <w:pPr>
        <w:ind w:firstLine="720"/>
        <w:jc w:val="both"/>
        <w:rPr>
          <w:rFonts w:ascii="Times New Roman" w:hAnsi="Times New Roman" w:cs="Times New Roman"/>
          <w:sz w:val="28"/>
          <w:szCs w:val="28"/>
        </w:rPr>
      </w:pPr>
      <w:r w:rsidRPr="00E82D90">
        <w:rPr>
          <w:rFonts w:ascii="Times New Roman" w:hAnsi="Times New Roman" w:cs="Times New Roman"/>
          <w:sz w:val="28"/>
          <w:szCs w:val="28"/>
        </w:rPr>
        <w:t>Thời gian lưu: 15 ngày</w:t>
      </w:r>
    </w:p>
    <w:p w:rsidR="0082035A" w:rsidRPr="00E82D90" w:rsidRDefault="0082035A" w:rsidP="0082035A">
      <w:pPr>
        <w:ind w:firstLine="720"/>
        <w:jc w:val="both"/>
        <w:rPr>
          <w:rFonts w:ascii="Times New Roman" w:hAnsi="Times New Roman" w:cs="Times New Roman"/>
          <w:sz w:val="28"/>
          <w:szCs w:val="28"/>
          <w:u w:val="single"/>
          <w:vertAlign w:val="superscript"/>
        </w:rPr>
      </w:pPr>
      <w:r w:rsidRPr="00E82D90">
        <w:rPr>
          <w:rFonts w:ascii="Times New Roman" w:hAnsi="Times New Roman" w:cs="Times New Roman"/>
          <w:sz w:val="28"/>
          <w:szCs w:val="28"/>
          <w:u w:val="single"/>
        </w:rPr>
        <w:t>* Bể hóa lý (02 bể):</w:t>
      </w:r>
      <w:r w:rsidRPr="00E82D90">
        <w:rPr>
          <w:rFonts w:ascii="Times New Roman" w:hAnsi="Times New Roman" w:cs="Times New Roman"/>
          <w:sz w:val="28"/>
          <w:szCs w:val="28"/>
          <w:u w:val="single"/>
          <w:vertAlign w:val="superscript"/>
        </w:rPr>
        <w:t xml:space="preserve"> </w:t>
      </w:r>
    </w:p>
    <w:p w:rsidR="0082035A" w:rsidRPr="00E82D90" w:rsidRDefault="0082035A" w:rsidP="0082035A">
      <w:pPr>
        <w:ind w:firstLine="720"/>
        <w:jc w:val="both"/>
        <w:rPr>
          <w:rFonts w:ascii="Times New Roman" w:hAnsi="Times New Roman" w:cs="Times New Roman"/>
          <w:sz w:val="28"/>
          <w:szCs w:val="28"/>
        </w:rPr>
      </w:pPr>
      <w:r w:rsidRPr="00E82D90">
        <w:rPr>
          <w:rFonts w:ascii="Times New Roman" w:hAnsi="Times New Roman" w:cs="Times New Roman"/>
          <w:sz w:val="28"/>
          <w:szCs w:val="28"/>
        </w:rPr>
        <w:t>Kích thước: (2x2x4,</w:t>
      </w:r>
      <w:proofErr w:type="gramStart"/>
      <w:r w:rsidRPr="00E82D90">
        <w:rPr>
          <w:rFonts w:ascii="Times New Roman" w:hAnsi="Times New Roman" w:cs="Times New Roman"/>
          <w:sz w:val="28"/>
          <w:szCs w:val="28"/>
        </w:rPr>
        <w:t>5)x</w:t>
      </w:r>
      <w:proofErr w:type="gramEnd"/>
      <w:r w:rsidRPr="00E82D90">
        <w:rPr>
          <w:rFonts w:ascii="Times New Roman" w:hAnsi="Times New Roman" w:cs="Times New Roman"/>
          <w:sz w:val="28"/>
          <w:szCs w:val="28"/>
        </w:rPr>
        <w:t>2m</w:t>
      </w:r>
    </w:p>
    <w:p w:rsidR="0082035A" w:rsidRPr="00E82D90" w:rsidRDefault="0082035A" w:rsidP="0082035A">
      <w:pPr>
        <w:tabs>
          <w:tab w:val="center" w:pos="5329"/>
        </w:tabs>
        <w:jc w:val="both"/>
        <w:rPr>
          <w:rFonts w:ascii="Times New Roman" w:hAnsi="Times New Roman" w:cs="Times New Roman"/>
          <w:sz w:val="28"/>
          <w:szCs w:val="28"/>
          <w:vertAlign w:val="superscript"/>
        </w:rPr>
      </w:pPr>
      <w:r w:rsidRPr="00E82D90">
        <w:rPr>
          <w:rFonts w:ascii="Times New Roman" w:hAnsi="Times New Roman" w:cs="Times New Roman"/>
          <w:i/>
          <w:sz w:val="28"/>
          <w:szCs w:val="28"/>
        </w:rPr>
        <w:t xml:space="preserve">           * Bể lắng bùn sinh học: </w:t>
      </w:r>
    </w:p>
    <w:p w:rsidR="0082035A" w:rsidRPr="00E82D90" w:rsidRDefault="0082035A" w:rsidP="0082035A">
      <w:pPr>
        <w:ind w:firstLine="720"/>
        <w:jc w:val="both"/>
        <w:rPr>
          <w:rFonts w:ascii="Times New Roman" w:hAnsi="Times New Roman" w:cs="Times New Roman"/>
          <w:i/>
          <w:sz w:val="28"/>
          <w:szCs w:val="28"/>
          <w:u w:val="single"/>
        </w:rPr>
      </w:pPr>
      <w:r w:rsidRPr="00E82D90">
        <w:rPr>
          <w:rFonts w:ascii="Times New Roman" w:hAnsi="Times New Roman" w:cs="Times New Roman"/>
          <w:sz w:val="28"/>
          <w:szCs w:val="28"/>
        </w:rPr>
        <w:t>Kích thước: (4x5x</w:t>
      </w:r>
      <w:proofErr w:type="gramStart"/>
      <w:r w:rsidRPr="00E82D90">
        <w:rPr>
          <w:rFonts w:ascii="Times New Roman" w:hAnsi="Times New Roman" w:cs="Times New Roman"/>
          <w:sz w:val="28"/>
          <w:szCs w:val="28"/>
        </w:rPr>
        <w:t>5)m</w:t>
      </w:r>
      <w:proofErr w:type="gramEnd"/>
    </w:p>
    <w:p w:rsidR="0082035A" w:rsidRPr="00E82D90" w:rsidRDefault="0082035A" w:rsidP="0082035A">
      <w:pPr>
        <w:ind w:firstLine="720"/>
        <w:jc w:val="both"/>
        <w:rPr>
          <w:rFonts w:ascii="Times New Roman" w:hAnsi="Times New Roman" w:cs="Times New Roman"/>
          <w:sz w:val="28"/>
          <w:szCs w:val="28"/>
          <w:vertAlign w:val="superscript"/>
        </w:rPr>
      </w:pPr>
      <w:r w:rsidRPr="00E82D90">
        <w:rPr>
          <w:rFonts w:ascii="Times New Roman" w:hAnsi="Times New Roman" w:cs="Times New Roman"/>
          <w:i/>
          <w:sz w:val="28"/>
          <w:szCs w:val="28"/>
          <w:u w:val="single"/>
        </w:rPr>
        <w:t>* Máy hút bùn, sân</w:t>
      </w:r>
      <w:r w:rsidRPr="00E82D90">
        <w:rPr>
          <w:rFonts w:ascii="Times New Roman" w:hAnsi="Times New Roman" w:cs="Times New Roman"/>
          <w:i/>
          <w:sz w:val="28"/>
          <w:szCs w:val="28"/>
          <w:u w:val="single"/>
          <w:vertAlign w:val="superscript"/>
        </w:rPr>
        <w:t xml:space="preserve"> </w:t>
      </w:r>
      <w:r w:rsidRPr="00E82D90">
        <w:rPr>
          <w:rFonts w:ascii="Times New Roman" w:hAnsi="Times New Roman" w:cs="Times New Roman"/>
          <w:i/>
          <w:sz w:val="28"/>
          <w:szCs w:val="28"/>
          <w:u w:val="single"/>
        </w:rPr>
        <w:t>phơi bùn</w:t>
      </w:r>
      <w:r w:rsidRPr="00E82D90">
        <w:rPr>
          <w:rFonts w:ascii="Times New Roman" w:hAnsi="Times New Roman" w:cs="Times New Roman"/>
          <w:sz w:val="28"/>
          <w:szCs w:val="28"/>
        </w:rPr>
        <w:t>: 1</w:t>
      </w:r>
      <w:r w:rsidR="006338C6" w:rsidRPr="00E82D90">
        <w:rPr>
          <w:rFonts w:ascii="Times New Roman" w:hAnsi="Times New Roman" w:cs="Times New Roman"/>
          <w:sz w:val="28"/>
          <w:szCs w:val="28"/>
          <w:lang w:val="vi-VN"/>
        </w:rPr>
        <w:t>.</w:t>
      </w:r>
      <w:r w:rsidRPr="00E82D90">
        <w:rPr>
          <w:rFonts w:ascii="Times New Roman" w:hAnsi="Times New Roman" w:cs="Times New Roman"/>
          <w:sz w:val="28"/>
          <w:szCs w:val="28"/>
        </w:rPr>
        <w:t>000m</w:t>
      </w:r>
      <w:r w:rsidRPr="00E82D90">
        <w:rPr>
          <w:rFonts w:ascii="Times New Roman" w:hAnsi="Times New Roman" w:cs="Times New Roman"/>
          <w:sz w:val="28"/>
          <w:szCs w:val="28"/>
          <w:vertAlign w:val="superscript"/>
        </w:rPr>
        <w:t>2</w:t>
      </w:r>
    </w:p>
    <w:p w:rsidR="0082035A" w:rsidRPr="00E82D90" w:rsidRDefault="0082035A" w:rsidP="0082035A">
      <w:pPr>
        <w:ind w:firstLine="720"/>
        <w:jc w:val="both"/>
        <w:rPr>
          <w:rFonts w:ascii="Times New Roman" w:hAnsi="Times New Roman" w:cs="Times New Roman"/>
          <w:sz w:val="28"/>
          <w:szCs w:val="28"/>
        </w:rPr>
      </w:pPr>
      <w:r w:rsidRPr="00E82D90">
        <w:rPr>
          <w:rFonts w:ascii="Times New Roman" w:hAnsi="Times New Roman" w:cs="Times New Roman"/>
          <w:sz w:val="28"/>
          <w:szCs w:val="28"/>
        </w:rPr>
        <w:t>* Hồ phòng ngừa ứng phó sự cố (trước đây là hồ sinh học): 06 hồ</w:t>
      </w:r>
    </w:p>
    <w:p w:rsidR="0082035A" w:rsidRPr="00E82D90" w:rsidRDefault="0082035A" w:rsidP="0082035A">
      <w:pPr>
        <w:ind w:firstLine="720"/>
        <w:jc w:val="both"/>
        <w:rPr>
          <w:rFonts w:ascii="Times New Roman" w:hAnsi="Times New Roman" w:cs="Times New Roman"/>
          <w:sz w:val="28"/>
          <w:szCs w:val="28"/>
        </w:rPr>
      </w:pPr>
      <w:r w:rsidRPr="00E82D90">
        <w:rPr>
          <w:rFonts w:ascii="Times New Roman" w:hAnsi="Times New Roman" w:cs="Times New Roman"/>
          <w:sz w:val="28"/>
          <w:szCs w:val="28"/>
        </w:rPr>
        <w:t>Kích thước bể: (90x70x</w:t>
      </w:r>
      <w:proofErr w:type="gramStart"/>
      <w:r w:rsidRPr="00E82D90">
        <w:rPr>
          <w:rFonts w:ascii="Times New Roman" w:hAnsi="Times New Roman" w:cs="Times New Roman"/>
          <w:sz w:val="28"/>
          <w:szCs w:val="28"/>
        </w:rPr>
        <w:t>7)m</w:t>
      </w:r>
      <w:proofErr w:type="gramEnd"/>
    </w:p>
    <w:p w:rsidR="0082035A" w:rsidRPr="00E82D90" w:rsidRDefault="0082035A" w:rsidP="0082035A">
      <w:pPr>
        <w:ind w:firstLine="720"/>
        <w:jc w:val="both"/>
        <w:rPr>
          <w:rFonts w:ascii="Times New Roman" w:hAnsi="Times New Roman" w:cs="Times New Roman"/>
          <w:sz w:val="28"/>
          <w:szCs w:val="28"/>
        </w:rPr>
      </w:pPr>
      <w:r w:rsidRPr="00E82D90">
        <w:rPr>
          <w:rFonts w:ascii="Times New Roman" w:hAnsi="Times New Roman" w:cs="Times New Roman"/>
          <w:sz w:val="28"/>
          <w:szCs w:val="28"/>
        </w:rPr>
        <w:t>Thể tích bể: 34.600m</w:t>
      </w:r>
      <w:r w:rsidRPr="00E82D90">
        <w:rPr>
          <w:rFonts w:ascii="Times New Roman" w:hAnsi="Times New Roman" w:cs="Times New Roman"/>
          <w:sz w:val="28"/>
          <w:szCs w:val="28"/>
          <w:vertAlign w:val="superscript"/>
        </w:rPr>
        <w:t>3</w:t>
      </w:r>
      <w:r w:rsidRPr="00E82D90">
        <w:rPr>
          <w:rFonts w:ascii="Times New Roman" w:hAnsi="Times New Roman" w:cs="Times New Roman"/>
          <w:sz w:val="28"/>
          <w:szCs w:val="28"/>
        </w:rPr>
        <w:t>x6 bể = 207.600m</w:t>
      </w:r>
      <w:r w:rsidRPr="00E82D90">
        <w:rPr>
          <w:rFonts w:ascii="Times New Roman" w:hAnsi="Times New Roman" w:cs="Times New Roman"/>
          <w:sz w:val="28"/>
          <w:szCs w:val="28"/>
          <w:vertAlign w:val="superscript"/>
        </w:rPr>
        <w:t>3</w:t>
      </w:r>
    </w:p>
    <w:p w:rsidR="0082035A" w:rsidRPr="00E82D90" w:rsidRDefault="0082035A" w:rsidP="0082035A">
      <w:pPr>
        <w:spacing w:after="120"/>
        <w:ind w:firstLine="709"/>
        <w:jc w:val="both"/>
        <w:rPr>
          <w:rFonts w:ascii="Times New Roman" w:eastAsia="Times New Roman" w:hAnsi="Times New Roman" w:cs="Times New Roman"/>
          <w:i/>
          <w:sz w:val="28"/>
          <w:szCs w:val="28"/>
          <w:lang w:val="en-US"/>
        </w:rPr>
      </w:pPr>
      <w:r w:rsidRPr="00E82D90">
        <w:rPr>
          <w:rFonts w:ascii="Times New Roman" w:hAnsi="Times New Roman" w:cs="Times New Roman"/>
          <w:spacing w:val="-4"/>
          <w:sz w:val="28"/>
          <w:szCs w:val="28"/>
        </w:rPr>
        <w:t>Như vậy, Công ty đã xây dựng đúng hệ thống xử lý nước thải so với báo cáo ĐTM được phê duyệt. Tuy nhiên, vị trí lắp đặt thiết bị quan trắc tự động được điều chỉnh đưa lên sau công đoạn xử lý hóa lý và tách bùn, các hồ sinh học được thả bèo, nuôi cá, sử dụng cho mục đích làm hồ phòng ngừa sự cố.</w:t>
      </w:r>
    </w:p>
    <w:p w:rsidR="003F70E7" w:rsidRPr="00E82D90" w:rsidRDefault="003F70E7" w:rsidP="00130868">
      <w:pPr>
        <w:pStyle w:val="ListParagraph"/>
        <w:numPr>
          <w:ilvl w:val="0"/>
          <w:numId w:val="2"/>
        </w:numPr>
        <w:spacing w:line="288" w:lineRule="auto"/>
        <w:ind w:left="0" w:firstLine="567"/>
        <w:jc w:val="both"/>
        <w:rPr>
          <w:rFonts w:ascii="Times New Roman" w:hAnsi="Times New Roman"/>
        </w:rPr>
      </w:pPr>
      <w:r w:rsidRPr="00E82D90">
        <w:rPr>
          <w:rFonts w:ascii="Times New Roman" w:hAnsi="Times New Roman"/>
          <w:lang w:val="vi-VN"/>
        </w:rPr>
        <w:t>C</w:t>
      </w:r>
      <w:r w:rsidRPr="00E82D90">
        <w:rPr>
          <w:rFonts w:ascii="Times New Roman" w:hAnsi="Times New Roman"/>
          <w:lang w:val="en-US"/>
        </w:rPr>
        <w:t xml:space="preserve">ác loại hóa chất, chế phẩm sinh học sử dụng: </w:t>
      </w:r>
    </w:p>
    <w:p w:rsidR="001A4FBD" w:rsidRPr="00E82D90" w:rsidRDefault="00114FD1" w:rsidP="001A4FBD">
      <w:pPr>
        <w:pStyle w:val="BodyText"/>
        <w:spacing w:line="312" w:lineRule="auto"/>
        <w:ind w:left="927"/>
        <w:jc w:val="both"/>
        <w:rPr>
          <w:rFonts w:ascii="Times New Roman" w:hAnsi="Times New Roman" w:cs="Times New Roman"/>
          <w:sz w:val="28"/>
          <w:szCs w:val="28"/>
          <w:lang w:val="vi-VN"/>
        </w:rPr>
      </w:pPr>
      <w:r w:rsidRPr="00E82D90">
        <w:rPr>
          <w:rFonts w:ascii="Times New Roman" w:hAnsi="Times New Roman" w:cs="Times New Roman"/>
          <w:sz w:val="28"/>
          <w:szCs w:val="28"/>
          <w:lang w:val="vi-VN"/>
        </w:rPr>
        <w:t>+</w:t>
      </w:r>
      <w:r w:rsidR="001A4FBD" w:rsidRPr="00E82D90">
        <w:rPr>
          <w:rFonts w:ascii="Times New Roman" w:hAnsi="Times New Roman" w:cs="Times New Roman"/>
          <w:sz w:val="28"/>
          <w:szCs w:val="28"/>
          <w:lang w:val="vi-VN"/>
        </w:rPr>
        <w:t xml:space="preserve"> PAC: 75 kg/ngày.</w:t>
      </w:r>
    </w:p>
    <w:p w:rsidR="001A4FBD" w:rsidRPr="00E82D90" w:rsidRDefault="00114FD1" w:rsidP="001A4FBD">
      <w:pPr>
        <w:pStyle w:val="BodyText"/>
        <w:spacing w:line="312" w:lineRule="auto"/>
        <w:ind w:left="927"/>
        <w:jc w:val="both"/>
        <w:rPr>
          <w:rFonts w:ascii="Times New Roman" w:hAnsi="Times New Roman" w:cs="Times New Roman"/>
          <w:sz w:val="28"/>
          <w:szCs w:val="28"/>
          <w:lang w:val="vi-VN"/>
        </w:rPr>
      </w:pPr>
      <w:r w:rsidRPr="00E82D90">
        <w:rPr>
          <w:rFonts w:ascii="Times New Roman" w:hAnsi="Times New Roman" w:cs="Times New Roman"/>
          <w:sz w:val="28"/>
          <w:szCs w:val="28"/>
          <w:lang w:val="vi-VN"/>
        </w:rPr>
        <w:t>+</w:t>
      </w:r>
      <w:r w:rsidR="001A4FBD" w:rsidRPr="00E82D90">
        <w:rPr>
          <w:rFonts w:ascii="Times New Roman" w:hAnsi="Times New Roman" w:cs="Times New Roman"/>
          <w:sz w:val="28"/>
          <w:szCs w:val="28"/>
          <w:lang w:val="vi-VN"/>
        </w:rPr>
        <w:t xml:space="preserve"> Chlorin: 05kg/ngày.</w:t>
      </w:r>
    </w:p>
    <w:p w:rsidR="003F70E7" w:rsidRPr="00E82D90" w:rsidRDefault="003F70E7" w:rsidP="00130868">
      <w:pPr>
        <w:pStyle w:val="ListParagraph"/>
        <w:widowControl w:val="0"/>
        <w:numPr>
          <w:ilvl w:val="0"/>
          <w:numId w:val="2"/>
        </w:numPr>
        <w:spacing w:line="288" w:lineRule="auto"/>
        <w:ind w:left="0" w:firstLine="567"/>
        <w:jc w:val="both"/>
        <w:rPr>
          <w:rFonts w:ascii="Times New Roman" w:hAnsi="Times New Roman"/>
          <w:lang w:val="en-US"/>
        </w:rPr>
      </w:pPr>
      <w:r w:rsidRPr="00E82D90">
        <w:rPr>
          <w:rFonts w:ascii="Times New Roman" w:hAnsi="Times New Roman"/>
          <w:lang w:val="vi-VN"/>
        </w:rPr>
        <w:t>Đ</w:t>
      </w:r>
      <w:r w:rsidRPr="00E82D90">
        <w:rPr>
          <w:rFonts w:ascii="Times New Roman" w:hAnsi="Times New Roman"/>
          <w:lang w:val="en-US"/>
        </w:rPr>
        <w:t>ịnh mức tiêu hao điện năng</w:t>
      </w:r>
      <w:r w:rsidR="001A4FBD" w:rsidRPr="00E82D90">
        <w:rPr>
          <w:rFonts w:ascii="Times New Roman" w:hAnsi="Times New Roman"/>
          <w:lang w:val="vi-VN"/>
        </w:rPr>
        <w:t xml:space="preserve"> cho hệ thống xử lý nước thải: 3402 KWh/ngày.</w:t>
      </w:r>
    </w:p>
    <w:p w:rsidR="00F222F3" w:rsidRPr="00E82D90" w:rsidRDefault="003F70E7" w:rsidP="00130868">
      <w:pPr>
        <w:pStyle w:val="ListParagraph"/>
        <w:widowControl w:val="0"/>
        <w:numPr>
          <w:ilvl w:val="0"/>
          <w:numId w:val="2"/>
        </w:numPr>
        <w:spacing w:line="288" w:lineRule="auto"/>
        <w:ind w:left="0" w:firstLine="567"/>
        <w:jc w:val="both"/>
        <w:rPr>
          <w:rFonts w:ascii="Times New Roman" w:hAnsi="Times New Roman"/>
          <w:lang w:val="en-US"/>
        </w:rPr>
      </w:pPr>
      <w:r w:rsidRPr="00E82D90">
        <w:rPr>
          <w:rFonts w:ascii="Times New Roman" w:hAnsi="Times New Roman"/>
          <w:lang w:val="vi-VN"/>
        </w:rPr>
        <w:t>Y</w:t>
      </w:r>
      <w:r w:rsidRPr="00E82D90">
        <w:rPr>
          <w:rFonts w:ascii="Times New Roman" w:hAnsi="Times New Roman"/>
          <w:lang w:val="en-US"/>
        </w:rPr>
        <w:t>êu cầu về quy chuẩn, tiêu chuẩn áp dụng đối với nước thải sau xử lý</w:t>
      </w:r>
      <w:r w:rsidR="00CA29FB" w:rsidRPr="00E82D90">
        <w:rPr>
          <w:rFonts w:ascii="Times New Roman" w:hAnsi="Times New Roman"/>
          <w:lang w:val="vi-VN"/>
        </w:rPr>
        <w:t xml:space="preserve">: </w:t>
      </w:r>
      <w:r w:rsidR="00552FF2" w:rsidRPr="00E82D90">
        <w:rPr>
          <w:rFonts w:ascii="Times New Roman" w:hAnsi="Times New Roman"/>
          <w:lang w:val="vi-VN"/>
        </w:rPr>
        <w:t>chất lượng đầu ra đạt QCVN 63:201</w:t>
      </w:r>
      <w:r w:rsidR="00552FF2" w:rsidRPr="00E82D90">
        <w:rPr>
          <w:rFonts w:ascii="Times New Roman" w:hAnsi="Times New Roman"/>
        </w:rPr>
        <w:t>7</w:t>
      </w:r>
      <w:r w:rsidR="00552FF2" w:rsidRPr="00E82D90">
        <w:rPr>
          <w:rFonts w:ascii="Times New Roman" w:hAnsi="Times New Roman"/>
          <w:lang w:val="vi-VN"/>
        </w:rPr>
        <w:t xml:space="preserve">/BTNMT-Quy chuẩn kỹ thuật Quốc gia về nước thải </w:t>
      </w:r>
      <w:r w:rsidR="00552FF2" w:rsidRPr="00E82D90">
        <w:rPr>
          <w:rFonts w:ascii="Times New Roman" w:hAnsi="Times New Roman"/>
        </w:rPr>
        <w:t>chế biến tinh bột sắn (cột B)</w:t>
      </w:r>
      <w:r w:rsidR="00552FF2" w:rsidRPr="00E82D90">
        <w:rPr>
          <w:rFonts w:ascii="Times New Roman" w:hAnsi="Times New Roman"/>
          <w:lang w:val="vi-VN"/>
        </w:rPr>
        <w:t>.</w:t>
      </w:r>
    </w:p>
    <w:p w:rsidR="000A2834" w:rsidRPr="00E82D90" w:rsidRDefault="000A2834" w:rsidP="000A2834">
      <w:pPr>
        <w:ind w:firstLine="567"/>
        <w:jc w:val="both"/>
        <w:rPr>
          <w:rFonts w:ascii="Times New Roman" w:hAnsi="Times New Roman" w:cs="Times New Roman"/>
          <w:sz w:val="28"/>
          <w:szCs w:val="28"/>
        </w:rPr>
      </w:pPr>
      <w:r w:rsidRPr="00E82D90">
        <w:rPr>
          <w:rFonts w:ascii="Times New Roman" w:hAnsi="Times New Roman" w:cs="Times New Roman"/>
          <w:sz w:val="28"/>
          <w:szCs w:val="28"/>
          <w:lang w:val="en-US"/>
        </w:rPr>
        <w:t>- Các thiết bị, hệ thống quan trắc nước thải tự động, liên tục</w:t>
      </w:r>
      <w:r w:rsidRPr="00E82D90">
        <w:rPr>
          <w:rFonts w:ascii="Times New Roman" w:hAnsi="Times New Roman" w:cs="Times New Roman"/>
          <w:sz w:val="28"/>
          <w:szCs w:val="28"/>
          <w:lang w:val="vi-VN"/>
        </w:rPr>
        <w:t xml:space="preserve">: </w:t>
      </w:r>
      <w:r w:rsidRPr="00E82D90">
        <w:rPr>
          <w:rFonts w:ascii="Times New Roman" w:hAnsi="Times New Roman" w:cs="Times New Roman"/>
          <w:sz w:val="28"/>
          <w:szCs w:val="28"/>
        </w:rPr>
        <w:t>Hệ thống quan trắc tự động nước thải này có 3 phần chính, gồm: 1. Hệ thống đo và thu thập dữ liệu chất lượng nước tại hiện trường; 2. Hệ thống truyền dẫn dữ liệu; 3. Hệ thống giám sát tại trung tâm.</w:t>
      </w:r>
    </w:p>
    <w:p w:rsidR="000A2834" w:rsidRPr="00E82D90" w:rsidRDefault="000A2834" w:rsidP="000A2834">
      <w:pPr>
        <w:shd w:val="clear" w:color="auto" w:fill="FFFFFF"/>
        <w:ind w:firstLine="720"/>
        <w:jc w:val="both"/>
        <w:rPr>
          <w:rFonts w:ascii="Times New Roman" w:hAnsi="Times New Roman" w:cs="Times New Roman"/>
          <w:sz w:val="28"/>
          <w:szCs w:val="28"/>
        </w:rPr>
      </w:pPr>
      <w:r w:rsidRPr="00E82D90">
        <w:rPr>
          <w:rFonts w:ascii="Times New Roman" w:hAnsi="Times New Roman" w:cs="Times New Roman"/>
          <w:sz w:val="28"/>
          <w:szCs w:val="28"/>
          <w:shd w:val="clear" w:color="auto" w:fill="FFFFFF"/>
        </w:rPr>
        <w:t>Mạng lưới quan trắc nước thải tự động bao gồm các thiết bị đo đặt ở vị trí nước thải đầu ra của các trạm xử lý nước thải. Thiết bị có các đầu đo: lưu lượng, nhiệt độ, COD, TSS, DO, pH. Tại đây, chất lượng nước được quan trắc và truyền về trung tâm quản lý dữ liệu. Hệ thống có thể xác định được mức độ ô nhiễm của nước qua những thông số về độ pH, lượng chất rắn lơ lửng, nhu cầu ôxy hóa học, lưu lượng nước …Dữ liệu được truyền và kết nối với Sở Tài nguyên và Môi trường.</w:t>
      </w:r>
    </w:p>
    <w:p w:rsidR="000A2834" w:rsidRPr="00E82D90" w:rsidRDefault="000A2834" w:rsidP="000A2834">
      <w:pPr>
        <w:widowControl w:val="0"/>
        <w:spacing w:line="288" w:lineRule="auto"/>
        <w:ind w:firstLine="567"/>
        <w:jc w:val="both"/>
        <w:rPr>
          <w:rFonts w:ascii="Times New Roman" w:hAnsi="Times New Roman" w:cs="Times New Roman"/>
          <w:sz w:val="28"/>
          <w:szCs w:val="28"/>
          <w:lang w:val="en-US"/>
        </w:rPr>
      </w:pPr>
      <w:r w:rsidRPr="00E82D90">
        <w:rPr>
          <w:rFonts w:ascii="Times New Roman" w:hAnsi="Times New Roman" w:cs="Times New Roman"/>
          <w:sz w:val="28"/>
          <w:szCs w:val="28"/>
          <w:lang w:val="vi-VN"/>
        </w:rPr>
        <w:t>Đ</w:t>
      </w:r>
      <w:r w:rsidRPr="00E82D90">
        <w:rPr>
          <w:rFonts w:ascii="Times New Roman" w:hAnsi="Times New Roman" w:cs="Times New Roman"/>
          <w:sz w:val="28"/>
          <w:szCs w:val="28"/>
        </w:rPr>
        <w:t>ến nay</w:t>
      </w:r>
      <w:r w:rsidRPr="00E82D90">
        <w:rPr>
          <w:rFonts w:ascii="Times New Roman" w:hAnsi="Times New Roman" w:cs="Times New Roman"/>
          <w:sz w:val="28"/>
          <w:szCs w:val="28"/>
          <w:lang w:val="vi-VN"/>
        </w:rPr>
        <w:t>,</w:t>
      </w:r>
      <w:r w:rsidRPr="00E82D90">
        <w:rPr>
          <w:rFonts w:ascii="Times New Roman" w:hAnsi="Times New Roman" w:cs="Times New Roman"/>
          <w:sz w:val="28"/>
          <w:szCs w:val="28"/>
        </w:rPr>
        <w:t xml:space="preserve"> Hệ thống xử lý nước thải </w:t>
      </w:r>
      <w:r w:rsidRPr="00E82D90">
        <w:rPr>
          <w:rFonts w:ascii="Times New Roman" w:hAnsi="Times New Roman" w:cs="Times New Roman"/>
          <w:sz w:val="28"/>
          <w:szCs w:val="28"/>
          <w:lang w:val="vi-VN"/>
        </w:rPr>
        <w:t xml:space="preserve">của Nhà máy </w:t>
      </w:r>
      <w:r w:rsidRPr="00E82D90">
        <w:rPr>
          <w:rFonts w:ascii="Times New Roman" w:hAnsi="Times New Roman" w:cs="Times New Roman"/>
          <w:sz w:val="28"/>
          <w:szCs w:val="28"/>
        </w:rPr>
        <w:t>đã hoàn thiện, hệ thống quan trắc tự động nước thải đã kết nối với hệ thống theo dõi tại Sở Tài nguyên và Môi trường theo đúng quy định</w:t>
      </w:r>
      <w:r w:rsidRPr="00E82D90">
        <w:rPr>
          <w:rFonts w:ascii="Times New Roman" w:hAnsi="Times New Roman" w:cs="Times New Roman"/>
          <w:sz w:val="28"/>
          <w:szCs w:val="28"/>
          <w:lang w:val="vi-VN"/>
        </w:rPr>
        <w:t>.</w:t>
      </w:r>
    </w:p>
    <w:p w:rsidR="00B3020A" w:rsidRPr="00E82D90" w:rsidRDefault="00B3020A" w:rsidP="00130868">
      <w:pPr>
        <w:widowControl w:val="0"/>
        <w:spacing w:line="288" w:lineRule="auto"/>
        <w:ind w:firstLine="567"/>
        <w:jc w:val="both"/>
        <w:rPr>
          <w:rFonts w:ascii="Times New Roman" w:eastAsia="Times New Roman" w:hAnsi="Times New Roman" w:cs="Times New Roman"/>
          <w:sz w:val="28"/>
          <w:szCs w:val="28"/>
          <w:lang w:val="en-US"/>
        </w:rPr>
      </w:pPr>
      <w:r w:rsidRPr="00E82D90">
        <w:rPr>
          <w:rFonts w:ascii="Times New Roman" w:eastAsia="Times New Roman" w:hAnsi="Times New Roman" w:cs="Times New Roman"/>
          <w:sz w:val="28"/>
          <w:szCs w:val="28"/>
          <w:lang w:val="en-US"/>
        </w:rPr>
        <w:lastRenderedPageBreak/>
        <w:t>- Mô tả các biện phá</w:t>
      </w:r>
      <w:r w:rsidR="00A866F2" w:rsidRPr="00E82D90">
        <w:rPr>
          <w:rFonts w:ascii="Times New Roman" w:eastAsia="Times New Roman" w:hAnsi="Times New Roman" w:cs="Times New Roman"/>
          <w:sz w:val="28"/>
          <w:szCs w:val="28"/>
          <w:lang w:val="en-US"/>
        </w:rPr>
        <w:t>p xử lý nước thải khác:</w:t>
      </w:r>
      <w:r w:rsidR="00CA12C5" w:rsidRPr="00E82D90">
        <w:rPr>
          <w:rFonts w:ascii="Times New Roman" w:eastAsia="Times New Roman" w:hAnsi="Times New Roman" w:cs="Times New Roman"/>
          <w:sz w:val="28"/>
          <w:szCs w:val="28"/>
          <w:lang w:val="vi-VN"/>
        </w:rPr>
        <w:t xml:space="preserve"> </w:t>
      </w:r>
      <w:r w:rsidRPr="00E82D90">
        <w:rPr>
          <w:rFonts w:ascii="Times New Roman" w:hAnsi="Times New Roman" w:cs="Times New Roman"/>
          <w:bCs/>
          <w:spacing w:val="-6"/>
          <w:sz w:val="28"/>
          <w:szCs w:val="28"/>
          <w:lang w:val="vi-VN"/>
        </w:rPr>
        <w:t xml:space="preserve">Đối với nước thải sinh hoạt của </w:t>
      </w:r>
      <w:r w:rsidR="00F80412" w:rsidRPr="00E82D90">
        <w:rPr>
          <w:rFonts w:ascii="Times New Roman" w:hAnsi="Times New Roman" w:cs="Times New Roman"/>
          <w:bCs/>
          <w:spacing w:val="-6"/>
          <w:sz w:val="28"/>
          <w:szCs w:val="28"/>
          <w:lang w:val="vi-VN"/>
        </w:rPr>
        <w:t>110</w:t>
      </w:r>
      <w:r w:rsidRPr="00E82D90">
        <w:rPr>
          <w:rFonts w:ascii="Times New Roman" w:hAnsi="Times New Roman" w:cs="Times New Roman"/>
          <w:bCs/>
          <w:spacing w:val="-6"/>
          <w:sz w:val="28"/>
          <w:szCs w:val="28"/>
          <w:lang w:val="vi-VN"/>
        </w:rPr>
        <w:t xml:space="preserve"> CBCNV </w:t>
      </w:r>
      <w:r w:rsidRPr="00E82D90">
        <w:rPr>
          <w:rFonts w:ascii="Times New Roman" w:hAnsi="Times New Roman" w:cs="Times New Roman"/>
          <w:bCs/>
          <w:spacing w:val="-6"/>
          <w:sz w:val="28"/>
          <w:szCs w:val="28"/>
        </w:rPr>
        <w:t>sử dụn</w:t>
      </w:r>
      <w:r w:rsidRPr="00E82D90">
        <w:rPr>
          <w:rFonts w:ascii="Times New Roman" w:hAnsi="Times New Roman" w:cs="Times New Roman"/>
          <w:bCs/>
          <w:spacing w:val="-6"/>
          <w:sz w:val="28"/>
          <w:szCs w:val="28"/>
          <w:lang w:val="vi-VN"/>
        </w:rPr>
        <w:t>g nhà vệ sinh tự hoại 3 ngăn</w:t>
      </w:r>
      <w:r w:rsidRPr="00E82D90">
        <w:rPr>
          <w:rFonts w:ascii="Times New Roman" w:hAnsi="Times New Roman" w:cs="Times New Roman"/>
          <w:bCs/>
          <w:spacing w:val="-6"/>
          <w:sz w:val="28"/>
          <w:szCs w:val="28"/>
        </w:rPr>
        <w:t xml:space="preserve"> đã xây dựng ở giai đoạn thi công. Với thể tích</w:t>
      </w:r>
      <w:r w:rsidR="00CA12C5" w:rsidRPr="00E82D90">
        <w:rPr>
          <w:rFonts w:ascii="Times New Roman" w:hAnsi="Times New Roman" w:cs="Times New Roman"/>
          <w:bCs/>
          <w:spacing w:val="-6"/>
          <w:sz w:val="28"/>
          <w:szCs w:val="28"/>
          <w:lang w:val="vi-VN"/>
        </w:rPr>
        <w:t xml:space="preserve"> hầm tự hoại</w:t>
      </w:r>
      <w:r w:rsidRPr="00E82D90">
        <w:rPr>
          <w:rFonts w:ascii="Times New Roman" w:hAnsi="Times New Roman" w:cs="Times New Roman"/>
          <w:bCs/>
          <w:spacing w:val="-6"/>
          <w:sz w:val="28"/>
          <w:szCs w:val="28"/>
        </w:rPr>
        <w:t xml:space="preserve"> </w:t>
      </w:r>
      <w:r w:rsidR="00B40F02" w:rsidRPr="00E82D90">
        <w:rPr>
          <w:rFonts w:ascii="Times New Roman" w:hAnsi="Times New Roman" w:cs="Times New Roman"/>
          <w:bCs/>
          <w:spacing w:val="-6"/>
          <w:sz w:val="28"/>
          <w:szCs w:val="28"/>
          <w:lang w:val="vi-VN"/>
        </w:rPr>
        <w:t>36</w:t>
      </w:r>
      <w:r w:rsidR="00CA12C5" w:rsidRPr="00E82D90">
        <w:rPr>
          <w:rFonts w:ascii="Times New Roman" w:hAnsi="Times New Roman" w:cs="Times New Roman"/>
          <w:bCs/>
          <w:spacing w:val="-6"/>
          <w:sz w:val="28"/>
          <w:szCs w:val="28"/>
          <w:lang w:val="vi-VN"/>
        </w:rPr>
        <w:t xml:space="preserve"> </w:t>
      </w:r>
      <w:r w:rsidRPr="00E82D90">
        <w:rPr>
          <w:rFonts w:ascii="Times New Roman" w:hAnsi="Times New Roman" w:cs="Times New Roman"/>
          <w:bCs/>
          <w:spacing w:val="-6"/>
          <w:sz w:val="28"/>
          <w:szCs w:val="28"/>
        </w:rPr>
        <w:t>m</w:t>
      </w:r>
      <w:r w:rsidRPr="00E82D90">
        <w:rPr>
          <w:rFonts w:ascii="Times New Roman" w:hAnsi="Times New Roman" w:cs="Times New Roman"/>
          <w:bCs/>
          <w:spacing w:val="-6"/>
          <w:sz w:val="28"/>
          <w:szCs w:val="28"/>
          <w:vertAlign w:val="superscript"/>
        </w:rPr>
        <w:t>3</w:t>
      </w:r>
      <w:r w:rsidR="00B40F02" w:rsidRPr="00E82D90">
        <w:rPr>
          <w:rFonts w:ascii="Times New Roman" w:hAnsi="Times New Roman" w:cs="Times New Roman"/>
          <w:bCs/>
          <w:spacing w:val="-6"/>
          <w:sz w:val="28"/>
          <w:szCs w:val="28"/>
        </w:rPr>
        <w:t xml:space="preserve"> bố trí ở khu vực nhà văn phòng, nhà nghỉ ca và nhà bếp.</w:t>
      </w:r>
    </w:p>
    <w:p w:rsidR="008A4817" w:rsidRPr="00E82D90" w:rsidRDefault="00EA108B" w:rsidP="0020680E">
      <w:pPr>
        <w:pStyle w:val="AT2"/>
      </w:pPr>
      <w:bookmarkStart w:id="68" w:name="_Toc103196616"/>
      <w:bookmarkStart w:id="69" w:name="_Toc104126011"/>
      <w:r w:rsidRPr="00E82D90">
        <w:rPr>
          <w:lang w:val="vi-VN"/>
        </w:rPr>
        <w:t>3.</w:t>
      </w:r>
      <w:r w:rsidR="008A4817" w:rsidRPr="00E82D90">
        <w:t>2. Công trình, biện pháp xử lý bụi, khí thải:</w:t>
      </w:r>
      <w:bookmarkEnd w:id="68"/>
      <w:bookmarkEnd w:id="69"/>
    </w:p>
    <w:p w:rsidR="00552FF2" w:rsidRPr="00E82D90" w:rsidRDefault="00552FF2" w:rsidP="00552FF2">
      <w:pPr>
        <w:ind w:firstLine="709"/>
        <w:jc w:val="both"/>
        <w:rPr>
          <w:rFonts w:ascii="Times New Roman" w:hAnsi="Times New Roman" w:cs="Times New Roman"/>
          <w:sz w:val="28"/>
          <w:szCs w:val="28"/>
          <w:lang w:val="vi-VN"/>
        </w:rPr>
      </w:pPr>
      <w:r w:rsidRPr="00E82D90">
        <w:rPr>
          <w:rFonts w:ascii="Times New Roman" w:hAnsi="Times New Roman" w:cs="Times New Roman"/>
          <w:sz w:val="28"/>
          <w:szCs w:val="28"/>
          <w:lang w:val="en-US"/>
        </w:rPr>
        <w:t xml:space="preserve">- Công trình thu gom khí thải trước khi được xử lý: </w:t>
      </w:r>
      <w:r w:rsidR="00DE7D9C" w:rsidRPr="00E82D90">
        <w:rPr>
          <w:rFonts w:ascii="Times New Roman" w:hAnsi="Times New Roman" w:cs="Times New Roman"/>
          <w:sz w:val="28"/>
          <w:szCs w:val="28"/>
          <w:lang w:val="vi-VN"/>
        </w:rPr>
        <w:t>Khí thải từ quá trình đốt than đá hoặc khí gas được thu gom bằng hệ thống chụp hút và quạt hút ly tâm đưa vào công đoạn xử lý.</w:t>
      </w:r>
    </w:p>
    <w:p w:rsidR="00B8058B" w:rsidRPr="00E82D90" w:rsidRDefault="00DE7D9C" w:rsidP="00B8058B">
      <w:pPr>
        <w:pStyle w:val="Heading5"/>
        <w:tabs>
          <w:tab w:val="left" w:pos="851"/>
        </w:tabs>
        <w:spacing w:before="0" w:line="312" w:lineRule="auto"/>
        <w:ind w:left="567"/>
        <w:rPr>
          <w:rFonts w:ascii="Times New Roman" w:hAnsi="Times New Roman" w:cs="Times New Roman"/>
          <w:color w:val="auto"/>
          <w:sz w:val="28"/>
          <w:szCs w:val="28"/>
          <w:lang w:val="vi-VN"/>
        </w:rPr>
      </w:pPr>
      <w:bookmarkStart w:id="70" w:name="_Toc218914107"/>
      <w:r w:rsidRPr="00E82D90">
        <w:rPr>
          <w:rFonts w:ascii="Times New Roman" w:hAnsi="Times New Roman" w:cs="Times New Roman"/>
          <w:color w:val="auto"/>
          <w:sz w:val="28"/>
          <w:szCs w:val="28"/>
          <w:lang w:val="vi-VN"/>
        </w:rPr>
        <w:t>- Công trình x</w:t>
      </w:r>
      <w:r w:rsidR="00B8058B" w:rsidRPr="00E82D90">
        <w:rPr>
          <w:rFonts w:ascii="Times New Roman" w:hAnsi="Times New Roman" w:cs="Times New Roman"/>
          <w:color w:val="auto"/>
          <w:sz w:val="28"/>
          <w:szCs w:val="28"/>
          <w:lang w:val="vi-VN"/>
        </w:rPr>
        <w:t xml:space="preserve">ử lý khí thải từ </w:t>
      </w:r>
      <w:r w:rsidR="00B8058B" w:rsidRPr="00E82D90">
        <w:rPr>
          <w:rFonts w:ascii="Times New Roman" w:hAnsi="Times New Roman" w:cs="Times New Roman"/>
          <w:color w:val="auto"/>
          <w:sz w:val="28"/>
          <w:szCs w:val="28"/>
        </w:rPr>
        <w:t>quá trình đốt lò hơi</w:t>
      </w:r>
      <w:bookmarkEnd w:id="70"/>
      <w:r w:rsidR="00552FF2" w:rsidRPr="00E82D90">
        <w:rPr>
          <w:rFonts w:ascii="Times New Roman" w:hAnsi="Times New Roman" w:cs="Times New Roman"/>
          <w:color w:val="auto"/>
          <w:sz w:val="28"/>
          <w:szCs w:val="28"/>
          <w:lang w:val="vi-VN"/>
        </w:rPr>
        <w:t>:</w:t>
      </w:r>
    </w:p>
    <w:p w:rsidR="00B8058B" w:rsidRPr="00E82D90" w:rsidRDefault="00B8058B" w:rsidP="00B8058B">
      <w:pPr>
        <w:tabs>
          <w:tab w:val="left" w:pos="567"/>
        </w:tabs>
        <w:jc w:val="both"/>
        <w:rPr>
          <w:rFonts w:ascii="Times New Roman" w:hAnsi="Times New Roman" w:cs="Times New Roman"/>
          <w:sz w:val="28"/>
          <w:szCs w:val="28"/>
        </w:rPr>
      </w:pPr>
      <w:r w:rsidRPr="00E82D90">
        <w:rPr>
          <w:rFonts w:ascii="Times New Roman" w:hAnsi="Times New Roman" w:cs="Times New Roman"/>
          <w:sz w:val="28"/>
          <w:szCs w:val="28"/>
        </w:rPr>
        <w:tab/>
        <w:t xml:space="preserve">Để giảm thiểu tác động do khí thải, </w:t>
      </w:r>
      <w:r w:rsidR="00C33EC0" w:rsidRPr="00E82D90">
        <w:rPr>
          <w:rFonts w:ascii="Times New Roman" w:hAnsi="Times New Roman" w:cs="Times New Roman"/>
          <w:sz w:val="28"/>
          <w:szCs w:val="28"/>
          <w:lang w:val="vi-VN"/>
        </w:rPr>
        <w:t>Công ty đã hợp đồng với Công ty TNHH Vi Toàn, địa chỉ: 021, Lô B, chung cư KCN Tân Bình, Phường Tây Thạnh, Quận Tân Phú, TP Hồ Chí Minh</w:t>
      </w:r>
      <w:r w:rsidRPr="00E82D90">
        <w:rPr>
          <w:rFonts w:ascii="Times New Roman" w:hAnsi="Times New Roman" w:cs="Times New Roman"/>
          <w:sz w:val="28"/>
          <w:szCs w:val="28"/>
        </w:rPr>
        <w:t xml:space="preserve"> đã đầu tư </w:t>
      </w:r>
      <w:r w:rsidR="00C33EC0" w:rsidRPr="00E82D90">
        <w:rPr>
          <w:rFonts w:ascii="Times New Roman" w:hAnsi="Times New Roman" w:cs="Times New Roman"/>
          <w:sz w:val="28"/>
          <w:szCs w:val="28"/>
          <w:lang w:val="vi-VN"/>
        </w:rPr>
        <w:t xml:space="preserve">đồng bộ hệ thống lò dầu cấp nhiệt, chạy bằng than đá hoặc khí gas từ hệ thống xử lý nước thải, đồng bộ có hệ thống xử lý bụi và khí thải; </w:t>
      </w:r>
      <w:r w:rsidRPr="00E82D90">
        <w:rPr>
          <w:rFonts w:ascii="Times New Roman" w:hAnsi="Times New Roman" w:cs="Times New Roman"/>
          <w:sz w:val="28"/>
          <w:szCs w:val="28"/>
        </w:rPr>
        <w:t>công nghệ xử lý theo sơ đồ sau:</w:t>
      </w:r>
    </w:p>
    <w:p w:rsidR="00B8058B" w:rsidRPr="00E82D90" w:rsidRDefault="00B8058B" w:rsidP="00B8058B">
      <w:pPr>
        <w:tabs>
          <w:tab w:val="left" w:pos="567"/>
        </w:tabs>
        <w:jc w:val="both"/>
        <w:rPr>
          <w:rFonts w:ascii="Times New Roman" w:hAnsi="Times New Roman" w:cs="Times New Roman"/>
        </w:rPr>
      </w:pPr>
      <w:r w:rsidRPr="00E82D90">
        <w:rPr>
          <w:rFonts w:ascii="Times New Roman" w:hAnsi="Times New Roman" w:cs="Times New Roman"/>
          <w:noProof/>
          <w:lang w:val="en-US"/>
        </w:rPr>
        <mc:AlternateContent>
          <mc:Choice Requires="wpc">
            <w:drawing>
              <wp:inline distT="0" distB="0" distL="0" distR="0" wp14:anchorId="44732299" wp14:editId="10031403">
                <wp:extent cx="5654040" cy="1416685"/>
                <wp:effectExtent l="0" t="0" r="3810" b="2540"/>
                <wp:docPr id="184" name="Canvas 1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69" name="Group 87"/>
                        <wpg:cNvGrpSpPr>
                          <a:grpSpLocks/>
                        </wpg:cNvGrpSpPr>
                        <wpg:grpSpPr bwMode="auto">
                          <a:xfrm>
                            <a:off x="105410" y="129540"/>
                            <a:ext cx="5548630" cy="1287145"/>
                            <a:chOff x="1699" y="5088"/>
                            <a:chExt cx="8739" cy="2026"/>
                          </a:xfrm>
                        </wpg:grpSpPr>
                        <wps:wsp>
                          <wps:cNvPr id="170" name="Text Box 88"/>
                          <wps:cNvSpPr txBox="1">
                            <a:spLocks noChangeArrowheads="1"/>
                          </wps:cNvSpPr>
                          <wps:spPr bwMode="auto">
                            <a:xfrm>
                              <a:off x="1699" y="5269"/>
                              <a:ext cx="1267" cy="543"/>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42FAD" w:rsidRPr="00114FD1" w:rsidRDefault="00942FAD" w:rsidP="00B8058B">
                                <w:pPr>
                                  <w:spacing w:line="240" w:lineRule="auto"/>
                                  <w:jc w:val="center"/>
                                  <w:rPr>
                                    <w:rFonts w:ascii="Times New Roman" w:hAnsi="Times New Roman" w:cs="Times New Roman"/>
                                  </w:rPr>
                                </w:pPr>
                                <w:r w:rsidRPr="00114FD1">
                                  <w:rPr>
                                    <w:rFonts w:ascii="Times New Roman" w:hAnsi="Times New Roman" w:cs="Times New Roman"/>
                                  </w:rPr>
                                  <w:t>Khí thải</w:t>
                                </w:r>
                              </w:p>
                            </w:txbxContent>
                          </wps:txbx>
                          <wps:bodyPr rot="0" vert="horz" wrap="square" lIns="54000" tIns="45720" rIns="54000" bIns="45720" anchor="t" anchorCtr="0" upright="1">
                            <a:noAutofit/>
                          </wps:bodyPr>
                        </wps:wsp>
                        <wps:wsp>
                          <wps:cNvPr id="171" name="Line 89"/>
                          <wps:cNvCnPr>
                            <a:cxnSpLocks noChangeShapeType="1"/>
                          </wps:cNvCnPr>
                          <wps:spPr bwMode="auto">
                            <a:xfrm>
                              <a:off x="2996" y="5525"/>
                              <a:ext cx="543"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2" name="Text Box 90"/>
                          <wps:cNvSpPr txBox="1">
                            <a:spLocks noChangeArrowheads="1"/>
                          </wps:cNvSpPr>
                          <wps:spPr bwMode="auto">
                            <a:xfrm>
                              <a:off x="3555" y="5269"/>
                              <a:ext cx="1296" cy="543"/>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42FAD" w:rsidRPr="00114FD1" w:rsidRDefault="00942FAD" w:rsidP="00B8058B">
                                <w:pPr>
                                  <w:spacing w:line="240" w:lineRule="auto"/>
                                  <w:jc w:val="center"/>
                                  <w:rPr>
                                    <w:rFonts w:ascii="Times New Roman" w:hAnsi="Times New Roman" w:cs="Times New Roman"/>
                                  </w:rPr>
                                </w:pPr>
                                <w:r w:rsidRPr="00114FD1">
                                  <w:rPr>
                                    <w:rFonts w:ascii="Times New Roman" w:hAnsi="Times New Roman" w:cs="Times New Roman"/>
                                  </w:rPr>
                                  <w:t>Chụp hút</w:t>
                                </w:r>
                              </w:p>
                            </w:txbxContent>
                          </wps:txbx>
                          <wps:bodyPr rot="0" vert="horz" wrap="square" lIns="54000" tIns="45720" rIns="54000" bIns="45720" anchor="t" anchorCtr="0" upright="1">
                            <a:noAutofit/>
                          </wps:bodyPr>
                        </wps:wsp>
                        <wps:wsp>
                          <wps:cNvPr id="173" name="Line 91"/>
                          <wps:cNvCnPr>
                            <a:cxnSpLocks noChangeShapeType="1"/>
                          </wps:cNvCnPr>
                          <wps:spPr bwMode="auto">
                            <a:xfrm>
                              <a:off x="4851" y="5525"/>
                              <a:ext cx="543"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4" name="Text Box 92"/>
                          <wps:cNvSpPr txBox="1">
                            <a:spLocks noChangeArrowheads="1"/>
                          </wps:cNvSpPr>
                          <wps:spPr bwMode="auto">
                            <a:xfrm>
                              <a:off x="5454" y="5088"/>
                              <a:ext cx="1115" cy="724"/>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42FAD" w:rsidRPr="00114FD1" w:rsidRDefault="00942FAD" w:rsidP="00B8058B">
                                <w:pPr>
                                  <w:spacing w:line="240" w:lineRule="auto"/>
                                  <w:ind w:right="3"/>
                                  <w:jc w:val="center"/>
                                  <w:rPr>
                                    <w:rFonts w:ascii="Times New Roman" w:hAnsi="Times New Roman" w:cs="Times New Roman"/>
                                  </w:rPr>
                                </w:pPr>
                                <w:r w:rsidRPr="00114FD1">
                                  <w:rPr>
                                    <w:rFonts w:ascii="Times New Roman" w:hAnsi="Times New Roman" w:cs="Times New Roman"/>
                                  </w:rPr>
                                  <w:t>Cyclone khô</w:t>
                                </w:r>
                              </w:p>
                            </w:txbxContent>
                          </wps:txbx>
                          <wps:bodyPr rot="0" vert="horz" wrap="square" lIns="54000" tIns="10800" rIns="54000" bIns="10800" anchor="t" anchorCtr="0" upright="1">
                            <a:noAutofit/>
                          </wps:bodyPr>
                        </wps:wsp>
                        <wps:wsp>
                          <wps:cNvPr id="175" name="Line 93"/>
                          <wps:cNvCnPr>
                            <a:cxnSpLocks noChangeShapeType="1"/>
                          </wps:cNvCnPr>
                          <wps:spPr bwMode="auto">
                            <a:xfrm>
                              <a:off x="6569" y="5495"/>
                              <a:ext cx="543"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6" name="Text Box 94"/>
                          <wps:cNvSpPr txBox="1">
                            <a:spLocks noChangeArrowheads="1"/>
                          </wps:cNvSpPr>
                          <wps:spPr bwMode="auto">
                            <a:xfrm>
                              <a:off x="7095" y="5254"/>
                              <a:ext cx="1326" cy="543"/>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42FAD" w:rsidRPr="00114FD1" w:rsidRDefault="00942FAD" w:rsidP="00B8058B">
                                <w:pPr>
                                  <w:spacing w:line="240" w:lineRule="auto"/>
                                  <w:ind w:left="-181" w:right="-97"/>
                                  <w:jc w:val="center"/>
                                  <w:rPr>
                                    <w:rFonts w:ascii="Times New Roman" w:hAnsi="Times New Roman" w:cs="Times New Roman"/>
                                  </w:rPr>
                                </w:pPr>
                                <w:r w:rsidRPr="00114FD1">
                                  <w:rPr>
                                    <w:rFonts w:ascii="Times New Roman" w:hAnsi="Times New Roman" w:cs="Times New Roman"/>
                                  </w:rPr>
                                  <w:t>Quạt hút</w:t>
                                </w:r>
                              </w:p>
                            </w:txbxContent>
                          </wps:txbx>
                          <wps:bodyPr rot="0" vert="horz" wrap="square" lIns="54000" tIns="45720" rIns="54000" bIns="45720" anchor="t" anchorCtr="0" upright="1">
                            <a:noAutofit/>
                          </wps:bodyPr>
                        </wps:wsp>
                        <wps:wsp>
                          <wps:cNvPr id="177" name="Line 95"/>
                          <wps:cNvCnPr>
                            <a:cxnSpLocks noChangeShapeType="1"/>
                          </wps:cNvCnPr>
                          <wps:spPr bwMode="auto">
                            <a:xfrm>
                              <a:off x="8404" y="5533"/>
                              <a:ext cx="543"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8" name="Text Box 96"/>
                          <wps:cNvSpPr txBox="1">
                            <a:spLocks noChangeArrowheads="1"/>
                          </wps:cNvSpPr>
                          <wps:spPr bwMode="auto">
                            <a:xfrm>
                              <a:off x="8778" y="6253"/>
                              <a:ext cx="1660" cy="8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42FAD" w:rsidRPr="00114FD1" w:rsidRDefault="00942FAD" w:rsidP="00B8058B">
                                <w:pPr>
                                  <w:spacing w:line="240" w:lineRule="auto"/>
                                  <w:ind w:left="-181" w:right="-97"/>
                                  <w:jc w:val="center"/>
                                  <w:rPr>
                                    <w:rFonts w:ascii="Times New Roman" w:hAnsi="Times New Roman" w:cs="Times New Roman"/>
                                  </w:rPr>
                                </w:pPr>
                                <w:r w:rsidRPr="00114FD1">
                                  <w:rPr>
                                    <w:rFonts w:ascii="Times New Roman" w:hAnsi="Times New Roman" w:cs="Times New Roman"/>
                                  </w:rPr>
                                  <w:t>Môi trường</w:t>
                                </w:r>
                              </w:p>
                            </w:txbxContent>
                          </wps:txbx>
                          <wps:bodyPr rot="0" vert="horz" wrap="square" lIns="54000" tIns="45720" rIns="54000" bIns="45720" anchor="t" anchorCtr="0" upright="1">
                            <a:noAutofit/>
                          </wps:bodyPr>
                        </wps:wsp>
                        <wps:wsp>
                          <wps:cNvPr id="179" name="Line 97"/>
                          <wps:cNvCnPr>
                            <a:cxnSpLocks noChangeShapeType="1"/>
                          </wps:cNvCnPr>
                          <wps:spPr bwMode="auto">
                            <a:xfrm>
                              <a:off x="6011" y="5893"/>
                              <a:ext cx="0" cy="5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0" name="Text Box 98"/>
                          <wps:cNvSpPr txBox="1">
                            <a:spLocks noChangeArrowheads="1"/>
                          </wps:cNvSpPr>
                          <wps:spPr bwMode="auto">
                            <a:xfrm>
                              <a:off x="5973" y="5890"/>
                              <a:ext cx="741" cy="5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42FAD" w:rsidRPr="00114FD1" w:rsidRDefault="00942FAD" w:rsidP="00B8058B">
                                <w:pPr>
                                  <w:spacing w:line="240" w:lineRule="auto"/>
                                  <w:ind w:left="-181" w:right="-126"/>
                                  <w:jc w:val="center"/>
                                  <w:rPr>
                                    <w:rFonts w:ascii="Times New Roman" w:hAnsi="Times New Roman" w:cs="Times New Roman"/>
                                  </w:rPr>
                                </w:pPr>
                                <w:r w:rsidRPr="00114FD1">
                                  <w:rPr>
                                    <w:rFonts w:ascii="Times New Roman" w:hAnsi="Times New Roman" w:cs="Times New Roman"/>
                                  </w:rPr>
                                  <w:t>Bụi</w:t>
                                </w:r>
                              </w:p>
                            </w:txbxContent>
                          </wps:txbx>
                          <wps:bodyPr rot="0" vert="horz" wrap="square" lIns="91440" tIns="45720" rIns="91440" bIns="45720" anchor="t" anchorCtr="0" upright="1">
                            <a:noAutofit/>
                          </wps:bodyPr>
                        </wps:wsp>
                        <wps:wsp>
                          <wps:cNvPr id="181" name="Text Box 99"/>
                          <wps:cNvSpPr txBox="1">
                            <a:spLocks noChangeArrowheads="1"/>
                          </wps:cNvSpPr>
                          <wps:spPr bwMode="auto">
                            <a:xfrm>
                              <a:off x="5393" y="6430"/>
                              <a:ext cx="1326" cy="543"/>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42FAD" w:rsidRPr="00114FD1" w:rsidRDefault="00942FAD" w:rsidP="00B8058B">
                                <w:pPr>
                                  <w:spacing w:line="240" w:lineRule="auto"/>
                                  <w:ind w:left="-181" w:right="-97"/>
                                  <w:jc w:val="center"/>
                                  <w:rPr>
                                    <w:rFonts w:ascii="Times New Roman" w:hAnsi="Times New Roman" w:cs="Times New Roman"/>
                                  </w:rPr>
                                </w:pPr>
                                <w:r w:rsidRPr="00114FD1">
                                  <w:rPr>
                                    <w:rFonts w:ascii="Times New Roman" w:hAnsi="Times New Roman" w:cs="Times New Roman"/>
                                  </w:rPr>
                                  <w:t>Thu gom</w:t>
                                </w:r>
                              </w:p>
                            </w:txbxContent>
                          </wps:txbx>
                          <wps:bodyPr rot="0" vert="horz" wrap="square" lIns="54000" tIns="45720" rIns="54000" bIns="45720" anchor="t" anchorCtr="0" upright="1">
                            <a:noAutofit/>
                          </wps:bodyPr>
                        </wps:wsp>
                        <wps:wsp>
                          <wps:cNvPr id="182" name="Text Box 100"/>
                          <wps:cNvSpPr txBox="1">
                            <a:spLocks noChangeArrowheads="1"/>
                          </wps:cNvSpPr>
                          <wps:spPr bwMode="auto">
                            <a:xfrm>
                              <a:off x="8965" y="5241"/>
                              <a:ext cx="1326" cy="543"/>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42FAD" w:rsidRPr="00114FD1" w:rsidRDefault="00942FAD" w:rsidP="00B8058B">
                                <w:pPr>
                                  <w:spacing w:line="240" w:lineRule="auto"/>
                                  <w:ind w:left="-181" w:right="-97"/>
                                  <w:jc w:val="center"/>
                                  <w:rPr>
                                    <w:rFonts w:ascii="Times New Roman" w:hAnsi="Times New Roman" w:cs="Times New Roman"/>
                                  </w:rPr>
                                </w:pPr>
                                <w:r w:rsidRPr="00114FD1">
                                  <w:rPr>
                                    <w:rFonts w:ascii="Times New Roman" w:hAnsi="Times New Roman" w:cs="Times New Roman"/>
                                  </w:rPr>
                                  <w:t>Ống khói</w:t>
                                </w:r>
                              </w:p>
                            </w:txbxContent>
                          </wps:txbx>
                          <wps:bodyPr rot="0" vert="horz" wrap="square" lIns="54000" tIns="45720" rIns="54000" bIns="45720" anchor="t" anchorCtr="0" upright="1">
                            <a:noAutofit/>
                          </wps:bodyPr>
                        </wps:wsp>
                        <wps:wsp>
                          <wps:cNvPr id="183" name="Line 101"/>
                          <wps:cNvCnPr>
                            <a:cxnSpLocks noChangeShapeType="1"/>
                          </wps:cNvCnPr>
                          <wps:spPr bwMode="auto">
                            <a:xfrm>
                              <a:off x="9526" y="5781"/>
                              <a:ext cx="0" cy="3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wpc:wpc>
                  </a:graphicData>
                </a:graphic>
              </wp:inline>
            </w:drawing>
          </mc:Choice>
          <mc:Fallback>
            <w:pict>
              <v:group w14:anchorId="44732299" id="Canvas 184" o:spid="_x0000_s1163" editas="canvas" style="width:445.2pt;height:111.55pt;mso-position-horizontal-relative:char;mso-position-vertical-relative:line" coordsize="56540,14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pHAcAAFE+AAAOAAAAZHJzL2Uyb0RvYy54bWzsW21vo0YQ/l6p/wHx3WfAvFrnnBK/nCpd&#10;25NyVT+vAduomKULiZ1W/e+dmYU1folqJylJTuQkH7DLsjs78+yzM7MfP23XqXYfiyLh2Ug3Pxi6&#10;Fmchj5JsOdJ/+zbr+bpWlCyLWMqzeKQ/xIX+6erHHz5u8mFs8RVPo1ho0EhWDDf5SF+VZT7s94tw&#10;Fa9Z8YHncQaFCy7WrIRbsexHgm2g9XXatwzD7W+4iHLBw7go4OlEFupX1P5iEYflr4tFEZdaOtKh&#10;byX9Cvqd42//6iMbLgXLV0lYdYM9oRdrlmTwUdXUhJVMuxPJUVPrJBS84IvyQ8jXfb5YJGFMY4DR&#10;mMbBaMYsu2cFDSYE6dQdhKsXbHe+xH5nfJakKUijD60P8Rn+v4H5ibE4zfYrySdUt6qzyZfDzTJX&#10;UwnTfzCXFw39s+B3OY18OQx/uf8qtCQC/XIDXcvYGhSJKmi+hzOI34ZKn0V+m38Vchrg8gsP/yjk&#10;kPbLsf5SVtbmm595BO2xu5LTDG4XYo1NwNxoW/ik4dgmaM4DXFqBY1cqE29LLYRix7F9dwDlIVXw&#10;PdN2pFKFK9A8asENoNdQ7Bi+X5dNq/d9bwCF+LJlWC6W9tlQdgGkq7qJYwQDKXbyLZ4n39sVy2OS&#10;b9GUrwcjkfL9hiO84VtN9hk/DyJG+WrlFp6DOEhchRSzlvHximXL+FoIvlnFLIIOmjSexqtyGAU2&#10;8p9yV1KzYNJBLmxYy9y0XE/KzLEHeyJjw1wU5eeYrzW8GOkCAIC6ye6/FKWUbl0Fmyx4mkSo+XQj&#10;lvNxKrR7BmAxo7+q9b1qaaZtRnrgWI6usXQJsBeWQsri0dYM+jvV2jopAQDTZD3SfVWJDVGC0yyi&#10;cZcsSeU16Ia0xJigTQ6JBAOXtYgIdv6+njmGZw/8nuc5g549mBq9G3827l2PTdf1pjfjm6n5D/ba&#10;tIerJIribEptFjUKmvZ5GlbhscQvhYOqg9grfgdjvF1FGy1KcFYGTmCZOtwAEFueHHVDlJrg5e9J&#10;uSIdRZA+mhzfwH+VOFXrZDuND/ePxiZrbEFUIElQJ5Ia2FkxRJ2U2llu51sCG5fMEQvnPHoAlYVu&#10;0cIByx1crLj4S9c2sHSM9OLPOyZiXUt/ykDtASQMXGvoxnY8C25Es2TeLGFZCE2N9BK0iS7HpVyf&#10;7nKRLFfwJWloGb8GiFokpMW7XsFQ8AagoTWMgKmTGPElyWLNJ+vEPgA+jDOJv+E2q/BXAQPN5reH&#10;HLB2DxfkK/j+WbhgBYEr0RQNcA8XEA0ISmvNqKG8tvgKFFLoNunUI6Cg1kK0NmXrpIRPMHBYyCo7&#10;PmHTWkkCKUUC2JmCBgGyrOMINCkGXMEriVnnWn1gBFN/6ts923KnPduYTHrXs7Hdc2em50wGk/F4&#10;cmD1CH4vY/JKbA27k9AqjQ0FiBDe4VNYAc+T8EmCEapF23Zv1XavuEFAllbZfnvcYOA4sPYiozrB&#10;DRAekE913KAGx44bRBu54tesCe8OeY+scS43qPYdHTeQ6369P/NgBW5wg4BW+ta4ge07wE3Q9jtu&#10;IJeY5orbcYMjx8v3tnd5PW5g13a/4wYWctfWuYFjO9AXxADlbVF+A9ME2oDcwLPsilg/skXo/Aad&#10;36DhE7mMG5CTDxX/OX4DExwcp/0GVcn78xuA8TW5AbnuWuMGroO+Y9oXBJ3f4NBb2HGDjhuAKZ7n&#10;8cWQ26lw1WMxBdiQH8QUAlp+W+cGngGmL/0GQBLq7THFccwBRF86vwF5pmrBdH6Dl/cbKGf5c7jB&#10;dxhTgIBekxvQCt0aN/Bto9ozOANiJXLbTPHdLqbQcYOOG/xv3ADSgw65gQq7tppv4Hse9AX2B67l&#10;HGAABMxhJ4Z+A9+Vocs6RePifAMVI6sD+erBBaH91zTIvUyI4pyEiYan/fFoYGBatnFjBb2Z63s9&#10;e2Y7vcAz/J5hBjeBa9iBPZntZytQ7FnmjYEr/zzieuzuU9HdRvrBUwO9F2ZyqPgDjmTnYGh6bN9K&#10;DgcQwsYsVnkiuy6fkUsBeUWVM7DjPXv5ViqfjfQ5UGGlVnIpXMOs4iV+cIB5FeBV+W4ww484Srtc&#10;ikYGVZdL8c5yvV4tXgLJa0e8R7mNW+U9ToAxW/SL+jKbY7f38WxAhxdJpVAsp6M9e0lQHe15y6lh&#10;L0B7VP7DhbQnMG3IND+VQlqVvO8UUl+lkO7Cxcoz1i78DYD50LbPhiz+2vPZuYTPTTh9K1sU3LSp&#10;RPB3lWbuqTyJCzHiO08z94/TTU2IiFfbyFZBwg/cOm4ElKgDCcpnv8Bh1YHEs/0nKlmiA4mm/8Tf&#10;zzc1DUW4WnGgwCGw6jCKB5RmDxgqB8oAXMfwvHOgdIdR8KTvsQeaTsXs8tLfGYs54UChY6twEhiU&#10;no4Q5yGpf3XGGg9GN++p1u4k+NW/AAAA//8DAFBLAwQUAAYACAAAACEANfQ6bd0AAAAFAQAADwAA&#10;AGRycy9kb3ducmV2LnhtbEyPQUvEMBCF74L/IYzgzU22lrXWposIiuhhdS14zTazbTCZlCa7rf56&#10;oxe9DDze471vqvXsLDviGIwnCcuFAIbUem2ok9C83V8UwEJUpJX1hBI+McC6Pj2pVKn9RK943MaO&#10;pRIKpZLQxziUnIe2R6fCwg9Iydv70amY5NhxPaoplTvLMyFW3ClDaaFXA9712H5sD05Cnu1t8fKw&#10;ev56bJrp6T03V2JjpDw/m29vgEWc418YfvATOtSJaecPpAOzEtIj8fcmr7gWObCdhCy7XAKvK/6f&#10;vv4GAAD//wMAUEsBAi0AFAAGAAgAAAAhALaDOJL+AAAA4QEAABMAAAAAAAAAAAAAAAAAAAAAAFtD&#10;b250ZW50X1R5cGVzXS54bWxQSwECLQAUAAYACAAAACEAOP0h/9YAAACUAQAACwAAAAAAAAAAAAAA&#10;AAAvAQAAX3JlbHMvLnJlbHNQSwECLQAUAAYACAAAACEASgPiKRwHAABRPgAADgAAAAAAAAAAAAAA&#10;AAAuAgAAZHJzL2Uyb0RvYy54bWxQSwECLQAUAAYACAAAACEANfQ6bd0AAAAFAQAADwAAAAAAAAAA&#10;AAAAAAB2CQAAZHJzL2Rvd25yZXYueG1sUEsFBgAAAAAEAAQA8wAAAIAKAAAAAA==&#10;">
                <v:shape id="_x0000_s1164" type="#_x0000_t75" style="position:absolute;width:56540;height:14166;visibility:visible;mso-wrap-style:square">
                  <v:fill o:detectmouseclick="t"/>
                  <v:path o:connecttype="none"/>
                </v:shape>
                <v:group id="Group 87" o:spid="_x0000_s1165" style="position:absolute;left:1054;top:1295;width:55486;height:12871" coordorigin="1699,5088" coordsize="8739,2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Text Box 88" o:spid="_x0000_s1166" type="#_x0000_t202" style="position:absolute;left:1699;top:5269;width:1267;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69exQAAANwAAAAPAAAAZHJzL2Rvd25yZXYueG1sRI9Ba8JA&#10;EIXvBf/DMkJvdWNFa6OrSEGam1QLvU6z0ySYnV2ya0z7652D0NsM781736y3g2tVT11sPBuYTjJQ&#10;xKW3DVcGPk/7pyWomJAttp7JwC9F2G5GD2vMrb/yB/XHVCkJ4ZijgTqlkGsdy5ocxokPxKL9+M5h&#10;krWrtO3wKuGu1c9ZttAOG5aGGgO91VSejxdnoPh+pdPB9eG9mPnlfjGEv69ybszjeNitQCUa0r/5&#10;fl1YwX8RfHlGJtCbGwAAAP//AwBQSwECLQAUAAYACAAAACEA2+H2y+4AAACFAQAAEwAAAAAAAAAA&#10;AAAAAAAAAAAAW0NvbnRlbnRfVHlwZXNdLnhtbFBLAQItABQABgAIAAAAIQBa9CxbvwAAABUBAAAL&#10;AAAAAAAAAAAAAAAAAB8BAABfcmVscy8ucmVsc1BLAQItABQABgAIAAAAIQDk369exQAAANwAAAAP&#10;AAAAAAAAAAAAAAAAAAcCAABkcnMvZG93bnJldi54bWxQSwUGAAAAAAMAAwC3AAAA+QIAAAAA&#10;">
                    <v:textbox inset="1.5mm,,1.5mm">
                      <w:txbxContent>
                        <w:p w:rsidR="00942FAD" w:rsidRPr="00114FD1" w:rsidRDefault="00942FAD" w:rsidP="00B8058B">
                          <w:pPr>
                            <w:spacing w:line="240" w:lineRule="auto"/>
                            <w:jc w:val="center"/>
                            <w:rPr>
                              <w:rFonts w:ascii="Times New Roman" w:hAnsi="Times New Roman" w:cs="Times New Roman"/>
                            </w:rPr>
                          </w:pPr>
                          <w:r w:rsidRPr="00114FD1">
                            <w:rPr>
                              <w:rFonts w:ascii="Times New Roman" w:hAnsi="Times New Roman" w:cs="Times New Roman"/>
                            </w:rPr>
                            <w:t>Khí thải</w:t>
                          </w:r>
                        </w:p>
                      </w:txbxContent>
                    </v:textbox>
                  </v:shape>
                  <v:line id="Line 89" o:spid="_x0000_s1167" style="position:absolute;visibility:visible;mso-wrap-style:square" from="2996,5525" to="3539,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waswwAAANwAAAAPAAAAZHJzL2Rvd25yZXYueG1sRE/JasMw&#10;EL0H+g9iCr0lsnuoEydKKDWBHtpCFnqeWhPL1BoZS3GUv48Khdzm8dZZbaLtxEiDbx0ryGcZCOLa&#10;6ZYbBcfDdjoH4QOyxs4xKbiSh836YbLCUrsL72jch0akEPYlKjAh9KWUvjZk0c9cT5y4kxsshgSH&#10;RuoBLyncdvI5y16kxZZTg8Ge3gzVv/uzVVCYaicLWX0cvqqxzRfxM37/LJR6eoyvSxCBYriL/93v&#10;Os0vcvh7Jl0g1zcAAAD//wMAUEsBAi0AFAAGAAgAAAAhANvh9svuAAAAhQEAABMAAAAAAAAAAAAA&#10;AAAAAAAAAFtDb250ZW50X1R5cGVzXS54bWxQSwECLQAUAAYACAAAACEAWvQsW78AAAAVAQAACwAA&#10;AAAAAAAAAAAAAAAfAQAAX3JlbHMvLnJlbHNQSwECLQAUAAYACAAAACEAvYsGrMMAAADcAAAADwAA&#10;AAAAAAAAAAAAAAAHAgAAZHJzL2Rvd25yZXYueG1sUEsFBgAAAAADAAMAtwAAAPcCAAAAAA==&#10;">
                    <v:stroke endarrow="block"/>
                  </v:line>
                  <v:shape id="Text Box 90" o:spid="_x0000_s1168" type="#_x0000_t202" style="position:absolute;left:3555;top:5269;width:1296;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ZSywgAAANwAAAAPAAAAZHJzL2Rvd25yZXYueG1sRE9Na8JA&#10;EL0X+h+WKXirmypaja5SCmJuohG8jtkxCc3OLtk1pv31riD0No/3Oct1bxrRUetrywo+hgkI4sLq&#10;mksFx3zzPgPhA7LGxjIp+CUP69XryxJTbW+8p+4QShFD2KeooArBpVL6oiKDfmgdceQutjUYImxL&#10;qVu8xXDTyFGSTKXBmmNDhY6+Kyp+DlejIDvPKd+Zzm2zsZ1tpr37OxUTpQZv/dcCRKA+/Iuf7kzH&#10;+Z8jeDwTL5CrOwAAAP//AwBQSwECLQAUAAYACAAAACEA2+H2y+4AAACFAQAAEwAAAAAAAAAAAAAA&#10;AAAAAAAAW0NvbnRlbnRfVHlwZXNdLnhtbFBLAQItABQABgAIAAAAIQBa9CxbvwAAABUBAAALAAAA&#10;AAAAAAAAAAAAAB8BAABfcmVscy8ucmVsc1BLAQItABQABgAIAAAAIQB7QZSywgAAANwAAAAPAAAA&#10;AAAAAAAAAAAAAAcCAABkcnMvZG93bnJldi54bWxQSwUGAAAAAAMAAwC3AAAA9gIAAAAA&#10;">
                    <v:textbox inset="1.5mm,,1.5mm">
                      <w:txbxContent>
                        <w:p w:rsidR="00942FAD" w:rsidRPr="00114FD1" w:rsidRDefault="00942FAD" w:rsidP="00B8058B">
                          <w:pPr>
                            <w:spacing w:line="240" w:lineRule="auto"/>
                            <w:jc w:val="center"/>
                            <w:rPr>
                              <w:rFonts w:ascii="Times New Roman" w:hAnsi="Times New Roman" w:cs="Times New Roman"/>
                            </w:rPr>
                          </w:pPr>
                          <w:r w:rsidRPr="00114FD1">
                            <w:rPr>
                              <w:rFonts w:ascii="Times New Roman" w:hAnsi="Times New Roman" w:cs="Times New Roman"/>
                            </w:rPr>
                            <w:t>Chụp hút</w:t>
                          </w:r>
                        </w:p>
                      </w:txbxContent>
                    </v:textbox>
                  </v:shape>
                  <v:line id="Line 91" o:spid="_x0000_s1169" style="position:absolute;visibility:visible;mso-wrap-style:square" from="4851,5525" to="5394,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T1AwgAAANwAAAAPAAAAZHJzL2Rvd25yZXYueG1sRE/fa8Iw&#10;EH4X9j+EG+xNUx3Y2RlFLIM9zIE69nxrzqbYXEoTa/bfG2Gwt/v4ft5yHW0rBup941jBdJKBIK6c&#10;brhW8HV8G7+A8AFZY+uYFPySh/XqYbTEQrsr72k4hFqkEPYFKjAhdIWUvjJk0U9cR5y4k+sthgT7&#10;WuoerynctnKWZXNpseHUYLCjraHqfLhYBbkp9zKX5cfxsxya6SLu4vfPQqmnx7h5BREohn/xn/td&#10;p/n5M9yfSRfI1Q0AAP//AwBQSwECLQAUAAYACAAAACEA2+H2y+4AAACFAQAAEwAAAAAAAAAAAAAA&#10;AAAAAAAAW0NvbnRlbnRfVHlwZXNdLnhtbFBLAQItABQABgAIAAAAIQBa9CxbvwAAABUBAAALAAAA&#10;AAAAAAAAAAAAAB8BAABfcmVscy8ucmVsc1BLAQItABQABgAIAAAAIQAiFT1AwgAAANwAAAAPAAAA&#10;AAAAAAAAAAAAAAcCAABkcnMvZG93bnJldi54bWxQSwUGAAAAAAMAAwC3AAAA9gIAAAAA&#10;">
                    <v:stroke endarrow="block"/>
                  </v:line>
                  <v:shape id="Text Box 92" o:spid="_x0000_s1170" type="#_x0000_t202" style="position:absolute;left:5454;top:5088;width:1115;height: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IF8xAAAANwAAAAPAAAAZHJzL2Rvd25yZXYueG1sRE/dasIw&#10;FL4f7B3CGXg3U8WtoxpFRNkUHJv6AGfNWVPbnJQm0/r2Rhh4dz6+3zOZdbYWJ2p96VjBoJ+AIM6d&#10;LrlQcNivnt9A+ICssXZMCi7kYTZ9fJhgpt2Zv+m0C4WIIewzVGBCaDIpfW7Iou+7hjhyv661GCJs&#10;C6lbPMdwW8thkrxKiyXHBoMNLQzl1e7PKkib9N18VuuXzfaQ/gwux2U1/1oq1Xvq5mMQgbpwF/+7&#10;P3Scn47g9ky8QE6vAAAA//8DAFBLAQItABQABgAIAAAAIQDb4fbL7gAAAIUBAAATAAAAAAAAAAAA&#10;AAAAAAAAAABbQ29udGVudF9UeXBlc10ueG1sUEsBAi0AFAAGAAgAAAAhAFr0LFu/AAAAFQEAAAsA&#10;AAAAAAAAAAAAAAAAHwEAAF9yZWxzLy5yZWxzUEsBAi0AFAAGAAgAAAAhAOcIgXzEAAAA3AAAAA8A&#10;AAAAAAAAAAAAAAAABwIAAGRycy9kb3ducmV2LnhtbFBLBQYAAAAAAwADALcAAAD4AgAAAAA=&#10;">
                    <v:textbox inset="1.5mm,.3mm,1.5mm,.3mm">
                      <w:txbxContent>
                        <w:p w:rsidR="00942FAD" w:rsidRPr="00114FD1" w:rsidRDefault="00942FAD" w:rsidP="00B8058B">
                          <w:pPr>
                            <w:spacing w:line="240" w:lineRule="auto"/>
                            <w:ind w:right="3"/>
                            <w:jc w:val="center"/>
                            <w:rPr>
                              <w:rFonts w:ascii="Times New Roman" w:hAnsi="Times New Roman" w:cs="Times New Roman"/>
                            </w:rPr>
                          </w:pPr>
                          <w:r w:rsidRPr="00114FD1">
                            <w:rPr>
                              <w:rFonts w:ascii="Times New Roman" w:hAnsi="Times New Roman" w:cs="Times New Roman"/>
                            </w:rPr>
                            <w:t>Cyclone khô</w:t>
                          </w:r>
                        </w:p>
                      </w:txbxContent>
                    </v:textbox>
                  </v:shape>
                  <v:line id="Line 93" o:spid="_x0000_s1171" style="position:absolute;visibility:visible;mso-wrap-style:square" from="6569,5495" to="7112,5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ACvwgAAANwAAAAPAAAAZHJzL2Rvd25yZXYueG1sRE/fa8Iw&#10;EH4X9j+EG+xNU4XZ2RlFLIM9zIE69nxrzqbYXEoTa/bfG2Gwt/v4ft5yHW0rBup941jBdJKBIK6c&#10;brhW8HV8G7+A8AFZY+uYFPySh/XqYbTEQrsr72k4hFqkEPYFKjAhdIWUvjJk0U9cR5y4k+sthgT7&#10;WuoerynctnKWZXNpseHUYLCjraHqfLhYBbkp9zKX5cfxsxya6SLu4vfPQqmnx7h5BREohn/xn/td&#10;p/n5M9yfSRfI1Q0AAP//AwBQSwECLQAUAAYACAAAACEA2+H2y+4AAACFAQAAEwAAAAAAAAAAAAAA&#10;AAAAAAAAW0NvbnRlbnRfVHlwZXNdLnhtbFBLAQItABQABgAIAAAAIQBa9CxbvwAAABUBAAALAAAA&#10;AAAAAAAAAAAAAB8BAABfcmVscy8ucmVsc1BLAQItABQABgAIAAAAIQDCsACvwgAAANwAAAAPAAAA&#10;AAAAAAAAAAAAAAcCAABkcnMvZG93bnJldi54bWxQSwUGAAAAAAMAAwC3AAAA9gIAAAAA&#10;">
                    <v:stroke endarrow="block"/>
                  </v:line>
                  <v:shape id="Text Box 94" o:spid="_x0000_s1172" type="#_x0000_t202" style="position:absolute;left:7095;top:5254;width:1326;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pKxwQAAANwAAAAPAAAAZHJzL2Rvd25yZXYueG1sRE9Na8JA&#10;EL0X/A/LCL3VjZVGja4iBWlupSp4HbNjEszOLtk1Rn99t1DwNo/3Oct1bxrRUetrywrGowQEcWF1&#10;zaWCw377NgPhA7LGxjIpuJOH9WrwssRM2xv/ULcLpYgh7DNUUIXgMil9UZFBP7KOOHJn2xoMEbal&#10;1C3eYrhp5HuSpNJgzbGhQkefFRWX3dUoyE9z2n+bzn3lEzvbpr17HIsPpV6H/WYBIlAfnuJ/d67j&#10;/GkKf8/EC+TqFwAA//8DAFBLAQItABQABgAIAAAAIQDb4fbL7gAAAIUBAAATAAAAAAAAAAAAAAAA&#10;AAAAAABbQ29udGVudF9UeXBlc10ueG1sUEsBAi0AFAAGAAgAAAAhAFr0LFu/AAAAFQEAAAsAAAAA&#10;AAAAAAAAAAAAHwEAAF9yZWxzLy5yZWxzUEsBAi0AFAAGAAgAAAAhAAR6krHBAAAA3AAAAA8AAAAA&#10;AAAAAAAAAAAABwIAAGRycy9kb3ducmV2LnhtbFBLBQYAAAAAAwADALcAAAD1AgAAAAA=&#10;">
                    <v:textbox inset="1.5mm,,1.5mm">
                      <w:txbxContent>
                        <w:p w:rsidR="00942FAD" w:rsidRPr="00114FD1" w:rsidRDefault="00942FAD" w:rsidP="00B8058B">
                          <w:pPr>
                            <w:spacing w:line="240" w:lineRule="auto"/>
                            <w:ind w:left="-181" w:right="-97"/>
                            <w:jc w:val="center"/>
                            <w:rPr>
                              <w:rFonts w:ascii="Times New Roman" w:hAnsi="Times New Roman" w:cs="Times New Roman"/>
                            </w:rPr>
                          </w:pPr>
                          <w:r w:rsidRPr="00114FD1">
                            <w:rPr>
                              <w:rFonts w:ascii="Times New Roman" w:hAnsi="Times New Roman" w:cs="Times New Roman"/>
                            </w:rPr>
                            <w:t>Quạt hút</w:t>
                          </w:r>
                        </w:p>
                      </w:txbxContent>
                    </v:textbox>
                  </v:shape>
                  <v:line id="Line 95" o:spid="_x0000_s1173" style="position:absolute;visibility:visible;mso-wrap-style:square" from="8404,5533" to="8947,5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jtDwgAAANwAAAAPAAAAZHJzL2Rvd25yZXYueG1sRE9Na8JA&#10;EL0X/A/LCN7qRg+Npq5SDIUebMEoPU+z02xodjZkt3H9926h4G0e73M2u2g7MdLgW8cKFvMMBHHt&#10;dMuNgvPp9XEFwgdkjZ1jUnAlD7vt5GGDhXYXPtJYhUakEPYFKjAh9IWUvjZk0c9dT5y4bzdYDAkO&#10;jdQDXlK47eQyy56kxZZTg8Ge9obqn+rXKshNeZS5LA+nj3JsF+v4Hj+/1krNpvHlGUSgGO7if/eb&#10;TvPzHP6eSRfI7Q0AAP//AwBQSwECLQAUAAYACAAAACEA2+H2y+4AAACFAQAAEwAAAAAAAAAAAAAA&#10;AAAAAAAAW0NvbnRlbnRfVHlwZXNdLnhtbFBLAQItABQABgAIAAAAIQBa9CxbvwAAABUBAAALAAAA&#10;AAAAAAAAAAAAAB8BAABfcmVscy8ucmVsc1BLAQItABQABgAIAAAAIQBdLjtDwgAAANwAAAAPAAAA&#10;AAAAAAAAAAAAAAcCAABkcnMvZG93bnJldi54bWxQSwUGAAAAAAMAAwC3AAAA9gIAAAAA&#10;">
                    <v:stroke endarrow="block"/>
                  </v:line>
                  <v:shape id="Text Box 96" o:spid="_x0000_s1174" type="#_x0000_t202" style="position:absolute;left:8778;top:6253;width:1660;height: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MlxwAAANwAAAAPAAAAZHJzL2Rvd25yZXYueG1sRI9BSwMx&#10;EIXvQv9DmIIXsVk9VF2bFhEsrVKobX/AsJnuLiaTJYm7a3+9cxC8zfDevPfNYjV6p3qKqQ1s4G5W&#10;gCKugm25NnA6vt0+gkoZ2aILTAZ+KMFqOblaYGnDwJ/UH3KtJIRTiQaanLtS61Q15DHNQkcs2jlE&#10;j1nWWGsbcZBw7/R9Ucy1x5alocGOXhuqvg7f3sDH/mlNu8t6G9/387642bjz0DtjrqfjyzOoTGP+&#10;N/9db6zgPwitPCMT6OUvAAAA//8DAFBLAQItABQABgAIAAAAIQDb4fbL7gAAAIUBAAATAAAAAAAA&#10;AAAAAAAAAAAAAABbQ29udGVudF9UeXBlc10ueG1sUEsBAi0AFAAGAAgAAAAhAFr0LFu/AAAAFQEA&#10;AAsAAAAAAAAAAAAAAAAAHwEAAF9yZWxzLy5yZWxzUEsBAi0AFAAGAAgAAAAhAP9UYyXHAAAA3AAA&#10;AA8AAAAAAAAAAAAAAAAABwIAAGRycy9kb3ducmV2LnhtbFBLBQYAAAAAAwADALcAAAD7AgAAAAA=&#10;" filled="f" stroked="f">
                    <v:textbox inset="1.5mm,,1.5mm">
                      <w:txbxContent>
                        <w:p w:rsidR="00942FAD" w:rsidRPr="00114FD1" w:rsidRDefault="00942FAD" w:rsidP="00B8058B">
                          <w:pPr>
                            <w:spacing w:line="240" w:lineRule="auto"/>
                            <w:ind w:left="-181" w:right="-97"/>
                            <w:jc w:val="center"/>
                            <w:rPr>
                              <w:rFonts w:ascii="Times New Roman" w:hAnsi="Times New Roman" w:cs="Times New Roman"/>
                            </w:rPr>
                          </w:pPr>
                          <w:r w:rsidRPr="00114FD1">
                            <w:rPr>
                              <w:rFonts w:ascii="Times New Roman" w:hAnsi="Times New Roman" w:cs="Times New Roman"/>
                            </w:rPr>
                            <w:t>Môi trường</w:t>
                          </w:r>
                        </w:p>
                      </w:txbxContent>
                    </v:textbox>
                  </v:shape>
                  <v:line id="Line 97" o:spid="_x0000_s1175" style="position:absolute;visibility:visible;mso-wrap-style:square" from="6011,5893" to="6011,6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qqwwAAANwAAAAPAAAAZHJzL2Rvd25yZXYueG1sRE/JasMw&#10;EL0H+g9iCr0lcnqoYydKKDWFHppAFnqeWhPL1BoZS3XUv68Cgdzm8dZZbaLtxEiDbx0rmM8yEMS1&#10;0y03Ck7H9+kChA/IGjvHpOCPPGzWD5MVltpdeE/jITQihbAvUYEJoS+l9LUhi37meuLEnd1gMSQ4&#10;NFIPeEnhtpPPWfYiLbacGgz29Gao/jn8WgW5qfYyl9XncVeN7byI2/j1XSj19BhflyACxXAX39wf&#10;Os3PC7g+ky6Q638AAAD//wMAUEsBAi0AFAAGAAgAAAAhANvh9svuAAAAhQEAABMAAAAAAAAAAAAA&#10;AAAAAAAAAFtDb250ZW50X1R5cGVzXS54bWxQSwECLQAUAAYACAAAACEAWvQsW78AAAAVAQAACwAA&#10;AAAAAAAAAAAAAAAfAQAAX3JlbHMvLnJlbHNQSwECLQAUAAYACAAAACEAQ/0KqsMAAADcAAAADwAA&#10;AAAAAAAAAAAAAAAHAgAAZHJzL2Rvd25yZXYueG1sUEsFBgAAAAADAAMAtwAAAPcCAAAAAA==&#10;">
                    <v:stroke endarrow="block"/>
                  </v:line>
                  <v:shape id="Text Box 98" o:spid="_x0000_s1176" type="#_x0000_t202" style="position:absolute;left:5973;top:5890;width:741;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xy6xAAAANwAAAAPAAAAZHJzL2Rvd25yZXYueG1sRI9Pa8JA&#10;EMXvBb/DMoK3uqvYYlNXEaXQU6X+KfQ2ZMckmJ0N2a1Jv71zELzN8N6895vFqve1ulIbq8AWJmMD&#10;ijgPruLCwvHw8TwHFROywzowWfinCKvl4GmBmQsdf9N1nwolIRwztFCm1GRax7wkj3EcGmLRzqH1&#10;mGRtC+1a7CTc13pqzKv2WLE0lNjQpqT8sv/zFk5f59+fmdkVW//SdKE3mv2btnY07NfvoBL16WG+&#10;X386wZ8LvjwjE+jlDQAA//8DAFBLAQItABQABgAIAAAAIQDb4fbL7gAAAIUBAAATAAAAAAAAAAAA&#10;AAAAAAAAAABbQ29udGVudF9UeXBlc10ueG1sUEsBAi0AFAAGAAgAAAAhAFr0LFu/AAAAFQEAAAsA&#10;AAAAAAAAAAAAAAAAHwEAAF9yZWxzLy5yZWxzUEsBAi0AFAAGAAgAAAAhAIGDHLrEAAAA3AAAAA8A&#10;AAAAAAAAAAAAAAAABwIAAGRycy9kb3ducmV2LnhtbFBLBQYAAAAAAwADALcAAAD4AgAAAAA=&#10;" filled="f" stroked="f">
                    <v:textbox>
                      <w:txbxContent>
                        <w:p w:rsidR="00942FAD" w:rsidRPr="00114FD1" w:rsidRDefault="00942FAD" w:rsidP="00B8058B">
                          <w:pPr>
                            <w:spacing w:line="240" w:lineRule="auto"/>
                            <w:ind w:left="-181" w:right="-126"/>
                            <w:jc w:val="center"/>
                            <w:rPr>
                              <w:rFonts w:ascii="Times New Roman" w:hAnsi="Times New Roman" w:cs="Times New Roman"/>
                            </w:rPr>
                          </w:pPr>
                          <w:r w:rsidRPr="00114FD1">
                            <w:rPr>
                              <w:rFonts w:ascii="Times New Roman" w:hAnsi="Times New Roman" w:cs="Times New Roman"/>
                            </w:rPr>
                            <w:t>Bụi</w:t>
                          </w:r>
                        </w:p>
                      </w:txbxContent>
                    </v:textbox>
                  </v:shape>
                  <v:shape id="Text Box 99" o:spid="_x0000_s1177" type="#_x0000_t202" style="position:absolute;left:5393;top:6430;width:1326;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riwQAAANwAAAAPAAAAZHJzL2Rvd25yZXYueG1sRE9Na8JA&#10;EL0L/Q/LFHrTjS1KGl2lFKS5iUbodcyOSTA7u2S3MfXXu4LgbR7vc5brwbSip843lhVMJwkI4tLq&#10;hisFh2IzTkH4gKyxtUwK/snDevUyWmKm7YV31O9DJWII+wwV1CG4TEpf1mTQT6wjjtzJdgZDhF0l&#10;dYeXGG5a+Z4kc2mw4dhQo6Pvmsrz/s8oyI+fVGxN737yD5tu5oO7/pYzpd5eh68FiEBDeIof7lzH&#10;+ekU7s/EC+TqBgAA//8DAFBLAQItABQABgAIAAAAIQDb4fbL7gAAAIUBAAATAAAAAAAAAAAAAAAA&#10;AAAAAABbQ29udGVudF9UeXBlc10ueG1sUEsBAi0AFAAGAAgAAAAhAFr0LFu/AAAAFQEAAAsAAAAA&#10;AAAAAAAAAAAAHwEAAF9yZWxzLy5yZWxzUEsBAi0AFAAGAAgAAAAhAL5GeuLBAAAA3AAAAA8AAAAA&#10;AAAAAAAAAAAABwIAAGRycy9kb3ducmV2LnhtbFBLBQYAAAAAAwADALcAAAD1AgAAAAA=&#10;">
                    <v:textbox inset="1.5mm,,1.5mm">
                      <w:txbxContent>
                        <w:p w:rsidR="00942FAD" w:rsidRPr="00114FD1" w:rsidRDefault="00942FAD" w:rsidP="00B8058B">
                          <w:pPr>
                            <w:spacing w:line="240" w:lineRule="auto"/>
                            <w:ind w:left="-181" w:right="-97"/>
                            <w:jc w:val="center"/>
                            <w:rPr>
                              <w:rFonts w:ascii="Times New Roman" w:hAnsi="Times New Roman" w:cs="Times New Roman"/>
                            </w:rPr>
                          </w:pPr>
                          <w:r w:rsidRPr="00114FD1">
                            <w:rPr>
                              <w:rFonts w:ascii="Times New Roman" w:hAnsi="Times New Roman" w:cs="Times New Roman"/>
                            </w:rPr>
                            <w:t>Thu gom</w:t>
                          </w:r>
                        </w:p>
                      </w:txbxContent>
                    </v:textbox>
                  </v:shape>
                  <v:shape id="Text Box 100" o:spid="_x0000_s1178" type="#_x0000_t202" style="position:absolute;left:8965;top:5241;width:1326;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OSVwgAAANwAAAAPAAAAZHJzL2Rvd25yZXYueG1sRE9Na8JA&#10;EL0X+h+WEbzVjUoljW5CKYi5larQ65gdk2B2dsluY/TXu4VCb/N4n7MpRtOJgXrfWlYwnyUgiCur&#10;W64VHA/blxSED8gaO8uk4EYeivz5aYOZtlf+omEfahFD2GeooAnBZVL6qiGDfmYdceTOtjcYIuxr&#10;qXu8xnDTyUWSrKTBlmNDg44+Gqou+x+joDy90eHTDG5XLm26XY3u/l29KjWdjO9rEIHG8C/+c5c6&#10;zk8X8PtMvEDmDwAAAP//AwBQSwECLQAUAAYACAAAACEA2+H2y+4AAACFAQAAEwAAAAAAAAAAAAAA&#10;AAAAAAAAW0NvbnRlbnRfVHlwZXNdLnhtbFBLAQItABQABgAIAAAAIQBa9CxbvwAAABUBAAALAAAA&#10;AAAAAAAAAAAAAB8BAABfcmVscy8ucmVsc1BLAQItABQABgAIAAAAIQBOlOSVwgAAANwAAAAPAAAA&#10;AAAAAAAAAAAAAAcCAABkcnMvZG93bnJldi54bWxQSwUGAAAAAAMAAwC3AAAA9gIAAAAA&#10;">
                    <v:textbox inset="1.5mm,,1.5mm">
                      <w:txbxContent>
                        <w:p w:rsidR="00942FAD" w:rsidRPr="00114FD1" w:rsidRDefault="00942FAD" w:rsidP="00B8058B">
                          <w:pPr>
                            <w:spacing w:line="240" w:lineRule="auto"/>
                            <w:ind w:left="-181" w:right="-97"/>
                            <w:jc w:val="center"/>
                            <w:rPr>
                              <w:rFonts w:ascii="Times New Roman" w:hAnsi="Times New Roman" w:cs="Times New Roman"/>
                            </w:rPr>
                          </w:pPr>
                          <w:r w:rsidRPr="00114FD1">
                            <w:rPr>
                              <w:rFonts w:ascii="Times New Roman" w:hAnsi="Times New Roman" w:cs="Times New Roman"/>
                            </w:rPr>
                            <w:t>Ống khói</w:t>
                          </w:r>
                        </w:p>
                      </w:txbxContent>
                    </v:textbox>
                  </v:shape>
                  <v:line id="Line 101" o:spid="_x0000_s1179" style="position:absolute;visibility:visible;mso-wrap-style:square" from="9526,5781" to="9526,6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E1nwgAAANwAAAAPAAAAZHJzL2Rvd25yZXYueG1sRE9LawIx&#10;EL4L/Q9hCr1p1haqrkYRl0IPteADz+Nm3CxuJssmXdN/3wgFb/PxPWexirYRPXW+dqxgPMpAEJdO&#10;11wpOB4+hlMQPiBrbByTgl/ysFo+DRaYa3fjHfX7UIkUwj5HBSaENpfSl4Ys+pFriRN3cZ3FkGBX&#10;Sd3hLYXbRr5m2bu0WHNqMNjSxlB53f9YBRNT7OREFl+H76Kvx7O4jafzTKmX57iegwgUw0P87/7U&#10;af70De7PpAvk8g8AAP//AwBQSwECLQAUAAYACAAAACEA2+H2y+4AAACFAQAAEwAAAAAAAAAAAAAA&#10;AAAAAAAAW0NvbnRlbnRfVHlwZXNdLnhtbFBLAQItABQABgAIAAAAIQBa9CxbvwAAABUBAAALAAAA&#10;AAAAAAAAAAAAAB8BAABfcmVscy8ucmVsc1BLAQItABQABgAIAAAAIQAXwE1nwgAAANwAAAAPAAAA&#10;AAAAAAAAAAAAAAcCAABkcnMvZG93bnJldi54bWxQSwUGAAAAAAMAAwC3AAAA9gIAAAAA&#10;">
                    <v:stroke endarrow="block"/>
                  </v:line>
                </v:group>
                <w10:anchorlock/>
              </v:group>
            </w:pict>
          </mc:Fallback>
        </mc:AlternateContent>
      </w:r>
    </w:p>
    <w:p w:rsidR="00B8058B" w:rsidRPr="00E82D90" w:rsidRDefault="00B8058B" w:rsidP="00942FAD">
      <w:pPr>
        <w:pStyle w:val="BH1"/>
      </w:pPr>
      <w:bookmarkStart w:id="71" w:name="_Toc453773783"/>
      <w:bookmarkStart w:id="72" w:name="_Toc453786797"/>
      <w:bookmarkStart w:id="73" w:name="_Toc453787016"/>
      <w:bookmarkStart w:id="74" w:name="_Toc453787236"/>
      <w:bookmarkStart w:id="75" w:name="_Toc104126723"/>
      <w:r w:rsidRPr="00E82D90">
        <w:t xml:space="preserve">Hình </w:t>
      </w:r>
      <w:r w:rsidR="00AB2D43" w:rsidRPr="00E82D90">
        <w:t>3</w:t>
      </w:r>
      <w:r w:rsidRPr="00E82D90">
        <w:t>.</w:t>
      </w:r>
      <w:r w:rsidR="00DE7D9C" w:rsidRPr="00E82D90">
        <w:t>4</w:t>
      </w:r>
      <w:r w:rsidRPr="00E82D90">
        <w:t>. Quy trình xử lý khí thải từ quá trình đốt lò hơi</w:t>
      </w:r>
      <w:bookmarkEnd w:id="71"/>
      <w:bookmarkEnd w:id="72"/>
      <w:bookmarkEnd w:id="73"/>
      <w:bookmarkEnd w:id="74"/>
      <w:bookmarkEnd w:id="75"/>
    </w:p>
    <w:p w:rsidR="00B8058B" w:rsidRPr="00E82D90" w:rsidRDefault="00B8058B" w:rsidP="00B8058B">
      <w:pPr>
        <w:tabs>
          <w:tab w:val="left" w:pos="567"/>
        </w:tabs>
        <w:ind w:firstLine="567"/>
        <w:jc w:val="both"/>
        <w:rPr>
          <w:rFonts w:ascii="Times New Roman" w:hAnsi="Times New Roman" w:cs="Times New Roman"/>
          <w:b/>
          <w:i/>
          <w:sz w:val="28"/>
          <w:szCs w:val="28"/>
        </w:rPr>
      </w:pPr>
      <w:r w:rsidRPr="00E82D90">
        <w:rPr>
          <w:rFonts w:ascii="Times New Roman" w:hAnsi="Times New Roman" w:cs="Times New Roman"/>
          <w:b/>
          <w:i/>
          <w:sz w:val="28"/>
          <w:szCs w:val="28"/>
          <w:lang w:val="vi-VN"/>
        </w:rPr>
        <w:t>* Thuyết minh quy trình</w:t>
      </w:r>
    </w:p>
    <w:p w:rsidR="00B8058B" w:rsidRPr="00E82D90" w:rsidRDefault="00B8058B" w:rsidP="00B8058B">
      <w:pPr>
        <w:tabs>
          <w:tab w:val="left" w:pos="567"/>
        </w:tabs>
        <w:ind w:firstLine="567"/>
        <w:jc w:val="both"/>
        <w:rPr>
          <w:rFonts w:ascii="Times New Roman" w:hAnsi="Times New Roman" w:cs="Times New Roman"/>
          <w:sz w:val="28"/>
          <w:szCs w:val="28"/>
          <w:lang w:val="vi-VN"/>
        </w:rPr>
      </w:pPr>
      <w:r w:rsidRPr="00E82D90">
        <w:rPr>
          <w:rFonts w:ascii="Times New Roman" w:hAnsi="Times New Roman" w:cs="Times New Roman"/>
          <w:sz w:val="28"/>
          <w:szCs w:val="28"/>
        </w:rPr>
        <w:tab/>
      </w:r>
      <w:r w:rsidRPr="00E82D90">
        <w:rPr>
          <w:rFonts w:ascii="Times New Roman" w:hAnsi="Times New Roman" w:cs="Times New Roman"/>
          <w:sz w:val="28"/>
          <w:szCs w:val="28"/>
          <w:lang w:val="vi-VN"/>
        </w:rPr>
        <w:t>Khí thải (chứa bụi, khí CO, SO</w:t>
      </w:r>
      <w:r w:rsidRPr="00E82D90">
        <w:rPr>
          <w:rFonts w:ascii="Times New Roman" w:hAnsi="Times New Roman" w:cs="Times New Roman"/>
          <w:sz w:val="28"/>
          <w:szCs w:val="28"/>
          <w:vertAlign w:val="subscript"/>
          <w:lang w:val="vi-VN"/>
        </w:rPr>
        <w:t>2</w:t>
      </w:r>
      <w:r w:rsidRPr="00E82D90">
        <w:rPr>
          <w:rFonts w:ascii="Times New Roman" w:hAnsi="Times New Roman" w:cs="Times New Roman"/>
          <w:sz w:val="28"/>
          <w:szCs w:val="28"/>
          <w:lang w:val="vi-VN"/>
        </w:rPr>
        <w:t>, NO</w:t>
      </w:r>
      <w:r w:rsidRPr="00E82D90">
        <w:rPr>
          <w:rFonts w:ascii="Times New Roman" w:hAnsi="Times New Roman" w:cs="Times New Roman"/>
          <w:sz w:val="28"/>
          <w:szCs w:val="28"/>
          <w:vertAlign w:val="subscript"/>
          <w:lang w:val="vi-VN"/>
        </w:rPr>
        <w:t>x</w:t>
      </w:r>
      <w:r w:rsidRPr="00E82D90">
        <w:rPr>
          <w:rFonts w:ascii="Times New Roman" w:hAnsi="Times New Roman" w:cs="Times New Roman"/>
          <w:sz w:val="28"/>
          <w:szCs w:val="28"/>
          <w:lang w:val="vi-VN"/>
        </w:rPr>
        <w:t xml:space="preserve">) </w:t>
      </w:r>
      <w:r w:rsidRPr="00E82D90">
        <w:rPr>
          <w:rFonts w:ascii="Times New Roman" w:hAnsi="Times New Roman" w:cs="Times New Roman"/>
          <w:sz w:val="28"/>
          <w:szCs w:val="28"/>
        </w:rPr>
        <w:t>sau quá trình đốt lò</w:t>
      </w:r>
      <w:r w:rsidRPr="00E82D90">
        <w:rPr>
          <w:rFonts w:ascii="Times New Roman" w:hAnsi="Times New Roman" w:cs="Times New Roman"/>
          <w:sz w:val="28"/>
          <w:szCs w:val="28"/>
          <w:lang w:val="vi-VN"/>
        </w:rPr>
        <w:t xml:space="preserve"> được</w:t>
      </w:r>
      <w:r w:rsidRPr="00E82D90">
        <w:rPr>
          <w:rFonts w:ascii="Times New Roman" w:hAnsi="Times New Roman" w:cs="Times New Roman"/>
          <w:sz w:val="28"/>
          <w:szCs w:val="28"/>
        </w:rPr>
        <w:t xml:space="preserve"> dẫn qua cyclone</w:t>
      </w:r>
      <w:r w:rsidRPr="00E82D90">
        <w:rPr>
          <w:rFonts w:ascii="Times New Roman" w:hAnsi="Times New Roman" w:cs="Times New Roman"/>
          <w:sz w:val="28"/>
          <w:szCs w:val="28"/>
          <w:lang w:val="vi-VN"/>
        </w:rPr>
        <w:t xml:space="preserve"> nhờ quạt hút ly tâm đặt phía sau </w:t>
      </w:r>
      <w:r w:rsidRPr="00E82D90">
        <w:rPr>
          <w:rFonts w:ascii="Times New Roman" w:hAnsi="Times New Roman" w:cs="Times New Roman"/>
          <w:sz w:val="28"/>
          <w:szCs w:val="28"/>
        </w:rPr>
        <w:t>c</w:t>
      </w:r>
      <w:r w:rsidRPr="00E82D90">
        <w:rPr>
          <w:rFonts w:ascii="Times New Roman" w:hAnsi="Times New Roman" w:cs="Times New Roman"/>
          <w:sz w:val="28"/>
          <w:szCs w:val="28"/>
          <w:lang w:val="vi-VN"/>
        </w:rPr>
        <w:t>yclon</w:t>
      </w:r>
      <w:r w:rsidRPr="00E82D90">
        <w:rPr>
          <w:rFonts w:ascii="Times New Roman" w:hAnsi="Times New Roman" w:cs="Times New Roman"/>
          <w:sz w:val="28"/>
          <w:szCs w:val="28"/>
        </w:rPr>
        <w:t>e</w:t>
      </w:r>
      <w:r w:rsidRPr="00E82D90">
        <w:rPr>
          <w:rFonts w:ascii="Times New Roman" w:hAnsi="Times New Roman" w:cs="Times New Roman"/>
          <w:sz w:val="28"/>
          <w:szCs w:val="28"/>
          <w:lang w:val="vi-VN"/>
        </w:rPr>
        <w:t>.</w:t>
      </w:r>
      <w:r w:rsidRPr="00E82D90">
        <w:rPr>
          <w:rFonts w:ascii="Times New Roman" w:hAnsi="Times New Roman" w:cs="Times New Roman"/>
          <w:sz w:val="28"/>
          <w:szCs w:val="28"/>
        </w:rPr>
        <w:t xml:space="preserve"> </w:t>
      </w:r>
      <w:r w:rsidRPr="00E82D90">
        <w:rPr>
          <w:rFonts w:ascii="Times New Roman" w:hAnsi="Times New Roman" w:cs="Times New Roman"/>
          <w:sz w:val="28"/>
          <w:szCs w:val="28"/>
          <w:lang w:val="vi-VN"/>
        </w:rPr>
        <w:t xml:space="preserve">Dòng khí đi vào </w:t>
      </w:r>
      <w:r w:rsidRPr="00E82D90">
        <w:rPr>
          <w:rFonts w:ascii="Times New Roman" w:hAnsi="Times New Roman" w:cs="Times New Roman"/>
          <w:sz w:val="28"/>
          <w:szCs w:val="28"/>
        </w:rPr>
        <w:t>c</w:t>
      </w:r>
      <w:r w:rsidRPr="00E82D90">
        <w:rPr>
          <w:rFonts w:ascii="Times New Roman" w:hAnsi="Times New Roman" w:cs="Times New Roman"/>
          <w:sz w:val="28"/>
          <w:szCs w:val="28"/>
          <w:lang w:val="vi-VN"/>
        </w:rPr>
        <w:t>yclon</w:t>
      </w:r>
      <w:r w:rsidRPr="00E82D90">
        <w:rPr>
          <w:rFonts w:ascii="Times New Roman" w:hAnsi="Times New Roman" w:cs="Times New Roman"/>
          <w:sz w:val="28"/>
          <w:szCs w:val="28"/>
        </w:rPr>
        <w:t>e</w:t>
      </w:r>
      <w:r w:rsidRPr="00E82D90">
        <w:rPr>
          <w:rFonts w:ascii="Times New Roman" w:hAnsi="Times New Roman" w:cs="Times New Roman"/>
          <w:sz w:val="28"/>
          <w:szCs w:val="28"/>
          <w:lang w:val="vi-VN"/>
        </w:rPr>
        <w:t xml:space="preserve"> theo phương tiếp tuyến với phần vỏ hình trụ của cyclone và chuyển động xoáy từ trên xuống dưới. Dưới tác dụng lực ly tâm, các hạt bụi chịu tác dụng va đập vào bờ thành và rơi vào thùng chứa phía bên dưới theo tác động lực trọng trường.</w:t>
      </w:r>
    </w:p>
    <w:p w:rsidR="00B8058B" w:rsidRPr="00E82D90" w:rsidRDefault="00B8058B" w:rsidP="00B8058B">
      <w:pPr>
        <w:tabs>
          <w:tab w:val="left" w:pos="567"/>
        </w:tabs>
        <w:ind w:firstLine="567"/>
        <w:jc w:val="both"/>
        <w:rPr>
          <w:rFonts w:ascii="Times New Roman" w:hAnsi="Times New Roman" w:cs="Times New Roman"/>
          <w:sz w:val="28"/>
          <w:szCs w:val="28"/>
          <w:lang w:val="vi-VN"/>
        </w:rPr>
      </w:pPr>
      <w:r w:rsidRPr="00E82D90">
        <w:rPr>
          <w:rFonts w:ascii="Times New Roman" w:hAnsi="Times New Roman" w:cs="Times New Roman"/>
          <w:sz w:val="28"/>
          <w:szCs w:val="28"/>
          <w:lang w:val="vi-VN"/>
        </w:rPr>
        <w:tab/>
        <w:t>Phần không khí sau khi tách bụi đi ra khỏi cyclone qua ống hình trụ nằm giữa thân cyclone và theo ống khói đi ra ngoài (</w:t>
      </w:r>
      <w:r w:rsidRPr="00E82D90">
        <w:rPr>
          <w:rFonts w:ascii="Times New Roman" w:hAnsi="Times New Roman" w:cs="Times New Roman"/>
          <w:i/>
          <w:sz w:val="28"/>
          <w:szCs w:val="28"/>
          <w:lang w:val="vi-VN"/>
        </w:rPr>
        <w:t>chiều cao ống khói H = 22m; đường kính Ø = 0,8m</w:t>
      </w:r>
      <w:r w:rsidRPr="00E82D90">
        <w:rPr>
          <w:rFonts w:ascii="Times New Roman" w:hAnsi="Times New Roman" w:cs="Times New Roman"/>
          <w:sz w:val="28"/>
          <w:szCs w:val="28"/>
          <w:lang w:val="vi-VN"/>
        </w:rPr>
        <w:t>). Bụi thải định kỳ được tháo ra cửa tháo bụi nhờ hệ thống van tự động.</w:t>
      </w:r>
    </w:p>
    <w:p w:rsidR="00B8058B" w:rsidRPr="00E82D90" w:rsidRDefault="00B8058B" w:rsidP="00B8058B">
      <w:pPr>
        <w:tabs>
          <w:tab w:val="left" w:pos="567"/>
        </w:tabs>
        <w:ind w:firstLine="567"/>
        <w:jc w:val="both"/>
        <w:rPr>
          <w:rFonts w:ascii="Times New Roman" w:hAnsi="Times New Roman" w:cs="Times New Roman"/>
          <w:sz w:val="28"/>
          <w:szCs w:val="28"/>
          <w:lang w:val="vi-VN"/>
        </w:rPr>
      </w:pPr>
      <w:r w:rsidRPr="00E82D90">
        <w:rPr>
          <w:rFonts w:ascii="Times New Roman" w:hAnsi="Times New Roman" w:cs="Times New Roman"/>
          <w:sz w:val="28"/>
          <w:szCs w:val="28"/>
          <w:lang w:val="vi-VN"/>
        </w:rPr>
        <w:tab/>
        <w:t>Hiệu suất xử lý bụi sau khi qua cyclone khoảng 65%.</w:t>
      </w:r>
    </w:p>
    <w:p w:rsidR="00552FF2" w:rsidRPr="00E82D90" w:rsidRDefault="00552FF2" w:rsidP="00552FF2">
      <w:pPr>
        <w:tabs>
          <w:tab w:val="left" w:pos="567"/>
        </w:tabs>
        <w:ind w:firstLine="567"/>
        <w:jc w:val="both"/>
        <w:rPr>
          <w:rFonts w:ascii="Times New Roman" w:hAnsi="Times New Roman" w:cs="Times New Roman"/>
          <w:i/>
          <w:sz w:val="28"/>
          <w:szCs w:val="28"/>
          <w:lang w:val="vi-VN"/>
        </w:rPr>
      </w:pPr>
      <w:r w:rsidRPr="00E82D90">
        <w:rPr>
          <w:rFonts w:ascii="Times New Roman" w:hAnsi="Times New Roman" w:cs="Times New Roman"/>
          <w:i/>
          <w:sz w:val="28"/>
          <w:szCs w:val="28"/>
          <w:lang w:val="vi-VN"/>
        </w:rPr>
        <w:t xml:space="preserve">* </w:t>
      </w:r>
      <w:r w:rsidRPr="00E82D90">
        <w:rPr>
          <w:rFonts w:ascii="Times New Roman" w:hAnsi="Times New Roman" w:cs="Times New Roman"/>
          <w:i/>
          <w:sz w:val="28"/>
          <w:szCs w:val="28"/>
          <w:lang w:val="en-US"/>
        </w:rPr>
        <w:t>Mô tả các biện pháp xử lý bụi, khí thải khác</w:t>
      </w:r>
      <w:r w:rsidRPr="00E82D90">
        <w:rPr>
          <w:rFonts w:ascii="Times New Roman" w:hAnsi="Times New Roman" w:cs="Times New Roman"/>
          <w:i/>
          <w:sz w:val="28"/>
          <w:szCs w:val="28"/>
          <w:lang w:val="vi-VN"/>
        </w:rPr>
        <w:t>:</w:t>
      </w:r>
    </w:p>
    <w:p w:rsidR="00B8058B" w:rsidRPr="00E82D90" w:rsidRDefault="00552FF2" w:rsidP="00B8058B">
      <w:pPr>
        <w:ind w:firstLine="567"/>
        <w:jc w:val="both"/>
        <w:rPr>
          <w:rFonts w:ascii="Times New Roman" w:hAnsi="Times New Roman" w:cs="Times New Roman"/>
          <w:sz w:val="28"/>
          <w:szCs w:val="28"/>
        </w:rPr>
      </w:pPr>
      <w:r w:rsidRPr="00E82D90">
        <w:rPr>
          <w:rFonts w:ascii="Times New Roman" w:hAnsi="Times New Roman" w:cs="Times New Roman"/>
          <w:i/>
          <w:sz w:val="28"/>
          <w:szCs w:val="28"/>
          <w:lang w:val="vi-VN"/>
        </w:rPr>
        <w:t>-</w:t>
      </w:r>
      <w:r w:rsidR="00B8058B" w:rsidRPr="00E82D90">
        <w:rPr>
          <w:rFonts w:ascii="Times New Roman" w:hAnsi="Times New Roman" w:cs="Times New Roman"/>
          <w:i/>
          <w:sz w:val="28"/>
          <w:szCs w:val="28"/>
          <w:lang w:val="vi-VN"/>
        </w:rPr>
        <w:t xml:space="preserve"> Giảm thiểu mùi hôi</w:t>
      </w:r>
      <w:r w:rsidRPr="00E82D90">
        <w:rPr>
          <w:rFonts w:ascii="Times New Roman" w:hAnsi="Times New Roman" w:cs="Times New Roman"/>
          <w:i/>
          <w:sz w:val="28"/>
          <w:szCs w:val="28"/>
          <w:lang w:val="vi-VN"/>
        </w:rPr>
        <w:t>:</w:t>
      </w:r>
    </w:p>
    <w:p w:rsidR="00B8058B" w:rsidRPr="00E82D90" w:rsidRDefault="00B8058B" w:rsidP="00B8058B">
      <w:pPr>
        <w:ind w:firstLine="567"/>
        <w:jc w:val="both"/>
        <w:rPr>
          <w:rFonts w:ascii="Times New Roman" w:hAnsi="Times New Roman" w:cs="Times New Roman"/>
          <w:sz w:val="28"/>
          <w:szCs w:val="28"/>
          <w:lang w:val="vi-VN"/>
        </w:rPr>
      </w:pPr>
      <w:r w:rsidRPr="00E82D90">
        <w:rPr>
          <w:rFonts w:ascii="Times New Roman" w:hAnsi="Times New Roman" w:cs="Times New Roman"/>
          <w:sz w:val="28"/>
          <w:szCs w:val="28"/>
          <w:lang w:val="cs-CZ"/>
        </w:rPr>
        <w:t xml:space="preserve">Các nhà xưởng đều được lắp đặt hệ thống quạt thông gió, điều hòa không khí, thiết kế kho xưởng thông thoáng nên giảm thiểu được tác động của mùi hôi từ chất thải, đối với hệ thống xử lý nước thải phương pháp chủ yếu hóa lý và sinh học, khí sinh ra được </w:t>
      </w:r>
      <w:r w:rsidRPr="00E82D90">
        <w:rPr>
          <w:rFonts w:ascii="Times New Roman" w:hAnsi="Times New Roman" w:cs="Times New Roman"/>
          <w:sz w:val="28"/>
          <w:szCs w:val="28"/>
          <w:lang w:val="cs-CZ"/>
        </w:rPr>
        <w:lastRenderedPageBreak/>
        <w:t xml:space="preserve">tận thu để đốt lò nên tạo mùi ít và hóa chất lưu giữ kho riêng, người vận hành được trang bị bảo hộ lao động. </w:t>
      </w:r>
      <w:r w:rsidRPr="00E82D90">
        <w:rPr>
          <w:rFonts w:ascii="Times New Roman" w:hAnsi="Times New Roman" w:cs="Times New Roman"/>
          <w:sz w:val="28"/>
          <w:szCs w:val="28"/>
          <w:lang w:val="vi-VN"/>
        </w:rPr>
        <w:t>Trồng cây xanh để cải thiện môi trường.</w:t>
      </w:r>
    </w:p>
    <w:p w:rsidR="00B8058B" w:rsidRPr="00E82D90" w:rsidRDefault="00B8058B" w:rsidP="00B8058B">
      <w:pPr>
        <w:ind w:firstLine="567"/>
        <w:jc w:val="both"/>
        <w:rPr>
          <w:rFonts w:ascii="Times New Roman" w:hAnsi="Times New Roman" w:cs="Times New Roman"/>
          <w:sz w:val="28"/>
          <w:szCs w:val="28"/>
          <w:lang w:val="vi-VN"/>
        </w:rPr>
      </w:pPr>
      <w:r w:rsidRPr="00E82D90">
        <w:rPr>
          <w:rFonts w:ascii="Times New Roman" w:hAnsi="Times New Roman" w:cs="Times New Roman"/>
          <w:sz w:val="28"/>
          <w:szCs w:val="28"/>
          <w:lang w:val="cs-CZ"/>
        </w:rPr>
        <w:t xml:space="preserve">Sử dụng chế phẩm </w:t>
      </w:r>
      <w:r w:rsidRPr="00E82D90">
        <w:rPr>
          <w:rFonts w:ascii="Times New Roman" w:hAnsi="Times New Roman" w:cs="Times New Roman"/>
          <w:sz w:val="28"/>
          <w:szCs w:val="28"/>
          <w:lang w:val="vi-VN"/>
        </w:rPr>
        <w:t xml:space="preserve">sinh học </w:t>
      </w:r>
      <w:r w:rsidRPr="00E82D90">
        <w:rPr>
          <w:rFonts w:ascii="Times New Roman" w:hAnsi="Times New Roman" w:cs="Times New Roman"/>
          <w:sz w:val="28"/>
          <w:szCs w:val="28"/>
          <w:lang w:val="cs-CZ"/>
        </w:rPr>
        <w:t>EM</w:t>
      </w:r>
      <w:r w:rsidRPr="00E82D90">
        <w:rPr>
          <w:rFonts w:ascii="Times New Roman" w:hAnsi="Times New Roman" w:cs="Times New Roman"/>
          <w:sz w:val="28"/>
          <w:szCs w:val="28"/>
          <w:lang w:val="vi-VN"/>
        </w:rPr>
        <w:t xml:space="preserve"> để khử mùi hôi trong nhà máy</w:t>
      </w:r>
      <w:r w:rsidRPr="00E82D90">
        <w:rPr>
          <w:rFonts w:ascii="Times New Roman" w:hAnsi="Times New Roman" w:cs="Times New Roman"/>
          <w:sz w:val="28"/>
          <w:szCs w:val="28"/>
          <w:lang w:val="cs-CZ"/>
        </w:rPr>
        <w:t xml:space="preserve">, khu vực xử lý nước thải, sân phơi bã sắn; </w:t>
      </w:r>
    </w:p>
    <w:p w:rsidR="00B8058B" w:rsidRPr="00E82D90" w:rsidRDefault="00552FF2" w:rsidP="00B8058B">
      <w:pPr>
        <w:ind w:firstLine="567"/>
        <w:jc w:val="both"/>
        <w:rPr>
          <w:rFonts w:ascii="Times New Roman" w:hAnsi="Times New Roman" w:cs="Times New Roman"/>
          <w:i/>
          <w:sz w:val="28"/>
          <w:szCs w:val="28"/>
          <w:lang w:val="vi-VN"/>
        </w:rPr>
      </w:pPr>
      <w:r w:rsidRPr="00E82D90">
        <w:rPr>
          <w:rFonts w:ascii="Times New Roman" w:hAnsi="Times New Roman" w:cs="Times New Roman"/>
          <w:i/>
          <w:sz w:val="28"/>
          <w:szCs w:val="28"/>
          <w:lang w:val="vi-VN"/>
        </w:rPr>
        <w:t>-</w:t>
      </w:r>
      <w:r w:rsidR="00B8058B" w:rsidRPr="00E82D90">
        <w:rPr>
          <w:rFonts w:ascii="Times New Roman" w:hAnsi="Times New Roman" w:cs="Times New Roman"/>
          <w:i/>
          <w:sz w:val="28"/>
          <w:szCs w:val="28"/>
          <w:lang w:val="vi-VN"/>
        </w:rPr>
        <w:t xml:space="preserve"> Biện pháp trồng cây xanh:</w:t>
      </w:r>
    </w:p>
    <w:p w:rsidR="00B8058B" w:rsidRPr="00E82D90" w:rsidRDefault="00B8058B" w:rsidP="005113CA">
      <w:pPr>
        <w:ind w:firstLine="567"/>
        <w:jc w:val="both"/>
        <w:rPr>
          <w:rFonts w:ascii="Times New Roman" w:hAnsi="Times New Roman" w:cs="Times New Roman"/>
          <w:sz w:val="28"/>
          <w:szCs w:val="28"/>
        </w:rPr>
      </w:pPr>
      <w:r w:rsidRPr="00E82D90">
        <w:rPr>
          <w:rFonts w:ascii="Times New Roman" w:hAnsi="Times New Roman" w:cs="Times New Roman"/>
          <w:sz w:val="28"/>
          <w:szCs w:val="28"/>
          <w:lang w:val="vi-VN"/>
        </w:rPr>
        <w:t xml:space="preserve">Xung quanh tường rào, trên các truyến đường trong khuôn viên của cơ sở trồng cây xanh thành hàng để giảm thiểu được mức độ ô nhiễm, nhất là khu vực xung quanh khu vực xử lý chất thải. Tỷ lệ đất trồng cây xanh chiếm </w:t>
      </w:r>
      <w:r w:rsidRPr="00E82D90">
        <w:rPr>
          <w:rFonts w:ascii="Times New Roman" w:hAnsi="Times New Roman" w:cs="Times New Roman"/>
          <w:sz w:val="28"/>
          <w:szCs w:val="28"/>
        </w:rPr>
        <w:t>2</w:t>
      </w:r>
      <w:r w:rsidRPr="00E82D90">
        <w:rPr>
          <w:rFonts w:ascii="Times New Roman" w:hAnsi="Times New Roman" w:cs="Times New Roman"/>
          <w:sz w:val="28"/>
          <w:szCs w:val="28"/>
          <w:lang w:val="vi-VN"/>
        </w:rPr>
        <w:t>0% diện tích của Nhà máy.</w:t>
      </w:r>
      <w:r w:rsidRPr="00E82D90">
        <w:rPr>
          <w:rFonts w:ascii="Times New Roman" w:hAnsi="Times New Roman" w:cs="Times New Roman"/>
          <w:sz w:val="28"/>
          <w:szCs w:val="28"/>
        </w:rPr>
        <w:t xml:space="preserve"> Loại cây trồng chủ yếu là keo lai và các loại cây tạo bóng mát.</w:t>
      </w:r>
      <w:r w:rsidR="005113CA" w:rsidRPr="00E82D90">
        <w:rPr>
          <w:rFonts w:ascii="Times New Roman" w:hAnsi="Times New Roman" w:cs="Times New Roman"/>
          <w:sz w:val="28"/>
          <w:szCs w:val="28"/>
          <w:lang w:val="vi-VN"/>
        </w:rPr>
        <w:t xml:space="preserve"> </w:t>
      </w:r>
      <w:r w:rsidRPr="00E82D90">
        <w:rPr>
          <w:rFonts w:ascii="Times New Roman" w:hAnsi="Times New Roman" w:cs="Times New Roman"/>
          <w:sz w:val="28"/>
          <w:szCs w:val="28"/>
          <w:lang w:val="vi-VN"/>
        </w:rPr>
        <w:t xml:space="preserve">Ngoài ra, tiến hành trồng các loại cây xanh, xây cảnh trong khuôn viên khu vực sản xuất như bằng lăng, vú sữa, tương tư, mưng, muồng... </w:t>
      </w:r>
    </w:p>
    <w:p w:rsidR="00B8058B" w:rsidRPr="00E82D90" w:rsidRDefault="00B8058B" w:rsidP="00B8058B">
      <w:pPr>
        <w:ind w:firstLine="567"/>
        <w:jc w:val="both"/>
        <w:rPr>
          <w:rFonts w:ascii="Times New Roman" w:hAnsi="Times New Roman" w:cs="Times New Roman"/>
          <w:i/>
          <w:iCs/>
          <w:sz w:val="28"/>
          <w:szCs w:val="28"/>
          <w:lang w:val="vi-VN"/>
        </w:rPr>
      </w:pPr>
      <w:r w:rsidRPr="00E82D90">
        <w:rPr>
          <w:rFonts w:ascii="Times New Roman" w:hAnsi="Times New Roman" w:cs="Times New Roman"/>
          <w:i/>
          <w:iCs/>
          <w:sz w:val="28"/>
          <w:szCs w:val="28"/>
          <w:lang w:val="vi-VN"/>
        </w:rPr>
        <w:t>* Biện pháp vệ sinh công nghiệp trong nhà xưởng:</w:t>
      </w:r>
    </w:p>
    <w:p w:rsidR="00B8058B" w:rsidRPr="00E82D90" w:rsidRDefault="00B8058B" w:rsidP="00B8058B">
      <w:pPr>
        <w:ind w:firstLine="567"/>
        <w:jc w:val="both"/>
        <w:rPr>
          <w:rFonts w:ascii="Times New Roman" w:hAnsi="Times New Roman" w:cs="Times New Roman"/>
          <w:iCs/>
          <w:sz w:val="28"/>
          <w:szCs w:val="28"/>
          <w:lang w:val="vi-VN"/>
        </w:rPr>
      </w:pPr>
      <w:r w:rsidRPr="00E82D90">
        <w:rPr>
          <w:rFonts w:ascii="Times New Roman" w:hAnsi="Times New Roman" w:cs="Times New Roman"/>
          <w:iCs/>
          <w:sz w:val="28"/>
          <w:szCs w:val="28"/>
          <w:lang w:val="vi-VN"/>
        </w:rPr>
        <w:t>Để hạn chế bụi cuốn lên từ nền của khu vực Nhà xưởng, Chủ dự án tiến hành các biện pháp như:</w:t>
      </w:r>
    </w:p>
    <w:p w:rsidR="00B8058B" w:rsidRPr="00E82D90" w:rsidRDefault="00B8058B" w:rsidP="00B8058B">
      <w:pPr>
        <w:ind w:firstLine="567"/>
        <w:jc w:val="both"/>
        <w:rPr>
          <w:rFonts w:ascii="Times New Roman" w:hAnsi="Times New Roman" w:cs="Times New Roman"/>
          <w:iCs/>
          <w:sz w:val="28"/>
          <w:szCs w:val="28"/>
          <w:lang w:val="vi-VN"/>
        </w:rPr>
      </w:pPr>
      <w:r w:rsidRPr="00E82D90">
        <w:rPr>
          <w:rFonts w:ascii="Times New Roman" w:hAnsi="Times New Roman" w:cs="Times New Roman"/>
          <w:iCs/>
          <w:sz w:val="28"/>
          <w:szCs w:val="28"/>
          <w:lang w:val="vi-VN"/>
        </w:rPr>
        <w:t>- Thường xuyên vệ sinh và thu gom bụi sau mỗi ngày làm việc nhằm hạn chế bụi có thể phát tán trở lại vào không khí do gió, do hoạt động của các phương tiện vận chuyển hoặc hoạt động đi lại của công nhân.</w:t>
      </w:r>
    </w:p>
    <w:p w:rsidR="00B8058B" w:rsidRPr="00E82D90" w:rsidRDefault="00B8058B" w:rsidP="00B8058B">
      <w:pPr>
        <w:ind w:firstLine="567"/>
        <w:jc w:val="both"/>
        <w:rPr>
          <w:rFonts w:ascii="Times New Roman" w:hAnsi="Times New Roman" w:cs="Times New Roman"/>
          <w:iCs/>
          <w:sz w:val="28"/>
          <w:szCs w:val="28"/>
          <w:lang w:val="vi-VN"/>
        </w:rPr>
      </w:pPr>
      <w:r w:rsidRPr="00E82D90">
        <w:rPr>
          <w:rFonts w:ascii="Times New Roman" w:hAnsi="Times New Roman" w:cs="Times New Roman"/>
          <w:iCs/>
          <w:sz w:val="28"/>
          <w:szCs w:val="28"/>
          <w:lang w:val="vi-VN"/>
        </w:rPr>
        <w:t>- Thu dọn đất thải thường xuyên tại bãi chứa cũ sắn và khu vực đưa sắn nguyên liệu vào sản xuất.</w:t>
      </w:r>
    </w:p>
    <w:p w:rsidR="00B8058B" w:rsidRPr="00E82D90" w:rsidRDefault="00B8058B" w:rsidP="00B8058B">
      <w:pPr>
        <w:ind w:firstLine="567"/>
        <w:jc w:val="both"/>
        <w:rPr>
          <w:rFonts w:ascii="Times New Roman" w:hAnsi="Times New Roman" w:cs="Times New Roman"/>
          <w:iCs/>
          <w:spacing w:val="-6"/>
          <w:sz w:val="28"/>
          <w:szCs w:val="28"/>
          <w:lang w:val="vi-VN"/>
        </w:rPr>
      </w:pPr>
      <w:r w:rsidRPr="00E82D90">
        <w:rPr>
          <w:rFonts w:ascii="Times New Roman" w:hAnsi="Times New Roman" w:cs="Times New Roman"/>
          <w:iCs/>
          <w:spacing w:val="-6"/>
          <w:sz w:val="28"/>
          <w:szCs w:val="28"/>
          <w:lang w:val="vi-VN"/>
        </w:rPr>
        <w:t>Ngoài ra, Nhà máy còn sử dụng các biện pháp nhằm giảm thiểu khí thải và bụi như:</w:t>
      </w:r>
    </w:p>
    <w:p w:rsidR="00B8058B" w:rsidRPr="00E82D90" w:rsidRDefault="00B8058B" w:rsidP="00B8058B">
      <w:pPr>
        <w:widowControl w:val="0"/>
        <w:ind w:firstLine="567"/>
        <w:jc w:val="both"/>
        <w:rPr>
          <w:rFonts w:ascii="Times New Roman" w:hAnsi="Times New Roman" w:cs="Times New Roman"/>
          <w:iCs/>
          <w:sz w:val="28"/>
          <w:szCs w:val="28"/>
          <w:lang w:val="vi-VN"/>
        </w:rPr>
      </w:pPr>
      <w:r w:rsidRPr="00E82D90">
        <w:rPr>
          <w:rFonts w:ascii="Times New Roman" w:hAnsi="Times New Roman" w:cs="Times New Roman"/>
          <w:iCs/>
          <w:sz w:val="28"/>
          <w:szCs w:val="28"/>
          <w:lang w:val="vi-VN"/>
        </w:rPr>
        <w:t>+ Thiết kế và xây dựng nhà xưởng cao ráo, thông thoáng.</w:t>
      </w:r>
    </w:p>
    <w:p w:rsidR="00B8058B" w:rsidRPr="00E82D90" w:rsidRDefault="00B8058B" w:rsidP="00B8058B">
      <w:pPr>
        <w:ind w:firstLine="567"/>
        <w:jc w:val="both"/>
        <w:rPr>
          <w:rFonts w:ascii="Times New Roman" w:hAnsi="Times New Roman" w:cs="Times New Roman"/>
          <w:sz w:val="28"/>
          <w:szCs w:val="28"/>
          <w:lang w:val="vi-VN"/>
        </w:rPr>
      </w:pPr>
      <w:r w:rsidRPr="00E82D90">
        <w:rPr>
          <w:rFonts w:ascii="Times New Roman" w:hAnsi="Times New Roman" w:cs="Times New Roman"/>
          <w:sz w:val="28"/>
          <w:szCs w:val="28"/>
          <w:lang w:val="vi-VN"/>
        </w:rPr>
        <w:t>+ Trang bị bảo hộ lao động cho toàn bộ công nhân trong Nhà máy như: quần áo bảo hộ, găng tay, khẩu trang, kính mắt trong,...</w:t>
      </w:r>
    </w:p>
    <w:p w:rsidR="00B8058B" w:rsidRPr="00E82D90" w:rsidRDefault="00B8058B" w:rsidP="00B8058B">
      <w:pPr>
        <w:ind w:firstLine="567"/>
        <w:jc w:val="both"/>
        <w:rPr>
          <w:rFonts w:ascii="Times New Roman" w:hAnsi="Times New Roman" w:cs="Times New Roman"/>
          <w:spacing w:val="-6"/>
          <w:sz w:val="28"/>
          <w:szCs w:val="28"/>
          <w:lang w:val="vi-VN"/>
        </w:rPr>
      </w:pPr>
      <w:r w:rsidRPr="00E82D90">
        <w:rPr>
          <w:rFonts w:ascii="Times New Roman" w:hAnsi="Times New Roman" w:cs="Times New Roman"/>
          <w:spacing w:val="-6"/>
          <w:sz w:val="28"/>
          <w:szCs w:val="28"/>
          <w:lang w:val="vi-VN"/>
        </w:rPr>
        <w:t>+ Tiến hành khám sức khỏe định kỳ cho công nhân theo quy định của Nhà nước.</w:t>
      </w:r>
    </w:p>
    <w:p w:rsidR="00B8058B" w:rsidRPr="00E82D90" w:rsidRDefault="00B8058B" w:rsidP="00B8058B">
      <w:pPr>
        <w:ind w:firstLine="567"/>
        <w:jc w:val="both"/>
        <w:rPr>
          <w:rFonts w:ascii="Times New Roman" w:hAnsi="Times New Roman" w:cs="Times New Roman"/>
          <w:sz w:val="28"/>
          <w:szCs w:val="28"/>
          <w:lang w:val="vi-VN"/>
        </w:rPr>
      </w:pPr>
      <w:r w:rsidRPr="00E82D90">
        <w:rPr>
          <w:rFonts w:ascii="Times New Roman" w:hAnsi="Times New Roman" w:cs="Times New Roman"/>
          <w:sz w:val="28"/>
          <w:szCs w:val="28"/>
          <w:lang w:val="vi-VN"/>
        </w:rPr>
        <w:t>+ Trong quá trình vận chuyển bả sắn, võ lụa đảm bảo kín, tránh rơi vãi.</w:t>
      </w:r>
    </w:p>
    <w:p w:rsidR="00B8058B" w:rsidRPr="00E82D90" w:rsidRDefault="00B8058B" w:rsidP="00B8058B">
      <w:pPr>
        <w:ind w:firstLine="567"/>
        <w:jc w:val="both"/>
        <w:rPr>
          <w:rFonts w:ascii="Times New Roman" w:hAnsi="Times New Roman" w:cs="Times New Roman"/>
          <w:sz w:val="28"/>
          <w:szCs w:val="28"/>
          <w:lang w:val="vi-VN"/>
        </w:rPr>
      </w:pPr>
      <w:r w:rsidRPr="00E82D90">
        <w:rPr>
          <w:rFonts w:ascii="Times New Roman" w:hAnsi="Times New Roman" w:cs="Times New Roman"/>
          <w:sz w:val="28"/>
          <w:szCs w:val="28"/>
          <w:lang w:val="vi-VN"/>
        </w:rPr>
        <w:t>+ Tiến hành sản xuất đến đâu xuất khẩu đến đó tránh trường hợp tồn đọng sản phẩm tại bãi chứa.</w:t>
      </w:r>
    </w:p>
    <w:p w:rsidR="00B8058B" w:rsidRPr="00E82D90" w:rsidRDefault="00B8058B" w:rsidP="00B8058B">
      <w:pPr>
        <w:ind w:firstLine="567"/>
        <w:jc w:val="both"/>
        <w:rPr>
          <w:rFonts w:ascii="Times New Roman" w:hAnsi="Times New Roman" w:cs="Times New Roman"/>
          <w:sz w:val="28"/>
          <w:szCs w:val="28"/>
          <w:lang w:val="vi-VN"/>
        </w:rPr>
      </w:pPr>
      <w:r w:rsidRPr="00E82D90">
        <w:rPr>
          <w:rFonts w:ascii="Times New Roman" w:hAnsi="Times New Roman" w:cs="Times New Roman"/>
          <w:sz w:val="28"/>
          <w:szCs w:val="28"/>
          <w:lang w:val="vi-VN"/>
        </w:rPr>
        <w:t>+ Các phương tiện vận chuyển phải đảm bảo tiêu chuẩn kỹ thuật, phải có giấy phép sử dụng của cơ quan Đăng kiểm.</w:t>
      </w:r>
    </w:p>
    <w:p w:rsidR="00B8058B" w:rsidRPr="00E82D90" w:rsidRDefault="00B8058B" w:rsidP="0020680E">
      <w:pPr>
        <w:pStyle w:val="AT2"/>
      </w:pPr>
      <w:bookmarkStart w:id="76" w:name="_Toc103196617"/>
      <w:bookmarkStart w:id="77" w:name="_Toc104126012"/>
      <w:r w:rsidRPr="00E82D90">
        <w:t>3.</w:t>
      </w:r>
      <w:r w:rsidR="00EA108B" w:rsidRPr="00E82D90">
        <w:rPr>
          <w:lang w:val="vi-VN"/>
        </w:rPr>
        <w:t>3.</w:t>
      </w:r>
      <w:r w:rsidRPr="00E82D90">
        <w:t xml:space="preserve"> Công trình, biện pháp lưu giữ, xử lý chất thải rắn thông thường:</w:t>
      </w:r>
      <w:bookmarkEnd w:id="76"/>
      <w:bookmarkEnd w:id="77"/>
    </w:p>
    <w:p w:rsidR="00B8058B" w:rsidRPr="00E82D90" w:rsidRDefault="00EA108B" w:rsidP="0020680E">
      <w:pPr>
        <w:pStyle w:val="AT3"/>
      </w:pPr>
      <w:bookmarkStart w:id="78" w:name="_Toc104126013"/>
      <w:r w:rsidRPr="00E82D90">
        <w:t>3.</w:t>
      </w:r>
      <w:r w:rsidR="002863BC" w:rsidRPr="00E82D90">
        <w:t>3.1.</w:t>
      </w:r>
      <w:r w:rsidR="00B8058B" w:rsidRPr="00E82D90">
        <w:t xml:space="preserve"> Chất thải sản xuất</w:t>
      </w:r>
      <w:bookmarkEnd w:id="78"/>
    </w:p>
    <w:p w:rsidR="00B8058B" w:rsidRPr="00E82D90" w:rsidRDefault="00B8058B" w:rsidP="00B8058B">
      <w:pPr>
        <w:tabs>
          <w:tab w:val="left" w:pos="567"/>
        </w:tabs>
        <w:jc w:val="both"/>
        <w:rPr>
          <w:rFonts w:ascii="Times New Roman" w:hAnsi="Times New Roman" w:cs="Times New Roman"/>
          <w:bCs/>
          <w:sz w:val="28"/>
          <w:szCs w:val="28"/>
        </w:rPr>
      </w:pPr>
      <w:r w:rsidRPr="00E82D90">
        <w:rPr>
          <w:rFonts w:ascii="Times New Roman" w:hAnsi="Times New Roman" w:cs="Times New Roman"/>
          <w:bCs/>
          <w:sz w:val="28"/>
          <w:szCs w:val="28"/>
        </w:rPr>
        <w:tab/>
      </w:r>
      <w:r w:rsidRPr="00E82D90">
        <w:rPr>
          <w:rFonts w:ascii="Times New Roman" w:hAnsi="Times New Roman" w:cs="Times New Roman"/>
          <w:bCs/>
          <w:sz w:val="28"/>
          <w:szCs w:val="28"/>
        </w:rPr>
        <w:tab/>
        <w:t xml:space="preserve">Khối lượng vỏ, cùi thải phát sinh khi nhà máy hoạt động với công suất tối đa khoảng </w:t>
      </w:r>
      <w:r w:rsidRPr="00E82D90">
        <w:rPr>
          <w:rFonts w:ascii="Times New Roman" w:hAnsi="Times New Roman" w:cs="Times New Roman"/>
          <w:sz w:val="28"/>
          <w:szCs w:val="28"/>
        </w:rPr>
        <w:t>9 tấn/ngày</w:t>
      </w:r>
      <w:r w:rsidRPr="00E82D90">
        <w:rPr>
          <w:rFonts w:ascii="Times New Roman" w:hAnsi="Times New Roman" w:cs="Times New Roman"/>
          <w:bCs/>
          <w:sz w:val="28"/>
          <w:szCs w:val="28"/>
        </w:rPr>
        <w:t xml:space="preserve">. Do đó việc thu gom, xử lý nguồn chất thải rắn loại này cũng rất được quan tâm. </w:t>
      </w:r>
      <w:r w:rsidR="005113CA" w:rsidRPr="00E82D90">
        <w:rPr>
          <w:rFonts w:ascii="Times New Roman" w:hAnsi="Times New Roman" w:cs="Times New Roman"/>
          <w:bCs/>
          <w:sz w:val="28"/>
          <w:szCs w:val="28"/>
          <w:lang w:val="vi-VN"/>
        </w:rPr>
        <w:t>L</w:t>
      </w:r>
      <w:r w:rsidRPr="00E82D90">
        <w:rPr>
          <w:rFonts w:ascii="Times New Roman" w:hAnsi="Times New Roman" w:cs="Times New Roman"/>
          <w:bCs/>
          <w:sz w:val="28"/>
          <w:szCs w:val="28"/>
        </w:rPr>
        <w:t>ượng vỏ, cùi thải được xử lý theo phương án sau:</w:t>
      </w:r>
    </w:p>
    <w:p w:rsidR="00811872" w:rsidRPr="00E82D90" w:rsidRDefault="00B8058B" w:rsidP="00B8058B">
      <w:pPr>
        <w:tabs>
          <w:tab w:val="left" w:pos="567"/>
        </w:tabs>
        <w:jc w:val="both"/>
        <w:rPr>
          <w:rFonts w:ascii="Times New Roman" w:hAnsi="Times New Roman" w:cs="Times New Roman"/>
          <w:b/>
          <w:bCs/>
          <w:i/>
          <w:sz w:val="28"/>
          <w:szCs w:val="28"/>
          <w:lang w:val="nl-NL"/>
        </w:rPr>
      </w:pPr>
      <w:r w:rsidRPr="00E82D90">
        <w:rPr>
          <w:rFonts w:ascii="Times New Roman" w:hAnsi="Times New Roman" w:cs="Times New Roman"/>
          <w:b/>
          <w:bCs/>
          <w:i/>
          <w:sz w:val="28"/>
          <w:szCs w:val="28"/>
          <w:lang w:val="nl-NL"/>
        </w:rPr>
        <w:tab/>
      </w:r>
      <w:r w:rsidRPr="00E82D90">
        <w:rPr>
          <w:rFonts w:ascii="Times New Roman" w:hAnsi="Times New Roman" w:cs="Times New Roman"/>
          <w:b/>
          <w:bCs/>
          <w:i/>
          <w:sz w:val="28"/>
          <w:szCs w:val="28"/>
          <w:lang w:val="nl-NL"/>
        </w:rPr>
        <w:tab/>
      </w:r>
    </w:p>
    <w:p w:rsidR="00B8058B" w:rsidRPr="00E82D90" w:rsidRDefault="00B8058B" w:rsidP="00B8058B">
      <w:pPr>
        <w:tabs>
          <w:tab w:val="left" w:pos="567"/>
        </w:tabs>
        <w:jc w:val="both"/>
        <w:rPr>
          <w:rFonts w:ascii="Times New Roman" w:hAnsi="Times New Roman" w:cs="Times New Roman"/>
          <w:b/>
          <w:bCs/>
          <w:i/>
          <w:sz w:val="28"/>
          <w:szCs w:val="28"/>
          <w:lang w:val="nl-NL"/>
        </w:rPr>
      </w:pPr>
      <w:r w:rsidRPr="00E82D90">
        <w:rPr>
          <w:rFonts w:ascii="Times New Roman" w:hAnsi="Times New Roman" w:cs="Times New Roman"/>
          <w:b/>
          <w:bCs/>
          <w:i/>
          <w:sz w:val="28"/>
          <w:szCs w:val="28"/>
          <w:lang w:val="nl-NL"/>
        </w:rPr>
        <w:lastRenderedPageBreak/>
        <w:t>* Sơ đồ công nghệ</w:t>
      </w:r>
    </w:p>
    <w:p w:rsidR="00B8058B" w:rsidRPr="00E82D90" w:rsidRDefault="00B8058B" w:rsidP="00B8058B">
      <w:pPr>
        <w:tabs>
          <w:tab w:val="left" w:pos="567"/>
        </w:tabs>
        <w:jc w:val="both"/>
        <w:rPr>
          <w:rFonts w:ascii="Times New Roman" w:hAnsi="Times New Roman" w:cs="Times New Roman"/>
          <w:bCs/>
          <w:sz w:val="28"/>
          <w:szCs w:val="28"/>
          <w:lang w:val="nl-NL"/>
        </w:rPr>
      </w:pPr>
      <w:r w:rsidRPr="00E82D90">
        <w:rPr>
          <w:rFonts w:ascii="Times New Roman" w:hAnsi="Times New Roman" w:cs="Times New Roman"/>
          <w:bCs/>
          <w:noProof/>
          <w:sz w:val="28"/>
          <w:szCs w:val="28"/>
          <w:lang w:val="en-US"/>
        </w:rPr>
        <mc:AlternateContent>
          <mc:Choice Requires="wpc">
            <w:drawing>
              <wp:inline distT="0" distB="0" distL="0" distR="0" wp14:anchorId="6123750E" wp14:editId="284E7C3E">
                <wp:extent cx="5778500" cy="1279525"/>
                <wp:effectExtent l="0" t="0" r="0" b="1270"/>
                <wp:docPr id="234" name="Canvas 2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22" name="Group 116"/>
                        <wpg:cNvGrpSpPr>
                          <a:grpSpLocks/>
                        </wpg:cNvGrpSpPr>
                        <wpg:grpSpPr bwMode="auto">
                          <a:xfrm>
                            <a:off x="243319" y="87255"/>
                            <a:ext cx="5270843" cy="1146414"/>
                            <a:chOff x="2083" y="1751"/>
                            <a:chExt cx="8275" cy="1800"/>
                          </a:xfrm>
                        </wpg:grpSpPr>
                        <wps:wsp>
                          <wps:cNvPr id="223" name="Text Box 117"/>
                          <wps:cNvSpPr txBox="1">
                            <a:spLocks noChangeArrowheads="1"/>
                          </wps:cNvSpPr>
                          <wps:spPr bwMode="auto">
                            <a:xfrm>
                              <a:off x="2083" y="1751"/>
                              <a:ext cx="1730" cy="1006"/>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42FAD" w:rsidRPr="00301565" w:rsidRDefault="00942FAD" w:rsidP="00B8058B">
                                <w:pPr>
                                  <w:tabs>
                                    <w:tab w:val="left" w:pos="543"/>
                                    <w:tab w:val="left" w:pos="993"/>
                                    <w:tab w:val="left" w:leader="dot" w:pos="8789"/>
                                  </w:tabs>
                                  <w:spacing w:before="120"/>
                                  <w:jc w:val="center"/>
                                  <w:rPr>
                                    <w:rFonts w:ascii="Times New Roman" w:hAnsi="Times New Roman" w:cs="Times New Roman"/>
                                  </w:rPr>
                                </w:pPr>
                                <w:r w:rsidRPr="00301565">
                                  <w:rPr>
                                    <w:rFonts w:ascii="Times New Roman" w:hAnsi="Times New Roman" w:cs="Times New Roman"/>
                                  </w:rPr>
                                  <w:t>Vỏ lụa, đất đá, bùn thải</w:t>
                                </w:r>
                              </w:p>
                            </w:txbxContent>
                          </wps:txbx>
                          <wps:bodyPr rot="0" vert="horz" wrap="square" lIns="54000" tIns="45720" rIns="54000" bIns="45720" anchor="t" anchorCtr="0" upright="1">
                            <a:noAutofit/>
                          </wps:bodyPr>
                        </wps:wsp>
                        <wps:wsp>
                          <wps:cNvPr id="224" name="Line 118"/>
                          <wps:cNvCnPr>
                            <a:cxnSpLocks noChangeShapeType="1"/>
                          </wps:cNvCnPr>
                          <wps:spPr bwMode="auto">
                            <a:xfrm>
                              <a:off x="3813" y="2111"/>
                              <a:ext cx="374"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5" name="Text Box 119"/>
                          <wps:cNvSpPr txBox="1">
                            <a:spLocks noChangeArrowheads="1"/>
                          </wps:cNvSpPr>
                          <wps:spPr bwMode="auto">
                            <a:xfrm>
                              <a:off x="4187" y="1751"/>
                              <a:ext cx="2431" cy="72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42FAD" w:rsidRPr="00301565" w:rsidRDefault="00942FAD" w:rsidP="00B8058B">
                                <w:pPr>
                                  <w:tabs>
                                    <w:tab w:val="left" w:pos="543"/>
                                    <w:tab w:val="left" w:pos="993"/>
                                    <w:tab w:val="left" w:leader="dot" w:pos="8789"/>
                                  </w:tabs>
                                  <w:spacing w:before="120"/>
                                  <w:jc w:val="center"/>
                                  <w:rPr>
                                    <w:rFonts w:ascii="Times New Roman" w:hAnsi="Times New Roman" w:cs="Times New Roman"/>
                                  </w:rPr>
                                </w:pPr>
                                <w:r w:rsidRPr="00301565">
                                  <w:rPr>
                                    <w:rFonts w:ascii="Times New Roman" w:hAnsi="Times New Roman" w:cs="Times New Roman"/>
                                  </w:rPr>
                                  <w:t>Hố phơi chống thấm</w:t>
                                </w:r>
                              </w:p>
                            </w:txbxContent>
                          </wps:txbx>
                          <wps:bodyPr rot="0" vert="horz" wrap="square" lIns="54000" tIns="46800" rIns="54000" bIns="45720" anchor="t" anchorCtr="0" upright="1">
                            <a:noAutofit/>
                          </wps:bodyPr>
                        </wps:wsp>
                        <wps:wsp>
                          <wps:cNvPr id="226" name="Line 120"/>
                          <wps:cNvCnPr>
                            <a:cxnSpLocks noChangeShapeType="1"/>
                          </wps:cNvCnPr>
                          <wps:spPr bwMode="auto">
                            <a:xfrm>
                              <a:off x="6618" y="2111"/>
                              <a:ext cx="374"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7" name="Text Box 121"/>
                          <wps:cNvSpPr txBox="1">
                            <a:spLocks noChangeArrowheads="1"/>
                          </wps:cNvSpPr>
                          <wps:spPr bwMode="auto">
                            <a:xfrm>
                              <a:off x="4374" y="3008"/>
                              <a:ext cx="1683" cy="543"/>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42FAD" w:rsidRPr="00301565" w:rsidRDefault="00942FAD" w:rsidP="00B8058B">
                                <w:pPr>
                                  <w:jc w:val="center"/>
                                  <w:rPr>
                                    <w:rFonts w:ascii="Times New Roman" w:hAnsi="Times New Roman" w:cs="Times New Roman"/>
                                  </w:rPr>
                                </w:pPr>
                                <w:r w:rsidRPr="00301565">
                                  <w:rPr>
                                    <w:rFonts w:ascii="Times New Roman" w:hAnsi="Times New Roman" w:cs="Times New Roman"/>
                                  </w:rPr>
                                  <w:t>Tách nước</w:t>
                                </w:r>
                              </w:p>
                            </w:txbxContent>
                          </wps:txbx>
                          <wps:bodyPr rot="0" vert="horz" wrap="square" lIns="54000" tIns="46800" rIns="54000" bIns="45720" anchor="t" anchorCtr="0" upright="1">
                            <a:noAutofit/>
                          </wps:bodyPr>
                        </wps:wsp>
                        <wps:wsp>
                          <wps:cNvPr id="228" name="Text Box 122"/>
                          <wps:cNvSpPr txBox="1">
                            <a:spLocks noChangeArrowheads="1"/>
                          </wps:cNvSpPr>
                          <wps:spPr bwMode="auto">
                            <a:xfrm>
                              <a:off x="6989" y="1751"/>
                              <a:ext cx="1312" cy="676"/>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42FAD" w:rsidRPr="00301565" w:rsidRDefault="00942FAD" w:rsidP="00B8058B">
                                <w:pPr>
                                  <w:spacing w:before="120"/>
                                  <w:jc w:val="center"/>
                                  <w:rPr>
                                    <w:rFonts w:ascii="Times New Roman" w:hAnsi="Times New Roman" w:cs="Times New Roman"/>
                                  </w:rPr>
                                </w:pPr>
                                <w:r w:rsidRPr="00301565">
                                  <w:rPr>
                                    <w:rFonts w:ascii="Times New Roman" w:hAnsi="Times New Roman" w:cs="Times New Roman"/>
                                  </w:rPr>
                                  <w:t>Phun E.M</w:t>
                                </w:r>
                              </w:p>
                            </w:txbxContent>
                          </wps:txbx>
                          <wps:bodyPr rot="0" vert="horz" wrap="square" lIns="54000" tIns="45720" rIns="54000" bIns="45720" anchor="t" anchorCtr="0" upright="1">
                            <a:noAutofit/>
                          </wps:bodyPr>
                        </wps:wsp>
                        <wps:wsp>
                          <wps:cNvPr id="229" name="Line 123"/>
                          <wps:cNvCnPr>
                            <a:cxnSpLocks noChangeShapeType="1"/>
                          </wps:cNvCnPr>
                          <wps:spPr bwMode="auto">
                            <a:xfrm>
                              <a:off x="5309" y="2471"/>
                              <a:ext cx="0" cy="5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0" name="Line 124"/>
                          <wps:cNvCnPr>
                            <a:cxnSpLocks noChangeShapeType="1"/>
                          </wps:cNvCnPr>
                          <wps:spPr bwMode="auto">
                            <a:xfrm>
                              <a:off x="8301" y="2111"/>
                              <a:ext cx="374"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1" name="Text Box 125"/>
                          <wps:cNvSpPr txBox="1">
                            <a:spLocks noChangeArrowheads="1"/>
                          </wps:cNvSpPr>
                          <wps:spPr bwMode="auto">
                            <a:xfrm>
                              <a:off x="8672" y="1751"/>
                              <a:ext cx="1686" cy="676"/>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42FAD" w:rsidRPr="00811872" w:rsidRDefault="00942FAD" w:rsidP="00B8058B">
                                <w:pPr>
                                  <w:spacing w:before="120"/>
                                  <w:jc w:val="center"/>
                                  <w:rPr>
                                    <w:rFonts w:ascii="Times New Roman" w:hAnsi="Times New Roman" w:cs="Times New Roman"/>
                                  </w:rPr>
                                </w:pPr>
                                <w:r w:rsidRPr="00811872">
                                  <w:rPr>
                                    <w:rFonts w:ascii="Times New Roman" w:hAnsi="Times New Roman" w:cs="Times New Roman"/>
                                  </w:rPr>
                                  <w:t xml:space="preserve">Ủ làm phân </w:t>
                                </w:r>
                              </w:p>
                            </w:txbxContent>
                          </wps:txbx>
                          <wps:bodyPr rot="0" vert="horz" wrap="square" lIns="54000" tIns="45720" rIns="54000" bIns="45720" anchor="t" anchorCtr="0" upright="1">
                            <a:noAutofit/>
                          </wps:bodyPr>
                        </wps:wsp>
                        <wps:wsp>
                          <wps:cNvPr id="232" name="Line 126"/>
                          <wps:cNvCnPr>
                            <a:cxnSpLocks noChangeShapeType="1"/>
                          </wps:cNvCnPr>
                          <wps:spPr bwMode="auto">
                            <a:xfrm>
                              <a:off x="6057" y="3235"/>
                              <a:ext cx="374"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3" name="Text Box 127"/>
                          <wps:cNvSpPr txBox="1">
                            <a:spLocks noChangeArrowheads="1"/>
                          </wps:cNvSpPr>
                          <wps:spPr bwMode="auto">
                            <a:xfrm>
                              <a:off x="6428" y="2875"/>
                              <a:ext cx="2434" cy="676"/>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42FAD" w:rsidRPr="00301565" w:rsidRDefault="00942FAD" w:rsidP="00B8058B">
                                <w:pPr>
                                  <w:spacing w:before="120"/>
                                  <w:jc w:val="center"/>
                                  <w:rPr>
                                    <w:rFonts w:ascii="Times New Roman" w:hAnsi="Times New Roman" w:cs="Times New Roman"/>
                                  </w:rPr>
                                </w:pPr>
                                <w:r w:rsidRPr="00301565">
                                  <w:rPr>
                                    <w:rFonts w:ascii="Times New Roman" w:hAnsi="Times New Roman" w:cs="Times New Roman"/>
                                  </w:rPr>
                                  <w:t>HT xử lý nước thải</w:t>
                                </w:r>
                              </w:p>
                            </w:txbxContent>
                          </wps:txbx>
                          <wps:bodyPr rot="0" vert="horz" wrap="square" lIns="54000" tIns="45720" rIns="54000" bIns="45720" anchor="t" anchorCtr="0" upright="1">
                            <a:noAutofit/>
                          </wps:bodyPr>
                        </wps:wsp>
                      </wpg:wgp>
                    </wpc:wpc>
                  </a:graphicData>
                </a:graphic>
              </wp:inline>
            </w:drawing>
          </mc:Choice>
          <mc:Fallback>
            <w:pict>
              <v:group w14:anchorId="6123750E" id="Canvas 234" o:spid="_x0000_s1180" editas="canvas" style="width:455pt;height:100.75pt;mso-position-horizontal-relative:char;mso-position-vertical-relative:line" coordsize="57785,12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2m7+AUAAGA0AAAOAAAAZHJzL2Uyb0RvYy54bWzsW1tvq0YQfq/U/4B4d8wdjOIcJb5EldL2&#10;SEnV5zVgQAWWLuvgnKr/vTO7gI2d6lxy4jQujuQs3mWZmZ35dmZ2uPywzTPlMWJVSoupql9oqhIV&#10;AQ3TIp6qvz0sR56qVJwUIcloEU3Vp6hSP1z9+MNlXfqRQROahRFTYJKi8utyqiacl/54XAVJlJPq&#10;gpZRAZ1rynLC4ZLF45CRGmbPs7Ghac64piwsGQ2iqoJf57JTvRLzr9dRwH9dr6uIK9lUBdq4+Gbi&#10;e4Xf46tL4seMlEkaNGSQb6AiJ2kBD+2mmhNOlA1Lj6bK04DRiq75RUDzMV2v0yASPAA3unbAzYwU&#10;j6QSzAQgnZZAaH3HeVcx0l3QZZplII0xzO7jb/i/hvWJsDsr+oPkL2JsM6YuY7+Oy24pYfkP1vKr&#10;WL9ldFMKzmM/+OXxI1PScKoahqEqBclBkcQARdcdXEJ8OIy6ZeV9+ZHJdYDmHQ3+qCRP/X4cH8vB&#10;yqr+mYYwIdlwKpZwu2Y5TgGLo2zhmZZp6hNVeZqqnmvYtlSZaMuVAHptw9U8y1SVAPp13XIs3ZIj&#10;ggQ0T0ygedCP3a6tt32L5n7PcO3mZk8T6jgmvqQApNtRiSyCgVQ7+VYvk+99QspIyLfqyRcolfJ9&#10;QA5v6BZE7EoRi4EoX4VvoQP4EeKqpJiVgs4SUsTRNWO0TiISAoWCXeCju1XyUeEkn5X7sdhaoeuu&#10;CbYsJA4QgNR1QiN+ySp+G9FcwcZUZQABgk7yeFdxObQd0tNpVGmlnqoT24AVIVkMeBZwJnmkWRqi&#10;geAdFYtXs4wpjwQxRXwaEqr9YXnKAdmyNAe96QYRHyWzKEIghPicpJlsA/3SxCKBWZJS4gPD0MSh&#10;yLrAk78m2mThLTxrZBnOYmRp8/noejmzRs4S9Gtuzmezuf43Uq1bfpKGYVQg4S226daX6U2DshKV&#10;OnTrMdiTw1J8juUw7pMhVgp46bN0vbQ11zK9keva5sgyF9roxlvORtcz3XHcxc3sZnHA0kKIqfo+&#10;XHUyR6roBpbtPglrJUxRf0x7YugqXMCmAbaOn33tUBjlv6c8EfaEGwrO0ZOMp+FfI5ludimIdrHx&#10;qluuhredqEA5WkUQtoTmIw2Jb1dbAYyuAB00tBUNn8C6gCykBrdmaCSUfVKVGra5qVr9uSEsUpXs&#10;pwIs1LYEQ1xcWLZrwD1sv2e130OKAKaaqhxEIJozLvfSTcnSOIEnSUwo6DWg6ToV9rajClhqYOxk&#10;eGa1eHaXFhFgmYcL0QDSrJB7RbAtmr2iAzGxnA9PJewLPQyTt+D9X4RhpqdL6Dd0vYF+NGTcOExY&#10;MgFhrWq0204LTg1+ZUC3UKqvwi+hhfto1FNJocXtc3s2Dbtug03P4JTChUA4SwHnM1AhQMs8CkGV&#10;IsBKbEl4fQ9ItvN3doYnAV5a2wBQuKfuIeO3AZREI1SLUxs+7OFHjsxkz/hP58hYuuce+H8tCIBv&#10;CXsLOjIIvNJ6/gUHBj9m8GO6gPF572zPWt+tHyPCK8SKF/kxDsZSZ+XHOC2cST9GosXJ/BjHAccJ&#10;Q9jBj/mPRWSDH9OF4q8ZaL2dHwOuw6EfA/HoLog5oR8jQhYAAVPTRBglsxIYzOgOprjQj7EhFzb4&#10;MUM+5iVZpnPwY5q09ODHyNxvl78HN+IIzow3gTNn4sms/i4t34ZluqnDOQPCmeMO6eUhvfyypPk5&#10;wFl3BPSisOz80suAIBLOmrBMOD8nC8tsU5MQZljuQXoZwl/pjn0mrTSkl1/loGwIy847LMPz557h&#10;d+dvUIbw+udKnqlB3njIx+wORmUs+vYn5IPhn7nhg90dBTBd0hqM/3T5GM9xIUoBEHgmgHE8SBgP&#10;AcxQHyMKK+GI+/+ej+nqPoYAZr/ez+zqKZsApstbncSPcTRbHo2bhnlQWDnUx7xppd/gx5y5H/NM&#10;oa/RZXlO6sc4ltEcLntQCw2HR7tzJaiPaarkhkTsUOfrD36M25WwvRc/Bgr/xIshogRQvMUiCpub&#10;V27wPZn9azFq92LQ1T8AAAD//wMAUEsDBBQABgAIAAAAIQCCjB6a3QAAAAUBAAAPAAAAZHJzL2Rv&#10;d25yZXYueG1sTI9PS8NAEMXvgt9hGcGb3U2otY3ZFBEU0UO1DXjdZqfJ4v4J2W0T/fSOXvTy4PGG&#10;935Tridn2QmHaIKXkM0EMPRN0Ma3Eurdw9USWEzKa2WDRwmfGGFdnZ+VqtBh9G942qaWUYmPhZLQ&#10;pdQXnMemQ6fiLPToKTuEwalEdmi5HtRI5c7yXIgFd8p4WuhUj/cdNh/bo5Mwzw92+fq4ePl6quvx&#10;+X1ubsTGSHl5Md3dAks4pb9j+MEndKiIaR+OXkdmJdAj6VcpW2WC7F5CLrJr4FXJ/9NX3wAAAP//&#10;AwBQSwECLQAUAAYACAAAACEAtoM4kv4AAADhAQAAEwAAAAAAAAAAAAAAAAAAAAAAW0NvbnRlbnRf&#10;VHlwZXNdLnhtbFBLAQItABQABgAIAAAAIQA4/SH/1gAAAJQBAAALAAAAAAAAAAAAAAAAAC8BAABf&#10;cmVscy8ucmVsc1BLAQItABQABgAIAAAAIQCqS2m7+AUAAGA0AAAOAAAAAAAAAAAAAAAAAC4CAABk&#10;cnMvZTJvRG9jLnhtbFBLAQItABQABgAIAAAAIQCCjB6a3QAAAAUBAAAPAAAAAAAAAAAAAAAAAFII&#10;AABkcnMvZG93bnJldi54bWxQSwUGAAAAAAQABADzAAAAXAkAAAAA&#10;">
                <v:shape id="_x0000_s1181" type="#_x0000_t75" style="position:absolute;width:57785;height:12795;visibility:visible;mso-wrap-style:square">
                  <v:fill o:detectmouseclick="t"/>
                  <v:path o:connecttype="none"/>
                </v:shape>
                <v:group id="Group 116" o:spid="_x0000_s1182" style="position:absolute;left:2433;top:872;width:52708;height:11464" coordorigin="2083,1751" coordsize="8275,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Text Box 117" o:spid="_x0000_s1183" type="#_x0000_t202" style="position:absolute;left:2083;top:1751;width:1730;height:1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AcqxQAAANwAAAAPAAAAZHJzL2Rvd25yZXYueG1sRI9Ba8JA&#10;FITvgv9heYXe6sYUtKSu0ohSPXjQSsHbI/vMRrNvQ3ar8d+7QsHjMDPfMJNZZ2txodZXjhUMBwkI&#10;4sLpiksF+5/l2wcIH5A11o5JwY08zKb93gQz7a68pcsulCJC2GeowITQZFL6wpBFP3ANcfSOrrUY&#10;omxLqVu8RritZZokI2mx4rhgsKG5oeK8+7MKDrgK69/vvTmdyk2+zg/5Yjg2Sr2+dF+fIAJ14Rn+&#10;b6+0gjR9h8eZeATk9A4AAP//AwBQSwECLQAUAAYACAAAACEA2+H2y+4AAACFAQAAEwAAAAAAAAAA&#10;AAAAAAAAAAAAW0NvbnRlbnRfVHlwZXNdLnhtbFBLAQItABQABgAIAAAAIQBa9CxbvwAAABUBAAAL&#10;AAAAAAAAAAAAAAAAAB8BAABfcmVscy8ucmVsc1BLAQItABQABgAIAAAAIQCFXAcqxQAAANwAAAAP&#10;AAAAAAAAAAAAAAAAAAcCAABkcnMvZG93bnJldi54bWxQSwUGAAAAAAMAAwC3AAAA+QIAAAAA&#10;" filled="f">
                    <v:textbox inset="1.5mm,,1.5mm">
                      <w:txbxContent>
                        <w:p w:rsidR="00942FAD" w:rsidRPr="00301565" w:rsidRDefault="00942FAD" w:rsidP="00B8058B">
                          <w:pPr>
                            <w:tabs>
                              <w:tab w:val="left" w:pos="543"/>
                              <w:tab w:val="left" w:pos="993"/>
                              <w:tab w:val="left" w:leader="dot" w:pos="8789"/>
                            </w:tabs>
                            <w:spacing w:before="120"/>
                            <w:jc w:val="center"/>
                            <w:rPr>
                              <w:rFonts w:ascii="Times New Roman" w:hAnsi="Times New Roman" w:cs="Times New Roman"/>
                            </w:rPr>
                          </w:pPr>
                          <w:r w:rsidRPr="00301565">
                            <w:rPr>
                              <w:rFonts w:ascii="Times New Roman" w:hAnsi="Times New Roman" w:cs="Times New Roman"/>
                            </w:rPr>
                            <w:t>Vỏ lụa, đất đá, bùn thải</w:t>
                          </w:r>
                        </w:p>
                      </w:txbxContent>
                    </v:textbox>
                  </v:shape>
                  <v:line id="Line 118" o:spid="_x0000_s1184" style="position:absolute;visibility:visible;mso-wrap-style:square" from="3813,2111" to="4187,2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utVxQAAANwAAAAPAAAAZHJzL2Rvd25yZXYueG1sRI9BawIx&#10;FITvQv9DeIXeNOsita5GKV2EHrSglp5fN8/N0s3LsknX+O8boeBxmJlvmNUm2lYM1PvGsYLpJANB&#10;XDndcK3g87Qdv4DwAVlj65gUXMnDZv0wWmGh3YUPNBxDLRKEfYEKTAhdIaWvDFn0E9cRJ+/seosh&#10;yb6WusdLgttW5ln2LC02nBYMdvRmqPo5/loFc1Me5FyWu9NHOTTTRdzHr++FUk+P8XUJIlAM9/B/&#10;+10ryPMZ3M6kIyDXfwAAAP//AwBQSwECLQAUAAYACAAAACEA2+H2y+4AAACFAQAAEwAAAAAAAAAA&#10;AAAAAAAAAAAAW0NvbnRlbnRfVHlwZXNdLnhtbFBLAQItABQABgAIAAAAIQBa9CxbvwAAABUBAAAL&#10;AAAAAAAAAAAAAAAAAB8BAABfcmVscy8ucmVsc1BLAQItABQABgAIAAAAIQBlautVxQAAANwAAAAP&#10;AAAAAAAAAAAAAAAAAAcCAABkcnMvZG93bnJldi54bWxQSwUGAAAAAAMAAwC3AAAA+QIAAAAA&#10;">
                    <v:stroke endarrow="block"/>
                  </v:line>
                  <v:shape id="Text Box 119" o:spid="_x0000_s1185" type="#_x0000_t202" style="position:absolute;left:4187;top:1751;width:2431;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njcxwAAANwAAAAPAAAAZHJzL2Rvd25yZXYueG1sRI9Ba8JA&#10;FITvhf6H5RV6qxtDDRJdRWpbKi1FowjentlnEpp9G7JbE/99Vyh4HGbmG2Y6700tztS6yrKC4SAC&#10;QZxbXXGhYLd9exqDcB5ZY22ZFFzIwXx2fzfFVNuON3TOfCEChF2KCkrvm1RKl5dk0A1sQxy8k20N&#10;+iDbQuoWuwA3tYyjKJEGKw4LJTb0UlL+k/0aBafsa3lY8/fys3teJa+03ifH4btSjw/9YgLCU+9v&#10;4f/2h1YQxyO4nglHQM7+AAAA//8DAFBLAQItABQABgAIAAAAIQDb4fbL7gAAAIUBAAATAAAAAAAA&#10;AAAAAAAAAAAAAABbQ29udGVudF9UeXBlc10ueG1sUEsBAi0AFAAGAAgAAAAhAFr0LFu/AAAAFQEA&#10;AAsAAAAAAAAAAAAAAAAAHwEAAF9yZWxzLy5yZWxzUEsBAi0AFAAGAAgAAAAhADN+eNzHAAAA3AAA&#10;AA8AAAAAAAAAAAAAAAAABwIAAGRycy9kb3ducmV2LnhtbFBLBQYAAAAAAwADALcAAAD7AgAAAAA=&#10;" filled="f">
                    <v:textbox inset="1.5mm,1.3mm,1.5mm">
                      <w:txbxContent>
                        <w:p w:rsidR="00942FAD" w:rsidRPr="00301565" w:rsidRDefault="00942FAD" w:rsidP="00B8058B">
                          <w:pPr>
                            <w:tabs>
                              <w:tab w:val="left" w:pos="543"/>
                              <w:tab w:val="left" w:pos="993"/>
                              <w:tab w:val="left" w:leader="dot" w:pos="8789"/>
                            </w:tabs>
                            <w:spacing w:before="120"/>
                            <w:jc w:val="center"/>
                            <w:rPr>
                              <w:rFonts w:ascii="Times New Roman" w:hAnsi="Times New Roman" w:cs="Times New Roman"/>
                            </w:rPr>
                          </w:pPr>
                          <w:r w:rsidRPr="00301565">
                            <w:rPr>
                              <w:rFonts w:ascii="Times New Roman" w:hAnsi="Times New Roman" w:cs="Times New Roman"/>
                            </w:rPr>
                            <w:t>Hố phơi chống thấm</w:t>
                          </w:r>
                        </w:p>
                      </w:txbxContent>
                    </v:textbox>
                  </v:shape>
                  <v:line id="Line 120" o:spid="_x0000_s1186" style="position:absolute;visibility:visible;mso-wrap-style:square" from="6618,2111" to="6992,2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NC5xQAAANwAAAAPAAAAZHJzL2Rvd25yZXYueG1sRI9PawIx&#10;FMTvhX6H8AreatY9aF2NUroUPGjBP3h+bp6bpZuXZRPX9Ns3QqHHYWZ+wyzX0bZioN43jhVMxhkI&#10;4srphmsFp+Pn6xsIH5A1to5JwQ95WK+en5ZYaHfnPQ2HUIsEYV+gAhNCV0jpK0MW/dh1xMm7ut5i&#10;SLKvpe7xnuC2lXmWTaXFhtOCwY4+DFXfh5tVMDPlXs5kuT1+lUMzmcddPF/mSo1e4vsCRKAY/sN/&#10;7Y1WkOdTeJxJR0CufgEAAP//AwBQSwECLQAUAAYACAAAACEA2+H2y+4AAACFAQAAEwAAAAAAAAAA&#10;AAAAAAAAAAAAW0NvbnRlbnRfVHlwZXNdLnhtbFBLAQItABQABgAIAAAAIQBa9CxbvwAAABUBAAAL&#10;AAAAAAAAAAAAAAAAAB8BAABfcmVscy8ucmVsc1BLAQItABQABgAIAAAAIQD69NC5xQAAANwAAAAP&#10;AAAAAAAAAAAAAAAAAAcCAABkcnMvZG93bnJldi54bWxQSwUGAAAAAAMAAwC3AAAA+QIAAAAA&#10;">
                    <v:stroke endarrow="block"/>
                  </v:line>
                  <v:shape id="Text Box 121" o:spid="_x0000_s1187" type="#_x0000_t202" style="position:absolute;left:4374;top:3008;width:1683;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EMwxwAAANwAAAAPAAAAZHJzL2Rvd25yZXYueG1sRI9Ba8JA&#10;FITvhf6H5RV6qxtDSSW6itS2KC1FowjentlnEpp9G7JbE/+9Wyh4HGbmG2Yy600tztS6yrKC4SAC&#10;QZxbXXGhYLd9fxqBcB5ZY22ZFFzIwWx6fzfBVNuON3TOfCEChF2KCkrvm1RKl5dk0A1sQxy8k20N&#10;+iDbQuoWuwA3tYyjKJEGKw4LJTb0WlL+k/0aBafsa3FY8/fis3teJW+03ifH4YdSjw/9fAzCU+9v&#10;4f/2UiuI4xf4OxOOgJxeAQAA//8DAFBLAQItABQABgAIAAAAIQDb4fbL7gAAAIUBAAATAAAAAAAA&#10;AAAAAAAAAAAAAABbQ29udGVudF9UeXBlc10ueG1sUEsBAi0AFAAGAAgAAAAhAFr0LFu/AAAAFQEA&#10;AAsAAAAAAAAAAAAAAAAAHwEAAF9yZWxzLy5yZWxzUEsBAi0AFAAGAAgAAAAhAKzgQzDHAAAA3AAA&#10;AA8AAAAAAAAAAAAAAAAABwIAAGRycy9kb3ducmV2LnhtbFBLBQYAAAAAAwADALcAAAD7AgAAAAA=&#10;" filled="f">
                    <v:textbox inset="1.5mm,1.3mm,1.5mm">
                      <w:txbxContent>
                        <w:p w:rsidR="00942FAD" w:rsidRPr="00301565" w:rsidRDefault="00942FAD" w:rsidP="00B8058B">
                          <w:pPr>
                            <w:jc w:val="center"/>
                            <w:rPr>
                              <w:rFonts w:ascii="Times New Roman" w:hAnsi="Times New Roman" w:cs="Times New Roman"/>
                            </w:rPr>
                          </w:pPr>
                          <w:r w:rsidRPr="00301565">
                            <w:rPr>
                              <w:rFonts w:ascii="Times New Roman" w:hAnsi="Times New Roman" w:cs="Times New Roman"/>
                            </w:rPr>
                            <w:t>Tách nước</w:t>
                          </w:r>
                        </w:p>
                      </w:txbxContent>
                    </v:textbox>
                  </v:shape>
                  <v:shape id="Text Box 122" o:spid="_x0000_s1188" type="#_x0000_t202" style="position:absolute;left:6989;top:1751;width:1312;height: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VbwwAAANwAAAAPAAAAZHJzL2Rvd25yZXYueG1sRE89b8Iw&#10;EN0r8R+sq9StOGRoq4BBDWpFGBgaIiS2U3yNQ+NzFBuS/ns8VOr49L5Xm8l24kaDbx0rWMwTEMS1&#10;0y03Cqrj5/MbCB+QNXaOScEvedisZw8rzLQb+YtuZWhEDGGfoQITQp9J6WtDFv3c9cSR+3aDxRDh&#10;0Eg94BjDbSfTJHmRFluODQZ72hqqf8qrVXDGIuxPu8pcLs0h3+fn/GPxapR6epzelyACTeFf/Ocu&#10;tII0jWvjmXgE5PoOAAD//wMAUEsBAi0AFAAGAAgAAAAhANvh9svuAAAAhQEAABMAAAAAAAAAAAAA&#10;AAAAAAAAAFtDb250ZW50X1R5cGVzXS54bWxQSwECLQAUAAYACAAAACEAWvQsW78AAAAVAQAACwAA&#10;AAAAAAAAAAAAAAAfAQAAX3JlbHMvLnJlbHNQSwECLQAUAAYACAAAACEAi/iVW8MAAADcAAAADwAA&#10;AAAAAAAAAAAAAAAHAgAAZHJzL2Rvd25yZXYueG1sUEsFBgAAAAADAAMAtwAAAPcCAAAAAA==&#10;" filled="f">
                    <v:textbox inset="1.5mm,,1.5mm">
                      <w:txbxContent>
                        <w:p w:rsidR="00942FAD" w:rsidRPr="00301565" w:rsidRDefault="00942FAD" w:rsidP="00B8058B">
                          <w:pPr>
                            <w:spacing w:before="120"/>
                            <w:jc w:val="center"/>
                            <w:rPr>
                              <w:rFonts w:ascii="Times New Roman" w:hAnsi="Times New Roman" w:cs="Times New Roman"/>
                            </w:rPr>
                          </w:pPr>
                          <w:r w:rsidRPr="00301565">
                            <w:rPr>
                              <w:rFonts w:ascii="Times New Roman" w:hAnsi="Times New Roman" w:cs="Times New Roman"/>
                            </w:rPr>
                            <w:t>Phun E.M</w:t>
                          </w:r>
                        </w:p>
                      </w:txbxContent>
                    </v:textbox>
                  </v:shape>
                  <v:line id="Line 123" o:spid="_x0000_s1189" style="position:absolute;visibility:visible;mso-wrap-style:square" from="5309,2471" to="5309,3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0TLxQAAANwAAAAPAAAAZHJzL2Rvd25yZXYueG1sRI9Ba8JA&#10;FITvhf6H5RV6qxtzqCZ1ldIg9FAFtfT8mn1mg9m3IbvG7b/vCoLHYWa+YRaraDsx0uBbxwqmkwwE&#10;ce10y42C78P6ZQ7CB2SNnWNS8EceVsvHhwWW2l14R+M+NCJB2JeowITQl1L62pBFP3E9cfKObrAY&#10;khwaqQe8JLjtZJ5lr9Jiy2nBYE8fhurT/mwVzEy1kzNZfR221dhOi7iJP7+FUs9P8f0NRKAY7uFb&#10;+1MryPMCrmfSEZDLfwAAAP//AwBQSwECLQAUAAYACAAAACEA2+H2y+4AAACFAQAAEwAAAAAAAAAA&#10;AAAAAAAAAAAAW0NvbnRlbnRfVHlwZXNdLnhtbFBLAQItABQABgAIAAAAIQBa9CxbvwAAABUBAAAL&#10;AAAAAAAAAAAAAAAAAB8BAABfcmVscy8ucmVsc1BLAQItABQABgAIAAAAIQCLa0TLxQAAANwAAAAP&#10;AAAAAAAAAAAAAAAAAAcCAABkcnMvZG93bnJldi54bWxQSwUGAAAAAAMAAwC3AAAA+QIAAAAA&#10;">
                    <v:stroke endarrow="block"/>
                  </v:line>
                  <v:line id="Line 124" o:spid="_x0000_s1190" style="position:absolute;visibility:visible;mso-wrap-style:square" from="8301,2111" to="8675,2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HuLwgAAANwAAAAPAAAAZHJzL2Rvd25yZXYueG1sRE/LagIx&#10;FN0X/IdwC+5qRoWqo1Gkg+DCCj7o+nZynQyd3AyTdIx/3ywKLg/nvdpE24ieOl87VjAeZSCIS6dr&#10;rhRcL7u3OQgfkDU2jknBgzxs1oOXFeba3flE/TlUIoWwz1GBCaHNpfSlIYt+5FrixN1cZzEk2FVS&#10;d3hP4baRkyx7lxZrTg0GW/owVP6cf62CmSlOciaLw+VY9PV4ET/j1/dCqeFr3C5BBIrhKf5377WC&#10;yTTNT2fSEZDrPwAAAP//AwBQSwECLQAUAAYACAAAACEA2+H2y+4AAACFAQAAEwAAAAAAAAAAAAAA&#10;AAAAAAAAW0NvbnRlbnRfVHlwZXNdLnhtbFBLAQItABQABgAIAAAAIQBa9CxbvwAAABUBAAALAAAA&#10;AAAAAAAAAAAAAB8BAABfcmVscy8ucmVsc1BLAQItABQABgAIAAAAIQCfiHuLwgAAANwAAAAPAAAA&#10;AAAAAAAAAAAAAAcCAABkcnMvZG93bnJldi54bWxQSwUGAAAAAAMAAwC3AAAA9gIAAAAA&#10;">
                    <v:stroke endarrow="block"/>
                  </v:line>
                  <v:shape id="Text Box 125" o:spid="_x0000_s1191" type="#_x0000_t202" style="position:absolute;left:8672;top:1751;width:1686;height: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6obxgAAANwAAAAPAAAAZHJzL2Rvd25yZXYueG1sRI9Ba8JA&#10;FITvBf/D8gq96SYW2pJmI420qIcetFLw9sg+s9Hs25BdNf33riD0OMzMN0w+G2wrztT7xrGCdJKA&#10;IK6cbrhWsP35Gr+B8AFZY+uYFPyRh1kxesgx0+7CazpvQi0ihH2GCkwIXSalrwxZ9BPXEUdv73qL&#10;Icq+lrrHS4TbVk6T5EVabDguGOxobqg6bk5WwQ6XYfW72JrDof4uV+Wu/ExfjVJPj8PHO4hAQ/gP&#10;39tLrWD6nMLtTDwCsrgCAAD//wMAUEsBAi0AFAAGAAgAAAAhANvh9svuAAAAhQEAABMAAAAAAAAA&#10;AAAAAAAAAAAAAFtDb250ZW50X1R5cGVzXS54bWxQSwECLQAUAAYACAAAACEAWvQsW78AAAAVAQAA&#10;CwAAAAAAAAAAAAAAAAAfAQAAX3JlbHMvLnJlbHNQSwECLQAUAAYACAAAACEAnxuqG8YAAADcAAAA&#10;DwAAAAAAAAAAAAAAAAAHAgAAZHJzL2Rvd25yZXYueG1sUEsFBgAAAAADAAMAtwAAAPoCAAAAAA==&#10;" filled="f">
                    <v:textbox inset="1.5mm,,1.5mm">
                      <w:txbxContent>
                        <w:p w:rsidR="00942FAD" w:rsidRPr="00811872" w:rsidRDefault="00942FAD" w:rsidP="00B8058B">
                          <w:pPr>
                            <w:spacing w:before="120"/>
                            <w:jc w:val="center"/>
                            <w:rPr>
                              <w:rFonts w:ascii="Times New Roman" w:hAnsi="Times New Roman" w:cs="Times New Roman"/>
                            </w:rPr>
                          </w:pPr>
                          <w:r w:rsidRPr="00811872">
                            <w:rPr>
                              <w:rFonts w:ascii="Times New Roman" w:hAnsi="Times New Roman" w:cs="Times New Roman"/>
                            </w:rPr>
                            <w:t xml:space="preserve">Ủ làm phân </w:t>
                          </w:r>
                        </w:p>
                      </w:txbxContent>
                    </v:textbox>
                  </v:shape>
                  <v:line id="Line 126" o:spid="_x0000_s1192" style="position:absolute;visibility:visible;mso-wrap-style:square" from="6057,3235" to="6431,3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kBnxQAAANwAAAAPAAAAZHJzL2Rvd25yZXYueG1sRI9BawIx&#10;FITvQv9DeIXeNOsKta5GKV2EHrSglp5fN8/N0s3LsknX+O8boeBxmJlvmNUm2lYM1PvGsYLpJANB&#10;XDndcK3g87Qdv4DwAVlj65gUXMnDZv0wWmGh3YUPNBxDLRKEfYEKTAhdIaWvDFn0E9cRJ+/seosh&#10;yb6WusdLgttW5ln2LC02nBYMdvRmqPo5/loFc1Me5FyWu9NHOTTTRdzHr++FUk+P8XUJIlAM9/B/&#10;+10ryGc53M6kIyDXfwAAAP//AwBQSwECLQAUAAYACAAAACEA2+H2y+4AAACFAQAAEwAAAAAAAAAA&#10;AAAAAAAAAAAAW0NvbnRlbnRfVHlwZXNdLnhtbFBLAQItABQABgAIAAAAIQBa9CxbvwAAABUBAAAL&#10;AAAAAAAAAAAAAAAAAB8BAABfcmVscy8ucmVsc1BLAQItABQABgAIAAAAIQAAFkBnxQAAANwAAAAP&#10;AAAAAAAAAAAAAAAAAAcCAABkcnMvZG93bnJldi54bWxQSwUGAAAAAAMAAwC3AAAA+QIAAAAA&#10;">
                    <v:stroke endarrow="block"/>
                  </v:line>
                  <v:shape id="Text Box 127" o:spid="_x0000_s1193" type="#_x0000_t202" style="position:absolute;left:6428;top:2875;width:2434;height: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ZH3xQAAANwAAAAPAAAAZHJzL2Rvd25yZXYueG1sRI9BawIx&#10;FITvgv8hPKE3zapQy2oUt7SoBw9VEbw9Ns/N6uZl2UTd/vumIHgcZuYbZrZobSXu1PjSsYLhIAFB&#10;nDtdcqHgsP/uf4DwAVlj5ZgU/JKHxbzbmWGq3YN/6L4LhYgQ9ikqMCHUqZQ+N2TRD1xNHL2zayyG&#10;KJtC6gYfEW4rOUqSd2mx5LhgsKZPQ/l1d7MKTrgOm+PqYC6XYpttslP2NZwYpd567XIKIlAbXuFn&#10;e60VjMZj+D8Tj4Cc/wEAAP//AwBQSwECLQAUAAYACAAAACEA2+H2y+4AAACFAQAAEwAAAAAAAAAA&#10;AAAAAAAAAAAAW0NvbnRlbnRfVHlwZXNdLnhtbFBLAQItABQABgAIAAAAIQBa9CxbvwAAABUBAAAL&#10;AAAAAAAAAAAAAAAAAB8BAABfcmVscy8ucmVsc1BLAQItABQABgAIAAAAIQAAhZH3xQAAANwAAAAP&#10;AAAAAAAAAAAAAAAAAAcCAABkcnMvZG93bnJldi54bWxQSwUGAAAAAAMAAwC3AAAA+QIAAAAA&#10;" filled="f">
                    <v:textbox inset="1.5mm,,1.5mm">
                      <w:txbxContent>
                        <w:p w:rsidR="00942FAD" w:rsidRPr="00301565" w:rsidRDefault="00942FAD" w:rsidP="00B8058B">
                          <w:pPr>
                            <w:spacing w:before="120"/>
                            <w:jc w:val="center"/>
                            <w:rPr>
                              <w:rFonts w:ascii="Times New Roman" w:hAnsi="Times New Roman" w:cs="Times New Roman"/>
                            </w:rPr>
                          </w:pPr>
                          <w:r w:rsidRPr="00301565">
                            <w:rPr>
                              <w:rFonts w:ascii="Times New Roman" w:hAnsi="Times New Roman" w:cs="Times New Roman"/>
                            </w:rPr>
                            <w:t>HT xử lý nước thải</w:t>
                          </w:r>
                        </w:p>
                      </w:txbxContent>
                    </v:textbox>
                  </v:shape>
                </v:group>
                <w10:anchorlock/>
              </v:group>
            </w:pict>
          </mc:Fallback>
        </mc:AlternateContent>
      </w:r>
    </w:p>
    <w:p w:rsidR="00B8058B" w:rsidRPr="00E82D90" w:rsidRDefault="00B8058B" w:rsidP="00942FAD">
      <w:pPr>
        <w:pStyle w:val="BH1"/>
      </w:pPr>
      <w:bookmarkStart w:id="79" w:name="_Toc453773787"/>
      <w:bookmarkStart w:id="80" w:name="_Toc453786801"/>
      <w:bookmarkStart w:id="81" w:name="_Toc453787020"/>
      <w:bookmarkStart w:id="82" w:name="_Toc453787240"/>
      <w:bookmarkStart w:id="83" w:name="_Toc104126724"/>
      <w:r w:rsidRPr="00E82D90">
        <w:t xml:space="preserve">Hình </w:t>
      </w:r>
      <w:r w:rsidR="00AB2D43" w:rsidRPr="00E82D90">
        <w:rPr>
          <w:lang w:val="vi-VN"/>
        </w:rPr>
        <w:t>3</w:t>
      </w:r>
      <w:r w:rsidRPr="00E82D90">
        <w:t>.5. Sơ đồ công nghệ xử lý chất thải rắn</w:t>
      </w:r>
      <w:bookmarkEnd w:id="79"/>
      <w:bookmarkEnd w:id="80"/>
      <w:bookmarkEnd w:id="81"/>
      <w:bookmarkEnd w:id="82"/>
      <w:bookmarkEnd w:id="83"/>
    </w:p>
    <w:p w:rsidR="00B8058B" w:rsidRPr="00E82D90" w:rsidRDefault="00B8058B" w:rsidP="00B8058B">
      <w:pPr>
        <w:tabs>
          <w:tab w:val="left" w:pos="567"/>
        </w:tabs>
        <w:jc w:val="both"/>
        <w:rPr>
          <w:rFonts w:ascii="Times New Roman" w:hAnsi="Times New Roman" w:cs="Times New Roman"/>
          <w:bCs/>
          <w:sz w:val="28"/>
          <w:szCs w:val="28"/>
          <w:lang w:val="vi-VN"/>
        </w:rPr>
      </w:pPr>
      <w:r w:rsidRPr="00E82D90">
        <w:rPr>
          <w:rFonts w:ascii="Times New Roman" w:hAnsi="Times New Roman" w:cs="Times New Roman"/>
          <w:bCs/>
          <w:sz w:val="28"/>
          <w:szCs w:val="28"/>
          <w:lang w:val="nl-NL"/>
        </w:rPr>
        <w:tab/>
      </w:r>
      <w:r w:rsidRPr="00E82D90">
        <w:rPr>
          <w:rFonts w:ascii="Times New Roman" w:hAnsi="Times New Roman" w:cs="Times New Roman"/>
          <w:bCs/>
          <w:sz w:val="28"/>
          <w:szCs w:val="28"/>
          <w:lang w:val="nl-NL"/>
        </w:rPr>
        <w:tab/>
        <w:t xml:space="preserve">Vỏ sắn lẫn với đất đá từ lồng tách rác và công đoạn rửa được tập trung đưa vào hố chứa phế liệu. Hố chứa được thiết kế </w:t>
      </w:r>
      <w:r w:rsidR="00DE7D9C" w:rsidRPr="00E82D90">
        <w:rPr>
          <w:rFonts w:ascii="Times New Roman" w:hAnsi="Times New Roman" w:cs="Times New Roman"/>
          <w:bCs/>
          <w:sz w:val="28"/>
          <w:szCs w:val="28"/>
          <w:lang w:val="vi-VN"/>
        </w:rPr>
        <w:t xml:space="preserve">có </w:t>
      </w:r>
      <w:r w:rsidRPr="00E82D90">
        <w:rPr>
          <w:rFonts w:ascii="Times New Roman" w:hAnsi="Times New Roman" w:cs="Times New Roman"/>
          <w:bCs/>
          <w:sz w:val="28"/>
          <w:szCs w:val="28"/>
          <w:lang w:val="nl-NL"/>
        </w:rPr>
        <w:t>nền hố được gia cố trên bề mặt bằng phẳng có độ dốc thích hợp, nước rỉ trong vỏ sắn một phần được tách ra theo mương dẫn được thiết kế trên nền hố chứa về hố thu gom và dẫn vào hệ thống xử lý tập trung (</w:t>
      </w:r>
      <w:r w:rsidRPr="00E82D90">
        <w:rPr>
          <w:rFonts w:ascii="Times New Roman" w:hAnsi="Times New Roman" w:cs="Times New Roman"/>
          <w:bCs/>
          <w:i/>
          <w:sz w:val="28"/>
          <w:szCs w:val="28"/>
          <w:lang w:val="nl-NL"/>
        </w:rPr>
        <w:t>hồ Cigas đầu tiên</w:t>
      </w:r>
      <w:r w:rsidRPr="00E82D90">
        <w:rPr>
          <w:rFonts w:ascii="Times New Roman" w:hAnsi="Times New Roman" w:cs="Times New Roman"/>
          <w:bCs/>
          <w:sz w:val="28"/>
          <w:szCs w:val="28"/>
          <w:lang w:val="nl-NL"/>
        </w:rPr>
        <w:t xml:space="preserve">). Bã cùi chứa trong hố được phun đều chế phẩm EM để hạn chế mùi hôi. </w:t>
      </w:r>
      <w:r w:rsidR="00DE7D9C" w:rsidRPr="00E82D90">
        <w:rPr>
          <w:rFonts w:ascii="Times New Roman" w:hAnsi="Times New Roman" w:cs="Times New Roman"/>
          <w:bCs/>
          <w:sz w:val="28"/>
          <w:szCs w:val="28"/>
          <w:lang w:val="vi-VN"/>
        </w:rPr>
        <w:t>Sau thời gian phân hủy, được bán cho đơn vị hoặc các hộ dân cư có nhu cầu làm phân bón.</w:t>
      </w:r>
    </w:p>
    <w:p w:rsidR="00B8058B" w:rsidRPr="00E82D90" w:rsidRDefault="00B8058B" w:rsidP="00301565">
      <w:pPr>
        <w:pStyle w:val="Heading5"/>
        <w:spacing w:before="0" w:line="312" w:lineRule="auto"/>
        <w:ind w:firstLine="567"/>
        <w:jc w:val="both"/>
        <w:rPr>
          <w:rFonts w:ascii="Times New Roman" w:hAnsi="Times New Roman" w:cs="Times New Roman"/>
          <w:bCs/>
          <w:color w:val="auto"/>
          <w:spacing w:val="-6"/>
          <w:sz w:val="28"/>
          <w:szCs w:val="28"/>
          <w:lang w:val="nl-NL"/>
        </w:rPr>
      </w:pPr>
      <w:bookmarkStart w:id="84" w:name="_Toc218914101"/>
      <w:r w:rsidRPr="00E82D90">
        <w:rPr>
          <w:rFonts w:ascii="Times New Roman" w:hAnsi="Times New Roman" w:cs="Times New Roman"/>
          <w:color w:val="auto"/>
          <w:sz w:val="28"/>
          <w:szCs w:val="28"/>
          <w:lang w:val="nl-NL"/>
        </w:rPr>
        <w:t>Bã sắn từ quá trình sản xuất</w:t>
      </w:r>
      <w:bookmarkEnd w:id="84"/>
      <w:r w:rsidR="005113CA" w:rsidRPr="00E82D90">
        <w:rPr>
          <w:rFonts w:ascii="Times New Roman" w:hAnsi="Times New Roman" w:cs="Times New Roman"/>
          <w:color w:val="auto"/>
          <w:sz w:val="28"/>
          <w:szCs w:val="28"/>
          <w:lang w:val="vi-VN"/>
        </w:rPr>
        <w:t xml:space="preserve">: </w:t>
      </w:r>
      <w:r w:rsidRPr="00E82D90">
        <w:rPr>
          <w:rFonts w:ascii="Times New Roman" w:hAnsi="Times New Roman" w:cs="Times New Roman"/>
          <w:bCs/>
          <w:color w:val="auto"/>
          <w:spacing w:val="-6"/>
          <w:sz w:val="28"/>
          <w:szCs w:val="28"/>
          <w:lang w:val="nl-NL"/>
        </w:rPr>
        <w:t>Bã sắn tươi là phế phẩm có tính chất nhớt và độ ẩm khá cao, hàm lượng tinh bột thừa và chất xơ trong bã là nguồn cacbon thích hợp cho quá trình phân hủy sinh học cho các loại vi sinh trong tự nhiên và tạo thành sản phẩm có mùi (chua, thối...) gây ô nhiễm môi trường không khí. Trên cơ sở đó nhà máy đã nghiên cứu, có hướng đề xuất xử lý và tận dụng làm nguồn nguyên liệu sản xuất phân vi sinh và làm thức ăn gia súc và bán cho các đơn vị có nhu cầu thu mua.</w:t>
      </w:r>
    </w:p>
    <w:p w:rsidR="00B8058B" w:rsidRPr="00E82D90" w:rsidRDefault="00B8058B" w:rsidP="00B8058B">
      <w:pPr>
        <w:tabs>
          <w:tab w:val="left" w:pos="567"/>
        </w:tabs>
        <w:jc w:val="both"/>
        <w:rPr>
          <w:rFonts w:ascii="Times New Roman" w:hAnsi="Times New Roman" w:cs="Times New Roman"/>
          <w:b/>
          <w:bCs/>
          <w:sz w:val="28"/>
          <w:szCs w:val="28"/>
          <w:lang w:val="nl-NL"/>
        </w:rPr>
      </w:pPr>
      <w:r w:rsidRPr="00E82D90">
        <w:rPr>
          <w:rFonts w:ascii="Times New Roman" w:hAnsi="Times New Roman" w:cs="Times New Roman"/>
          <w:b/>
          <w:bCs/>
          <w:sz w:val="28"/>
          <w:szCs w:val="28"/>
          <w:lang w:val="nl-NL"/>
        </w:rPr>
        <w:tab/>
        <w:t>* Sơ đồ công nghệ xử lý bã sắn</w:t>
      </w:r>
    </w:p>
    <w:p w:rsidR="00B8058B" w:rsidRPr="00E82D90" w:rsidRDefault="00B8058B" w:rsidP="00B8058B">
      <w:pPr>
        <w:tabs>
          <w:tab w:val="left" w:pos="567"/>
        </w:tabs>
        <w:jc w:val="both"/>
        <w:rPr>
          <w:rFonts w:ascii="Times New Roman" w:hAnsi="Times New Roman" w:cs="Times New Roman"/>
          <w:bCs/>
          <w:sz w:val="28"/>
          <w:szCs w:val="28"/>
          <w:lang w:val="vi-VN"/>
        </w:rPr>
      </w:pPr>
      <w:r w:rsidRPr="00E82D90">
        <w:rPr>
          <w:rFonts w:ascii="Times New Roman" w:hAnsi="Times New Roman" w:cs="Times New Roman"/>
          <w:bCs/>
          <w:noProof/>
          <w:sz w:val="28"/>
          <w:szCs w:val="28"/>
          <w:lang w:val="en-US"/>
        </w:rPr>
        <w:lastRenderedPageBreak/>
        <mc:AlternateContent>
          <mc:Choice Requires="wpc">
            <w:drawing>
              <wp:inline distT="0" distB="0" distL="0" distR="0" wp14:anchorId="66012E6A" wp14:editId="565E74D2">
                <wp:extent cx="5760720" cy="3376295"/>
                <wp:effectExtent l="0" t="0" r="3810" b="5080"/>
                <wp:docPr id="221" name="Canvas 2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7" name="Text Box 130"/>
                        <wps:cNvSpPr txBox="1">
                          <a:spLocks noChangeArrowheads="1"/>
                        </wps:cNvSpPr>
                        <wps:spPr bwMode="auto">
                          <a:xfrm>
                            <a:off x="1544320" y="173355"/>
                            <a:ext cx="1543050" cy="3448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42FAD" w:rsidRPr="00301565" w:rsidRDefault="00942FAD" w:rsidP="00B8058B">
                              <w:pPr>
                                <w:ind w:left="-181" w:right="-128"/>
                                <w:jc w:val="center"/>
                                <w:rPr>
                                  <w:rFonts w:ascii="Times New Roman" w:hAnsi="Times New Roman" w:cs="Times New Roman"/>
                                </w:rPr>
                              </w:pPr>
                              <w:r w:rsidRPr="00301565">
                                <w:rPr>
                                  <w:rFonts w:ascii="Times New Roman" w:hAnsi="Times New Roman" w:cs="Times New Roman"/>
                                </w:rPr>
                                <w:t>Bã sắn (W =85%)</w:t>
                              </w:r>
                            </w:p>
                            <w:p w:rsidR="00942FAD" w:rsidRPr="00301565" w:rsidRDefault="00942FAD" w:rsidP="00B8058B">
                              <w:pPr>
                                <w:rPr>
                                  <w:rFonts w:ascii="Times New Roman" w:hAnsi="Times New Roman" w:cs="Times New Roman"/>
                                </w:rPr>
                              </w:pPr>
                            </w:p>
                          </w:txbxContent>
                        </wps:txbx>
                        <wps:bodyPr rot="0" vert="horz" wrap="square" lIns="36000" tIns="72000" rIns="36000" bIns="45720" anchor="t" anchorCtr="0" upright="1">
                          <a:noAutofit/>
                        </wps:bodyPr>
                      </wps:wsp>
                      <wps:wsp>
                        <wps:cNvPr id="198" name="Line 131"/>
                        <wps:cNvCnPr>
                          <a:cxnSpLocks noChangeShapeType="1"/>
                        </wps:cNvCnPr>
                        <wps:spPr bwMode="auto">
                          <a:xfrm>
                            <a:off x="1187450" y="2231390"/>
                            <a:ext cx="0" cy="228600"/>
                          </a:xfrm>
                          <a:prstGeom prst="line">
                            <a:avLst/>
                          </a:prstGeom>
                          <a:noFill/>
                          <a:ln w="9525">
                            <a:solidFill>
                              <a:srgbClr val="000000"/>
                            </a:solidFill>
                            <a:round/>
                            <a:headEnd/>
                            <a:tailEnd type="arrow"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9" name="Line 132"/>
                        <wps:cNvCnPr>
                          <a:cxnSpLocks noChangeShapeType="1"/>
                        </wps:cNvCnPr>
                        <wps:spPr bwMode="auto">
                          <a:xfrm>
                            <a:off x="2256155" y="516890"/>
                            <a:ext cx="0" cy="227965"/>
                          </a:xfrm>
                          <a:prstGeom prst="line">
                            <a:avLst/>
                          </a:prstGeom>
                          <a:noFill/>
                          <a:ln w="9525">
                            <a:solidFill>
                              <a:srgbClr val="000000"/>
                            </a:solidFill>
                            <a:round/>
                            <a:headEnd/>
                            <a:tailEnd type="arrow"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0" name="Line 133"/>
                        <wps:cNvCnPr>
                          <a:cxnSpLocks noChangeShapeType="1"/>
                        </wps:cNvCnPr>
                        <wps:spPr bwMode="auto">
                          <a:xfrm>
                            <a:off x="1199515" y="2802890"/>
                            <a:ext cx="0" cy="228600"/>
                          </a:xfrm>
                          <a:prstGeom prst="line">
                            <a:avLst/>
                          </a:prstGeom>
                          <a:noFill/>
                          <a:ln w="9525">
                            <a:solidFill>
                              <a:srgbClr val="000000"/>
                            </a:solidFill>
                            <a:round/>
                            <a:headEnd/>
                            <a:tailEnd type="arrow"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1" name="Text Box 134"/>
                        <wps:cNvSpPr txBox="1">
                          <a:spLocks noChangeArrowheads="1"/>
                        </wps:cNvSpPr>
                        <wps:spPr bwMode="auto">
                          <a:xfrm>
                            <a:off x="628015" y="2459990"/>
                            <a:ext cx="1143635" cy="3448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42FAD" w:rsidRPr="00301565" w:rsidRDefault="00942FAD" w:rsidP="00B8058B">
                              <w:pPr>
                                <w:ind w:left="-181" w:right="-128"/>
                                <w:jc w:val="center"/>
                                <w:rPr>
                                  <w:rFonts w:ascii="Times New Roman" w:hAnsi="Times New Roman" w:cs="Times New Roman"/>
                                </w:rPr>
                              </w:pPr>
                              <w:r w:rsidRPr="00301565">
                                <w:rPr>
                                  <w:rFonts w:ascii="Times New Roman" w:hAnsi="Times New Roman" w:cs="Times New Roman"/>
                                </w:rPr>
                                <w:t>Sấy băng tải</w:t>
                              </w:r>
                            </w:p>
                          </w:txbxContent>
                        </wps:txbx>
                        <wps:bodyPr rot="0" vert="horz" wrap="square" lIns="36000" tIns="61200" rIns="36000" bIns="45720" anchor="t" anchorCtr="0" upright="1">
                          <a:noAutofit/>
                        </wps:bodyPr>
                      </wps:wsp>
                      <wps:wsp>
                        <wps:cNvPr id="202" name="Line 135"/>
                        <wps:cNvCnPr>
                          <a:cxnSpLocks noChangeShapeType="1"/>
                        </wps:cNvCnPr>
                        <wps:spPr bwMode="auto">
                          <a:xfrm>
                            <a:off x="1187450" y="1430655"/>
                            <a:ext cx="0" cy="458470"/>
                          </a:xfrm>
                          <a:prstGeom prst="line">
                            <a:avLst/>
                          </a:prstGeom>
                          <a:noFill/>
                          <a:ln w="9525">
                            <a:solidFill>
                              <a:srgbClr val="000000"/>
                            </a:solidFill>
                            <a:round/>
                            <a:headEnd/>
                            <a:tailEnd type="arrow"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3" name="Text Box 136"/>
                        <wps:cNvSpPr txBox="1">
                          <a:spLocks noChangeArrowheads="1"/>
                        </wps:cNvSpPr>
                        <wps:spPr bwMode="auto">
                          <a:xfrm>
                            <a:off x="474980" y="3031490"/>
                            <a:ext cx="1425575" cy="3448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42FAD" w:rsidRPr="00301565" w:rsidRDefault="00942FAD" w:rsidP="00B8058B">
                              <w:pPr>
                                <w:ind w:left="-181" w:right="-128"/>
                                <w:jc w:val="center"/>
                                <w:rPr>
                                  <w:rFonts w:ascii="Times New Roman" w:hAnsi="Times New Roman" w:cs="Times New Roman"/>
                                </w:rPr>
                              </w:pPr>
                              <w:r w:rsidRPr="00301565">
                                <w:rPr>
                                  <w:rFonts w:ascii="Times New Roman" w:hAnsi="Times New Roman" w:cs="Times New Roman"/>
                                </w:rPr>
                                <w:t>Làm nguội, đóng bao</w:t>
                              </w:r>
                            </w:p>
                          </w:txbxContent>
                        </wps:txbx>
                        <wps:bodyPr rot="0" vert="horz" wrap="square" lIns="36000" tIns="72000" rIns="36000" bIns="45720" anchor="t" anchorCtr="0" upright="1">
                          <a:noAutofit/>
                        </wps:bodyPr>
                      </wps:wsp>
                      <wps:wsp>
                        <wps:cNvPr id="204" name="Line 137"/>
                        <wps:cNvCnPr>
                          <a:cxnSpLocks noChangeShapeType="1"/>
                        </wps:cNvCnPr>
                        <wps:spPr bwMode="auto">
                          <a:xfrm>
                            <a:off x="2969260" y="859155"/>
                            <a:ext cx="237490" cy="0"/>
                          </a:xfrm>
                          <a:prstGeom prst="line">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5" name="Line 138"/>
                        <wps:cNvCnPr>
                          <a:cxnSpLocks noChangeShapeType="1"/>
                        </wps:cNvCnPr>
                        <wps:spPr bwMode="auto">
                          <a:xfrm>
                            <a:off x="3206750" y="859155"/>
                            <a:ext cx="0" cy="571500"/>
                          </a:xfrm>
                          <a:prstGeom prst="line">
                            <a:avLst/>
                          </a:prstGeom>
                          <a:noFill/>
                          <a:ln w="9525">
                            <a:solidFill>
                              <a:srgbClr val="000000"/>
                            </a:solidFill>
                            <a:round/>
                            <a:headEnd/>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6" name="Text Box 139"/>
                        <wps:cNvSpPr txBox="1">
                          <a:spLocks noChangeArrowheads="1"/>
                        </wps:cNvSpPr>
                        <wps:spPr bwMode="auto">
                          <a:xfrm>
                            <a:off x="3453130" y="1316990"/>
                            <a:ext cx="786765" cy="3441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42FAD" w:rsidRPr="00301565" w:rsidRDefault="00942FAD" w:rsidP="00B8058B">
                              <w:pPr>
                                <w:ind w:left="-181" w:right="-128"/>
                                <w:jc w:val="center"/>
                                <w:rPr>
                                  <w:rFonts w:ascii="Times New Roman" w:hAnsi="Times New Roman" w:cs="Times New Roman"/>
                                </w:rPr>
                              </w:pPr>
                              <w:r w:rsidRPr="00301565">
                                <w:rPr>
                                  <w:rFonts w:ascii="Times New Roman" w:hAnsi="Times New Roman" w:cs="Times New Roman"/>
                                </w:rPr>
                                <w:t>Bể lắng</w:t>
                              </w:r>
                            </w:p>
                          </w:txbxContent>
                        </wps:txbx>
                        <wps:bodyPr rot="0" vert="horz" wrap="square" lIns="36000" tIns="61200" rIns="36000" bIns="45720" anchor="t" anchorCtr="0" upright="1">
                          <a:noAutofit/>
                        </wps:bodyPr>
                      </wps:wsp>
                      <wps:wsp>
                        <wps:cNvPr id="207" name="Line 140"/>
                        <wps:cNvCnPr>
                          <a:cxnSpLocks noChangeShapeType="1"/>
                        </wps:cNvCnPr>
                        <wps:spPr bwMode="auto">
                          <a:xfrm>
                            <a:off x="2969260" y="1430655"/>
                            <a:ext cx="474980" cy="0"/>
                          </a:xfrm>
                          <a:prstGeom prst="line">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8" name="Text Box 141"/>
                        <wps:cNvSpPr txBox="1">
                          <a:spLocks noChangeArrowheads="1"/>
                        </wps:cNvSpPr>
                        <wps:spPr bwMode="auto">
                          <a:xfrm>
                            <a:off x="4403090" y="1318260"/>
                            <a:ext cx="786130" cy="3448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42FAD" w:rsidRPr="00301565" w:rsidRDefault="00942FAD" w:rsidP="00B8058B">
                              <w:pPr>
                                <w:ind w:left="-181" w:right="-128"/>
                                <w:jc w:val="center"/>
                                <w:rPr>
                                  <w:rFonts w:ascii="Times New Roman" w:hAnsi="Times New Roman" w:cs="Times New Roman"/>
                                </w:rPr>
                              </w:pPr>
                              <w:r w:rsidRPr="00301565">
                                <w:rPr>
                                  <w:rFonts w:ascii="Times New Roman" w:hAnsi="Times New Roman" w:cs="Times New Roman"/>
                                </w:rPr>
                                <w:t>Nước thải</w:t>
                              </w:r>
                            </w:p>
                          </w:txbxContent>
                        </wps:txbx>
                        <wps:bodyPr rot="0" vert="horz" wrap="square" lIns="36000" tIns="61200" rIns="36000" bIns="45720" anchor="t" anchorCtr="0" upright="1">
                          <a:noAutofit/>
                        </wps:bodyPr>
                      </wps:wsp>
                      <wps:wsp>
                        <wps:cNvPr id="209" name="Line 142"/>
                        <wps:cNvCnPr>
                          <a:cxnSpLocks noChangeShapeType="1"/>
                        </wps:cNvCnPr>
                        <wps:spPr bwMode="auto">
                          <a:xfrm>
                            <a:off x="4239895" y="1433195"/>
                            <a:ext cx="163195" cy="0"/>
                          </a:xfrm>
                          <a:prstGeom prst="line">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0" name="Line 143"/>
                        <wps:cNvCnPr>
                          <a:cxnSpLocks noChangeShapeType="1"/>
                        </wps:cNvCnPr>
                        <wps:spPr bwMode="auto">
                          <a:xfrm>
                            <a:off x="4801235" y="1088390"/>
                            <a:ext cx="0" cy="228600"/>
                          </a:xfrm>
                          <a:prstGeom prst="line">
                            <a:avLst/>
                          </a:prstGeom>
                          <a:noFill/>
                          <a:ln w="9525">
                            <a:solidFill>
                              <a:srgbClr val="000000"/>
                            </a:solidFill>
                            <a:round/>
                            <a:headEnd type="arrow"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1" name="Text Box 144"/>
                        <wps:cNvSpPr txBox="1">
                          <a:spLocks noChangeArrowheads="1"/>
                        </wps:cNvSpPr>
                        <wps:spPr bwMode="auto">
                          <a:xfrm>
                            <a:off x="4319905" y="744855"/>
                            <a:ext cx="905510" cy="3448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42FAD" w:rsidRPr="00301565" w:rsidRDefault="00942FAD" w:rsidP="00B8058B">
                              <w:pPr>
                                <w:ind w:left="-181" w:right="-128"/>
                                <w:jc w:val="center"/>
                                <w:rPr>
                                  <w:rFonts w:ascii="Times New Roman" w:hAnsi="Times New Roman" w:cs="Times New Roman"/>
                                </w:rPr>
                              </w:pPr>
                              <w:r w:rsidRPr="00301565">
                                <w:rPr>
                                  <w:rFonts w:ascii="Times New Roman" w:hAnsi="Times New Roman" w:cs="Times New Roman"/>
                                </w:rPr>
                                <w:t>Xử lý NT</w:t>
                              </w:r>
                            </w:p>
                          </w:txbxContent>
                        </wps:txbx>
                        <wps:bodyPr rot="0" vert="horz" wrap="square" lIns="36000" tIns="61200" rIns="36000" bIns="45720" anchor="t" anchorCtr="0" upright="1">
                          <a:noAutofit/>
                        </wps:bodyPr>
                      </wps:wsp>
                      <wps:wsp>
                        <wps:cNvPr id="212" name="Line 145"/>
                        <wps:cNvCnPr>
                          <a:cxnSpLocks noChangeShapeType="1"/>
                        </wps:cNvCnPr>
                        <wps:spPr bwMode="auto">
                          <a:xfrm>
                            <a:off x="2256155" y="1089660"/>
                            <a:ext cx="0" cy="228600"/>
                          </a:xfrm>
                          <a:prstGeom prst="line">
                            <a:avLst/>
                          </a:prstGeom>
                          <a:noFill/>
                          <a:ln w="9525">
                            <a:solidFill>
                              <a:srgbClr val="000000"/>
                            </a:solidFill>
                            <a:round/>
                            <a:headEnd/>
                            <a:tailEnd type="arrow"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3" name="Text Box 146"/>
                        <wps:cNvSpPr txBox="1">
                          <a:spLocks noChangeArrowheads="1"/>
                        </wps:cNvSpPr>
                        <wps:spPr bwMode="auto">
                          <a:xfrm>
                            <a:off x="1662430" y="744855"/>
                            <a:ext cx="1306830" cy="3448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42FAD" w:rsidRPr="00301565" w:rsidRDefault="00942FAD" w:rsidP="00B8058B">
                              <w:pPr>
                                <w:jc w:val="center"/>
                                <w:rPr>
                                  <w:rFonts w:ascii="Times New Roman" w:hAnsi="Times New Roman" w:cs="Times New Roman"/>
                                </w:rPr>
                              </w:pPr>
                              <w:r w:rsidRPr="00301565">
                                <w:rPr>
                                  <w:rFonts w:ascii="Times New Roman" w:hAnsi="Times New Roman" w:cs="Times New Roman"/>
                                </w:rPr>
                                <w:t>Máy vắt trích ly 1</w:t>
                              </w:r>
                            </w:p>
                          </w:txbxContent>
                        </wps:txbx>
                        <wps:bodyPr rot="0" vert="horz" wrap="square" lIns="36000" tIns="61200" rIns="36000" bIns="45720" anchor="t" anchorCtr="0" upright="1">
                          <a:noAutofit/>
                        </wps:bodyPr>
                      </wps:wsp>
                      <wps:wsp>
                        <wps:cNvPr id="214" name="Text Box 147"/>
                        <wps:cNvSpPr txBox="1">
                          <a:spLocks noChangeArrowheads="1"/>
                        </wps:cNvSpPr>
                        <wps:spPr bwMode="auto">
                          <a:xfrm>
                            <a:off x="1662430" y="1316990"/>
                            <a:ext cx="1306830" cy="3441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42FAD" w:rsidRPr="00301565" w:rsidRDefault="00942FAD" w:rsidP="00B8058B">
                              <w:pPr>
                                <w:jc w:val="center"/>
                                <w:rPr>
                                  <w:rFonts w:ascii="Times New Roman" w:hAnsi="Times New Roman" w:cs="Times New Roman"/>
                                </w:rPr>
                              </w:pPr>
                              <w:r w:rsidRPr="00301565">
                                <w:rPr>
                                  <w:rFonts w:ascii="Times New Roman" w:hAnsi="Times New Roman" w:cs="Times New Roman"/>
                                </w:rPr>
                                <w:t>Máy vắt trích ly 2</w:t>
                              </w:r>
                            </w:p>
                          </w:txbxContent>
                        </wps:txbx>
                        <wps:bodyPr rot="0" vert="horz" wrap="square" lIns="0" tIns="61200" rIns="0" bIns="45720" anchor="t" anchorCtr="0" upright="1">
                          <a:noAutofit/>
                        </wps:bodyPr>
                      </wps:wsp>
                      <wps:wsp>
                        <wps:cNvPr id="215" name="Line 148"/>
                        <wps:cNvCnPr>
                          <a:cxnSpLocks noChangeShapeType="1"/>
                        </wps:cNvCnPr>
                        <wps:spPr bwMode="auto">
                          <a:xfrm>
                            <a:off x="1187450" y="1430655"/>
                            <a:ext cx="4749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6" name="Text Box 149"/>
                        <wps:cNvSpPr txBox="1">
                          <a:spLocks noChangeArrowheads="1"/>
                        </wps:cNvSpPr>
                        <wps:spPr bwMode="auto">
                          <a:xfrm>
                            <a:off x="2171700" y="1889125"/>
                            <a:ext cx="1143635" cy="3441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42FAD" w:rsidRPr="00301565" w:rsidRDefault="00942FAD" w:rsidP="00B8058B">
                              <w:pPr>
                                <w:jc w:val="center"/>
                                <w:rPr>
                                  <w:rFonts w:ascii="Times New Roman" w:hAnsi="Times New Roman" w:cs="Times New Roman"/>
                                </w:rPr>
                              </w:pPr>
                              <w:r w:rsidRPr="00301565">
                                <w:rPr>
                                  <w:rFonts w:ascii="Times New Roman" w:hAnsi="Times New Roman" w:cs="Times New Roman"/>
                                </w:rPr>
                                <w:t>Thu gom</w:t>
                              </w:r>
                            </w:p>
                          </w:txbxContent>
                        </wps:txbx>
                        <wps:bodyPr rot="0" vert="horz" wrap="square" lIns="36000" tIns="61200" rIns="36000" bIns="45720" anchor="t" anchorCtr="0" upright="1">
                          <a:noAutofit/>
                        </wps:bodyPr>
                      </wps:wsp>
                      <wps:wsp>
                        <wps:cNvPr id="217" name="Line 150"/>
                        <wps:cNvCnPr>
                          <a:cxnSpLocks noChangeShapeType="1"/>
                        </wps:cNvCnPr>
                        <wps:spPr bwMode="auto">
                          <a:xfrm>
                            <a:off x="2731770" y="1659255"/>
                            <a:ext cx="0" cy="229870"/>
                          </a:xfrm>
                          <a:prstGeom prst="line">
                            <a:avLst/>
                          </a:prstGeom>
                          <a:noFill/>
                          <a:ln w="9525">
                            <a:solidFill>
                              <a:srgbClr val="000000"/>
                            </a:solidFill>
                            <a:round/>
                            <a:headEnd/>
                            <a:tailEnd type="arrow"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8" name="Line 151"/>
                        <wps:cNvCnPr>
                          <a:cxnSpLocks noChangeShapeType="1"/>
                        </wps:cNvCnPr>
                        <wps:spPr bwMode="auto">
                          <a:xfrm>
                            <a:off x="3325495" y="2043430"/>
                            <a:ext cx="237490" cy="635"/>
                          </a:xfrm>
                          <a:prstGeom prst="line">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9" name="Text Box 152"/>
                        <wps:cNvSpPr txBox="1">
                          <a:spLocks noChangeArrowheads="1"/>
                        </wps:cNvSpPr>
                        <wps:spPr bwMode="auto">
                          <a:xfrm>
                            <a:off x="3562985" y="1889125"/>
                            <a:ext cx="1781175" cy="3441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42FAD" w:rsidRPr="00301565" w:rsidRDefault="00942FAD" w:rsidP="00B8058B">
                              <w:pPr>
                                <w:jc w:val="center"/>
                                <w:rPr>
                                  <w:rFonts w:ascii="Times New Roman" w:hAnsi="Times New Roman" w:cs="Times New Roman"/>
                                </w:rPr>
                              </w:pPr>
                              <w:r w:rsidRPr="00301565">
                                <w:rPr>
                                  <w:rFonts w:ascii="Times New Roman" w:hAnsi="Times New Roman" w:cs="Times New Roman"/>
                                </w:rPr>
                                <w:t>HĐ bán cơ sở SX</w:t>
                              </w:r>
                            </w:p>
                          </w:txbxContent>
                        </wps:txbx>
                        <wps:bodyPr rot="0" vert="horz" wrap="square" lIns="36000" tIns="61200" rIns="36000" bIns="45720" anchor="t" anchorCtr="0" upright="1">
                          <a:noAutofit/>
                        </wps:bodyPr>
                      </wps:wsp>
                      <wps:wsp>
                        <wps:cNvPr id="220" name="Text Box 153"/>
                        <wps:cNvSpPr txBox="1">
                          <a:spLocks noChangeArrowheads="1"/>
                        </wps:cNvSpPr>
                        <wps:spPr bwMode="auto">
                          <a:xfrm>
                            <a:off x="638175" y="1889125"/>
                            <a:ext cx="1143000" cy="3441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42FAD" w:rsidRPr="00301565" w:rsidRDefault="00942FAD" w:rsidP="00B8058B">
                              <w:pPr>
                                <w:ind w:left="-181" w:right="-128"/>
                                <w:jc w:val="center"/>
                                <w:rPr>
                                  <w:rFonts w:ascii="Times New Roman" w:hAnsi="Times New Roman" w:cs="Times New Roman"/>
                                </w:rPr>
                              </w:pPr>
                              <w:r w:rsidRPr="00301565">
                                <w:rPr>
                                  <w:rFonts w:ascii="Times New Roman" w:hAnsi="Times New Roman" w:cs="Times New Roman"/>
                                </w:rPr>
                                <w:t>Ép thủy lực</w:t>
                              </w:r>
                            </w:p>
                          </w:txbxContent>
                        </wps:txbx>
                        <wps:bodyPr rot="0" vert="horz" wrap="square" lIns="36000" tIns="61200" rIns="36000" bIns="45720" anchor="t" anchorCtr="0" upright="1">
                          <a:noAutofit/>
                        </wps:bodyPr>
                      </wps:wsp>
                    </wpc:wpc>
                  </a:graphicData>
                </a:graphic>
              </wp:inline>
            </w:drawing>
          </mc:Choice>
          <mc:Fallback>
            <w:pict>
              <v:group w14:anchorId="66012E6A" id="Canvas 221" o:spid="_x0000_s1194" editas="canvas" style="width:453.6pt;height:265.85pt;mso-position-horizontal-relative:char;mso-position-vertical-relative:line" coordsize="57607,33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oEKAgAABNkAAAOAAAAZHJzL2Uyb0RvYy54bWzsXVtvo0YUfq/U/4B495q5cLPWWSWOU1Xa&#10;XqRs1WcC2EbF4AKJnVb97z1nBiYY25vsxsFyNLtSAh4yzO18cy7fHH/8tFmmxkNclEmejU3ywTKN&#10;OAvzKMnmY/OPLzcDzzTKKsiiIM2zeGw+xqX56eLHHz6uV6OY5os8jeLCgEqycrRejc1FVa1Gw2EZ&#10;LuJlUH7IV3EGhbO8WAYV3BbzYVQEa6h9mQ6pZTnDdV5EqyIP47KET69loXkh6p/N4rD6bTYr48pI&#10;xya0rRI/C/HzDn8OLz4Go3kRrBZJWDcj+I5WLIMkg5eqqq6DKjDui2SnqmUSFnmZz6oPYb4c5rNZ&#10;EsaiD9AbYnV6Mwmyh6AUnQlhdJoGwtUR672bY7uz/CZJUxiNIdQ+ws/w9xrmJ8biNNt+SH4inq2f&#10;Wa9gAsuVmsrydU28XQSrWPS8HIW/PvxeGEkE68t3TSMLlrCQvsSbyrjKNwZhYhbx/fDg7QoerTZQ&#10;AE+LGSlXn/Pwr9LI8skiyObxZVHk60UcRNBCgvMPvVB/it0uRyVWcrf+JY/gRcF9lYuKNrNiiaMA&#10;k2Zg7TbnjMKaeoRrlzHblosJ2xXKcmbZUB7CA4xzzxIPDINRU9GqKKuf4nxp4MXYLGCxihcFD5/L&#10;ChsWjJpH8L1lniYRzpK4KeZ3k7QwHgJY2Dfin+hL57E0M9Zj07epbRpBOgcRDatCDsvB2izxb19t&#10;y6QCYU2T5dj01EPBCAdzmkVClKogSeU1tF6umliIoexSMILhgUvsAg6UEJF/L29sy+XMG7iuzQac&#10;Ta3BlXczGVxOiOO406vJ1ZT8h60mfLRIoijOpqLOspFYwl+22mrskLKmZFY1EFuV30MfbxfR2ogS&#10;nBVm+5SYcAOgQV3Z69ZQGkVe/ZlUC7FeEVB2Jsez8H89nKp2MbutFw93+iaf2MBQwUg2oybWKi5P&#10;uVCrzd1GCIZ8Aa7duzx6hNULzRIgB9AMF4u8+Mc01gBzY7P8+z4oYtNIf85AApgDXQJcFDcuICrc&#10;FO2SO3HDbSiDJZSFUNXYrJrLSSWx9H5VJPMFvEnKXJZfgtTMErGKn1oFXcEbgAnZ/B7wArYfiRef&#10;kywGrBASj40ArJhkOI7BKNxktx2QENP55XEF8r+FEfJP8O9fhhHEczliAEAApYwwv95xGpCAIoQH&#10;Sj2Yh3qNHICHFDogVtcBeFAIjnKnpF4sx+8Q9SK/ryV6j3QblRiZAJEUltXYXMYRLKgY4KVc1r14&#10;qez7lj/1ph4fcOpMB9y6vh5c3kz4wLkhrn3NrieT647sIwQeR/DVkLWkTwKsFDkcPI1Sr0YpCUnN&#10;Ttun9Psd6ae4OHuTfkpth4BagNJvE8c7KPyu7zyjG2jhrzd+LfxnpqKcSvhBlekIP+tV+AnxfZtI&#10;4aeeRQ9Lv9769dbfeALem4FyOukHm23HUcBbCNCfo8AB8W+AgNu+31UDCOHMYYAU2lGA/jrtKECD&#10;/80cBcoAfo2jwCFie30/jgJq0QYvakeBUMh7MxVIy1EAcGA5XW9i7Sjgtsdd7SjQjgIRN9DaAoSI&#10;vimisj+sQC3WSH8rrOCcRFvgLvfBm4s+A2Yxwne0BU5t29Xawki5pUTcoXGQa4cdjEATcMHQQTdk&#10;0oQTmt8iGHMwrKAcZq/RFt5dWIFavMGLWltwW1jx9mEF6js+dSRIeLaPPsZGCETokTIAkVpjeBfK&#10;AsYX0H/88pCiDivssAy0tnAsbQF2362goter9APpwHHroOI+6a8F33aJfX4xxQxYQjqkqIkPoM99&#10;TUM5nV/RaWS/ZSn4Lfnvz6/IuA2MAqkFALHB2XEsup7jQmCx8SuS5xwHmoCkCUgtclUjf83vr1sK&#10;Krr2GkvhHfoVFWFRWgpc6OO9+RXblsJev2LjbsDYgzYVNANJEpK1qXAsU0HxD5/UBa5CML3ylTm3&#10;mIVeAZB0UBc8dCBseQ1AXRDqhA5D6jBksxW8WRhSheK1utA630CtDmORKwdsL3xlTpnv+WAyIEZw&#10;xghcb2EEccRnwqRo1shZ85W1ZxFIzt0YwXHY1a0wRIvPcA7HKk7mXSCwPbc9i1xZVf2IPxCVKDKR&#10;UPwtzzvj4wpfOaJQi3ww+q6zSjqwoAMLYL6/7LwZHk7dd7DzAA2B7CEtcqUp9WstwD7vw4lFhAIX&#10;Di92Q4xQZiNaaWNBGwuNIvhmxoLi4mljoW0skA5nkatx6kVbaB9vAm3Bd7oOhRoe9OFGfbjxKdeB&#10;di0eybVI9nAW+Wk4i3BKnwJp+aCyAG5Fx8NyrS1obeHNtQUlA1pb2NIWFGexFYpo8xb7Yy608WIv&#10;c6ELGJq60Hhhde6UaC0JCccjOSsh+EbAgA1N5k3Zoi3Ap2edM4XiWcUtJ2S/9MZnj0KdJ2VB05d1&#10;7qY6bZBMQXK6IMMeCiM/DYWREhe2dmk4EM/zCeQpa3Y6mUStczZaKwLN8GhF4PiKgNrovlER2Eqi&#10;tqUM1CVnrhB0OIxw9gBWYX8cRpcRF7jLIirpQDq+biwCitCxQKnvPUdx1nmUdB4lkWICU7upeIXm&#10;JJSQO/dQUFJRGCWD2W7TF9/+rCNj1OY1JQnOXTL0MzZ74M5hR0yjAoVwTlCTknQWRZEn+t3kej2d&#10;vaA4iU+OQ7vNS+zPcchsBzb5mqC0115wPQJ5Q1WkQdsLDVZqe+H49oIymrW90I40YKbobu41u81k&#10;7A8wHOYJOEBC4168wENR6ICoI5MaLzRePNkFRw40yFQ+aDefC15AXhjxxRNiIOpvycCvtmjfw3X7&#10;uzwu/gcAAP//AwBQSwMEFAAGAAgAAAAhAMHnN+bcAAAABQEAAA8AAABkcnMvZG93bnJldi54bWxM&#10;j8FOwzAQRO9I/IO1SNyo0yJaSONUqFI5lUMCH7CNt0maeB3Fbur+PYYLvaw0mtHM22wTTC8mGl1r&#10;WcF8loAgrqxuuVbw/bV7egXhPLLG3jIpuJKDTX5/l2Gq7YULmkpfi1jCLkUFjfdDKqWrGjLoZnYg&#10;jt7RjgZ9lGMt9YiXWG56uUiSpTTYclxocKBtQ1VXno2Ck9xdi49tQadu/1l3ugzL/RSUenwI72sQ&#10;noL/D8MvfkSHPDId7Jm1E72C+Ij/u9F7S1YLEAcFL8/zFcg8k7f0+Q8AAAD//wMAUEsBAi0AFAAG&#10;AAgAAAAhALaDOJL+AAAA4QEAABMAAAAAAAAAAAAAAAAAAAAAAFtDb250ZW50X1R5cGVzXS54bWxQ&#10;SwECLQAUAAYACAAAACEAOP0h/9YAAACUAQAACwAAAAAAAAAAAAAAAAAvAQAAX3JlbHMvLnJlbHNQ&#10;SwECLQAUAAYACAAAACEAyQSqBCgIAAATZAAADgAAAAAAAAAAAAAAAAAuAgAAZHJzL2Uyb0RvYy54&#10;bWxQSwECLQAUAAYACAAAACEAwec35twAAAAFAQAADwAAAAAAAAAAAAAAAACCCgAAZHJzL2Rvd25y&#10;ZXYueG1sUEsFBgAAAAAEAAQA8wAAAIsLAAAAAA==&#10;">
                <v:shape id="_x0000_s1195" type="#_x0000_t75" style="position:absolute;width:57607;height:33762;visibility:visible;mso-wrap-style:square">
                  <v:fill o:detectmouseclick="t"/>
                  <v:path o:connecttype="none"/>
                </v:shape>
                <v:shape id="Text Box 130" o:spid="_x0000_s1196" type="#_x0000_t202" style="position:absolute;left:15443;top:1733;width:15430;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NCNwgAAANwAAAAPAAAAZHJzL2Rvd25yZXYueG1sRE/dasIw&#10;FL4XfIdwBO80ccJ0XVORYUHYbtQ9wFlz1pQ1J7WJ2u3pl8HAu/Px/Z58M7hWXKkPjWcNi7kCQVx5&#10;03Ct4f1UztYgQkQ22HomDd8UYFOMRzlmxt/4QNdjrEUK4ZChBhtjl0kZKksOw9x3xIn79L3DmGBf&#10;S9PjLYW7Vj4o9SgdNpwaLHb0Yqn6Ol6chvCxXCtXvbY/i4t9O6xKxedyp/V0MmyfQUQa4l38796b&#10;NP9pBX/PpAtk8QsAAP//AwBQSwECLQAUAAYACAAAACEA2+H2y+4AAACFAQAAEwAAAAAAAAAAAAAA&#10;AAAAAAAAW0NvbnRlbnRfVHlwZXNdLnhtbFBLAQItABQABgAIAAAAIQBa9CxbvwAAABUBAAALAAAA&#10;AAAAAAAAAAAAAB8BAABfcmVscy8ucmVsc1BLAQItABQABgAIAAAAIQDJsNCNwgAAANwAAAAPAAAA&#10;AAAAAAAAAAAAAAcCAABkcnMvZG93bnJldi54bWxQSwUGAAAAAAMAAwC3AAAA9gIAAAAA&#10;">
                  <v:textbox inset="1mm,2mm,1mm">
                    <w:txbxContent>
                      <w:p w:rsidR="00942FAD" w:rsidRPr="00301565" w:rsidRDefault="00942FAD" w:rsidP="00B8058B">
                        <w:pPr>
                          <w:ind w:left="-181" w:right="-128"/>
                          <w:jc w:val="center"/>
                          <w:rPr>
                            <w:rFonts w:ascii="Times New Roman" w:hAnsi="Times New Roman" w:cs="Times New Roman"/>
                          </w:rPr>
                        </w:pPr>
                        <w:r w:rsidRPr="00301565">
                          <w:rPr>
                            <w:rFonts w:ascii="Times New Roman" w:hAnsi="Times New Roman" w:cs="Times New Roman"/>
                          </w:rPr>
                          <w:t>Bã sắn (W =85%)</w:t>
                        </w:r>
                      </w:p>
                      <w:p w:rsidR="00942FAD" w:rsidRPr="00301565" w:rsidRDefault="00942FAD" w:rsidP="00B8058B">
                        <w:pPr>
                          <w:rPr>
                            <w:rFonts w:ascii="Times New Roman" w:hAnsi="Times New Roman" w:cs="Times New Roman"/>
                          </w:rPr>
                        </w:pPr>
                      </w:p>
                    </w:txbxContent>
                  </v:textbox>
                </v:shape>
                <v:line id="Line 131" o:spid="_x0000_s1197" style="position:absolute;visibility:visible;mso-wrap-style:square" from="11874,22313" to="11874,24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JThxQAAANwAAAAPAAAAZHJzL2Rvd25yZXYueG1sRI9Ba8JA&#10;EIXvgv9hGcGbblrQtmlWScWAJ6Halh6H7DRJm50N2VXjv3cOQm8zvDfvfZOtB9eqM/Wh8WzgYZ6A&#10;Ii69bbgy8HEsZs+gQkS22HomA1cKsF6NRxmm1l/4nc6HWCkJ4ZCigTrGLtU6lDU5DHPfEYv243uH&#10;Uda+0rbHi4S7Vj8myVI7bFgaauxoU1P5dzg5A4vm84u3379lXgT2b8frfvuU742ZTob8FVSkIf6b&#10;79c7K/gvQivPyAR6dQMAAP//AwBQSwECLQAUAAYACAAAACEA2+H2y+4AAACFAQAAEwAAAAAAAAAA&#10;AAAAAAAAAAAAW0NvbnRlbnRfVHlwZXNdLnhtbFBLAQItABQABgAIAAAAIQBa9CxbvwAAABUBAAAL&#10;AAAAAAAAAAAAAAAAAB8BAABfcmVscy8ucmVsc1BLAQItABQABgAIAAAAIQBLLJThxQAAANwAAAAP&#10;AAAAAAAAAAAAAAAAAAcCAABkcnMvZG93bnJldi54bWxQSwUGAAAAAAMAAwC3AAAA+QIAAAAA&#10;">
                  <v:stroke endarrow="open" endarrowlength="short"/>
                </v:line>
                <v:line id="Line 132" o:spid="_x0000_s1198" style="position:absolute;visibility:visible;mso-wrap-style:square" from="22561,5168" to="22561,7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DF6wgAAANwAAAAPAAAAZHJzL2Rvd25yZXYueG1sRE9La8JA&#10;EL4L/odlhN50Y6EPU9cQiwFPgtqKxyE7TaLZ2ZBdTfLvu0Kht/n4nrNMelOLO7WusqxgPotAEOdW&#10;V1wo+Dpm03cQziNrrC2TgoEcJKvxaImxth3v6X7whQgh7GJUUHrfxFK6vCSDbmYb4sD92NagD7At&#10;pG6xC+Gmls9R9CoNVhwaSmzos6T8ergZBS/V94k350ueZo7t+jjsNm/pTqmnSZ9+gPDU+3/xn3ur&#10;w/zFAh7PhAvk6hcAAP//AwBQSwECLQAUAAYACAAAACEA2+H2y+4AAACFAQAAEwAAAAAAAAAAAAAA&#10;AAAAAAAAW0NvbnRlbnRfVHlwZXNdLnhtbFBLAQItABQABgAIAAAAIQBa9CxbvwAAABUBAAALAAAA&#10;AAAAAAAAAAAAAB8BAABfcmVscy8ucmVsc1BLAQItABQABgAIAAAAIQAkYDF6wgAAANwAAAAPAAAA&#10;AAAAAAAAAAAAAAcCAABkcnMvZG93bnJldi54bWxQSwUGAAAAAAMAAwC3AAAA9gIAAAAA&#10;">
                  <v:stroke endarrow="open" endarrowlength="short"/>
                </v:line>
                <v:line id="Line 133" o:spid="_x0000_s1199" style="position:absolute;visibility:visible;mso-wrap-style:square" from="11995,28028" to="11995,30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WwcxAAAANwAAAAPAAAAZHJzL2Rvd25yZXYueG1sRI9Ba8JA&#10;FITvhf6H5RV6azYV1BKzSioRehKqrXh8ZJ9J2uzbsLvG+O/dgtDjMDPfMPlqNJ0YyPnWsoLXJAVB&#10;XFndcq3ga795eQPhA7LGzjIpuJKH1fLxIcdM2wt/0rALtYgQ9hkqaELoMyl91ZBBn9ieOHon6wyG&#10;KF0ttcNLhJtOTtJ0Jg22HBca7GndUPW7OxsF0/b7wOXxpyo2nu37/rot58VWqeensViACDSG//C9&#10;/aEVRCL8nYlHQC5vAAAA//8DAFBLAQItABQABgAIAAAAIQDb4fbL7gAAAIUBAAATAAAAAAAAAAAA&#10;AAAAAAAAAABbQ29udGVudF9UeXBlc10ueG1sUEsBAi0AFAAGAAgAAAAhAFr0LFu/AAAAFQEAAAsA&#10;AAAAAAAAAAAAAAAAHwEAAF9yZWxzLy5yZWxzUEsBAi0AFAAGAAgAAAAhAIZ1bBzEAAAA3AAAAA8A&#10;AAAAAAAAAAAAAAAABwIAAGRycy9kb3ducmV2LnhtbFBLBQYAAAAAAwADALcAAAD4AgAAAAA=&#10;">
                  <v:stroke endarrow="open" endarrowlength="short"/>
                </v:line>
                <v:shape id="Text Box 134" o:spid="_x0000_s1200" type="#_x0000_t202" style="position:absolute;left:6280;top:24599;width:11436;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eCBwwAAANwAAAAPAAAAZHJzL2Rvd25yZXYueG1sRI9Bi8Iw&#10;FITvgv8hPMGLaKosIl2jiCjuTaxCPT6at221eSlNrF1//WZhweMwM98wy3VnKtFS40rLCqaTCARx&#10;ZnXJuYLLeT9egHAeWWNlmRT8kIP1qt9bYqztk0/UJj4XAcIuRgWF93UspcsKMugmtiYO3rdtDPog&#10;m1zqBp8Bbio5i6K5NFhyWCiwpm1B2T15GAWj9OZGdEqOH/PdyxyofVxNSkoNB93mE4Snzr/D/+0v&#10;rWAWTeHvTDgCcvULAAD//wMAUEsBAi0AFAAGAAgAAAAhANvh9svuAAAAhQEAABMAAAAAAAAAAAAA&#10;AAAAAAAAAFtDb250ZW50X1R5cGVzXS54bWxQSwECLQAUAAYACAAAACEAWvQsW78AAAAVAQAACwAA&#10;AAAAAAAAAAAAAAAfAQAAX3JlbHMvLnJlbHNQSwECLQAUAAYACAAAACEAkiXggcMAAADcAAAADwAA&#10;AAAAAAAAAAAAAAAHAgAAZHJzL2Rvd25yZXYueG1sUEsFBgAAAAADAAMAtwAAAPcCAAAAAA==&#10;">
                  <v:textbox inset="1mm,1.7mm,1mm">
                    <w:txbxContent>
                      <w:p w:rsidR="00942FAD" w:rsidRPr="00301565" w:rsidRDefault="00942FAD" w:rsidP="00B8058B">
                        <w:pPr>
                          <w:ind w:left="-181" w:right="-128"/>
                          <w:jc w:val="center"/>
                          <w:rPr>
                            <w:rFonts w:ascii="Times New Roman" w:hAnsi="Times New Roman" w:cs="Times New Roman"/>
                          </w:rPr>
                        </w:pPr>
                        <w:r w:rsidRPr="00301565">
                          <w:rPr>
                            <w:rFonts w:ascii="Times New Roman" w:hAnsi="Times New Roman" w:cs="Times New Roman"/>
                          </w:rPr>
                          <w:t>Sấy băng tải</w:t>
                        </w:r>
                      </w:p>
                    </w:txbxContent>
                  </v:textbox>
                </v:shape>
                <v:line id="Line 135" o:spid="_x0000_s1201" style="position:absolute;visibility:visible;mso-wrap-style:square" from="11874,14306" to="11874,18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1fwwwAAANwAAAAPAAAAZHJzL2Rvd25yZXYueG1sRI9Pi8Iw&#10;FMTvgt8hPMGbTS2sStcoVRQ8Ces/9vho3rZdm5fSZLV+e7MgeBxm5jfMfNmZWtyodZVlBeMoBkGc&#10;W11xoeB03I5mIJxH1lhbJgUPcrBc9HtzTLW98xfdDr4QAcIuRQWl900qpctLMugi2xAH78e2Bn2Q&#10;bSF1i/cAN7VM4ngiDVYcFkpsaF1Sfj38GQUf1fnCm+/fPNs6tqvjY7+ZZnulhoMu+wThqfPv8Ku9&#10;0wqSOIH/M+EIyMUTAAD//wMAUEsBAi0AFAAGAAgAAAAhANvh9svuAAAAhQEAABMAAAAAAAAAAAAA&#10;AAAAAAAAAFtDb250ZW50X1R5cGVzXS54bWxQSwECLQAUAAYACAAAACEAWvQsW78AAAAVAQAACwAA&#10;AAAAAAAAAAAAAAAfAQAAX3JlbHMvLnJlbHNQSwECLQAUAAYACAAAACEAGetX8MMAAADcAAAADwAA&#10;AAAAAAAAAAAAAAAHAgAAZHJzL2Rvd25yZXYueG1sUEsFBgAAAAADAAMAtwAAAPcCAAAAAA==&#10;">
                  <v:stroke endarrow="open" endarrowlength="short"/>
                </v:line>
                <v:shape id="Text Box 136" o:spid="_x0000_s1202" type="#_x0000_t202" style="position:absolute;left:4749;top:30314;width:14256;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CJ1xAAAANwAAAAPAAAAZHJzL2Rvd25yZXYueG1sRI/dagIx&#10;FITvBd8hHKF3mqjQLqtRpHShYG/8eYDj5rhZ3Jysm6hrn74pFHo5zMw3zHLdu0bcqQu1Zw3TiQJB&#10;XHpTc6XheCjGGYgQkQ02nknDkwKsV8PBEnPjH7yj+z5WIkE45KjBxtjmUobSksMw8S1x8s6+cxiT&#10;7CppOnwkuGvkTKlX6bDmtGCxpXdL5WV/cxrCaZ4pV26b7+nNfu3eCsXX4kPrl1G/WYCI1Mf/8F/7&#10;02iYqTn8nklHQK5+AAAA//8DAFBLAQItABQABgAIAAAAIQDb4fbL7gAAAIUBAAATAAAAAAAAAAAA&#10;AAAAAAAAAABbQ29udGVudF9UeXBlc10ueG1sUEsBAi0AFAAGAAgAAAAhAFr0LFu/AAAAFQEAAAsA&#10;AAAAAAAAAAAAAAAAHwEAAF9yZWxzLy5yZWxzUEsBAi0AFAAGAAgAAAAhAIWkInXEAAAA3AAAAA8A&#10;AAAAAAAAAAAAAAAABwIAAGRycy9kb3ducmV2LnhtbFBLBQYAAAAAAwADALcAAAD4AgAAAAA=&#10;">
                  <v:textbox inset="1mm,2mm,1mm">
                    <w:txbxContent>
                      <w:p w:rsidR="00942FAD" w:rsidRPr="00301565" w:rsidRDefault="00942FAD" w:rsidP="00B8058B">
                        <w:pPr>
                          <w:ind w:left="-181" w:right="-128"/>
                          <w:jc w:val="center"/>
                          <w:rPr>
                            <w:rFonts w:ascii="Times New Roman" w:hAnsi="Times New Roman" w:cs="Times New Roman"/>
                          </w:rPr>
                        </w:pPr>
                        <w:r w:rsidRPr="00301565">
                          <w:rPr>
                            <w:rFonts w:ascii="Times New Roman" w:hAnsi="Times New Roman" w:cs="Times New Roman"/>
                          </w:rPr>
                          <w:t>Làm nguội, đóng bao</w:t>
                        </w:r>
                      </w:p>
                    </w:txbxContent>
                  </v:textbox>
                </v:shape>
                <v:line id="Line 137" o:spid="_x0000_s1203" style="position:absolute;visibility:visible;mso-wrap-style:square" from="29692,8591" to="32067,8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56SxQAAANwAAAAPAAAAZHJzL2Rvd25yZXYueG1sRI/dagIx&#10;FITvC75DOEJvimaV1p/VKFIQihcFfx7guDnuBjcn6yauq09vhEIvh5n5hpkvW1uKhmpvHCsY9BMQ&#10;xJnThnMFh/26NwHhA7LG0jEpuJOH5aLzNsdUuxtvqdmFXEQI+xQVFCFUqZQ+K8ii77uKOHonV1sM&#10;Uda51DXeItyWcpgkI2nRcFwosKLvgrLz7moVfJnLZXy6/pbNaoPTo318mKMkpd677WoGIlAb/sN/&#10;7R+tYJh8wutMPAJy8QQAAP//AwBQSwECLQAUAAYACAAAACEA2+H2y+4AAACFAQAAEwAAAAAAAAAA&#10;AAAAAAAAAAAAW0NvbnRlbnRfVHlwZXNdLnhtbFBLAQItABQABgAIAAAAIQBa9CxbvwAAABUBAAAL&#10;AAAAAAAAAAAAAAAAAB8BAABfcmVscy8ucmVsc1BLAQItABQABgAIAAAAIQAVT56SxQAAANwAAAAP&#10;AAAAAAAAAAAAAAAAAAcCAABkcnMvZG93bnJldi54bWxQSwUGAAAAAAMAAwC3AAAA+QIAAAAA&#10;">
                  <v:stroke endarrow="open"/>
                </v:line>
                <v:line id="Line 138" o:spid="_x0000_s1204" style="position:absolute;visibility:visible;mso-wrap-style:square" from="32067,8591" to="32067,14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UyQAAANwAAAAPAAAAZHJzL2Rvd25yZXYueG1sRI9Pa8JA&#10;FMTvBb/D8gpeim4aSCvRVYpQW9DS+ufi7Zl9zcZm34bsVmM/vVso9DjMzG+YyayztThR6yvHCu6H&#10;CQjiwumKSwW77fNgBMIHZI21Y1JwIQ+zae9mgrl2Z17TaRNKESHsc1RgQmhyKX1hyKIfuoY4ep+u&#10;tRiibEupWzxHuK1lmiQP0mLFccFgQ3NDxdfm2yr48Yu3dJd9dNvVy/vd/mAes+N8qVT/tnsagwjU&#10;hf/wX/tVK0iTDH7PxCMgp1cAAAD//wMAUEsBAi0AFAAGAAgAAAAhANvh9svuAAAAhQEAABMAAAAA&#10;AAAAAAAAAAAAAAAAAFtDb250ZW50X1R5cGVzXS54bWxQSwECLQAUAAYACAAAACEAWvQsW78AAAAV&#10;AQAACwAAAAAAAAAAAAAAAAAfAQAAX3JlbHMvLnJlbHNQSwECLQAUAAYACAAAACEAkfvnlMkAAADc&#10;AAAADwAAAAAAAAAAAAAAAAAHAgAAZHJzL2Rvd25yZXYueG1sUEsFBgAAAAADAAMAtwAAAP0CAAAA&#10;AA==&#10;">
                  <v:stroke endarrowlength="short"/>
                </v:line>
                <v:shape id="Text Box 139" o:spid="_x0000_s1205" type="#_x0000_t202" style="position:absolute;left:34531;top:13169;width:7867;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Hj1xQAAANwAAAAPAAAAZHJzL2Rvd25yZXYueG1sRI9Ba8JA&#10;FITvBf/D8oRegtkoEkp0lSJKeytJC+nxkX0msdm3IbvGtL/eLRR6HGbmG2a7n0wnRhpca1nBMk5A&#10;EFdWt1wr+Hg/LZ5AOI+ssbNMCr7JwX43e9hipu2NcxoLX4sAYZehgsb7PpPSVQ0ZdLHtiYN3toNB&#10;H+RQSz3gLcBNJ1dJkkqDLYeFBns6NFR9FVejICovLqK8eFunxx/zQuP105Sk1ON8et6A8DT5//Bf&#10;+1UrWCUp/J4JR0Du7gAAAP//AwBQSwECLQAUAAYACAAAACEA2+H2y+4AAACFAQAAEwAAAAAAAAAA&#10;AAAAAAAAAAAAW0NvbnRlbnRfVHlwZXNdLnhtbFBLAQItABQABgAIAAAAIQBa9CxbvwAAABUBAAAL&#10;AAAAAAAAAAAAAAAAAB8BAABfcmVscy8ucmVsc1BLAQItABQABgAIAAAAIQAdzHj1xQAAANwAAAAP&#10;AAAAAAAAAAAAAAAAAAcCAABkcnMvZG93bnJldi54bWxQSwUGAAAAAAMAAwC3AAAA+QIAAAAA&#10;">
                  <v:textbox inset="1mm,1.7mm,1mm">
                    <w:txbxContent>
                      <w:p w:rsidR="00942FAD" w:rsidRPr="00301565" w:rsidRDefault="00942FAD" w:rsidP="00B8058B">
                        <w:pPr>
                          <w:ind w:left="-181" w:right="-128"/>
                          <w:jc w:val="center"/>
                          <w:rPr>
                            <w:rFonts w:ascii="Times New Roman" w:hAnsi="Times New Roman" w:cs="Times New Roman"/>
                          </w:rPr>
                        </w:pPr>
                        <w:r w:rsidRPr="00301565">
                          <w:rPr>
                            <w:rFonts w:ascii="Times New Roman" w:hAnsi="Times New Roman" w:cs="Times New Roman"/>
                          </w:rPr>
                          <w:t>Bể lắng</w:t>
                        </w:r>
                      </w:p>
                    </w:txbxContent>
                  </v:textbox>
                </v:shape>
                <v:line id="Line 140" o:spid="_x0000_s1206" style="position:absolute;visibility:visible;mso-wrap-style:square" from="29692,14306" to="34442,14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QDlxgAAANwAAAAPAAAAZHJzL2Rvd25yZXYueG1sRI/RasJA&#10;FETfhf7Dcgt9kbppoFqjaxBBKH0oaPsB1+w1WZq9m2TXJO3XdwXBx2FmzjDrfLS16KnzxrGCl1kC&#10;grhw2nCp4Ptr//wGwgdkjbVjUvBLHvLNw2SNmXYDH6g/hlJECPsMFVQhNJmUvqjIop+5hjh6Z9dZ&#10;DFF2pdQdDhFua5kmyVxaNBwXKmxoV1Hxc7xYBa+mbRfny2fdbz9webJ/U3OSpNTT47hdgQg0hnv4&#10;1n7XCtJkAdcz8QjIzT8AAAD//wMAUEsBAi0AFAAGAAgAAAAhANvh9svuAAAAhQEAABMAAAAAAAAA&#10;AAAAAAAAAAAAAFtDb250ZW50X1R5cGVzXS54bWxQSwECLQAUAAYACAAAACEAWvQsW78AAAAVAQAA&#10;CwAAAAAAAAAAAAAAAAAfAQAAX3JlbHMvLnJlbHNQSwECLQAUAAYACAAAACEA5Z0A5cYAAADcAAAA&#10;DwAAAAAAAAAAAAAAAAAHAgAAZHJzL2Rvd25yZXYueG1sUEsFBgAAAAADAAMAtwAAAPoCAAAAAA==&#10;">
                  <v:stroke endarrow="open"/>
                </v:line>
                <v:shape id="Text Box 141" o:spid="_x0000_s1207" type="#_x0000_t202" style="position:absolute;left:44030;top:13182;width:7862;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0kcvwAAANwAAAAPAAAAZHJzL2Rvd25yZXYueG1sRE9Ni8Iw&#10;EL0L/ocwghfRVBGRahQRl/UmVkGPQzO21WZSmli7++vNQfD4eN/LdWtK0VDtCssKxqMIBHFqdcGZ&#10;gvPpZzgH4TyyxtIyKfgjB+tVt7PEWNsXH6lJfCZCCLsYFeTeV7GULs3JoBvZijhwN1sb9AHWmdQ1&#10;vkK4KeUkimbSYMGhIceKtjmlj+RpFAwudzegY3KYznb/5pea59VcSKl+r90sQHhq/Vf8ce+1gkkU&#10;1oYz4QjI1RsAAP//AwBQSwECLQAUAAYACAAAACEA2+H2y+4AAACFAQAAEwAAAAAAAAAAAAAAAAAA&#10;AAAAW0NvbnRlbnRfVHlwZXNdLnhtbFBLAQItABQABgAIAAAAIQBa9CxbvwAAABUBAAALAAAAAAAA&#10;AAAAAAAAAB8BAABfcmVscy8ucmVsc1BLAQItABQABgAIAAAAIQADH0kcvwAAANwAAAAPAAAAAAAA&#10;AAAAAAAAAAcCAABkcnMvZG93bnJldi54bWxQSwUGAAAAAAMAAwC3AAAA8wIAAAAA&#10;">
                  <v:textbox inset="1mm,1.7mm,1mm">
                    <w:txbxContent>
                      <w:p w:rsidR="00942FAD" w:rsidRPr="00301565" w:rsidRDefault="00942FAD" w:rsidP="00B8058B">
                        <w:pPr>
                          <w:ind w:left="-181" w:right="-128"/>
                          <w:jc w:val="center"/>
                          <w:rPr>
                            <w:rFonts w:ascii="Times New Roman" w:hAnsi="Times New Roman" w:cs="Times New Roman"/>
                          </w:rPr>
                        </w:pPr>
                        <w:r w:rsidRPr="00301565">
                          <w:rPr>
                            <w:rFonts w:ascii="Times New Roman" w:hAnsi="Times New Roman" w:cs="Times New Roman"/>
                          </w:rPr>
                          <w:t>Nước thải</w:t>
                        </w:r>
                      </w:p>
                    </w:txbxContent>
                  </v:textbox>
                </v:shape>
                <v:line id="Line 142" o:spid="_x0000_s1208" style="position:absolute;visibility:visible;mso-wrap-style:square" from="42398,14331" to="44030,14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jEMxgAAANwAAAAPAAAAZHJzL2Rvd25yZXYueG1sRI/RasJA&#10;FETfhf7Dcgt9Ed00UFujaxBBKH0oaPsB1+w1WZq9m2TXJO3XdwXBx2FmzjDrfLS16KnzxrGC53kC&#10;grhw2nCp4PtrP3sD4QOyxtoxKfglD/nmYbLGTLuBD9QfQykihH2GCqoQmkxKX1Rk0c9dQxy9s+ss&#10;hii7UuoOhwi3tUyTZCEtGo4LFTa0q6j4OV6sghfTtq/ny2fdbz9webJ/U3OSpNTT47hdgQg0hnv4&#10;1n7XCtJkCdcz8QjIzT8AAAD//wMAUEsBAi0AFAAGAAgAAAAhANvh9svuAAAAhQEAABMAAAAAAAAA&#10;AAAAAAAAAAAAAFtDb250ZW50X1R5cGVzXS54bWxQSwECLQAUAAYACAAAACEAWvQsW78AAAAVAQAA&#10;CwAAAAAAAAAAAAAAAAAfAQAAX3JlbHMvLnJlbHNQSwECLQAUAAYACAAAACEA+04xDMYAAADcAAAA&#10;DwAAAAAAAAAAAAAAAAAHAgAAZHJzL2Rvd25yZXYueG1sUEsFBgAAAAADAAMAtwAAAPoCAAAAAA==&#10;">
                  <v:stroke endarrow="open"/>
                </v:line>
                <v:line id="Line 143" o:spid="_x0000_s1209" style="position:absolute;visibility:visible;mso-wrap-style:square" from="48012,10883" to="48012,13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ggwAAAANwAAAAPAAAAZHJzL2Rvd25yZXYueG1sRE9Na8JA&#10;EL0X/A/LCN7qJkpLG11FWkW9qS14HbNjEszOhuyq6b93DkKPj/c9nXeuVjdqQ+XZQDpMQBHn3lZc&#10;GPj9Wb1+gAoR2WLtmQz8UYD5rPcyxcz6O+/pdoiFkhAOGRooY2wyrUNeksMw9A2xcGffOowC20Lb&#10;Fu8S7mo9SpJ37bBiaSixoa+S8svh6qT3fBrT8pJWu7dk/X302/STi9qYQb9bTEBF6uK/+OneWAOj&#10;VObLGTkCevYAAAD//wMAUEsBAi0AFAAGAAgAAAAhANvh9svuAAAAhQEAABMAAAAAAAAAAAAAAAAA&#10;AAAAAFtDb250ZW50X1R5cGVzXS54bWxQSwECLQAUAAYACAAAACEAWvQsW78AAAAVAQAACwAAAAAA&#10;AAAAAAAAAAAfAQAAX3JlbHMvLnJlbHNQSwECLQAUAAYACAAAACEAGcfoIMAAAADcAAAADwAAAAAA&#10;AAAAAAAAAAAHAgAAZHJzL2Rvd25yZXYueG1sUEsFBgAAAAADAAMAtwAAAPQCAAAAAA==&#10;">
                  <v:stroke startarrow="open"/>
                </v:line>
                <v:shape id="Text Box 144" o:spid="_x0000_s1210" type="#_x0000_t202" style="position:absolute;left:43199;top:7448;width:905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ZcxQAAANwAAAAPAAAAZHJzL2Rvd25yZXYueG1sRI9Ba8JA&#10;FITvBf/D8oRexGwiJUh0FZGW9lYShXh8ZJ9J2uzbkF1j2l/fLRR6HGbmG2a7n0wnRhpca1lBEsUg&#10;iCurW64VnE8vyzUI55E1dpZJwRc52O9mD1vMtL1zTmPhaxEg7DJU0HjfZ1K6qiGDLrI9cfCudjDo&#10;gxxqqQe8B7jp5CqOU2mw5bDQYE/HhqrP4mYULMoPt6C8eH9Kn7/NK423iylJqcf5dNiA8DT5//Bf&#10;+00rWCUJ/J4JR0DufgAAAP//AwBQSwECLQAUAAYACAAAACEA2+H2y+4AAACFAQAAEwAAAAAAAAAA&#10;AAAAAAAAAAAAW0NvbnRlbnRfVHlwZXNdLnhtbFBLAQItABQABgAIAAAAIQBa9CxbvwAAABUBAAAL&#10;AAAAAAAAAAAAAAAAAB8BAABfcmVscy8ucmVsc1BLAQItABQABgAIAAAAIQAX/HZcxQAAANwAAAAP&#10;AAAAAAAAAAAAAAAAAAcCAABkcnMvZG93bnJldi54bWxQSwUGAAAAAAMAAwC3AAAA+QIAAAAA&#10;">
                  <v:textbox inset="1mm,1.7mm,1mm">
                    <w:txbxContent>
                      <w:p w:rsidR="00942FAD" w:rsidRPr="00301565" w:rsidRDefault="00942FAD" w:rsidP="00B8058B">
                        <w:pPr>
                          <w:ind w:left="-181" w:right="-128"/>
                          <w:jc w:val="center"/>
                          <w:rPr>
                            <w:rFonts w:ascii="Times New Roman" w:hAnsi="Times New Roman" w:cs="Times New Roman"/>
                          </w:rPr>
                        </w:pPr>
                        <w:r w:rsidRPr="00301565">
                          <w:rPr>
                            <w:rFonts w:ascii="Times New Roman" w:hAnsi="Times New Roman" w:cs="Times New Roman"/>
                          </w:rPr>
                          <w:t>Xử lý NT</w:t>
                        </w:r>
                      </w:p>
                    </w:txbxContent>
                  </v:textbox>
                </v:shape>
                <v:line id="Line 145" o:spid="_x0000_s1211" style="position:absolute;visibility:visible;mso-wrap-style:square" from="22561,10896" to="22561,13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sEtwwAAANwAAAAPAAAAZHJzL2Rvd25yZXYueG1sRI9Pi8Iw&#10;FMTvgt8hPMGbphZ0pWuUKgqeBP8te3w0b9tq81KaqPXbG2HB4zAzv2Fmi9ZU4k6NKy0rGA0jEMSZ&#10;1SXnCk7HzWAKwnlkjZVlUvAkB4t5tzPDRNsH7+l+8LkIEHYJKii8rxMpXVaQQTe0NXHw/mxj0AfZ&#10;5FI3+AhwU8k4iibSYMlhocCaVgVl18PNKBiX5x9e/16ydOPYLo/P3for3SnV77XpNwhPrf+E/9tb&#10;rSAexfA+E46AnL8AAAD//wMAUEsBAi0AFAAGAAgAAAAhANvh9svuAAAAhQEAABMAAAAAAAAAAAAA&#10;AAAAAAAAAFtDb250ZW50X1R5cGVzXS54bWxQSwECLQAUAAYACAAAACEAWvQsW78AAAAVAQAACwAA&#10;AAAAAAAAAAAAAAAfAQAAX3JlbHMvLnJlbHNQSwECLQAUAAYACAAAACEAnDLBLcMAAADcAAAADwAA&#10;AAAAAAAAAAAAAAAHAgAAZHJzL2Rvd25yZXYueG1sUEsFBgAAAAADAAMAtwAAAPcCAAAAAA==&#10;">
                  <v:stroke endarrow="open" endarrowlength="short"/>
                </v:line>
                <v:shape id="Text Box 146" o:spid="_x0000_s1212" type="#_x0000_t202" style="position:absolute;left:16624;top:7448;width:13068;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k2wxQAAANwAAAAPAAAAZHJzL2Rvd25yZXYueG1sRI9Pa8JA&#10;FMTvBb/D8gQvUjdJi0jqKiIt9lZMBXt8ZF+TaPZtyG7+tJ++Kwg9DjPzG2a9HU0tempdZVlBvIhA&#10;EOdWV1woOH2+Pa5AOI+ssbZMCn7IwXYzeVhjqu3AR+ozX4gAYZeigtL7JpXS5SUZdAvbEAfv27YG&#10;fZBtIXWLQ4CbWiZRtJQGKw4LJTa0Lym/Zp1RMD9f3JyO2cfz8vXXHKjvvsyZlJpNx90LCE+j/w/f&#10;2+9aQRI/we1MOAJy8wcAAP//AwBQSwECLQAUAAYACAAAACEA2+H2y+4AAACFAQAAEwAAAAAAAAAA&#10;AAAAAAAAAAAAW0NvbnRlbnRfVHlwZXNdLnhtbFBLAQItABQABgAIAAAAIQBa9CxbvwAAABUBAAAL&#10;AAAAAAAAAAAAAAAAAB8BAABfcmVscy8ucmVsc1BLAQItABQABgAIAAAAIQCIYk2wxQAAANwAAAAP&#10;AAAAAAAAAAAAAAAAAAcCAABkcnMvZG93bnJldi54bWxQSwUGAAAAAAMAAwC3AAAA+QIAAAAA&#10;">
                  <v:textbox inset="1mm,1.7mm,1mm">
                    <w:txbxContent>
                      <w:p w:rsidR="00942FAD" w:rsidRPr="00301565" w:rsidRDefault="00942FAD" w:rsidP="00B8058B">
                        <w:pPr>
                          <w:jc w:val="center"/>
                          <w:rPr>
                            <w:rFonts w:ascii="Times New Roman" w:hAnsi="Times New Roman" w:cs="Times New Roman"/>
                          </w:rPr>
                        </w:pPr>
                        <w:r w:rsidRPr="00301565">
                          <w:rPr>
                            <w:rFonts w:ascii="Times New Roman" w:hAnsi="Times New Roman" w:cs="Times New Roman"/>
                          </w:rPr>
                          <w:t>Máy vắt trích ly 1</w:t>
                        </w:r>
                      </w:p>
                    </w:txbxContent>
                  </v:textbox>
                </v:shape>
                <v:shape id="Text Box 147" o:spid="_x0000_s1213" type="#_x0000_t202" style="position:absolute;left:16624;top:13169;width:13068;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FhgxAAAANwAAAAPAAAAZHJzL2Rvd25yZXYueG1sRI9Pi8Iw&#10;FMTvgt8hPGFvmiquaDWKKy54Ev8hHh/Ns602L90mq/XbG0HwOMzMb5jJrDaFuFHlcssKup0IBHFi&#10;dc6pgsP+tz0E4TyyxsIyKXiQg9m02ZhgrO2dt3Tb+VQECLsYFWTel7GULsnIoOvYkjh4Z1sZ9EFW&#10;qdQV3gPcFLIXRQNpMOewkGFJi4yS6+7fKFj/1acRbX6+7XI1uJyv/ri8DI1SX616Pgbhqfaf8Lu9&#10;0gp63T68zoQjIKdPAAAA//8DAFBLAQItABQABgAIAAAAIQDb4fbL7gAAAIUBAAATAAAAAAAAAAAA&#10;AAAAAAAAAABbQ29udGVudF9UeXBlc10ueG1sUEsBAi0AFAAGAAgAAAAhAFr0LFu/AAAAFQEAAAsA&#10;AAAAAAAAAAAAAAAAHwEAAF9yZWxzLy5yZWxzUEsBAi0AFAAGAAgAAAAhAFsAWGDEAAAA3AAAAA8A&#10;AAAAAAAAAAAAAAAABwIAAGRycy9kb3ducmV2LnhtbFBLBQYAAAAAAwADALcAAAD4AgAAAAA=&#10;">
                  <v:textbox inset="0,1.7mm,0">
                    <w:txbxContent>
                      <w:p w:rsidR="00942FAD" w:rsidRPr="00301565" w:rsidRDefault="00942FAD" w:rsidP="00B8058B">
                        <w:pPr>
                          <w:jc w:val="center"/>
                          <w:rPr>
                            <w:rFonts w:ascii="Times New Roman" w:hAnsi="Times New Roman" w:cs="Times New Roman"/>
                          </w:rPr>
                        </w:pPr>
                        <w:r w:rsidRPr="00301565">
                          <w:rPr>
                            <w:rFonts w:ascii="Times New Roman" w:hAnsi="Times New Roman" w:cs="Times New Roman"/>
                          </w:rPr>
                          <w:t>Máy vắt trích ly 2</w:t>
                        </w:r>
                      </w:p>
                    </w:txbxContent>
                  </v:textbox>
                </v:shape>
                <v:line id="Line 148" o:spid="_x0000_s1214" style="position:absolute;visibility:visible;mso-wrap-style:square" from="11874,14306" to="16624,14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lTnxwAAANwAAAAPAAAAZHJzL2Rvd25yZXYueG1sRI9Pa8JA&#10;FMTvQr/D8gredKPSIKmrSEtBexD/FNrjM/tMYrNvw+42Sb+9KxR6HGbmN8xi1ZtatOR8ZVnBZJyA&#10;IM6trrhQ8HF6G81B+ICssbZMCn7Jw2r5MFhgpm3HB2qPoRARwj5DBWUITSalz0sy6Me2IY7exTqD&#10;IUpXSO2wi3BTy2mSpNJgxXGhxIZeSsq/jz9GwW62T9v19n3Tf27Tc/56OH9dO6fU8LFfP4MI1If/&#10;8F97oxVMJ09wPxOPgFzeAAAA//8DAFBLAQItABQABgAIAAAAIQDb4fbL7gAAAIUBAAATAAAAAAAA&#10;AAAAAAAAAAAAAABbQ29udGVudF9UeXBlc10ueG1sUEsBAi0AFAAGAAgAAAAhAFr0LFu/AAAAFQEA&#10;AAsAAAAAAAAAAAAAAAAAHwEAAF9yZWxzLy5yZWxzUEsBAi0AFAAGAAgAAAAhANhyVOfHAAAA3AAA&#10;AA8AAAAAAAAAAAAAAAAABwIAAGRycy9kb3ducmV2LnhtbFBLBQYAAAAAAwADALcAAAD7AgAAAAA=&#10;"/>
                <v:shape id="Text Box 149" o:spid="_x0000_s1215" type="#_x0000_t202" style="position:absolute;left:21717;top:18891;width:11436;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e4oxQAAANwAAAAPAAAAZHJzL2Rvd25yZXYueG1sRI9Pa8JA&#10;FMTvhX6H5Qm9iG4MJUh0FSkt7a0kCnp8ZJ9JNPs2ZDd/2k/fLRR6HGbmN8x2P5lGDNS52rKC1TIC&#10;QVxYXXOp4HR8W6xBOI+ssbFMCr7IwX73+LDFVNuRMxpyX4oAYZeigsr7NpXSFRUZdEvbEgfvajuD&#10;PsiulLrDMcBNI+MoSqTBmsNChS29VFTc894omJ9vbk5Z/vmcvH6bdxr6izmTUk+z6bAB4Wny/+G/&#10;9odWEK8S+D0TjoDc/QAAAP//AwBQSwECLQAUAAYACAAAACEA2+H2y+4AAACFAQAAEwAAAAAAAAAA&#10;AAAAAAAAAAAAW0NvbnRlbnRfVHlwZXNdLnhtbFBLAQItABQABgAIAAAAIQBa9CxbvwAAABUBAAAL&#10;AAAAAAAAAAAAAAAAAB8BAABfcmVscy8ucmVsc1BLAQItABQABgAIAAAAIQCYFe4oxQAAANwAAAAP&#10;AAAAAAAAAAAAAAAAAAcCAABkcnMvZG93bnJldi54bWxQSwUGAAAAAAMAAwC3AAAA+QIAAAAA&#10;">
                  <v:textbox inset="1mm,1.7mm,1mm">
                    <w:txbxContent>
                      <w:p w:rsidR="00942FAD" w:rsidRPr="00301565" w:rsidRDefault="00942FAD" w:rsidP="00B8058B">
                        <w:pPr>
                          <w:jc w:val="center"/>
                          <w:rPr>
                            <w:rFonts w:ascii="Times New Roman" w:hAnsi="Times New Roman" w:cs="Times New Roman"/>
                          </w:rPr>
                        </w:pPr>
                        <w:r w:rsidRPr="00301565">
                          <w:rPr>
                            <w:rFonts w:ascii="Times New Roman" w:hAnsi="Times New Roman" w:cs="Times New Roman"/>
                          </w:rPr>
                          <w:t>Thu gom</w:t>
                        </w:r>
                      </w:p>
                    </w:txbxContent>
                  </v:textbox>
                </v:shape>
                <v:line id="Line 150" o:spid="_x0000_s1216" style="position:absolute;visibility:visible;mso-wrap-style:square" from="27317,16592" to="27317,18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WK1xQAAANwAAAAPAAAAZHJzL2Rvd25yZXYueG1sRI9Pa8JA&#10;FMTvgt9heUJvulFoldRVYjHQU6D+o8dH9jVJzb4N2a1Jvn1XEDwOM/MbZr3tTS1u1LrKsoL5LAJB&#10;nFtdcaHgdEynKxDOI2usLZOCgRxsN+PRGmNtO/6i28EXIkDYxaig9L6JpXR5SQbdzDbEwfuxrUEf&#10;ZFtI3WIX4KaWiyh6kwYrDgslNvRRUn49/BkFr9X5wvvv3zxJHdvdccj2yyRT6mXSJ+8gPPX+GX60&#10;P7WCxXwJ9zPhCMjNPwAAAP//AwBQSwECLQAUAAYACAAAACEA2+H2y+4AAACFAQAAEwAAAAAAAAAA&#10;AAAAAAAAAAAAW0NvbnRlbnRfVHlwZXNdLnhtbFBLAQItABQABgAIAAAAIQBa9CxbvwAAABUBAAAL&#10;AAAAAAAAAAAAAAAAAB8BAABfcmVscy8ucmVsc1BLAQItABQABgAIAAAAIQCMRWK1xQAAANwAAAAP&#10;AAAAAAAAAAAAAAAAAAcCAABkcnMvZG93bnJldi54bWxQSwUGAAAAAAMAAwC3AAAA+QIAAAAA&#10;">
                  <v:stroke endarrow="open" endarrowlength="short"/>
                </v:line>
                <v:line id="Line 151" o:spid="_x0000_s1217" style="position:absolute;visibility:visible;mso-wrap-style:square" from="33254,20434" to="35629,20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wJKwgAAANwAAAAPAAAAZHJzL2Rvd25yZXYueG1sRE/dasIw&#10;FL4f+A7hCN6MNVVwbl2jyGAgXgjTPcBpc9qGNSe1ibX69OZisMuP7z/fjLYVA/XeOFYwT1IQxKXT&#10;hmsFP6evlzcQPiBrbB2Tght52KwnTzlm2l35m4ZjqEUMYZ+hgiaELpPSlw1Z9InriCNXud5iiLCv&#10;pe7xGsNtKxdp+iotGo4NDXb02VD5e7xYBUtzPq+qy6Edtnt8L+z92RSSlJpNx+0HiEBj+Bf/uXda&#10;wWIe18Yz8QjI9QMAAP//AwBQSwECLQAUAAYACAAAACEA2+H2y+4AAACFAQAAEwAAAAAAAAAAAAAA&#10;AAAAAAAAW0NvbnRlbnRfVHlwZXNdLnhtbFBLAQItABQABgAIAAAAIQBa9CxbvwAAABUBAAALAAAA&#10;AAAAAAAAAAAAAB8BAABfcmVscy8ucmVsc1BLAQItABQABgAIAAAAIQAR2wJKwgAAANwAAAAPAAAA&#10;AAAAAAAAAAAAAAcCAABkcnMvZG93bnJldi54bWxQSwUGAAAAAAMAAwC3AAAA9gIAAAAA&#10;">
                  <v:stroke endarrow="open"/>
                </v:line>
                <v:shape id="Text Box 152" o:spid="_x0000_s1218" type="#_x0000_t202" style="position:absolute;left:35629;top:18891;width:17812;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npaxQAAANwAAAAPAAAAZHJzL2Rvd25yZXYueG1sRI9Ba8JA&#10;FITvhf6H5Qm9iNkoEjS6Sikt9VYShXh8ZF+T1OzbkF1j2l/fLRQ8DjPzDbPdj6YVA/WusaxgHsUg&#10;iEurG64UnI5vsxUI55E1tpZJwTc52O8eH7aYanvjjIbcVyJA2KWooPa+S6V0ZU0GXWQ74uB92t6g&#10;D7KvpO7xFuCmlYs4TqTBhsNCjR291FRe8qtRMC2+3JSy/GOZvP6YdxquZ1OQUk+T8XkDwtPo7+H/&#10;9kErWMzX8HcmHAG5+wUAAP//AwBQSwECLQAUAAYACAAAACEA2+H2y+4AAACFAQAAEwAAAAAAAAAA&#10;AAAAAAAAAAAAW0NvbnRlbnRfVHlwZXNdLnhtbFBLAQItABQABgAIAAAAIQBa9CxbvwAAABUBAAAL&#10;AAAAAAAAAAAAAAAAAB8BAABfcmVscy8ucmVsc1BLAQItABQABgAIAAAAIQDpinpaxQAAANwAAAAP&#10;AAAAAAAAAAAAAAAAAAcCAABkcnMvZG93bnJldi54bWxQSwUGAAAAAAMAAwC3AAAA+QIAAAAA&#10;">
                  <v:textbox inset="1mm,1.7mm,1mm">
                    <w:txbxContent>
                      <w:p w:rsidR="00942FAD" w:rsidRPr="00301565" w:rsidRDefault="00942FAD" w:rsidP="00B8058B">
                        <w:pPr>
                          <w:jc w:val="center"/>
                          <w:rPr>
                            <w:rFonts w:ascii="Times New Roman" w:hAnsi="Times New Roman" w:cs="Times New Roman"/>
                          </w:rPr>
                        </w:pPr>
                        <w:r w:rsidRPr="00301565">
                          <w:rPr>
                            <w:rFonts w:ascii="Times New Roman" w:hAnsi="Times New Roman" w:cs="Times New Roman"/>
                          </w:rPr>
                          <w:t>HĐ bán cơ sở SX</w:t>
                        </w:r>
                      </w:p>
                    </w:txbxContent>
                  </v:textbox>
                </v:shape>
                <v:shape id="Text Box 153" o:spid="_x0000_s1219" type="#_x0000_t202" style="position:absolute;left:6381;top:18891;width:11430;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Bl6wgAAANwAAAAPAAAAZHJzL2Rvd25yZXYueG1sRE9Na8JA&#10;EL0X/A/LCF7EbBpKkDSriFT0VhIFPQ7ZaZI2Oxuya0z767uHQo+P951vJ9OJkQbXWlbwHMUgiCur&#10;W64VXM6H1RqE88gaO8uk4JscbDezpxwzbR9c0Fj6WoQQdhkqaLzvMyld1ZBBF9meOHAfdjDoAxxq&#10;qQd8hHDTySSOU2mw5dDQYE/7hqqv8m4ULK+fbklF+f6Svv2YI433m7mSUov5tHsF4Wny/+I/90kr&#10;SJIwP5wJR0BufgEAAP//AwBQSwECLQAUAAYACAAAACEA2+H2y+4AAACFAQAAEwAAAAAAAAAAAAAA&#10;AAAAAAAAW0NvbnRlbnRfVHlwZXNdLnhtbFBLAQItABQABgAIAAAAIQBa9CxbvwAAABUBAAALAAAA&#10;AAAAAAAAAAAAAB8BAABfcmVscy8ucmVsc1BLAQItABQABgAIAAAAIQC23Bl6wgAAANwAAAAPAAAA&#10;AAAAAAAAAAAAAAcCAABkcnMvZG93bnJldi54bWxQSwUGAAAAAAMAAwC3AAAA9gIAAAAA&#10;">
                  <v:textbox inset="1mm,1.7mm,1mm">
                    <w:txbxContent>
                      <w:p w:rsidR="00942FAD" w:rsidRPr="00301565" w:rsidRDefault="00942FAD" w:rsidP="00B8058B">
                        <w:pPr>
                          <w:ind w:left="-181" w:right="-128"/>
                          <w:jc w:val="center"/>
                          <w:rPr>
                            <w:rFonts w:ascii="Times New Roman" w:hAnsi="Times New Roman" w:cs="Times New Roman"/>
                          </w:rPr>
                        </w:pPr>
                        <w:r w:rsidRPr="00301565">
                          <w:rPr>
                            <w:rFonts w:ascii="Times New Roman" w:hAnsi="Times New Roman" w:cs="Times New Roman"/>
                          </w:rPr>
                          <w:t>Ép thủy lực</w:t>
                        </w:r>
                      </w:p>
                    </w:txbxContent>
                  </v:textbox>
                </v:shape>
                <w10:anchorlock/>
              </v:group>
            </w:pict>
          </mc:Fallback>
        </mc:AlternateContent>
      </w:r>
    </w:p>
    <w:p w:rsidR="00B8058B" w:rsidRPr="00E82D90" w:rsidRDefault="00DE7D9C" w:rsidP="00942FAD">
      <w:pPr>
        <w:pStyle w:val="BH1"/>
      </w:pPr>
      <w:bookmarkStart w:id="85" w:name="_Toc453773788"/>
      <w:bookmarkStart w:id="86" w:name="_Toc453786802"/>
      <w:bookmarkStart w:id="87" w:name="_Toc453787021"/>
      <w:bookmarkStart w:id="88" w:name="_Toc453787241"/>
      <w:bookmarkStart w:id="89" w:name="_Toc104126725"/>
      <w:r w:rsidRPr="00E82D90">
        <w:t xml:space="preserve">Hình </w:t>
      </w:r>
      <w:r w:rsidR="00AB2D43" w:rsidRPr="00E82D90">
        <w:rPr>
          <w:lang w:val="vi-VN"/>
        </w:rPr>
        <w:t>3</w:t>
      </w:r>
      <w:r w:rsidRPr="00E82D90">
        <w:t>.6</w:t>
      </w:r>
      <w:r w:rsidR="00B8058B" w:rsidRPr="00E82D90">
        <w:t>. Sơ đồ công nghệ xử lý bả sắn</w:t>
      </w:r>
      <w:bookmarkEnd w:id="85"/>
      <w:bookmarkEnd w:id="86"/>
      <w:bookmarkEnd w:id="87"/>
      <w:bookmarkEnd w:id="88"/>
      <w:bookmarkEnd w:id="89"/>
    </w:p>
    <w:p w:rsidR="00B8058B" w:rsidRPr="00E82D90" w:rsidRDefault="00B8058B" w:rsidP="002863BC">
      <w:pPr>
        <w:tabs>
          <w:tab w:val="left" w:pos="567"/>
        </w:tabs>
        <w:ind w:firstLine="567"/>
        <w:jc w:val="both"/>
        <w:rPr>
          <w:rFonts w:ascii="Times New Roman" w:hAnsi="Times New Roman" w:cs="Times New Roman"/>
          <w:b/>
          <w:bCs/>
          <w:i/>
          <w:sz w:val="28"/>
          <w:szCs w:val="28"/>
          <w:lang w:val="cs-CZ"/>
        </w:rPr>
      </w:pPr>
      <w:r w:rsidRPr="00E82D90">
        <w:rPr>
          <w:rFonts w:ascii="Times New Roman" w:hAnsi="Times New Roman" w:cs="Times New Roman"/>
          <w:b/>
          <w:bCs/>
          <w:i/>
          <w:sz w:val="28"/>
          <w:szCs w:val="28"/>
          <w:lang w:val="vi-VN"/>
        </w:rPr>
        <w:t>*</w:t>
      </w:r>
      <w:r w:rsidRPr="00E82D90">
        <w:rPr>
          <w:rFonts w:ascii="Times New Roman" w:hAnsi="Times New Roman" w:cs="Times New Roman"/>
          <w:b/>
          <w:bCs/>
          <w:i/>
          <w:sz w:val="28"/>
          <w:szCs w:val="28"/>
          <w:lang w:val="cs-CZ"/>
        </w:rPr>
        <w:t xml:space="preserve"> </w:t>
      </w:r>
      <w:r w:rsidRPr="00E82D90">
        <w:rPr>
          <w:rFonts w:ascii="Times New Roman" w:hAnsi="Times New Roman" w:cs="Times New Roman"/>
          <w:b/>
          <w:bCs/>
          <w:i/>
          <w:sz w:val="28"/>
          <w:szCs w:val="28"/>
          <w:lang w:val="vi-VN"/>
        </w:rPr>
        <w:t>Thuyết minh công nghệ</w:t>
      </w:r>
    </w:p>
    <w:p w:rsidR="00B8058B" w:rsidRPr="00E82D90" w:rsidRDefault="00B8058B" w:rsidP="00B8058B">
      <w:pPr>
        <w:tabs>
          <w:tab w:val="left" w:pos="567"/>
        </w:tabs>
        <w:jc w:val="both"/>
        <w:rPr>
          <w:rFonts w:ascii="Times New Roman" w:hAnsi="Times New Roman" w:cs="Times New Roman"/>
          <w:bCs/>
          <w:sz w:val="28"/>
          <w:szCs w:val="28"/>
          <w:lang w:val="cs-CZ"/>
        </w:rPr>
      </w:pPr>
      <w:r w:rsidRPr="00E82D90">
        <w:rPr>
          <w:rFonts w:ascii="Times New Roman" w:hAnsi="Times New Roman" w:cs="Times New Roman"/>
          <w:bCs/>
          <w:sz w:val="28"/>
          <w:szCs w:val="28"/>
          <w:lang w:val="cs-CZ"/>
        </w:rPr>
        <w:tab/>
        <w:t xml:space="preserve">Bã sắn công nghệ sau quá trình ly tâm và ép bã băng chuyền đưa vào máy vắt trích ly 1 và 2 để loại bớt tinh bột thừa và giảm độ ẩm. Máy tách ẩm hoạt động theo kiểu tang trống quay trích ly tâm. Nguyên liệu đi vào phía giữa trục quay và đi ra ngoài theo phương ngang, nước tách từ bã theo bề mặt tang trống chảy xuống phía bên dưới chứa trong các tank chứa đã bố trí thu gom. Ở dây chuyền trích ly độ ẩm bã sắn được tách xuống còn 65 -70%. </w:t>
      </w:r>
    </w:p>
    <w:p w:rsidR="00B8058B" w:rsidRPr="00E82D90" w:rsidRDefault="00B8058B" w:rsidP="00B8058B">
      <w:pPr>
        <w:tabs>
          <w:tab w:val="left" w:pos="567"/>
        </w:tabs>
        <w:jc w:val="both"/>
        <w:rPr>
          <w:rFonts w:ascii="Times New Roman" w:hAnsi="Times New Roman" w:cs="Times New Roman"/>
          <w:bCs/>
          <w:sz w:val="28"/>
          <w:szCs w:val="28"/>
          <w:lang w:val="cs-CZ"/>
        </w:rPr>
      </w:pPr>
      <w:r w:rsidRPr="00E82D90">
        <w:rPr>
          <w:rFonts w:ascii="Times New Roman" w:hAnsi="Times New Roman" w:cs="Times New Roman"/>
          <w:bCs/>
          <w:sz w:val="28"/>
          <w:szCs w:val="28"/>
          <w:lang w:val="cs-CZ"/>
        </w:rPr>
        <w:tab/>
        <w:t>Nước tách ép từ các tank chứa bên dưới đưa qua bể lắng sơ bộ để tách bớt một phần nước trong trước khi được dẫn vào hồ sinh học. Hỗn hợp còn lại nước có chứa tinh bột 10% nhờ hệ thống bơm chìm bên trong bơm ngược trở lại công đoạn chiết tách trên dây chuyền sản xuất chính.</w:t>
      </w:r>
    </w:p>
    <w:p w:rsidR="00B8058B" w:rsidRPr="00E82D90" w:rsidRDefault="00B8058B" w:rsidP="00B8058B">
      <w:pPr>
        <w:tabs>
          <w:tab w:val="left" w:pos="567"/>
        </w:tabs>
        <w:jc w:val="both"/>
        <w:rPr>
          <w:rFonts w:ascii="Times New Roman" w:hAnsi="Times New Roman" w:cs="Times New Roman"/>
          <w:bCs/>
          <w:spacing w:val="-8"/>
          <w:sz w:val="28"/>
          <w:szCs w:val="28"/>
          <w:lang w:val="cs-CZ"/>
        </w:rPr>
      </w:pPr>
      <w:r w:rsidRPr="00E82D90">
        <w:rPr>
          <w:rFonts w:ascii="Times New Roman" w:hAnsi="Times New Roman" w:cs="Times New Roman"/>
          <w:bCs/>
          <w:spacing w:val="-8"/>
          <w:sz w:val="28"/>
          <w:szCs w:val="28"/>
          <w:lang w:val="cs-CZ"/>
        </w:rPr>
        <w:tab/>
        <w:t>Sau khi tách ẩm sơ bộ ở công đoạn ép trích ly khối lượng bã sắn được tách làm 2 phần:</w:t>
      </w:r>
    </w:p>
    <w:p w:rsidR="00B8058B" w:rsidRPr="00E82D90" w:rsidRDefault="00B8058B" w:rsidP="00B8058B">
      <w:pPr>
        <w:tabs>
          <w:tab w:val="left" w:pos="567"/>
        </w:tabs>
        <w:jc w:val="both"/>
        <w:rPr>
          <w:rFonts w:ascii="Times New Roman" w:hAnsi="Times New Roman" w:cs="Times New Roman"/>
          <w:bCs/>
          <w:sz w:val="28"/>
          <w:szCs w:val="28"/>
          <w:lang w:val="cs-CZ"/>
        </w:rPr>
      </w:pPr>
      <w:r w:rsidRPr="00E82D90">
        <w:rPr>
          <w:rFonts w:ascii="Times New Roman" w:hAnsi="Times New Roman" w:cs="Times New Roman"/>
          <w:bCs/>
          <w:sz w:val="28"/>
          <w:szCs w:val="28"/>
          <w:lang w:val="cs-CZ"/>
        </w:rPr>
        <w:tab/>
        <w:t>-</w:t>
      </w:r>
      <w:r w:rsidRPr="00E82D90">
        <w:rPr>
          <w:rFonts w:ascii="Times New Roman" w:hAnsi="Times New Roman" w:cs="Times New Roman"/>
          <w:bCs/>
          <w:sz w:val="28"/>
          <w:szCs w:val="28"/>
          <w:lang w:val="cs-CZ"/>
        </w:rPr>
        <w:tab/>
        <w:t xml:space="preserve">Một phần (50% khối lượng) được tiếp tục đưa qua công đoạn vắt ép thủy lực để tiếp tục tách nước khỏi bã sắn và sau đó đưa vào bộ phận sấy bã. Sau quá trình sấy độ ẩm của vật liệu chỉ còn từ 13-15%, sản phẩm sau khi sấy được làm nguội, đóng bao và bảo quản trước khi đưa đi tiêu thụ. </w:t>
      </w:r>
    </w:p>
    <w:p w:rsidR="00B8058B" w:rsidRPr="00E82D90" w:rsidRDefault="00B8058B" w:rsidP="00B8058B">
      <w:pPr>
        <w:tabs>
          <w:tab w:val="left" w:pos="567"/>
        </w:tabs>
        <w:jc w:val="both"/>
        <w:rPr>
          <w:rFonts w:ascii="Times New Roman" w:hAnsi="Times New Roman" w:cs="Times New Roman"/>
          <w:bCs/>
          <w:sz w:val="28"/>
          <w:szCs w:val="28"/>
          <w:lang w:val="cs-CZ"/>
        </w:rPr>
      </w:pPr>
      <w:r w:rsidRPr="00E82D90">
        <w:rPr>
          <w:rFonts w:ascii="Times New Roman" w:hAnsi="Times New Roman" w:cs="Times New Roman"/>
          <w:bCs/>
          <w:sz w:val="28"/>
          <w:szCs w:val="28"/>
          <w:lang w:val="cs-CZ"/>
        </w:rPr>
        <w:tab/>
        <w:t>-</w:t>
      </w:r>
      <w:r w:rsidRPr="00E82D90">
        <w:rPr>
          <w:rFonts w:ascii="Times New Roman" w:hAnsi="Times New Roman" w:cs="Times New Roman"/>
          <w:bCs/>
          <w:sz w:val="28"/>
          <w:szCs w:val="28"/>
          <w:lang w:val="cs-CZ"/>
        </w:rPr>
        <w:tab/>
        <w:t xml:space="preserve">Phần bã sắn còn lại (50% khối lượng) được đưa qua bộ phận thu gom bên ngoài. Tại đây một phần nhỏ vật liệu được đem đóng bao và bán cho các công ty sản xuất thức ăn. </w:t>
      </w:r>
    </w:p>
    <w:p w:rsidR="00811872" w:rsidRPr="00E82D90" w:rsidRDefault="00811872" w:rsidP="00B8058B">
      <w:pPr>
        <w:tabs>
          <w:tab w:val="left" w:pos="567"/>
        </w:tabs>
        <w:jc w:val="both"/>
        <w:rPr>
          <w:rFonts w:ascii="Times New Roman" w:hAnsi="Times New Roman" w:cs="Times New Roman"/>
          <w:sz w:val="28"/>
          <w:szCs w:val="28"/>
          <w:lang w:val="vi-VN"/>
        </w:rPr>
      </w:pPr>
    </w:p>
    <w:p w:rsidR="00B8058B" w:rsidRPr="00E82D90" w:rsidRDefault="00EA108B" w:rsidP="0020680E">
      <w:pPr>
        <w:pStyle w:val="AT3"/>
      </w:pPr>
      <w:bookmarkStart w:id="90" w:name="_Toc104126014"/>
      <w:r w:rsidRPr="00E82D90">
        <w:lastRenderedPageBreak/>
        <w:t>3.</w:t>
      </w:r>
      <w:r w:rsidR="002863BC" w:rsidRPr="00E82D90">
        <w:t>3.2.</w:t>
      </w:r>
      <w:r w:rsidR="00B8058B" w:rsidRPr="00E82D90">
        <w:t xml:space="preserve"> Chất thải sinh hoạt</w:t>
      </w:r>
      <w:bookmarkEnd w:id="90"/>
    </w:p>
    <w:p w:rsidR="00B8058B" w:rsidRPr="00E82D90" w:rsidRDefault="00B8058B" w:rsidP="00B8058B">
      <w:pPr>
        <w:ind w:firstLine="720"/>
        <w:jc w:val="both"/>
        <w:rPr>
          <w:rFonts w:ascii="Times New Roman" w:hAnsi="Times New Roman" w:cs="Times New Roman"/>
          <w:sz w:val="28"/>
          <w:szCs w:val="28"/>
          <w:lang w:val="vi-VN"/>
        </w:rPr>
      </w:pPr>
      <w:r w:rsidRPr="00E82D90">
        <w:rPr>
          <w:rFonts w:ascii="Times New Roman" w:hAnsi="Times New Roman" w:cs="Times New Roman"/>
          <w:sz w:val="28"/>
          <w:szCs w:val="28"/>
          <w:lang w:val="vi-VN"/>
        </w:rPr>
        <w:t xml:space="preserve">Lượng rác thải sinh hoạt do công nhân thải ra là </w:t>
      </w:r>
      <w:r w:rsidRPr="00E82D90">
        <w:rPr>
          <w:rFonts w:ascii="Times New Roman" w:hAnsi="Times New Roman" w:cs="Times New Roman"/>
          <w:sz w:val="28"/>
          <w:szCs w:val="28"/>
        </w:rPr>
        <w:t>55</w:t>
      </w:r>
      <w:r w:rsidRPr="00E82D90">
        <w:rPr>
          <w:rFonts w:ascii="Times New Roman" w:hAnsi="Times New Roman" w:cs="Times New Roman"/>
          <w:sz w:val="28"/>
          <w:szCs w:val="28"/>
          <w:lang w:val="vi-VN"/>
        </w:rPr>
        <w:t xml:space="preserve"> kg/ngày. Nhà máy </w:t>
      </w:r>
      <w:r w:rsidR="005113CA" w:rsidRPr="00E82D90">
        <w:rPr>
          <w:rFonts w:ascii="Times New Roman" w:hAnsi="Times New Roman" w:cs="Times New Roman"/>
          <w:sz w:val="28"/>
          <w:szCs w:val="28"/>
          <w:lang w:val="vi-VN"/>
        </w:rPr>
        <w:t>đã</w:t>
      </w:r>
      <w:r w:rsidRPr="00E82D90">
        <w:rPr>
          <w:rFonts w:ascii="Times New Roman" w:hAnsi="Times New Roman" w:cs="Times New Roman"/>
          <w:sz w:val="28"/>
          <w:szCs w:val="28"/>
          <w:lang w:val="vi-VN"/>
        </w:rPr>
        <w:t xml:space="preserve"> trang bị </w:t>
      </w:r>
      <w:r w:rsidR="00114FD1" w:rsidRPr="00E82D90">
        <w:rPr>
          <w:rFonts w:ascii="Times New Roman" w:hAnsi="Times New Roman" w:cs="Times New Roman"/>
          <w:sz w:val="28"/>
          <w:szCs w:val="28"/>
          <w:lang w:val="vi-VN"/>
        </w:rPr>
        <w:t xml:space="preserve">04 </w:t>
      </w:r>
      <w:r w:rsidRPr="00E82D90">
        <w:rPr>
          <w:rFonts w:ascii="Times New Roman" w:hAnsi="Times New Roman" w:cs="Times New Roman"/>
          <w:sz w:val="28"/>
          <w:szCs w:val="28"/>
          <w:lang w:val="vi-VN"/>
        </w:rPr>
        <w:t xml:space="preserve">thùng rác 120L để chứa rác hàng ngày. Đồng thời hợp đồng với </w:t>
      </w:r>
      <w:r w:rsidRPr="00E82D90">
        <w:rPr>
          <w:rFonts w:ascii="Times New Roman" w:hAnsi="Times New Roman" w:cs="Times New Roman"/>
          <w:sz w:val="28"/>
          <w:szCs w:val="28"/>
        </w:rPr>
        <w:t>Hợp tác xã dịch vụ môi trường đô thị</w:t>
      </w:r>
      <w:r w:rsidRPr="00E82D90">
        <w:rPr>
          <w:rFonts w:ascii="Times New Roman" w:hAnsi="Times New Roman" w:cs="Times New Roman"/>
          <w:sz w:val="28"/>
          <w:szCs w:val="28"/>
          <w:lang w:val="vi-VN"/>
        </w:rPr>
        <w:t xml:space="preserve"> </w:t>
      </w:r>
      <w:r w:rsidR="005113CA" w:rsidRPr="00E82D90">
        <w:rPr>
          <w:rFonts w:ascii="Times New Roman" w:hAnsi="Times New Roman" w:cs="Times New Roman"/>
          <w:sz w:val="28"/>
          <w:szCs w:val="28"/>
          <w:lang w:val="vi-VN"/>
        </w:rPr>
        <w:t xml:space="preserve">huyện Cam Lộ </w:t>
      </w:r>
      <w:r w:rsidRPr="00E82D90">
        <w:rPr>
          <w:rFonts w:ascii="Times New Roman" w:hAnsi="Times New Roman" w:cs="Times New Roman"/>
          <w:sz w:val="28"/>
          <w:szCs w:val="28"/>
        </w:rPr>
        <w:t>để</w:t>
      </w:r>
      <w:r w:rsidRPr="00E82D90">
        <w:rPr>
          <w:rFonts w:ascii="Times New Roman" w:hAnsi="Times New Roman" w:cs="Times New Roman"/>
          <w:sz w:val="28"/>
          <w:szCs w:val="28"/>
          <w:lang w:val="vi-VN"/>
        </w:rPr>
        <w:t xml:space="preserve"> thu gom, vận chuyển chất thải sinh hoạt đến bãi </w:t>
      </w:r>
      <w:r w:rsidRPr="00E82D90">
        <w:rPr>
          <w:rFonts w:ascii="Times New Roman" w:hAnsi="Times New Roman" w:cs="Times New Roman"/>
          <w:sz w:val="28"/>
          <w:szCs w:val="28"/>
        </w:rPr>
        <w:t>chôn lấp của huyện</w:t>
      </w:r>
      <w:r w:rsidRPr="00E82D90">
        <w:rPr>
          <w:rFonts w:ascii="Times New Roman" w:hAnsi="Times New Roman" w:cs="Times New Roman"/>
          <w:sz w:val="28"/>
          <w:szCs w:val="28"/>
          <w:lang w:val="vi-VN"/>
        </w:rPr>
        <w:t xml:space="preserve"> đúng quy định.</w:t>
      </w:r>
    </w:p>
    <w:p w:rsidR="00B8058B" w:rsidRPr="00E82D90" w:rsidRDefault="00B8058B" w:rsidP="00B8058B">
      <w:pPr>
        <w:jc w:val="both"/>
        <w:rPr>
          <w:rFonts w:ascii="Times New Roman" w:hAnsi="Times New Roman" w:cs="Times New Roman"/>
          <w:sz w:val="28"/>
          <w:szCs w:val="28"/>
          <w:lang w:val="vi-VN"/>
        </w:rPr>
      </w:pPr>
      <w:r w:rsidRPr="00E82D90">
        <w:rPr>
          <w:rFonts w:ascii="Times New Roman" w:hAnsi="Times New Roman" w:cs="Times New Roman"/>
          <w:sz w:val="28"/>
          <w:szCs w:val="28"/>
          <w:lang w:val="vi-VN"/>
        </w:rPr>
        <w:tab/>
        <w:t>Giáo dục nâng cao nhận thức về công tác bảo vệ môi trường cho công nhân và cán bộ quản lý để hình thành thói quen, nếp sống mới.</w:t>
      </w:r>
    </w:p>
    <w:p w:rsidR="00B8058B" w:rsidRPr="00E82D90" w:rsidRDefault="00EA108B" w:rsidP="0020680E">
      <w:pPr>
        <w:pStyle w:val="AT2"/>
        <w:rPr>
          <w:lang w:val="vi-VN"/>
        </w:rPr>
      </w:pPr>
      <w:bookmarkStart w:id="91" w:name="_Toc103196618"/>
      <w:bookmarkStart w:id="92" w:name="_Toc104126015"/>
      <w:r w:rsidRPr="00E82D90">
        <w:rPr>
          <w:lang w:val="vi-VN"/>
        </w:rPr>
        <w:t>3.</w:t>
      </w:r>
      <w:r w:rsidR="00B8058B" w:rsidRPr="00E82D90">
        <w:t>4. Công trình, biện pháp lưu giữ, xử lý chất thải nguy hại:</w:t>
      </w:r>
      <w:bookmarkEnd w:id="91"/>
      <w:bookmarkEnd w:id="92"/>
    </w:p>
    <w:p w:rsidR="00B8058B" w:rsidRPr="00E82D90" w:rsidRDefault="00B8058B" w:rsidP="00B8058B">
      <w:pPr>
        <w:jc w:val="both"/>
        <w:rPr>
          <w:rFonts w:ascii="Times New Roman" w:hAnsi="Times New Roman" w:cs="Times New Roman"/>
          <w:sz w:val="28"/>
          <w:szCs w:val="28"/>
        </w:rPr>
      </w:pPr>
      <w:r w:rsidRPr="00E82D90">
        <w:rPr>
          <w:rFonts w:ascii="Times New Roman" w:hAnsi="Times New Roman" w:cs="Times New Roman"/>
          <w:w w:val="103"/>
          <w:lang w:val="vi-VN"/>
        </w:rPr>
        <w:tab/>
      </w:r>
      <w:r w:rsidRPr="00E82D90">
        <w:rPr>
          <w:rFonts w:ascii="Times New Roman" w:hAnsi="Times New Roman" w:cs="Times New Roman"/>
          <w:w w:val="103"/>
          <w:sz w:val="28"/>
          <w:szCs w:val="28"/>
          <w:lang w:val="vi-VN"/>
        </w:rPr>
        <w:t xml:space="preserve">- </w:t>
      </w:r>
      <w:r w:rsidRPr="00E82D90">
        <w:rPr>
          <w:rFonts w:ascii="Times New Roman" w:hAnsi="Times New Roman" w:cs="Times New Roman"/>
          <w:sz w:val="28"/>
          <w:szCs w:val="28"/>
          <w:lang w:val="vi-VN"/>
        </w:rPr>
        <w:t>Dầu mỡ thải, giẻ lau dính dầu được thu gom vào các bồn chứa, khi đủ khối lượng cần thiết, chủ dự án hợp đồng với đơn vị có chức năng đem đi xử lý theo đúng quy định.</w:t>
      </w:r>
    </w:p>
    <w:p w:rsidR="00B8058B" w:rsidRPr="00E82D90" w:rsidRDefault="00B8058B" w:rsidP="00B8058B">
      <w:pPr>
        <w:jc w:val="both"/>
        <w:rPr>
          <w:rFonts w:ascii="Times New Roman" w:hAnsi="Times New Roman" w:cs="Times New Roman"/>
          <w:sz w:val="28"/>
          <w:szCs w:val="28"/>
          <w:lang w:val="vi-VN"/>
        </w:rPr>
      </w:pPr>
      <w:r w:rsidRPr="00E82D90">
        <w:rPr>
          <w:rFonts w:ascii="Times New Roman" w:hAnsi="Times New Roman" w:cs="Times New Roman"/>
          <w:sz w:val="28"/>
          <w:szCs w:val="28"/>
        </w:rPr>
        <w:tab/>
        <w:t>- Hiện tại Công ty đã bố trí khu vực riêng để lưu giữ chất thải nguy hại và lắp đặt biể</w:t>
      </w:r>
      <w:r w:rsidR="005113CA" w:rsidRPr="00E82D90">
        <w:rPr>
          <w:rFonts w:ascii="Times New Roman" w:hAnsi="Times New Roman" w:cs="Times New Roman"/>
          <w:sz w:val="28"/>
          <w:szCs w:val="28"/>
        </w:rPr>
        <w:t xml:space="preserve">n báo, </w:t>
      </w:r>
      <w:r w:rsidR="00114FD1" w:rsidRPr="00E82D90">
        <w:rPr>
          <w:rFonts w:ascii="Times New Roman" w:hAnsi="Times New Roman" w:cs="Times New Roman"/>
          <w:sz w:val="28"/>
          <w:szCs w:val="28"/>
          <w:lang w:val="vi-VN"/>
        </w:rPr>
        <w:t xml:space="preserve">04 </w:t>
      </w:r>
      <w:r w:rsidR="005113CA" w:rsidRPr="00E82D90">
        <w:rPr>
          <w:rFonts w:ascii="Times New Roman" w:hAnsi="Times New Roman" w:cs="Times New Roman"/>
          <w:sz w:val="28"/>
          <w:szCs w:val="28"/>
          <w:lang w:val="vi-VN"/>
        </w:rPr>
        <w:t>thùng</w:t>
      </w:r>
      <w:r w:rsidR="00DE7D9C" w:rsidRPr="00E82D90">
        <w:rPr>
          <w:rFonts w:ascii="Times New Roman" w:hAnsi="Times New Roman" w:cs="Times New Roman"/>
          <w:sz w:val="28"/>
          <w:szCs w:val="28"/>
          <w:lang w:val="vi-VN"/>
        </w:rPr>
        <w:t xml:space="preserve"> phuy</w:t>
      </w:r>
      <w:r w:rsidR="005113CA" w:rsidRPr="00E82D90">
        <w:rPr>
          <w:rFonts w:ascii="Times New Roman" w:hAnsi="Times New Roman" w:cs="Times New Roman"/>
          <w:sz w:val="28"/>
          <w:szCs w:val="28"/>
          <w:lang w:val="vi-VN"/>
        </w:rPr>
        <w:t xml:space="preserve"> đựng</w:t>
      </w:r>
      <w:r w:rsidR="00DE7D9C" w:rsidRPr="00E82D90">
        <w:rPr>
          <w:rFonts w:ascii="Times New Roman" w:hAnsi="Times New Roman" w:cs="Times New Roman"/>
          <w:sz w:val="28"/>
          <w:szCs w:val="28"/>
          <w:lang w:val="vi-VN"/>
        </w:rPr>
        <w:t xml:space="preserve"> có nắp đậy</w:t>
      </w:r>
      <w:r w:rsidR="005113CA" w:rsidRPr="00E82D90">
        <w:rPr>
          <w:rFonts w:ascii="Times New Roman" w:hAnsi="Times New Roman" w:cs="Times New Roman"/>
          <w:sz w:val="28"/>
          <w:szCs w:val="28"/>
          <w:lang w:val="vi-VN"/>
        </w:rPr>
        <w:t xml:space="preserve"> loại</w:t>
      </w:r>
      <w:r w:rsidR="00114FD1" w:rsidRPr="00E82D90">
        <w:rPr>
          <w:rFonts w:ascii="Times New Roman" w:hAnsi="Times New Roman" w:cs="Times New Roman"/>
          <w:sz w:val="28"/>
          <w:szCs w:val="28"/>
          <w:lang w:val="vi-VN"/>
        </w:rPr>
        <w:t xml:space="preserve"> 600</w:t>
      </w:r>
      <w:r w:rsidR="005113CA" w:rsidRPr="00E82D90">
        <w:rPr>
          <w:rFonts w:ascii="Times New Roman" w:hAnsi="Times New Roman" w:cs="Times New Roman"/>
          <w:sz w:val="28"/>
          <w:szCs w:val="28"/>
          <w:lang w:val="vi-VN"/>
        </w:rPr>
        <w:t>L, kho chứa diện tích</w:t>
      </w:r>
      <w:r w:rsidR="00114FD1" w:rsidRPr="00E82D90">
        <w:rPr>
          <w:rFonts w:ascii="Times New Roman" w:hAnsi="Times New Roman" w:cs="Times New Roman"/>
          <w:sz w:val="28"/>
          <w:szCs w:val="28"/>
          <w:lang w:val="vi-VN"/>
        </w:rPr>
        <w:t xml:space="preserve"> 12 </w:t>
      </w:r>
      <w:r w:rsidR="005113CA" w:rsidRPr="00E82D90">
        <w:rPr>
          <w:rFonts w:ascii="Times New Roman" w:hAnsi="Times New Roman" w:cs="Times New Roman"/>
          <w:sz w:val="28"/>
          <w:szCs w:val="28"/>
          <w:lang w:val="vi-VN"/>
        </w:rPr>
        <w:t>m</w:t>
      </w:r>
      <w:r w:rsidR="005113CA" w:rsidRPr="00E82D90">
        <w:rPr>
          <w:rFonts w:ascii="Times New Roman" w:hAnsi="Times New Roman" w:cs="Times New Roman"/>
          <w:sz w:val="28"/>
          <w:szCs w:val="28"/>
          <w:vertAlign w:val="superscript"/>
          <w:lang w:val="vi-VN"/>
        </w:rPr>
        <w:t>2</w:t>
      </w:r>
      <w:r w:rsidR="005113CA" w:rsidRPr="00E82D90">
        <w:rPr>
          <w:rFonts w:ascii="Times New Roman" w:hAnsi="Times New Roman" w:cs="Times New Roman"/>
          <w:sz w:val="28"/>
          <w:szCs w:val="28"/>
          <w:lang w:val="vi-VN"/>
        </w:rPr>
        <w:t>;</w:t>
      </w:r>
    </w:p>
    <w:p w:rsidR="00B8058B" w:rsidRPr="00E82D90" w:rsidRDefault="00EA108B" w:rsidP="0020680E">
      <w:pPr>
        <w:pStyle w:val="AT2"/>
      </w:pPr>
      <w:bookmarkStart w:id="93" w:name="_Toc103196619"/>
      <w:bookmarkStart w:id="94" w:name="_Toc104126016"/>
      <w:r w:rsidRPr="00E82D90">
        <w:rPr>
          <w:lang w:val="vi-VN"/>
        </w:rPr>
        <w:t>3.</w:t>
      </w:r>
      <w:r w:rsidR="00B8058B" w:rsidRPr="00E82D90">
        <w:t>5. Công trình, biện pháp giảm thiểu tiếng ồn, độ rung:</w:t>
      </w:r>
      <w:bookmarkEnd w:id="93"/>
      <w:bookmarkEnd w:id="94"/>
    </w:p>
    <w:p w:rsidR="00B8058B" w:rsidRPr="00E82D90" w:rsidRDefault="00EA108B" w:rsidP="0020680E">
      <w:pPr>
        <w:pStyle w:val="AT3"/>
      </w:pPr>
      <w:bookmarkStart w:id="95" w:name="_Toc104126017"/>
      <w:r w:rsidRPr="00E82D90">
        <w:t>3.</w:t>
      </w:r>
      <w:r w:rsidR="005113CA" w:rsidRPr="00E82D90">
        <w:t>5.1.</w:t>
      </w:r>
      <w:r w:rsidR="00B8058B" w:rsidRPr="00E82D90">
        <w:t xml:space="preserve"> Tiếng ồn</w:t>
      </w:r>
      <w:bookmarkEnd w:id="95"/>
    </w:p>
    <w:p w:rsidR="00B8058B" w:rsidRPr="00E82D90" w:rsidRDefault="00B8058B" w:rsidP="00B8058B">
      <w:pPr>
        <w:ind w:firstLine="567"/>
        <w:jc w:val="both"/>
        <w:rPr>
          <w:rFonts w:ascii="Times New Roman" w:hAnsi="Times New Roman" w:cs="Times New Roman"/>
          <w:sz w:val="28"/>
          <w:szCs w:val="28"/>
          <w:lang w:val="vi-VN"/>
        </w:rPr>
      </w:pPr>
      <w:r w:rsidRPr="00E82D90">
        <w:rPr>
          <w:rFonts w:ascii="Times New Roman" w:hAnsi="Times New Roman" w:cs="Times New Roman"/>
          <w:sz w:val="28"/>
          <w:szCs w:val="28"/>
          <w:lang w:val="vi-VN"/>
        </w:rPr>
        <w:tab/>
        <w:t>- Thiết bị sử dụng cho nhà máy là các máy móc thiết bị đồng bộ với chất lượng và thông số kỹ thuật cao. Những thiết bị chính được nhập khẩu trực tiếp từ nước ngoài. Một số chi tiết của dây chuyền công nghệ (băng tải củ, máy rửa thô...) được gia công trong nước để hạ giá thành nhưng vẫn đảm bảo yêu cầu về chất lượng.</w:t>
      </w:r>
    </w:p>
    <w:p w:rsidR="00B8058B" w:rsidRPr="00E82D90" w:rsidRDefault="00B8058B" w:rsidP="00B8058B">
      <w:pPr>
        <w:ind w:firstLine="567"/>
        <w:jc w:val="both"/>
        <w:rPr>
          <w:rFonts w:ascii="Times New Roman" w:hAnsi="Times New Roman" w:cs="Times New Roman"/>
          <w:sz w:val="28"/>
          <w:szCs w:val="28"/>
          <w:lang w:val="vi-VN"/>
        </w:rPr>
      </w:pPr>
      <w:r w:rsidRPr="00E82D90">
        <w:rPr>
          <w:rFonts w:ascii="Times New Roman" w:hAnsi="Times New Roman" w:cs="Times New Roman"/>
          <w:sz w:val="28"/>
          <w:szCs w:val="28"/>
          <w:lang w:val="vi-VN"/>
        </w:rPr>
        <w:t>- Kiểm tra sự cân bằng của máy móc khi lắp đặt, kiểm tra độ mòn chi tiết và thường xuyên tra dầu bôi trơn tránh tiếng ồn cơ học.</w:t>
      </w:r>
    </w:p>
    <w:p w:rsidR="00B8058B" w:rsidRPr="00E82D90" w:rsidRDefault="00B8058B" w:rsidP="00B8058B">
      <w:pPr>
        <w:ind w:firstLine="567"/>
        <w:jc w:val="both"/>
        <w:rPr>
          <w:rFonts w:ascii="Times New Roman" w:hAnsi="Times New Roman" w:cs="Times New Roman"/>
          <w:sz w:val="28"/>
          <w:szCs w:val="28"/>
          <w:lang w:val="vi-VN"/>
        </w:rPr>
      </w:pPr>
      <w:r w:rsidRPr="00E82D90">
        <w:rPr>
          <w:rFonts w:ascii="Times New Roman" w:hAnsi="Times New Roman" w:cs="Times New Roman"/>
          <w:sz w:val="28"/>
          <w:szCs w:val="28"/>
          <w:lang w:val="vi-VN"/>
        </w:rPr>
        <w:tab/>
        <w:t>- Trồng cây xanh xung quanh khu vực nhà máy để hạn chế tiếng ồn lan truyền ra bên ngoài.</w:t>
      </w:r>
    </w:p>
    <w:p w:rsidR="00B8058B" w:rsidRPr="00E82D90" w:rsidRDefault="00B8058B" w:rsidP="00B8058B">
      <w:pPr>
        <w:ind w:firstLine="567"/>
        <w:jc w:val="both"/>
        <w:rPr>
          <w:rFonts w:ascii="Times New Roman" w:hAnsi="Times New Roman" w:cs="Times New Roman"/>
          <w:sz w:val="28"/>
          <w:szCs w:val="28"/>
          <w:lang w:val="vi-VN"/>
        </w:rPr>
      </w:pPr>
      <w:r w:rsidRPr="00E82D90">
        <w:rPr>
          <w:rFonts w:ascii="Times New Roman" w:hAnsi="Times New Roman" w:cs="Times New Roman"/>
          <w:sz w:val="28"/>
          <w:szCs w:val="28"/>
          <w:lang w:val="vi-VN"/>
        </w:rPr>
        <w:tab/>
        <w:t>- Trang bị bảo hộ lao động cho công nhân.</w:t>
      </w:r>
    </w:p>
    <w:p w:rsidR="00B8058B" w:rsidRPr="00E82D90" w:rsidRDefault="00EA108B" w:rsidP="0020680E">
      <w:pPr>
        <w:pStyle w:val="AT3"/>
      </w:pPr>
      <w:bookmarkStart w:id="96" w:name="_Toc104126018"/>
      <w:r w:rsidRPr="00E82D90">
        <w:t>3.</w:t>
      </w:r>
      <w:r w:rsidR="005113CA" w:rsidRPr="00E82D90">
        <w:t>5.2.</w:t>
      </w:r>
      <w:r w:rsidR="00B8058B" w:rsidRPr="00E82D90">
        <w:t xml:space="preserve"> </w:t>
      </w:r>
      <w:r w:rsidR="002863BC" w:rsidRPr="00E82D90">
        <w:t>Độ r</w:t>
      </w:r>
      <w:r w:rsidR="00B8058B" w:rsidRPr="00E82D90">
        <w:t>ung</w:t>
      </w:r>
      <w:bookmarkEnd w:id="96"/>
    </w:p>
    <w:p w:rsidR="00B8058B" w:rsidRPr="00E82D90" w:rsidRDefault="00B8058B" w:rsidP="00B8058B">
      <w:pPr>
        <w:ind w:firstLine="567"/>
        <w:jc w:val="both"/>
        <w:rPr>
          <w:rFonts w:ascii="Times New Roman" w:hAnsi="Times New Roman" w:cs="Times New Roman"/>
          <w:sz w:val="28"/>
          <w:szCs w:val="28"/>
          <w:lang w:val="vi-VN"/>
        </w:rPr>
      </w:pPr>
      <w:r w:rsidRPr="00E82D90">
        <w:rPr>
          <w:rFonts w:ascii="Times New Roman" w:hAnsi="Times New Roman" w:cs="Times New Roman"/>
          <w:sz w:val="28"/>
          <w:szCs w:val="28"/>
          <w:lang w:val="vi-VN"/>
        </w:rPr>
        <w:tab/>
        <w:t>- Đúc móng máy đủ khối lượng, đủ chiều sâu, bê tông mác cao</w:t>
      </w:r>
    </w:p>
    <w:p w:rsidR="00B8058B" w:rsidRPr="00E82D90" w:rsidRDefault="00B8058B" w:rsidP="00B8058B">
      <w:pPr>
        <w:ind w:firstLine="567"/>
        <w:jc w:val="both"/>
        <w:rPr>
          <w:rFonts w:ascii="Times New Roman" w:hAnsi="Times New Roman" w:cs="Times New Roman"/>
          <w:sz w:val="28"/>
          <w:szCs w:val="28"/>
          <w:lang w:val="vi-VN"/>
        </w:rPr>
      </w:pPr>
      <w:r w:rsidRPr="00E82D90">
        <w:rPr>
          <w:rFonts w:ascii="Times New Roman" w:hAnsi="Times New Roman" w:cs="Times New Roman"/>
          <w:sz w:val="28"/>
          <w:szCs w:val="28"/>
          <w:lang w:val="vi-VN"/>
        </w:rPr>
        <w:tab/>
        <w:t>- Lắp đặt, cân chỉnh máy đúng, làm giảm thiểu rung do mất cân bằng động.</w:t>
      </w:r>
    </w:p>
    <w:p w:rsidR="00B8058B" w:rsidRPr="00E82D90" w:rsidRDefault="00B8058B" w:rsidP="00B8058B">
      <w:pPr>
        <w:ind w:firstLine="567"/>
        <w:jc w:val="both"/>
        <w:rPr>
          <w:rFonts w:ascii="Times New Roman" w:hAnsi="Times New Roman" w:cs="Times New Roman"/>
          <w:sz w:val="28"/>
          <w:szCs w:val="28"/>
          <w:lang w:val="vi-VN"/>
        </w:rPr>
      </w:pPr>
      <w:r w:rsidRPr="00E82D90">
        <w:rPr>
          <w:rFonts w:ascii="Times New Roman" w:hAnsi="Times New Roman" w:cs="Times New Roman"/>
          <w:sz w:val="28"/>
          <w:szCs w:val="28"/>
          <w:lang w:val="vi-VN"/>
        </w:rPr>
        <w:tab/>
        <w:t>- Máy vận hành đúng theo công suất thiết kế.</w:t>
      </w:r>
    </w:p>
    <w:p w:rsidR="00B8058B" w:rsidRPr="00E82D90" w:rsidRDefault="00EA108B" w:rsidP="0020680E">
      <w:pPr>
        <w:pStyle w:val="AT3"/>
      </w:pPr>
      <w:bookmarkStart w:id="97" w:name="_Toc104126019"/>
      <w:r w:rsidRPr="00E82D90">
        <w:t>3.</w:t>
      </w:r>
      <w:r w:rsidR="005113CA" w:rsidRPr="00E82D90">
        <w:t>5.3.</w:t>
      </w:r>
      <w:r w:rsidR="00B8058B" w:rsidRPr="00E82D90">
        <w:t xml:space="preserve"> Nhiệt</w:t>
      </w:r>
      <w:bookmarkEnd w:id="97"/>
    </w:p>
    <w:p w:rsidR="00B8058B" w:rsidRPr="00E82D90" w:rsidRDefault="00B8058B" w:rsidP="00B8058B">
      <w:pPr>
        <w:ind w:firstLine="567"/>
        <w:jc w:val="both"/>
        <w:rPr>
          <w:rFonts w:ascii="Times New Roman" w:hAnsi="Times New Roman" w:cs="Times New Roman"/>
          <w:sz w:val="28"/>
          <w:szCs w:val="28"/>
          <w:lang w:val="vi-VN"/>
        </w:rPr>
      </w:pPr>
      <w:r w:rsidRPr="00E82D90">
        <w:rPr>
          <w:rFonts w:ascii="Times New Roman" w:hAnsi="Times New Roman" w:cs="Times New Roman"/>
          <w:sz w:val="28"/>
          <w:szCs w:val="28"/>
          <w:lang w:val="vi-VN"/>
        </w:rPr>
        <w:tab/>
        <w:t>Để chống nóng và bảo vệ sức khỏe cho công nhân, những người lao động trực tiếp, nhà máy áp dụng các biện pháp sau:</w:t>
      </w:r>
    </w:p>
    <w:p w:rsidR="00B8058B" w:rsidRPr="00E82D90" w:rsidRDefault="00B8058B" w:rsidP="00B8058B">
      <w:pPr>
        <w:ind w:firstLine="567"/>
        <w:jc w:val="both"/>
        <w:rPr>
          <w:rFonts w:ascii="Times New Roman" w:hAnsi="Times New Roman" w:cs="Times New Roman"/>
          <w:sz w:val="28"/>
          <w:szCs w:val="28"/>
          <w:lang w:val="vi-VN"/>
        </w:rPr>
      </w:pPr>
      <w:r w:rsidRPr="00E82D90">
        <w:rPr>
          <w:rFonts w:ascii="Times New Roman" w:hAnsi="Times New Roman" w:cs="Times New Roman"/>
          <w:sz w:val="28"/>
          <w:szCs w:val="28"/>
          <w:lang w:val="vi-VN"/>
        </w:rPr>
        <w:tab/>
        <w:t>- Các thiết bị cấp nhiệt được điều khiển tự động, sử dụng vật liệu cách ly những bộ phận tỏa nhiệt nhằm tránh thất thoát nhiệt ra môi trường lao động.</w:t>
      </w:r>
    </w:p>
    <w:p w:rsidR="00B8058B" w:rsidRPr="00E82D90" w:rsidRDefault="00B8058B" w:rsidP="00B8058B">
      <w:pPr>
        <w:ind w:firstLine="567"/>
        <w:jc w:val="both"/>
        <w:rPr>
          <w:rFonts w:ascii="Times New Roman" w:hAnsi="Times New Roman" w:cs="Times New Roman"/>
          <w:sz w:val="28"/>
          <w:szCs w:val="28"/>
          <w:lang w:val="vi-VN"/>
        </w:rPr>
      </w:pPr>
      <w:r w:rsidRPr="00E82D90">
        <w:rPr>
          <w:rFonts w:ascii="Times New Roman" w:hAnsi="Times New Roman" w:cs="Times New Roman"/>
          <w:sz w:val="28"/>
          <w:szCs w:val="28"/>
          <w:lang w:val="vi-VN"/>
        </w:rPr>
        <w:tab/>
        <w:t>- Lắp đặt hệ thống thông gió để tạo môi trường làm việc thông thoáng.</w:t>
      </w:r>
    </w:p>
    <w:p w:rsidR="00811872" w:rsidRPr="00E82D90" w:rsidRDefault="00811872" w:rsidP="00B8058B">
      <w:pPr>
        <w:pStyle w:val="RT2"/>
        <w:spacing w:before="0" w:line="288" w:lineRule="auto"/>
        <w:rPr>
          <w:color w:val="auto"/>
        </w:rPr>
      </w:pPr>
      <w:bookmarkStart w:id="98" w:name="_Toc103196620"/>
      <w:bookmarkStart w:id="99" w:name="_Toc371984330"/>
      <w:bookmarkStart w:id="100" w:name="_Toc453243751"/>
      <w:bookmarkStart w:id="101" w:name="_Toc453786805"/>
      <w:bookmarkStart w:id="102" w:name="_Toc453787024"/>
      <w:bookmarkStart w:id="103" w:name="_Toc453787244"/>
    </w:p>
    <w:p w:rsidR="00B8058B" w:rsidRPr="00E82D90" w:rsidRDefault="00EA108B" w:rsidP="0020680E">
      <w:pPr>
        <w:pStyle w:val="AT2"/>
      </w:pPr>
      <w:bookmarkStart w:id="104" w:name="_Toc104126020"/>
      <w:r w:rsidRPr="00E82D90">
        <w:rPr>
          <w:lang w:val="vi-VN"/>
        </w:rPr>
        <w:lastRenderedPageBreak/>
        <w:t>3.</w:t>
      </w:r>
      <w:r w:rsidR="00B8058B" w:rsidRPr="00E82D90">
        <w:t>6. Phương án phòng ngừa, ứng phó sự cố môi trường trong quá trình vận hành thử nghiệm và khi dự án đi vào vận hành:</w:t>
      </w:r>
      <w:bookmarkEnd w:id="98"/>
      <w:bookmarkEnd w:id="104"/>
    </w:p>
    <w:p w:rsidR="00B8058B" w:rsidRPr="00E82D90" w:rsidRDefault="00EA108B" w:rsidP="0020680E">
      <w:pPr>
        <w:pStyle w:val="AT3"/>
      </w:pPr>
      <w:bookmarkStart w:id="105" w:name="_Toc371984334"/>
      <w:bookmarkStart w:id="106" w:name="_Toc453243755"/>
      <w:bookmarkStart w:id="107" w:name="_Toc453786809"/>
      <w:bookmarkStart w:id="108" w:name="_Toc453787028"/>
      <w:bookmarkStart w:id="109" w:name="_Toc453787248"/>
      <w:bookmarkStart w:id="110" w:name="_Toc104126021"/>
      <w:bookmarkEnd w:id="99"/>
      <w:bookmarkEnd w:id="100"/>
      <w:bookmarkEnd w:id="101"/>
      <w:bookmarkEnd w:id="102"/>
      <w:bookmarkEnd w:id="103"/>
      <w:r w:rsidRPr="00E82D90">
        <w:t>3.</w:t>
      </w:r>
      <w:r w:rsidR="00B8058B" w:rsidRPr="00E82D90">
        <w:t>6.1. Ứng phó với sự cố mất điện</w:t>
      </w:r>
      <w:bookmarkEnd w:id="105"/>
      <w:bookmarkEnd w:id="106"/>
      <w:bookmarkEnd w:id="107"/>
      <w:bookmarkEnd w:id="108"/>
      <w:bookmarkEnd w:id="109"/>
      <w:bookmarkEnd w:id="110"/>
    </w:p>
    <w:p w:rsidR="00B8058B" w:rsidRPr="00E82D90" w:rsidRDefault="00B8058B" w:rsidP="00B8058B">
      <w:pPr>
        <w:pStyle w:val="BodyText3"/>
        <w:spacing w:line="312" w:lineRule="auto"/>
        <w:ind w:firstLine="567"/>
        <w:jc w:val="both"/>
        <w:rPr>
          <w:rFonts w:ascii="Times New Roman" w:hAnsi="Times New Roman" w:cs="Times New Roman"/>
          <w:sz w:val="28"/>
          <w:szCs w:val="28"/>
          <w:lang w:val="vi-VN"/>
        </w:rPr>
      </w:pPr>
      <w:r w:rsidRPr="00E82D90">
        <w:rPr>
          <w:rFonts w:ascii="Times New Roman" w:hAnsi="Times New Roman" w:cs="Times New Roman"/>
          <w:sz w:val="28"/>
          <w:szCs w:val="28"/>
          <w:lang w:val="vi-VN"/>
        </w:rPr>
        <w:t>Nhằm tránh những thiệt hại do sự cố mất điện gây ra, nhà máy trang bị máy phát điện dự phòng</w:t>
      </w:r>
      <w:r w:rsidRPr="00E82D90">
        <w:rPr>
          <w:rFonts w:ascii="Times New Roman" w:hAnsi="Times New Roman" w:cs="Times New Roman"/>
          <w:sz w:val="28"/>
          <w:szCs w:val="28"/>
        </w:rPr>
        <w:t xml:space="preserve">, thường xuyên theo dõi thông tin </w:t>
      </w:r>
      <w:r w:rsidRPr="00E82D90">
        <w:rPr>
          <w:rFonts w:ascii="Times New Roman" w:hAnsi="Times New Roman" w:cs="Times New Roman"/>
          <w:sz w:val="28"/>
          <w:szCs w:val="28"/>
          <w:lang w:val="vi-VN"/>
        </w:rPr>
        <w:t>về lịch cắt điện để có kế hoạch sản xuất phù hợp.</w:t>
      </w:r>
    </w:p>
    <w:p w:rsidR="00B8058B" w:rsidRPr="00E82D90" w:rsidRDefault="00EA108B" w:rsidP="0020680E">
      <w:pPr>
        <w:pStyle w:val="AT3"/>
      </w:pPr>
      <w:bookmarkStart w:id="111" w:name="_Toc371984335"/>
      <w:bookmarkStart w:id="112" w:name="_Toc453243756"/>
      <w:bookmarkStart w:id="113" w:name="_Toc453786810"/>
      <w:bookmarkStart w:id="114" w:name="_Toc453787029"/>
      <w:bookmarkStart w:id="115" w:name="_Toc453787249"/>
      <w:bookmarkStart w:id="116" w:name="_Toc104126022"/>
      <w:r w:rsidRPr="00E82D90">
        <w:t>3.</w:t>
      </w:r>
      <w:r w:rsidR="00B8058B" w:rsidRPr="00E82D90">
        <w:t>6.2. Biện pháp phòng ngừa, ứng phó với sự cố vệ sinh an toàn thực phẩm</w:t>
      </w:r>
      <w:bookmarkEnd w:id="111"/>
      <w:bookmarkEnd w:id="112"/>
      <w:bookmarkEnd w:id="113"/>
      <w:bookmarkEnd w:id="114"/>
      <w:bookmarkEnd w:id="115"/>
      <w:bookmarkEnd w:id="116"/>
    </w:p>
    <w:p w:rsidR="00B8058B" w:rsidRPr="00E82D90" w:rsidRDefault="00B8058B" w:rsidP="00B8058B">
      <w:pPr>
        <w:widowControl w:val="0"/>
        <w:autoSpaceDE w:val="0"/>
        <w:autoSpaceDN w:val="0"/>
        <w:adjustRightInd w:val="0"/>
        <w:ind w:firstLine="567"/>
        <w:jc w:val="both"/>
        <w:rPr>
          <w:rFonts w:ascii="Times New Roman" w:hAnsi="Times New Roman" w:cs="Times New Roman"/>
          <w:sz w:val="28"/>
          <w:szCs w:val="28"/>
          <w:lang w:val="nb-NO"/>
        </w:rPr>
      </w:pPr>
      <w:r w:rsidRPr="00E82D90">
        <w:rPr>
          <w:rFonts w:ascii="Times New Roman" w:hAnsi="Times New Roman" w:cs="Times New Roman"/>
          <w:sz w:val="28"/>
          <w:szCs w:val="28"/>
          <w:lang w:val="nb-NO"/>
        </w:rPr>
        <w:t xml:space="preserve">- Khu nhà ở và nhà ăn cho công nhân được xây dựng đảm bảo </w:t>
      </w:r>
      <w:r w:rsidRPr="00E82D90">
        <w:rPr>
          <w:rFonts w:ascii="Times New Roman" w:hAnsi="Times New Roman" w:cs="Times New Roman"/>
          <w:sz w:val="28"/>
          <w:szCs w:val="28"/>
          <w:lang w:val="vi-VN"/>
        </w:rPr>
        <w:t>khoảng cách an toàn đến khu vực làm việc, đảm bảo</w:t>
      </w:r>
      <w:r w:rsidRPr="00E82D90">
        <w:rPr>
          <w:rFonts w:ascii="Times New Roman" w:hAnsi="Times New Roman" w:cs="Times New Roman"/>
          <w:sz w:val="28"/>
          <w:szCs w:val="28"/>
          <w:lang w:val="nb-NO"/>
        </w:rPr>
        <w:t xml:space="preserve"> điều kiện vệ sinh, hệ thống nhà tắm, nhà vệ sinh được xây dựng đủ về số lượng và đảm bảo chất lượng.</w:t>
      </w:r>
    </w:p>
    <w:p w:rsidR="00B8058B" w:rsidRPr="00E82D90" w:rsidRDefault="00B8058B" w:rsidP="00B8058B">
      <w:pPr>
        <w:pStyle w:val="BodyText3"/>
        <w:spacing w:line="312" w:lineRule="auto"/>
        <w:ind w:firstLine="567"/>
        <w:jc w:val="both"/>
        <w:rPr>
          <w:rFonts w:ascii="Times New Roman" w:hAnsi="Times New Roman" w:cs="Times New Roman"/>
          <w:sz w:val="28"/>
          <w:szCs w:val="28"/>
        </w:rPr>
      </w:pPr>
      <w:r w:rsidRPr="00E82D90">
        <w:rPr>
          <w:rFonts w:ascii="Times New Roman" w:hAnsi="Times New Roman" w:cs="Times New Roman"/>
          <w:sz w:val="28"/>
          <w:szCs w:val="28"/>
          <w:lang w:val="nb-NO"/>
        </w:rPr>
        <w:t>- Tổ chức cho công nhân ăn uống hợp vệ sinh, có nhà ăn,… và được kiểm tra vệ sinh an toàn thực phẩm thường xuyên</w:t>
      </w:r>
    </w:p>
    <w:p w:rsidR="00B8058B" w:rsidRPr="00E82D90" w:rsidRDefault="00B8058B" w:rsidP="00B8058B">
      <w:pPr>
        <w:pStyle w:val="BodyText3"/>
        <w:spacing w:line="312" w:lineRule="auto"/>
        <w:ind w:firstLine="567"/>
        <w:jc w:val="both"/>
        <w:rPr>
          <w:rFonts w:ascii="Times New Roman" w:hAnsi="Times New Roman" w:cs="Times New Roman"/>
          <w:sz w:val="28"/>
          <w:szCs w:val="28"/>
          <w:lang w:val="cs-CZ"/>
        </w:rPr>
      </w:pPr>
      <w:r w:rsidRPr="00E82D90">
        <w:rPr>
          <w:rFonts w:ascii="Times New Roman" w:hAnsi="Times New Roman" w:cs="Times New Roman"/>
          <w:sz w:val="28"/>
          <w:szCs w:val="28"/>
          <w:lang w:val="cs-CZ"/>
        </w:rPr>
        <w:t>- Nhà ăn phải được vệ sinh sạch sẽ trước và sau mỗi bữa ăn.</w:t>
      </w:r>
    </w:p>
    <w:p w:rsidR="00B8058B" w:rsidRPr="00E82D90" w:rsidRDefault="00EA108B" w:rsidP="0020680E">
      <w:pPr>
        <w:pStyle w:val="AT3"/>
      </w:pPr>
      <w:bookmarkStart w:id="117" w:name="_Toc371984336"/>
      <w:bookmarkStart w:id="118" w:name="_Toc453243757"/>
      <w:bookmarkStart w:id="119" w:name="_Toc453786811"/>
      <w:bookmarkStart w:id="120" w:name="_Toc453787030"/>
      <w:bookmarkStart w:id="121" w:name="_Toc453787250"/>
      <w:bookmarkStart w:id="122" w:name="_Toc104126023"/>
      <w:r w:rsidRPr="00E82D90">
        <w:t>3.</w:t>
      </w:r>
      <w:r w:rsidR="00B8058B" w:rsidRPr="00E82D90">
        <w:t>6.3. Biện pháp phòng ngừa, ứng phó với sự cố tại hệ thống xử lý nước thải</w:t>
      </w:r>
      <w:bookmarkEnd w:id="117"/>
      <w:bookmarkEnd w:id="118"/>
      <w:bookmarkEnd w:id="119"/>
      <w:bookmarkEnd w:id="120"/>
      <w:bookmarkEnd w:id="121"/>
      <w:bookmarkEnd w:id="122"/>
    </w:p>
    <w:p w:rsidR="00B8058B" w:rsidRPr="00E82D90" w:rsidRDefault="00B8058B" w:rsidP="00B8058B">
      <w:pPr>
        <w:ind w:firstLine="567"/>
        <w:jc w:val="both"/>
        <w:rPr>
          <w:rFonts w:ascii="Times New Roman" w:hAnsi="Times New Roman" w:cs="Times New Roman"/>
          <w:sz w:val="28"/>
          <w:szCs w:val="28"/>
          <w:lang w:val="cs-CZ"/>
        </w:rPr>
      </w:pPr>
      <w:r w:rsidRPr="00E82D90">
        <w:rPr>
          <w:rFonts w:ascii="Times New Roman" w:hAnsi="Times New Roman" w:cs="Times New Roman"/>
          <w:sz w:val="28"/>
          <w:szCs w:val="28"/>
          <w:lang w:val="vi-VN"/>
        </w:rPr>
        <w:t xml:space="preserve">- </w:t>
      </w:r>
      <w:r w:rsidRPr="00E82D90">
        <w:rPr>
          <w:rFonts w:ascii="Times New Roman" w:hAnsi="Times New Roman" w:cs="Times New Roman"/>
          <w:sz w:val="28"/>
          <w:szCs w:val="28"/>
          <w:lang w:val="cs-CZ"/>
        </w:rPr>
        <w:t>Đảm bảo vận hành hệ thống theo đúng quy trình đã được hướng dẫn.</w:t>
      </w:r>
    </w:p>
    <w:p w:rsidR="00B8058B" w:rsidRPr="00E82D90" w:rsidRDefault="00B8058B" w:rsidP="00B8058B">
      <w:pPr>
        <w:ind w:firstLine="567"/>
        <w:jc w:val="both"/>
        <w:rPr>
          <w:rFonts w:ascii="Times New Roman" w:hAnsi="Times New Roman" w:cs="Times New Roman"/>
          <w:sz w:val="28"/>
          <w:szCs w:val="28"/>
          <w:lang w:val="cs-CZ"/>
        </w:rPr>
      </w:pPr>
      <w:r w:rsidRPr="00E82D90">
        <w:rPr>
          <w:rFonts w:ascii="Times New Roman" w:hAnsi="Times New Roman" w:cs="Times New Roman"/>
          <w:sz w:val="28"/>
          <w:szCs w:val="28"/>
          <w:lang w:val="vi-VN"/>
        </w:rPr>
        <w:t xml:space="preserve">- </w:t>
      </w:r>
      <w:r w:rsidRPr="00E82D90">
        <w:rPr>
          <w:rFonts w:ascii="Times New Roman" w:hAnsi="Times New Roman" w:cs="Times New Roman"/>
          <w:sz w:val="28"/>
          <w:szCs w:val="28"/>
          <w:lang w:val="cs-CZ"/>
        </w:rPr>
        <w:t>Vận hành và bảo trì các máy móc thiết bị trong hệ thống một cách thường xuyên theo đúng hướng dẫn kỹ thuật của nhà cung cấp.</w:t>
      </w:r>
    </w:p>
    <w:p w:rsidR="00B8058B" w:rsidRPr="00E82D90" w:rsidRDefault="00B8058B" w:rsidP="00B8058B">
      <w:pPr>
        <w:ind w:firstLine="567"/>
        <w:jc w:val="both"/>
        <w:rPr>
          <w:rFonts w:ascii="Times New Roman" w:hAnsi="Times New Roman" w:cs="Times New Roman"/>
          <w:sz w:val="28"/>
          <w:szCs w:val="28"/>
          <w:lang w:val="cs-CZ"/>
        </w:rPr>
      </w:pPr>
      <w:r w:rsidRPr="00E82D90">
        <w:rPr>
          <w:rFonts w:ascii="Times New Roman" w:hAnsi="Times New Roman" w:cs="Times New Roman"/>
          <w:sz w:val="28"/>
          <w:szCs w:val="28"/>
          <w:lang w:val="vi-VN"/>
        </w:rPr>
        <w:t xml:space="preserve">- </w:t>
      </w:r>
      <w:r w:rsidRPr="00E82D90">
        <w:rPr>
          <w:rFonts w:ascii="Times New Roman" w:hAnsi="Times New Roman" w:cs="Times New Roman"/>
          <w:sz w:val="28"/>
          <w:szCs w:val="28"/>
          <w:lang w:val="cs-CZ"/>
        </w:rPr>
        <w:t>Lập hồ sơ giám sát kỹ thuật các công trình đơn vị để theo dõi sự ổn định của hệ thống, đồng thời cũng tạo ra cơ sở để phát hiện sự cố một cách sớm nhất.</w:t>
      </w:r>
    </w:p>
    <w:p w:rsidR="00B8058B" w:rsidRPr="00E82D90" w:rsidRDefault="00B8058B" w:rsidP="00B8058B">
      <w:pPr>
        <w:ind w:firstLine="567"/>
        <w:jc w:val="both"/>
        <w:rPr>
          <w:rFonts w:ascii="Times New Roman" w:hAnsi="Times New Roman" w:cs="Times New Roman"/>
          <w:sz w:val="28"/>
          <w:szCs w:val="28"/>
          <w:lang w:val="cs-CZ"/>
        </w:rPr>
      </w:pPr>
      <w:r w:rsidRPr="00E82D90">
        <w:rPr>
          <w:rFonts w:ascii="Times New Roman" w:hAnsi="Times New Roman" w:cs="Times New Roman"/>
          <w:sz w:val="28"/>
          <w:szCs w:val="28"/>
          <w:lang w:val="vi-VN"/>
        </w:rPr>
        <w:t xml:space="preserve">- </w:t>
      </w:r>
      <w:r w:rsidRPr="00E82D90">
        <w:rPr>
          <w:rFonts w:ascii="Times New Roman" w:hAnsi="Times New Roman" w:cs="Times New Roman"/>
          <w:sz w:val="28"/>
          <w:szCs w:val="28"/>
          <w:lang w:val="cs-CZ"/>
        </w:rPr>
        <w:t>Lấy mẫu và phân tích chất lượng mẫu nước đầu ra sau hệ thống nhằm đánh giá hiệu quả hoạt động của hệ thống xử lý nước thải.</w:t>
      </w:r>
    </w:p>
    <w:p w:rsidR="00B8058B" w:rsidRPr="00E82D90" w:rsidRDefault="00B8058B" w:rsidP="00B8058B">
      <w:pPr>
        <w:ind w:firstLine="567"/>
        <w:jc w:val="both"/>
        <w:rPr>
          <w:rFonts w:ascii="Times New Roman" w:hAnsi="Times New Roman" w:cs="Times New Roman"/>
          <w:sz w:val="28"/>
          <w:szCs w:val="28"/>
          <w:lang w:val="cs-CZ"/>
        </w:rPr>
      </w:pPr>
      <w:r w:rsidRPr="00E82D90">
        <w:rPr>
          <w:rFonts w:ascii="Times New Roman" w:hAnsi="Times New Roman" w:cs="Times New Roman"/>
          <w:sz w:val="28"/>
          <w:szCs w:val="28"/>
          <w:lang w:val="vi-VN"/>
        </w:rPr>
        <w:t xml:space="preserve">- </w:t>
      </w:r>
      <w:r w:rsidRPr="00E82D90">
        <w:rPr>
          <w:rFonts w:ascii="Times New Roman" w:hAnsi="Times New Roman" w:cs="Times New Roman"/>
          <w:sz w:val="28"/>
          <w:szCs w:val="28"/>
          <w:lang w:val="cs-CZ"/>
        </w:rPr>
        <w:t>Xây dựng bể chứa nước dự phòng tại khu vực hệ thống xử lý nước thải để đề phòng sự cố, ngoài ra nhà máy còn có 6 hồ sinh học, nếu sự cố xảy ra thì sẽ sử dụng các hồ này để chứa nước thải.</w:t>
      </w:r>
    </w:p>
    <w:p w:rsidR="00B8058B" w:rsidRPr="00E82D90" w:rsidRDefault="00B8058B" w:rsidP="00B8058B">
      <w:pPr>
        <w:ind w:firstLine="567"/>
        <w:jc w:val="both"/>
        <w:rPr>
          <w:rFonts w:ascii="Times New Roman" w:hAnsi="Times New Roman" w:cs="Times New Roman"/>
          <w:sz w:val="28"/>
          <w:szCs w:val="28"/>
          <w:lang w:val="cs-CZ"/>
        </w:rPr>
      </w:pPr>
      <w:r w:rsidRPr="00E82D90">
        <w:rPr>
          <w:rFonts w:ascii="Times New Roman" w:hAnsi="Times New Roman" w:cs="Times New Roman"/>
          <w:sz w:val="28"/>
          <w:szCs w:val="28"/>
          <w:lang w:val="cs-CZ"/>
        </w:rPr>
        <w:t>- Nếu có sự cố xảy ra, phải nhanh chóng khắc phục sự cố.</w:t>
      </w:r>
    </w:p>
    <w:p w:rsidR="00B8058B" w:rsidRPr="00E82D90" w:rsidRDefault="00B8058B" w:rsidP="00B8058B">
      <w:pPr>
        <w:ind w:firstLine="567"/>
        <w:jc w:val="both"/>
        <w:rPr>
          <w:rFonts w:ascii="Times New Roman" w:hAnsi="Times New Roman" w:cs="Times New Roman"/>
          <w:sz w:val="28"/>
          <w:szCs w:val="28"/>
          <w:lang w:val="cs-CZ"/>
        </w:rPr>
      </w:pPr>
      <w:r w:rsidRPr="00E82D90">
        <w:rPr>
          <w:rFonts w:ascii="Times New Roman" w:hAnsi="Times New Roman" w:cs="Times New Roman"/>
          <w:sz w:val="28"/>
          <w:szCs w:val="28"/>
          <w:lang w:val="cs-CZ"/>
        </w:rPr>
        <w:t>- Rào chắn xung quanh các hồ đề phòng người và súc vật rơi xuống.</w:t>
      </w:r>
    </w:p>
    <w:p w:rsidR="00B8058B" w:rsidRPr="00E82D90" w:rsidRDefault="00B8058B" w:rsidP="00B8058B">
      <w:pPr>
        <w:ind w:firstLine="567"/>
        <w:jc w:val="both"/>
        <w:rPr>
          <w:rFonts w:ascii="Times New Roman" w:hAnsi="Times New Roman" w:cs="Times New Roman"/>
          <w:sz w:val="28"/>
          <w:szCs w:val="28"/>
          <w:lang w:val="cs-CZ"/>
        </w:rPr>
      </w:pPr>
      <w:r w:rsidRPr="00E82D90">
        <w:rPr>
          <w:rFonts w:ascii="Times New Roman" w:hAnsi="Times New Roman" w:cs="Times New Roman"/>
          <w:sz w:val="28"/>
          <w:szCs w:val="28"/>
          <w:lang w:val="cs-CZ"/>
        </w:rPr>
        <w:t xml:space="preserve">- Lắp đặt thiết bị đo lượng khí gas phát sinh để tránh sự cố rò rỉ khí gây ngạt. </w:t>
      </w:r>
    </w:p>
    <w:p w:rsidR="00F0621D" w:rsidRPr="00E82D90" w:rsidRDefault="00F0621D" w:rsidP="00F0621D">
      <w:pPr>
        <w:spacing w:after="120"/>
        <w:ind w:firstLine="720"/>
        <w:jc w:val="both"/>
        <w:rPr>
          <w:rFonts w:ascii="Times New Roman" w:hAnsi="Times New Roman" w:cs="Times New Roman"/>
          <w:sz w:val="28"/>
          <w:szCs w:val="28"/>
        </w:rPr>
      </w:pPr>
      <w:r w:rsidRPr="00E82D90">
        <w:rPr>
          <w:rFonts w:ascii="Times New Roman" w:hAnsi="Times New Roman" w:cs="Times New Roman"/>
          <w:sz w:val="28"/>
          <w:szCs w:val="28"/>
          <w:lang w:val="vi-VN"/>
        </w:rPr>
        <w:t xml:space="preserve">- </w:t>
      </w:r>
      <w:r w:rsidRPr="00E82D90">
        <w:rPr>
          <w:rFonts w:ascii="Times New Roman" w:hAnsi="Times New Roman" w:cs="Times New Roman"/>
          <w:sz w:val="28"/>
          <w:szCs w:val="28"/>
        </w:rPr>
        <w:t>Hiện tại đã có 06 hồ sinh học, thời gian lưu nước trên 90 ngày, do đó khi có sự cố hư hỏng vẫn đảm bảo được công tác lưu trữ, xử lý và có đủ thời gian để Chủ cơ sở khắc phục sửa chữa các hư hỏng.</w:t>
      </w:r>
    </w:p>
    <w:p w:rsidR="00B8058B" w:rsidRPr="00E82D90" w:rsidRDefault="00EA108B" w:rsidP="0020680E">
      <w:pPr>
        <w:pStyle w:val="AT3"/>
      </w:pPr>
      <w:bookmarkStart w:id="123" w:name="_Toc371984337"/>
      <w:bookmarkStart w:id="124" w:name="_Toc453243758"/>
      <w:bookmarkStart w:id="125" w:name="_Toc453786812"/>
      <w:bookmarkStart w:id="126" w:name="_Toc453787031"/>
      <w:bookmarkStart w:id="127" w:name="_Toc453787251"/>
      <w:bookmarkStart w:id="128" w:name="_Toc104126024"/>
      <w:r w:rsidRPr="00E82D90">
        <w:t>3.</w:t>
      </w:r>
      <w:r w:rsidR="00B8058B" w:rsidRPr="00E82D90">
        <w:t>6.4. Biện pháp phòng ngừa, ứng phó với sự cố tai nạn giao thông</w:t>
      </w:r>
      <w:bookmarkEnd w:id="123"/>
      <w:bookmarkEnd w:id="124"/>
      <w:bookmarkEnd w:id="125"/>
      <w:bookmarkEnd w:id="126"/>
      <w:bookmarkEnd w:id="127"/>
      <w:bookmarkEnd w:id="128"/>
      <w:r w:rsidR="00B8058B" w:rsidRPr="00E82D90">
        <w:tab/>
      </w:r>
    </w:p>
    <w:p w:rsidR="00B8058B" w:rsidRPr="00E82D90" w:rsidRDefault="00B8058B" w:rsidP="00B8058B">
      <w:pPr>
        <w:ind w:firstLine="567"/>
        <w:jc w:val="both"/>
        <w:rPr>
          <w:rFonts w:ascii="Times New Roman" w:hAnsi="Times New Roman" w:cs="Times New Roman"/>
          <w:sz w:val="28"/>
          <w:szCs w:val="28"/>
          <w:lang w:val="vi-VN" w:eastAsia="x-none"/>
        </w:rPr>
      </w:pPr>
      <w:r w:rsidRPr="00E82D90">
        <w:rPr>
          <w:rFonts w:ascii="Times New Roman" w:hAnsi="Times New Roman" w:cs="Times New Roman"/>
          <w:sz w:val="28"/>
          <w:szCs w:val="28"/>
          <w:lang w:val="vi-VN" w:eastAsia="x-none"/>
        </w:rPr>
        <w:t xml:space="preserve">- Quy định thời gian vận chuyển hợp lý đối với các phương tiện. </w:t>
      </w:r>
    </w:p>
    <w:p w:rsidR="00B8058B" w:rsidRPr="00E82D90" w:rsidRDefault="00B8058B" w:rsidP="00B8058B">
      <w:pPr>
        <w:ind w:firstLine="567"/>
        <w:jc w:val="both"/>
        <w:rPr>
          <w:rFonts w:ascii="Times New Roman" w:hAnsi="Times New Roman" w:cs="Times New Roman"/>
          <w:sz w:val="28"/>
          <w:szCs w:val="28"/>
          <w:lang w:val="vi-VN" w:eastAsia="x-none"/>
        </w:rPr>
      </w:pPr>
      <w:r w:rsidRPr="00E82D90">
        <w:rPr>
          <w:rFonts w:ascii="Times New Roman" w:hAnsi="Times New Roman" w:cs="Times New Roman"/>
          <w:sz w:val="28"/>
          <w:szCs w:val="28"/>
          <w:lang w:val="vi-VN" w:eastAsia="x-none"/>
        </w:rPr>
        <w:t>- Không chở quá tải trọng quy định.</w:t>
      </w:r>
    </w:p>
    <w:p w:rsidR="00B8058B" w:rsidRPr="00E82D90" w:rsidRDefault="00B8058B" w:rsidP="00B8058B">
      <w:pPr>
        <w:ind w:firstLine="567"/>
        <w:jc w:val="both"/>
        <w:rPr>
          <w:rFonts w:ascii="Times New Roman" w:hAnsi="Times New Roman" w:cs="Times New Roman"/>
          <w:sz w:val="28"/>
          <w:szCs w:val="28"/>
          <w:lang w:val="vi-VN" w:eastAsia="x-none"/>
        </w:rPr>
      </w:pPr>
      <w:r w:rsidRPr="00E82D90">
        <w:rPr>
          <w:rFonts w:ascii="Times New Roman" w:hAnsi="Times New Roman" w:cs="Times New Roman"/>
          <w:sz w:val="28"/>
          <w:szCs w:val="28"/>
          <w:lang w:val="vi-VN" w:eastAsia="x-none"/>
        </w:rPr>
        <w:lastRenderedPageBreak/>
        <w:t>- Thường xuyên kiểm tra bảo dưỡng xe vận chuyển. Tuân thủ luật giao thông, không chạy quá tốc độ.</w:t>
      </w:r>
    </w:p>
    <w:p w:rsidR="00B8058B" w:rsidRPr="00E82D90" w:rsidRDefault="00EA108B" w:rsidP="0020680E">
      <w:pPr>
        <w:pStyle w:val="AT3"/>
      </w:pPr>
      <w:bookmarkStart w:id="129" w:name="_Toc371984338"/>
      <w:bookmarkStart w:id="130" w:name="_Toc453243759"/>
      <w:bookmarkStart w:id="131" w:name="_Toc453786813"/>
      <w:bookmarkStart w:id="132" w:name="_Toc453787032"/>
      <w:bookmarkStart w:id="133" w:name="_Toc453787252"/>
      <w:bookmarkStart w:id="134" w:name="_Toc104126025"/>
      <w:r w:rsidRPr="00E82D90">
        <w:t>3.</w:t>
      </w:r>
      <w:r w:rsidR="00B8058B" w:rsidRPr="00E82D90">
        <w:t>6.</w:t>
      </w:r>
      <w:r w:rsidR="00B8058B" w:rsidRPr="00E82D90">
        <w:rPr>
          <w:bCs/>
        </w:rPr>
        <w:t>5</w:t>
      </w:r>
      <w:r w:rsidR="00B8058B" w:rsidRPr="00E82D90">
        <w:t>. Biện pháp phòng ngừa, ứng phó với sự cố về sét</w:t>
      </w:r>
      <w:bookmarkEnd w:id="129"/>
      <w:bookmarkEnd w:id="130"/>
      <w:bookmarkEnd w:id="131"/>
      <w:bookmarkEnd w:id="132"/>
      <w:bookmarkEnd w:id="133"/>
      <w:bookmarkEnd w:id="134"/>
    </w:p>
    <w:p w:rsidR="00B8058B" w:rsidRPr="00E82D90" w:rsidRDefault="00B8058B" w:rsidP="00B8058B">
      <w:pPr>
        <w:ind w:firstLine="567"/>
        <w:jc w:val="both"/>
        <w:rPr>
          <w:rFonts w:ascii="Times New Roman" w:hAnsi="Times New Roman" w:cs="Times New Roman"/>
          <w:sz w:val="28"/>
          <w:szCs w:val="28"/>
          <w:lang w:val="cs-CZ"/>
        </w:rPr>
      </w:pPr>
      <w:r w:rsidRPr="00E82D90">
        <w:rPr>
          <w:rFonts w:ascii="Times New Roman" w:hAnsi="Times New Roman" w:cs="Times New Roman"/>
          <w:sz w:val="28"/>
          <w:szCs w:val="28"/>
          <w:lang w:val="cs-CZ"/>
        </w:rPr>
        <w:t>Nhà máy tổ chức hướng dẫn công nhân về việc phòng tránh các sự cố về sét như rút các hệ thống điện khi có hiện tượng mưa giông, sấm sét, tránh sử dụng các vật dụng bằng kim loại trong lúc có sét.</w:t>
      </w:r>
    </w:p>
    <w:p w:rsidR="00B8058B" w:rsidRPr="00E82D90" w:rsidRDefault="00B8058B" w:rsidP="00B8058B">
      <w:pPr>
        <w:ind w:firstLine="567"/>
        <w:jc w:val="both"/>
        <w:rPr>
          <w:rFonts w:ascii="Times New Roman" w:hAnsi="Times New Roman" w:cs="Times New Roman"/>
          <w:sz w:val="28"/>
          <w:szCs w:val="28"/>
          <w:lang w:val="cs-CZ"/>
        </w:rPr>
      </w:pPr>
      <w:r w:rsidRPr="00E82D90">
        <w:rPr>
          <w:rFonts w:ascii="Times New Roman" w:hAnsi="Times New Roman" w:cs="Times New Roman"/>
          <w:sz w:val="28"/>
          <w:szCs w:val="28"/>
          <w:lang w:val="cs-CZ"/>
        </w:rPr>
        <w:t xml:space="preserve">Trang bị hệ thống chống sét tại các nhà xưởng, cột thu lôi lắp đặt tại vị trí cao nhất của công trình. </w:t>
      </w:r>
    </w:p>
    <w:p w:rsidR="00B8058B" w:rsidRPr="00E82D90" w:rsidRDefault="00EA108B" w:rsidP="0020680E">
      <w:pPr>
        <w:pStyle w:val="AT3"/>
      </w:pPr>
      <w:bookmarkStart w:id="135" w:name="_Toc371984339"/>
      <w:bookmarkStart w:id="136" w:name="_Toc453243760"/>
      <w:bookmarkStart w:id="137" w:name="_Toc453786814"/>
      <w:bookmarkStart w:id="138" w:name="_Toc453787033"/>
      <w:bookmarkStart w:id="139" w:name="_Toc453787253"/>
      <w:bookmarkStart w:id="140" w:name="_Toc104126026"/>
      <w:r w:rsidRPr="00E82D90">
        <w:t>3.</w:t>
      </w:r>
      <w:r w:rsidR="00B8058B" w:rsidRPr="00E82D90">
        <w:t>6.</w:t>
      </w:r>
      <w:r w:rsidR="00B8058B" w:rsidRPr="00E82D90">
        <w:rPr>
          <w:bCs/>
        </w:rPr>
        <w:t>6</w:t>
      </w:r>
      <w:r w:rsidR="00B8058B" w:rsidRPr="00E82D90">
        <w:t>. Biện pháp phòng ngừa, ứng phó với sự cố từ lò đốt cấp nhiệt</w:t>
      </w:r>
      <w:bookmarkEnd w:id="135"/>
      <w:bookmarkEnd w:id="136"/>
      <w:bookmarkEnd w:id="137"/>
      <w:bookmarkEnd w:id="138"/>
      <w:bookmarkEnd w:id="139"/>
      <w:bookmarkEnd w:id="140"/>
    </w:p>
    <w:p w:rsidR="00B8058B" w:rsidRPr="00E82D90" w:rsidRDefault="00B8058B" w:rsidP="00B8058B">
      <w:pPr>
        <w:ind w:firstLine="567"/>
        <w:jc w:val="both"/>
        <w:rPr>
          <w:rFonts w:ascii="Times New Roman" w:hAnsi="Times New Roman" w:cs="Times New Roman"/>
          <w:sz w:val="28"/>
          <w:szCs w:val="28"/>
          <w:lang w:val="cs-CZ"/>
        </w:rPr>
      </w:pPr>
      <w:r w:rsidRPr="00E82D90">
        <w:rPr>
          <w:rFonts w:ascii="Times New Roman" w:hAnsi="Times New Roman" w:cs="Times New Roman"/>
          <w:sz w:val="28"/>
          <w:szCs w:val="28"/>
          <w:lang w:val="cs-CZ"/>
        </w:rPr>
        <w:t>- Có cán bộ phụ trách hoạt động của lò đốt.</w:t>
      </w:r>
    </w:p>
    <w:p w:rsidR="00B8058B" w:rsidRPr="00E82D90" w:rsidRDefault="00B8058B" w:rsidP="00B8058B">
      <w:pPr>
        <w:ind w:firstLine="567"/>
        <w:jc w:val="both"/>
        <w:rPr>
          <w:rFonts w:ascii="Times New Roman" w:hAnsi="Times New Roman" w:cs="Times New Roman"/>
          <w:sz w:val="28"/>
          <w:szCs w:val="28"/>
          <w:lang w:val="vi-VN"/>
        </w:rPr>
      </w:pPr>
      <w:r w:rsidRPr="00E82D90">
        <w:rPr>
          <w:rFonts w:ascii="Times New Roman" w:hAnsi="Times New Roman" w:cs="Times New Roman"/>
          <w:sz w:val="28"/>
          <w:szCs w:val="28"/>
          <w:lang w:val="cs-CZ"/>
        </w:rPr>
        <w:t>- Phân công tổ kỹ thuật thường xuyên kiểm tra các bộ phận máy móc, kịp thời phát hiện những hư hỏng để có hướng giải quyết nhanh và hiệu quả.</w:t>
      </w:r>
    </w:p>
    <w:p w:rsidR="00B8058B" w:rsidRPr="00E82D90" w:rsidRDefault="00B8058B" w:rsidP="00B8058B">
      <w:pPr>
        <w:pStyle w:val="BodyText3"/>
        <w:spacing w:line="312" w:lineRule="auto"/>
        <w:ind w:firstLine="567"/>
        <w:jc w:val="both"/>
        <w:rPr>
          <w:rFonts w:ascii="Times New Roman" w:hAnsi="Times New Roman" w:cs="Times New Roman"/>
          <w:sz w:val="28"/>
          <w:szCs w:val="28"/>
          <w:lang w:val="cs-CZ"/>
        </w:rPr>
      </w:pPr>
      <w:r w:rsidRPr="00E82D90">
        <w:rPr>
          <w:rFonts w:ascii="Times New Roman" w:hAnsi="Times New Roman" w:cs="Times New Roman"/>
          <w:sz w:val="28"/>
          <w:szCs w:val="28"/>
          <w:lang w:val="cs-CZ"/>
        </w:rPr>
        <w:t xml:space="preserve">- Đơn vị cung cấp lò đốt phải tổ chức tập huấn cho cán bộ nhà máy về quy trình vận hành an toàn lò đốt. </w:t>
      </w:r>
    </w:p>
    <w:p w:rsidR="008A4817" w:rsidRPr="00E82D90" w:rsidRDefault="00EA108B" w:rsidP="0020680E">
      <w:pPr>
        <w:pStyle w:val="AT3"/>
      </w:pPr>
      <w:bookmarkStart w:id="141" w:name="_Toc103196621"/>
      <w:bookmarkStart w:id="142" w:name="_Toc104126027"/>
      <w:r w:rsidRPr="00E82D90">
        <w:t>3.</w:t>
      </w:r>
      <w:r w:rsidR="00320B0D" w:rsidRPr="00E82D90">
        <w:t>7</w:t>
      </w:r>
      <w:r w:rsidR="008A4817" w:rsidRPr="00E82D90">
        <w:t>. Các nội dung thay đổi so với quyết định phê duyệt kết quả thẩm định báo cáo đánh giá tác động môi trường</w:t>
      </w:r>
      <w:bookmarkEnd w:id="141"/>
      <w:bookmarkEnd w:id="142"/>
    </w:p>
    <w:p w:rsidR="00F0621D" w:rsidRPr="00E82D90" w:rsidRDefault="00F0621D" w:rsidP="00130868">
      <w:pPr>
        <w:widowControl w:val="0"/>
        <w:spacing w:line="288" w:lineRule="auto"/>
        <w:ind w:firstLine="567"/>
        <w:jc w:val="both"/>
        <w:rPr>
          <w:rFonts w:ascii="Times New Roman" w:hAnsi="Times New Roman" w:cs="Times New Roman"/>
          <w:spacing w:val="-4"/>
          <w:sz w:val="28"/>
          <w:szCs w:val="28"/>
        </w:rPr>
      </w:pPr>
      <w:r w:rsidRPr="00E82D90">
        <w:rPr>
          <w:rFonts w:ascii="Times New Roman" w:hAnsi="Times New Roman" w:cs="Times New Roman"/>
          <w:spacing w:val="-4"/>
          <w:sz w:val="28"/>
          <w:szCs w:val="28"/>
        </w:rPr>
        <w:t xml:space="preserve">Công ty đã xây dựng đúng hệ thống xử lý </w:t>
      </w:r>
      <w:r w:rsidRPr="00E82D90">
        <w:rPr>
          <w:rFonts w:ascii="Times New Roman" w:hAnsi="Times New Roman" w:cs="Times New Roman"/>
          <w:spacing w:val="-4"/>
          <w:sz w:val="28"/>
          <w:szCs w:val="28"/>
          <w:lang w:val="vi-VN"/>
        </w:rPr>
        <w:t xml:space="preserve">chất thải </w:t>
      </w:r>
      <w:r w:rsidRPr="00E82D90">
        <w:rPr>
          <w:rFonts w:ascii="Times New Roman" w:hAnsi="Times New Roman" w:cs="Times New Roman"/>
          <w:spacing w:val="-4"/>
          <w:sz w:val="28"/>
          <w:szCs w:val="28"/>
        </w:rPr>
        <w:t xml:space="preserve">thải so với báo cáo ĐTM được phê duyệt. Tuy nhiên, </w:t>
      </w:r>
      <w:r w:rsidR="002863BC" w:rsidRPr="00E82D90">
        <w:rPr>
          <w:rFonts w:ascii="Times New Roman" w:hAnsi="Times New Roman" w:cs="Times New Roman"/>
          <w:spacing w:val="-4"/>
          <w:sz w:val="28"/>
          <w:szCs w:val="28"/>
          <w:lang w:val="vi-VN"/>
        </w:rPr>
        <w:t xml:space="preserve">theo yêu cầu của Sở Tài nguyên và Môi trường, để đảm bảo tính phù hợp thì Công ty đã điều chỉnh </w:t>
      </w:r>
      <w:r w:rsidRPr="00E82D90">
        <w:rPr>
          <w:rFonts w:ascii="Times New Roman" w:hAnsi="Times New Roman" w:cs="Times New Roman"/>
          <w:spacing w:val="-4"/>
          <w:sz w:val="28"/>
          <w:szCs w:val="28"/>
        </w:rPr>
        <w:t>vị trí lắp đặt thiết bị quan trắc tự động đưa lên sau công đoạn xử lý hóa lý và tách bùn, các hồ sinh học được thả bèo, nuôi cá, sử dụng cho mục đích làm hồ phòng ngừa sự cố.</w:t>
      </w:r>
    </w:p>
    <w:p w:rsidR="00B0667A" w:rsidRPr="00E82D90" w:rsidRDefault="00B0667A" w:rsidP="00B0667A">
      <w:pPr>
        <w:ind w:firstLine="709"/>
        <w:jc w:val="both"/>
        <w:rPr>
          <w:rFonts w:ascii="Times New Roman" w:hAnsi="Times New Roman" w:cs="Times New Roman"/>
          <w:b/>
          <w:sz w:val="26"/>
          <w:szCs w:val="26"/>
          <w:highlight w:val="yellow"/>
          <w:lang w:val="en-US"/>
        </w:rPr>
      </w:pPr>
      <w:r w:rsidRPr="00E82D90">
        <w:rPr>
          <w:rFonts w:ascii="Times New Roman" w:hAnsi="Times New Roman" w:cs="Times New Roman"/>
          <w:b/>
          <w:sz w:val="26"/>
          <w:szCs w:val="26"/>
          <w:highlight w:val="yellow"/>
          <w:lang w:val="en-US"/>
        </w:rPr>
        <w:t xml:space="preserve">8. </w:t>
      </w:r>
      <w:r w:rsidRPr="00E82D90">
        <w:rPr>
          <w:rFonts w:ascii="Times New Roman" w:hAnsi="Times New Roman" w:cs="Times New Roman"/>
          <w:b/>
          <w:bCs/>
          <w:sz w:val="26"/>
          <w:szCs w:val="26"/>
          <w:highlight w:val="yellow"/>
          <w:lang w:val="en-US"/>
        </w:rPr>
        <w:t>Biện pháp bảo vệ môi trường đối với nguồn nước công trình thủy lợi khi có hoạt động xả nước thải vào công trình thủy lợi (nếu có)</w:t>
      </w:r>
      <w:r w:rsidRPr="00E82D90">
        <w:rPr>
          <w:rFonts w:ascii="Times New Roman" w:hAnsi="Times New Roman" w:cs="Times New Roman"/>
          <w:b/>
          <w:sz w:val="26"/>
          <w:szCs w:val="26"/>
          <w:highlight w:val="yellow"/>
          <w:lang w:val="en-US"/>
        </w:rPr>
        <w:t>:</w:t>
      </w:r>
    </w:p>
    <w:p w:rsidR="00B0667A" w:rsidRPr="00E82D90" w:rsidRDefault="00B0667A" w:rsidP="00B0667A">
      <w:pPr>
        <w:ind w:firstLine="709"/>
        <w:jc w:val="both"/>
        <w:rPr>
          <w:rFonts w:ascii="Times New Roman" w:hAnsi="Times New Roman" w:cs="Times New Roman"/>
          <w:sz w:val="26"/>
          <w:szCs w:val="26"/>
          <w:highlight w:val="yellow"/>
          <w:lang w:val="en-US"/>
        </w:rPr>
      </w:pPr>
      <w:r w:rsidRPr="00E82D90">
        <w:rPr>
          <w:rFonts w:ascii="Times New Roman" w:hAnsi="Times New Roman" w:cs="Times New Roman"/>
          <w:sz w:val="26"/>
          <w:szCs w:val="26"/>
          <w:highlight w:val="yellow"/>
          <w:lang w:val="en-US"/>
        </w:rPr>
        <w:t>Nêu rõ các biện pháp để thực hiện yêu cầu về bảo vệ môi trường đối với nguồn nước công trình thủy lợi khi có hoạt động xả nước thải vào công trình thủy lợi (nếu có).</w:t>
      </w:r>
    </w:p>
    <w:p w:rsidR="00F0621D" w:rsidRPr="00E82D90" w:rsidRDefault="00F0621D" w:rsidP="001C3D43">
      <w:pPr>
        <w:pStyle w:val="RT1"/>
        <w:rPr>
          <w:color w:val="auto"/>
        </w:rPr>
      </w:pPr>
    </w:p>
    <w:p w:rsidR="00F0621D" w:rsidRPr="00E82D90" w:rsidRDefault="00F0621D" w:rsidP="001C3D43">
      <w:pPr>
        <w:pStyle w:val="RT1"/>
        <w:rPr>
          <w:color w:val="auto"/>
        </w:rPr>
      </w:pPr>
    </w:p>
    <w:p w:rsidR="00F0621D" w:rsidRPr="00E82D90" w:rsidRDefault="00F0621D" w:rsidP="001C3D43">
      <w:pPr>
        <w:pStyle w:val="RT1"/>
        <w:rPr>
          <w:color w:val="auto"/>
        </w:rPr>
      </w:pPr>
    </w:p>
    <w:p w:rsidR="00DE7D9C" w:rsidRPr="00E82D90" w:rsidRDefault="00DE7D9C" w:rsidP="001C3D43">
      <w:pPr>
        <w:pStyle w:val="RT1"/>
        <w:rPr>
          <w:color w:val="auto"/>
        </w:rPr>
      </w:pPr>
    </w:p>
    <w:p w:rsidR="00AB2D43" w:rsidRPr="00E82D90" w:rsidRDefault="00AB2D43" w:rsidP="001C3D43">
      <w:pPr>
        <w:pStyle w:val="RT1"/>
        <w:rPr>
          <w:color w:val="auto"/>
        </w:rPr>
      </w:pPr>
    </w:p>
    <w:p w:rsidR="00AB2D43" w:rsidRPr="00E82D90" w:rsidRDefault="00AB2D43" w:rsidP="001C3D43">
      <w:pPr>
        <w:pStyle w:val="RT1"/>
        <w:rPr>
          <w:color w:val="auto"/>
        </w:rPr>
      </w:pPr>
    </w:p>
    <w:p w:rsidR="00AB2D43" w:rsidRPr="00E82D90" w:rsidRDefault="00AB2D43" w:rsidP="001C3D43">
      <w:pPr>
        <w:pStyle w:val="RT1"/>
        <w:rPr>
          <w:color w:val="auto"/>
        </w:rPr>
      </w:pPr>
    </w:p>
    <w:p w:rsidR="00811872" w:rsidRPr="00E82D90" w:rsidRDefault="00811872" w:rsidP="001C3D43">
      <w:pPr>
        <w:pStyle w:val="RT1"/>
        <w:rPr>
          <w:color w:val="auto"/>
        </w:rPr>
      </w:pPr>
    </w:p>
    <w:p w:rsidR="00811872" w:rsidRPr="00E82D90" w:rsidRDefault="00811872" w:rsidP="001C3D43">
      <w:pPr>
        <w:pStyle w:val="RT1"/>
        <w:rPr>
          <w:color w:val="auto"/>
        </w:rPr>
      </w:pPr>
    </w:p>
    <w:p w:rsidR="00811872" w:rsidRPr="00E82D90" w:rsidRDefault="00811872" w:rsidP="001C3D43">
      <w:pPr>
        <w:pStyle w:val="RT1"/>
        <w:rPr>
          <w:color w:val="auto"/>
        </w:rPr>
      </w:pPr>
    </w:p>
    <w:p w:rsidR="00811872" w:rsidRPr="00E82D90" w:rsidRDefault="00811872" w:rsidP="001C3D43">
      <w:pPr>
        <w:pStyle w:val="RT1"/>
        <w:rPr>
          <w:color w:val="auto"/>
        </w:rPr>
      </w:pPr>
    </w:p>
    <w:p w:rsidR="00AB2D43" w:rsidRPr="00E82D90" w:rsidRDefault="00AB2D43" w:rsidP="001C3D43">
      <w:pPr>
        <w:pStyle w:val="RT1"/>
        <w:rPr>
          <w:color w:val="auto"/>
        </w:rPr>
      </w:pPr>
    </w:p>
    <w:p w:rsidR="008A4817" w:rsidRPr="00E82D90" w:rsidRDefault="008A4817" w:rsidP="0085580B">
      <w:pPr>
        <w:pStyle w:val="AT1"/>
      </w:pPr>
      <w:bookmarkStart w:id="143" w:name="_Toc103196622"/>
      <w:bookmarkStart w:id="144" w:name="_Toc104126028"/>
      <w:r w:rsidRPr="00E82D90">
        <w:t>Chương IV</w:t>
      </w:r>
      <w:bookmarkEnd w:id="143"/>
      <w:bookmarkEnd w:id="144"/>
    </w:p>
    <w:p w:rsidR="008A4817" w:rsidRPr="00E82D90" w:rsidRDefault="008A4817" w:rsidP="0085580B">
      <w:pPr>
        <w:pStyle w:val="AT1"/>
      </w:pPr>
      <w:bookmarkStart w:id="145" w:name="_Toc103196623"/>
      <w:bookmarkStart w:id="146" w:name="_Toc104126029"/>
      <w:r w:rsidRPr="00E82D90">
        <w:t>NỘI DUNG ĐỀ NGHỊ CẤP GIẤY PHÉP MÔI TRƯỜNG</w:t>
      </w:r>
      <w:bookmarkEnd w:id="145"/>
      <w:bookmarkEnd w:id="146"/>
    </w:p>
    <w:p w:rsidR="008A4817" w:rsidRPr="00E82D90" w:rsidRDefault="008A4817" w:rsidP="008A4817">
      <w:pPr>
        <w:spacing w:before="120" w:line="240" w:lineRule="auto"/>
        <w:jc w:val="center"/>
        <w:rPr>
          <w:rFonts w:ascii="Times New Roman" w:eastAsia="Times New Roman" w:hAnsi="Times New Roman" w:cs="Times New Roman"/>
          <w:b/>
          <w:sz w:val="2"/>
          <w:szCs w:val="28"/>
          <w:lang w:val="en-US"/>
        </w:rPr>
      </w:pPr>
    </w:p>
    <w:p w:rsidR="008A4817" w:rsidRPr="00E82D90" w:rsidRDefault="00EA108B" w:rsidP="0085580B">
      <w:pPr>
        <w:pStyle w:val="AT2"/>
      </w:pPr>
      <w:bookmarkStart w:id="147" w:name="_Toc103196624"/>
      <w:bookmarkStart w:id="148" w:name="_Toc104126030"/>
      <w:r w:rsidRPr="00E82D90">
        <w:rPr>
          <w:lang w:val="vi-VN"/>
        </w:rPr>
        <w:t>4.</w:t>
      </w:r>
      <w:r w:rsidR="008A4817" w:rsidRPr="00E82D90">
        <w:t>1. Nội dung đề nghị cấp phép đối với nước thải</w:t>
      </w:r>
      <w:bookmarkEnd w:id="147"/>
      <w:bookmarkEnd w:id="148"/>
    </w:p>
    <w:p w:rsidR="008A4817" w:rsidRPr="00E82D90" w:rsidRDefault="006E479E" w:rsidP="008A4817">
      <w:pPr>
        <w:widowControl w:val="0"/>
        <w:spacing w:before="120" w:line="240" w:lineRule="auto"/>
        <w:ind w:firstLine="567"/>
        <w:jc w:val="both"/>
        <w:rPr>
          <w:rFonts w:ascii="Times New Roman" w:hAnsi="Times New Roman" w:cs="Times New Roman"/>
          <w:sz w:val="28"/>
          <w:szCs w:val="28"/>
          <w:lang w:val="vi-VN"/>
        </w:rPr>
      </w:pPr>
      <w:r w:rsidRPr="00E82D90">
        <w:rPr>
          <w:rFonts w:ascii="Times New Roman" w:hAnsi="Times New Roman" w:cs="Times New Roman"/>
          <w:sz w:val="28"/>
          <w:szCs w:val="28"/>
          <w:lang w:val="vi-VN"/>
        </w:rPr>
        <w:t>1.1.</w:t>
      </w:r>
      <w:r w:rsidR="008A4817" w:rsidRPr="00E82D90">
        <w:rPr>
          <w:rFonts w:ascii="Times New Roman" w:hAnsi="Times New Roman" w:cs="Times New Roman"/>
          <w:sz w:val="28"/>
          <w:szCs w:val="28"/>
          <w:lang w:val="en-US"/>
        </w:rPr>
        <w:t xml:space="preserve"> Nguồn số 01:</w:t>
      </w:r>
      <w:r w:rsidRPr="00E82D90">
        <w:rPr>
          <w:rFonts w:ascii="Times New Roman" w:hAnsi="Times New Roman" w:cs="Times New Roman"/>
          <w:sz w:val="28"/>
          <w:szCs w:val="28"/>
          <w:lang w:val="en-US"/>
        </w:rPr>
        <w:t xml:space="preserve"> Nguồn phát sinh nước thải </w:t>
      </w:r>
      <w:r w:rsidR="00F0621D" w:rsidRPr="00E82D90">
        <w:rPr>
          <w:rFonts w:ascii="Times New Roman" w:hAnsi="Times New Roman" w:cs="Times New Roman"/>
          <w:sz w:val="28"/>
          <w:szCs w:val="28"/>
          <w:lang w:val="vi-VN"/>
        </w:rPr>
        <w:t>sản xuất</w:t>
      </w:r>
      <w:r w:rsidR="00D75AE3" w:rsidRPr="00E82D90">
        <w:rPr>
          <w:rFonts w:ascii="Times New Roman" w:hAnsi="Times New Roman" w:cs="Times New Roman"/>
          <w:sz w:val="28"/>
          <w:szCs w:val="28"/>
          <w:lang w:val="vi-VN"/>
        </w:rPr>
        <w:t>.</w:t>
      </w:r>
    </w:p>
    <w:p w:rsidR="008A4817" w:rsidRPr="00E82D90" w:rsidRDefault="008A4817" w:rsidP="008A4817">
      <w:pPr>
        <w:widowControl w:val="0"/>
        <w:spacing w:before="120" w:line="240" w:lineRule="auto"/>
        <w:ind w:firstLine="567"/>
        <w:jc w:val="both"/>
        <w:rPr>
          <w:rFonts w:ascii="Times New Roman" w:hAnsi="Times New Roman" w:cs="Times New Roman"/>
          <w:sz w:val="28"/>
          <w:szCs w:val="28"/>
          <w:lang w:val="vi-VN"/>
        </w:rPr>
      </w:pPr>
      <w:r w:rsidRPr="00E82D90">
        <w:rPr>
          <w:rFonts w:ascii="Times New Roman" w:hAnsi="Times New Roman" w:cs="Times New Roman"/>
          <w:sz w:val="28"/>
          <w:szCs w:val="28"/>
          <w:lang w:val="en-US"/>
        </w:rPr>
        <w:t xml:space="preserve">- Lưu lượng xả nước thải tối đa: </w:t>
      </w:r>
      <w:r w:rsidR="00F0621D" w:rsidRPr="00E82D90">
        <w:rPr>
          <w:rFonts w:ascii="Times New Roman" w:hAnsi="Times New Roman" w:cs="Times New Roman"/>
          <w:sz w:val="28"/>
          <w:szCs w:val="28"/>
        </w:rPr>
        <w:t>2.268</w:t>
      </w:r>
      <w:r w:rsidR="00F0621D" w:rsidRPr="00E82D90">
        <w:rPr>
          <w:rFonts w:ascii="Times New Roman" w:hAnsi="Times New Roman" w:cs="Times New Roman"/>
          <w:sz w:val="28"/>
          <w:szCs w:val="28"/>
          <w:lang w:val="vi-VN"/>
        </w:rPr>
        <w:t xml:space="preserve"> m</w:t>
      </w:r>
      <w:r w:rsidR="00F0621D" w:rsidRPr="00E82D90">
        <w:rPr>
          <w:rFonts w:ascii="Times New Roman" w:hAnsi="Times New Roman" w:cs="Times New Roman"/>
          <w:sz w:val="28"/>
          <w:szCs w:val="28"/>
          <w:vertAlign w:val="superscript"/>
          <w:lang w:val="vi-VN"/>
        </w:rPr>
        <w:t>3</w:t>
      </w:r>
      <w:r w:rsidR="00F0621D" w:rsidRPr="00E82D90">
        <w:rPr>
          <w:rFonts w:ascii="Times New Roman" w:hAnsi="Times New Roman" w:cs="Times New Roman"/>
          <w:sz w:val="28"/>
          <w:szCs w:val="28"/>
          <w:lang w:val="vi-VN"/>
        </w:rPr>
        <w:t>/ngày đêm;</w:t>
      </w:r>
      <w:r w:rsidR="00F0621D" w:rsidRPr="00E82D90">
        <w:rPr>
          <w:rFonts w:ascii="Times New Roman" w:hAnsi="Times New Roman" w:cs="Times New Roman"/>
          <w:sz w:val="28"/>
          <w:szCs w:val="28"/>
        </w:rPr>
        <w:t xml:space="preserve"> lưu lượng nước thải lớn nhất: 0,026m</w:t>
      </w:r>
      <w:r w:rsidR="00F0621D" w:rsidRPr="00E82D90">
        <w:rPr>
          <w:rFonts w:ascii="Times New Roman" w:hAnsi="Times New Roman" w:cs="Times New Roman"/>
          <w:sz w:val="28"/>
          <w:szCs w:val="28"/>
          <w:vertAlign w:val="superscript"/>
        </w:rPr>
        <w:t>3</w:t>
      </w:r>
      <w:r w:rsidR="00F0621D" w:rsidRPr="00E82D90">
        <w:rPr>
          <w:rFonts w:ascii="Times New Roman" w:hAnsi="Times New Roman" w:cs="Times New Roman"/>
          <w:sz w:val="28"/>
          <w:szCs w:val="28"/>
        </w:rPr>
        <w:t>/s.</w:t>
      </w:r>
    </w:p>
    <w:p w:rsidR="00D75AE3" w:rsidRPr="00E82D90" w:rsidRDefault="008A4817" w:rsidP="008A4817">
      <w:pPr>
        <w:widowControl w:val="0"/>
        <w:spacing w:before="120" w:line="240" w:lineRule="auto"/>
        <w:ind w:firstLine="567"/>
        <w:jc w:val="both"/>
        <w:rPr>
          <w:rFonts w:ascii="Times New Roman" w:hAnsi="Times New Roman" w:cs="Times New Roman"/>
          <w:sz w:val="28"/>
          <w:szCs w:val="28"/>
          <w:lang w:val="vi-VN"/>
        </w:rPr>
      </w:pPr>
      <w:r w:rsidRPr="00E82D90">
        <w:rPr>
          <w:rFonts w:ascii="Times New Roman" w:hAnsi="Times New Roman" w:cs="Times New Roman"/>
          <w:sz w:val="28"/>
          <w:szCs w:val="28"/>
          <w:lang w:val="en-US"/>
        </w:rPr>
        <w:t xml:space="preserve">- Dòng nước thải: </w:t>
      </w:r>
      <w:r w:rsidR="006E479E" w:rsidRPr="00E82D90">
        <w:rPr>
          <w:rFonts w:ascii="Times New Roman" w:hAnsi="Times New Roman" w:cs="Times New Roman"/>
          <w:sz w:val="28"/>
          <w:szCs w:val="28"/>
          <w:lang w:val="vi-VN"/>
        </w:rPr>
        <w:t xml:space="preserve">01 dòng </w:t>
      </w:r>
      <w:r w:rsidRPr="00E82D90">
        <w:rPr>
          <w:rFonts w:ascii="Times New Roman" w:hAnsi="Times New Roman" w:cs="Times New Roman"/>
          <w:sz w:val="28"/>
          <w:szCs w:val="28"/>
          <w:lang w:val="en-US"/>
        </w:rPr>
        <w:t>nước thải đề nghị cấp phép</w:t>
      </w:r>
      <w:r w:rsidR="006E479E" w:rsidRPr="00E82D90">
        <w:rPr>
          <w:rFonts w:ascii="Times New Roman" w:hAnsi="Times New Roman" w:cs="Times New Roman"/>
          <w:sz w:val="28"/>
          <w:szCs w:val="28"/>
          <w:lang w:val="vi-VN"/>
        </w:rPr>
        <w:t xml:space="preserve"> </w:t>
      </w:r>
      <w:r w:rsidRPr="00E82D90">
        <w:rPr>
          <w:rFonts w:ascii="Times New Roman" w:hAnsi="Times New Roman" w:cs="Times New Roman"/>
          <w:sz w:val="28"/>
          <w:szCs w:val="28"/>
          <w:lang w:val="en-US"/>
        </w:rPr>
        <w:t xml:space="preserve">là dòng nước thải sau xử lý được xả ra môi trường tiếp nhận </w:t>
      </w:r>
      <w:r w:rsidR="006E479E" w:rsidRPr="00E82D90">
        <w:rPr>
          <w:rFonts w:ascii="Times New Roman" w:hAnsi="Times New Roman" w:cs="Times New Roman"/>
          <w:sz w:val="28"/>
          <w:szCs w:val="28"/>
          <w:lang w:val="vi-VN"/>
        </w:rPr>
        <w:t xml:space="preserve">là </w:t>
      </w:r>
      <w:r w:rsidR="00D75AE3" w:rsidRPr="00E82D90">
        <w:rPr>
          <w:rFonts w:ascii="Times New Roman" w:hAnsi="Times New Roman" w:cs="Times New Roman"/>
          <w:sz w:val="28"/>
          <w:szCs w:val="28"/>
          <w:lang w:val="vi-VN"/>
        </w:rPr>
        <w:t>sông Hiếu</w:t>
      </w:r>
      <w:r w:rsidR="00345A80" w:rsidRPr="00E82D90">
        <w:rPr>
          <w:rFonts w:ascii="Times New Roman" w:hAnsi="Times New Roman" w:cs="Times New Roman"/>
          <w:sz w:val="28"/>
          <w:szCs w:val="28"/>
          <w:lang w:val="vi-VN"/>
        </w:rPr>
        <w:t>.</w:t>
      </w:r>
    </w:p>
    <w:p w:rsidR="008A4817" w:rsidRPr="00E82D90" w:rsidRDefault="008A4817" w:rsidP="008A4817">
      <w:pPr>
        <w:widowControl w:val="0"/>
        <w:spacing w:before="120" w:line="240" w:lineRule="auto"/>
        <w:ind w:firstLine="567"/>
        <w:jc w:val="both"/>
        <w:rPr>
          <w:rFonts w:ascii="Times New Roman" w:hAnsi="Times New Roman" w:cs="Times New Roman"/>
          <w:sz w:val="28"/>
          <w:szCs w:val="28"/>
          <w:lang w:val="en-US"/>
        </w:rPr>
      </w:pPr>
      <w:r w:rsidRPr="00E82D90">
        <w:rPr>
          <w:rFonts w:ascii="Times New Roman" w:hAnsi="Times New Roman" w:cs="Times New Roman"/>
          <w:sz w:val="28"/>
          <w:szCs w:val="28"/>
          <w:lang w:val="en-US"/>
        </w:rPr>
        <w:t xml:space="preserve">- Các chất ô nhiễm và giá trị giới hạn của các chất ô nhiễm theo dòng nước thải: </w:t>
      </w:r>
    </w:p>
    <w:p w:rsidR="006E479E" w:rsidRPr="00E82D90" w:rsidRDefault="006E479E" w:rsidP="006E479E">
      <w:pPr>
        <w:ind w:firstLine="567"/>
        <w:jc w:val="both"/>
        <w:rPr>
          <w:rFonts w:ascii="Times New Roman" w:hAnsi="Times New Roman" w:cs="Times New Roman"/>
          <w:spacing w:val="-4"/>
          <w:sz w:val="28"/>
          <w:szCs w:val="28"/>
          <w:lang w:val="vi-VN"/>
        </w:rPr>
      </w:pPr>
      <w:r w:rsidRPr="00E82D90">
        <w:rPr>
          <w:rFonts w:ascii="Times New Roman" w:hAnsi="Times New Roman" w:cs="Times New Roman"/>
          <w:spacing w:val="-4"/>
          <w:sz w:val="28"/>
          <w:szCs w:val="28"/>
          <w:lang w:val="vi-VN"/>
        </w:rPr>
        <w:t xml:space="preserve">+ </w:t>
      </w:r>
      <w:r w:rsidRPr="00E82D90">
        <w:rPr>
          <w:rFonts w:ascii="Times New Roman" w:hAnsi="Times New Roman" w:cs="Times New Roman"/>
          <w:sz w:val="28"/>
          <w:szCs w:val="28"/>
          <w:lang w:val="en-US"/>
        </w:rPr>
        <w:t>Các chất ô nhiễm đề nghị cấp phép</w:t>
      </w:r>
      <w:r w:rsidRPr="00E82D90">
        <w:rPr>
          <w:rFonts w:ascii="Times New Roman" w:hAnsi="Times New Roman" w:cs="Times New Roman"/>
          <w:sz w:val="28"/>
          <w:szCs w:val="28"/>
          <w:lang w:val="vi-VN"/>
        </w:rPr>
        <w:t>:</w:t>
      </w:r>
      <w:r w:rsidRPr="00E82D90">
        <w:rPr>
          <w:rFonts w:ascii="Times New Roman" w:hAnsi="Times New Roman" w:cs="Times New Roman"/>
          <w:sz w:val="28"/>
          <w:szCs w:val="28"/>
          <w:lang w:val="en-US"/>
        </w:rPr>
        <w:t xml:space="preserve"> </w:t>
      </w:r>
      <w:r w:rsidR="00F80412" w:rsidRPr="00E82D90">
        <w:rPr>
          <w:rFonts w:ascii="Times New Roman" w:hAnsi="Times New Roman" w:cs="Times New Roman"/>
          <w:bCs/>
          <w:sz w:val="28"/>
          <w:szCs w:val="28"/>
        </w:rPr>
        <w:t>pH, TSS, BOD</w:t>
      </w:r>
      <w:r w:rsidR="00F80412" w:rsidRPr="00E82D90">
        <w:rPr>
          <w:rFonts w:ascii="Times New Roman" w:hAnsi="Times New Roman" w:cs="Times New Roman"/>
          <w:bCs/>
          <w:sz w:val="28"/>
          <w:szCs w:val="28"/>
          <w:vertAlign w:val="subscript"/>
        </w:rPr>
        <w:t>5</w:t>
      </w:r>
      <w:r w:rsidR="00F80412" w:rsidRPr="00E82D90">
        <w:rPr>
          <w:rFonts w:ascii="Times New Roman" w:hAnsi="Times New Roman" w:cs="Times New Roman"/>
          <w:bCs/>
          <w:sz w:val="28"/>
          <w:szCs w:val="28"/>
        </w:rPr>
        <w:t xml:space="preserve">, COD, tổng N (tính theo N), Tổng P, </w:t>
      </w:r>
      <w:r w:rsidR="00F80412" w:rsidRPr="00E82D90">
        <w:rPr>
          <w:rFonts w:ascii="Times New Roman" w:hAnsi="Times New Roman" w:cs="Times New Roman"/>
          <w:sz w:val="28"/>
          <w:szCs w:val="28"/>
        </w:rPr>
        <w:t xml:space="preserve">CN-, </w:t>
      </w:r>
      <w:r w:rsidR="00F80412" w:rsidRPr="00E82D90">
        <w:rPr>
          <w:rFonts w:ascii="Times New Roman" w:hAnsi="Times New Roman" w:cs="Times New Roman"/>
          <w:bCs/>
          <w:sz w:val="28"/>
          <w:szCs w:val="28"/>
        </w:rPr>
        <w:t xml:space="preserve">Tổng </w:t>
      </w:r>
      <w:r w:rsidR="00F80412" w:rsidRPr="00E82D90">
        <w:rPr>
          <w:rFonts w:ascii="Times New Roman" w:hAnsi="Times New Roman" w:cs="Times New Roman"/>
          <w:sz w:val="28"/>
          <w:szCs w:val="28"/>
        </w:rPr>
        <w:t>Coliform.</w:t>
      </w:r>
    </w:p>
    <w:p w:rsidR="001278E9" w:rsidRPr="00E82D90" w:rsidRDefault="001278E9" w:rsidP="001278E9">
      <w:pPr>
        <w:widowControl w:val="0"/>
        <w:spacing w:before="120" w:line="240" w:lineRule="auto"/>
        <w:ind w:firstLine="567"/>
        <w:jc w:val="both"/>
        <w:rPr>
          <w:rFonts w:ascii="Times New Roman" w:hAnsi="Times New Roman" w:cs="Times New Roman"/>
          <w:sz w:val="28"/>
          <w:szCs w:val="28"/>
        </w:rPr>
      </w:pPr>
      <w:r w:rsidRPr="00E82D90">
        <w:rPr>
          <w:rFonts w:ascii="Times New Roman" w:hAnsi="Times New Roman" w:cs="Times New Roman"/>
          <w:sz w:val="28"/>
          <w:szCs w:val="28"/>
          <w:lang w:val="vi-VN"/>
        </w:rPr>
        <w:t>+</w:t>
      </w:r>
      <w:r w:rsidR="006E479E" w:rsidRPr="00E82D90">
        <w:rPr>
          <w:rFonts w:ascii="Times New Roman" w:hAnsi="Times New Roman" w:cs="Times New Roman"/>
          <w:sz w:val="28"/>
          <w:szCs w:val="28"/>
          <w:lang w:val="vi-VN"/>
        </w:rPr>
        <w:t xml:space="preserve"> </w:t>
      </w:r>
      <w:r w:rsidRPr="00E82D90">
        <w:rPr>
          <w:rFonts w:ascii="Times New Roman" w:hAnsi="Times New Roman" w:cs="Times New Roman"/>
          <w:sz w:val="28"/>
          <w:szCs w:val="28"/>
          <w:lang w:val="vi-VN"/>
        </w:rPr>
        <w:t>G</w:t>
      </w:r>
      <w:r w:rsidRPr="00E82D90">
        <w:rPr>
          <w:rFonts w:ascii="Times New Roman" w:hAnsi="Times New Roman" w:cs="Times New Roman"/>
          <w:sz w:val="28"/>
          <w:szCs w:val="28"/>
          <w:lang w:val="en-US"/>
        </w:rPr>
        <w:t>iá trị giới hạn của các chất ô nhiễm</w:t>
      </w:r>
      <w:r w:rsidRPr="00E82D90">
        <w:rPr>
          <w:rFonts w:ascii="Times New Roman" w:hAnsi="Times New Roman" w:cs="Times New Roman"/>
          <w:sz w:val="28"/>
          <w:szCs w:val="28"/>
          <w:lang w:val="vi-VN"/>
        </w:rPr>
        <w:t xml:space="preserve">: </w:t>
      </w:r>
      <w:r w:rsidR="00D75AE3" w:rsidRPr="00E82D90">
        <w:rPr>
          <w:rFonts w:ascii="Times New Roman" w:hAnsi="Times New Roman" w:cs="Times New Roman"/>
          <w:sz w:val="28"/>
          <w:szCs w:val="28"/>
          <w:lang w:val="vi-VN"/>
        </w:rPr>
        <w:t>Quy</w:t>
      </w:r>
      <w:r w:rsidRPr="00E82D90">
        <w:rPr>
          <w:rFonts w:ascii="Times New Roman" w:hAnsi="Times New Roman" w:cs="Times New Roman"/>
          <w:bCs/>
          <w:iCs/>
          <w:spacing w:val="-2"/>
          <w:sz w:val="28"/>
          <w:szCs w:val="28"/>
        </w:rPr>
        <w:t xml:space="preserve"> chuẩn xả thải </w:t>
      </w:r>
      <w:r w:rsidR="00E228C7" w:rsidRPr="00E82D90">
        <w:rPr>
          <w:rFonts w:ascii="Times New Roman" w:hAnsi="Times New Roman" w:cs="Times New Roman"/>
          <w:sz w:val="28"/>
          <w:szCs w:val="28"/>
          <w:lang w:val="vi-VN"/>
        </w:rPr>
        <w:t>QCVN 63:201</w:t>
      </w:r>
      <w:r w:rsidR="00E228C7" w:rsidRPr="00E82D90">
        <w:rPr>
          <w:rFonts w:ascii="Times New Roman" w:hAnsi="Times New Roman" w:cs="Times New Roman"/>
          <w:sz w:val="28"/>
          <w:szCs w:val="28"/>
        </w:rPr>
        <w:t>7</w:t>
      </w:r>
      <w:r w:rsidR="00E228C7" w:rsidRPr="00E82D90">
        <w:rPr>
          <w:rFonts w:ascii="Times New Roman" w:hAnsi="Times New Roman" w:cs="Times New Roman"/>
          <w:sz w:val="28"/>
          <w:szCs w:val="28"/>
          <w:lang w:val="vi-VN"/>
        </w:rPr>
        <w:t xml:space="preserve">/BTNMT-Quy chuẩn kỹ thuật Quốc gia về nước thải </w:t>
      </w:r>
      <w:r w:rsidR="00E228C7" w:rsidRPr="00E82D90">
        <w:rPr>
          <w:rFonts w:ascii="Times New Roman" w:hAnsi="Times New Roman" w:cs="Times New Roman"/>
          <w:sz w:val="28"/>
          <w:szCs w:val="28"/>
        </w:rPr>
        <w:t>chế biến tinh bột sắn</w:t>
      </w:r>
      <w:r w:rsidR="00345A80" w:rsidRPr="00E82D90">
        <w:rPr>
          <w:rFonts w:ascii="Times New Roman" w:hAnsi="Times New Roman" w:cs="Times New Roman"/>
          <w:sz w:val="28"/>
          <w:szCs w:val="28"/>
          <w:lang w:val="vi-VN"/>
        </w:rPr>
        <w:t>:</w:t>
      </w:r>
      <w:r w:rsidR="00E228C7" w:rsidRPr="00E82D90">
        <w:rPr>
          <w:rFonts w:ascii="Times New Roman" w:hAnsi="Times New Roman" w:cs="Times New Roman"/>
          <w:sz w:val="28"/>
          <w:szCs w:val="28"/>
        </w:rPr>
        <w:t xml:space="preserve"> </w:t>
      </w:r>
    </w:p>
    <w:p w:rsidR="00D75AE3" w:rsidRPr="00E82D90" w:rsidRDefault="00D75AE3" w:rsidP="00942FAD">
      <w:pPr>
        <w:pStyle w:val="BH1"/>
      </w:pPr>
      <w:bookmarkStart w:id="149" w:name="_Toc104126726"/>
      <w:r w:rsidRPr="00E82D90">
        <w:t xml:space="preserve">Bảng </w:t>
      </w:r>
      <w:r w:rsidR="0044130F" w:rsidRPr="00E82D90">
        <w:t xml:space="preserve">4.1. </w:t>
      </w:r>
      <w:r w:rsidRPr="00E82D90">
        <w:t xml:space="preserve">Các chất ô nhiễm và giá trị giới hạn theo </w:t>
      </w:r>
      <w:r w:rsidR="002863BC" w:rsidRPr="00E82D90">
        <w:t>quy chuẩn</w:t>
      </w:r>
      <w:bookmarkEnd w:id="149"/>
    </w:p>
    <w:p w:rsidR="00D75AE3" w:rsidRPr="00E82D90" w:rsidRDefault="00D75AE3" w:rsidP="00D75AE3">
      <w:pPr>
        <w:rPr>
          <w:lang w:val="vi-VN" w:eastAsia="x-none"/>
        </w:rPr>
      </w:pPr>
    </w:p>
    <w:tbl>
      <w:tblPr>
        <w:tblW w:w="890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221"/>
        <w:gridCol w:w="1811"/>
        <w:gridCol w:w="3018"/>
      </w:tblGrid>
      <w:tr w:rsidR="0044130F" w:rsidRPr="00E82D90" w:rsidTr="0044130F">
        <w:trPr>
          <w:trHeight w:hRule="exact" w:val="492"/>
        </w:trPr>
        <w:tc>
          <w:tcPr>
            <w:tcW w:w="853" w:type="dxa"/>
            <w:vMerge w:val="restart"/>
            <w:tcBorders>
              <w:top w:val="single" w:sz="4" w:space="0" w:color="auto"/>
              <w:left w:val="single" w:sz="4" w:space="0" w:color="auto"/>
              <w:bottom w:val="single" w:sz="4" w:space="0" w:color="auto"/>
              <w:right w:val="single" w:sz="4" w:space="0" w:color="auto"/>
            </w:tcBorders>
          </w:tcPr>
          <w:p w:rsidR="00D75AE3" w:rsidRPr="00E82D90" w:rsidRDefault="00D75AE3" w:rsidP="0044130F">
            <w:pPr>
              <w:spacing w:line="288" w:lineRule="auto"/>
              <w:jc w:val="center"/>
              <w:rPr>
                <w:rFonts w:ascii="Times New Roman" w:eastAsia="Times New Roman" w:hAnsi="Times New Roman" w:cs="Times New Roman"/>
                <w:b/>
                <w:bCs/>
                <w:sz w:val="26"/>
                <w:szCs w:val="26"/>
              </w:rPr>
            </w:pPr>
          </w:p>
          <w:p w:rsidR="00D75AE3" w:rsidRPr="00E82D90" w:rsidRDefault="00D75AE3" w:rsidP="0044130F">
            <w:pPr>
              <w:spacing w:line="288" w:lineRule="auto"/>
              <w:jc w:val="center"/>
              <w:rPr>
                <w:rFonts w:ascii="Times New Roman" w:eastAsia="Times New Roman" w:hAnsi="Times New Roman" w:cs="Times New Roman"/>
                <w:b/>
                <w:bCs/>
                <w:sz w:val="26"/>
                <w:szCs w:val="26"/>
              </w:rPr>
            </w:pPr>
            <w:r w:rsidRPr="00E82D90">
              <w:rPr>
                <w:rFonts w:ascii="Times New Roman" w:eastAsia="Times New Roman" w:hAnsi="Times New Roman" w:cs="Times New Roman"/>
                <w:b/>
                <w:bCs/>
                <w:sz w:val="26"/>
                <w:szCs w:val="26"/>
              </w:rPr>
              <w:t>TT</w:t>
            </w:r>
          </w:p>
        </w:tc>
        <w:tc>
          <w:tcPr>
            <w:tcW w:w="3221" w:type="dxa"/>
            <w:vMerge w:val="restart"/>
            <w:tcBorders>
              <w:top w:val="single" w:sz="4" w:space="0" w:color="auto"/>
              <w:left w:val="single" w:sz="4" w:space="0" w:color="auto"/>
              <w:bottom w:val="single" w:sz="4" w:space="0" w:color="auto"/>
              <w:right w:val="single" w:sz="4" w:space="0" w:color="auto"/>
            </w:tcBorders>
          </w:tcPr>
          <w:p w:rsidR="00D75AE3" w:rsidRPr="00E82D90" w:rsidRDefault="00D75AE3" w:rsidP="0044130F">
            <w:pPr>
              <w:spacing w:line="288" w:lineRule="auto"/>
              <w:jc w:val="center"/>
              <w:rPr>
                <w:rFonts w:ascii="Times New Roman" w:eastAsia="Times New Roman" w:hAnsi="Times New Roman" w:cs="Times New Roman"/>
                <w:b/>
                <w:bCs/>
                <w:sz w:val="26"/>
                <w:szCs w:val="26"/>
              </w:rPr>
            </w:pPr>
          </w:p>
          <w:p w:rsidR="00D75AE3" w:rsidRPr="00E82D90" w:rsidRDefault="00D75AE3" w:rsidP="0044130F">
            <w:pPr>
              <w:spacing w:line="288" w:lineRule="auto"/>
              <w:jc w:val="center"/>
              <w:rPr>
                <w:rFonts w:ascii="Times New Roman" w:eastAsia="Times New Roman" w:hAnsi="Times New Roman" w:cs="Times New Roman"/>
                <w:b/>
                <w:bCs/>
                <w:sz w:val="26"/>
                <w:szCs w:val="26"/>
              </w:rPr>
            </w:pPr>
            <w:r w:rsidRPr="00E82D90">
              <w:rPr>
                <w:rFonts w:ascii="Times New Roman" w:eastAsia="Times New Roman" w:hAnsi="Times New Roman" w:cs="Times New Roman"/>
                <w:b/>
                <w:bCs/>
                <w:sz w:val="26"/>
                <w:szCs w:val="26"/>
              </w:rPr>
              <w:t>Thông số</w:t>
            </w:r>
          </w:p>
        </w:tc>
        <w:tc>
          <w:tcPr>
            <w:tcW w:w="1811" w:type="dxa"/>
            <w:vMerge w:val="restart"/>
            <w:tcBorders>
              <w:top w:val="single" w:sz="4" w:space="0" w:color="auto"/>
              <w:left w:val="single" w:sz="4" w:space="0" w:color="auto"/>
              <w:bottom w:val="single" w:sz="4" w:space="0" w:color="auto"/>
              <w:right w:val="single" w:sz="4" w:space="0" w:color="auto"/>
            </w:tcBorders>
          </w:tcPr>
          <w:p w:rsidR="00D75AE3" w:rsidRPr="00E82D90" w:rsidRDefault="00D75AE3" w:rsidP="0044130F">
            <w:pPr>
              <w:spacing w:line="288" w:lineRule="auto"/>
              <w:jc w:val="center"/>
              <w:rPr>
                <w:rFonts w:ascii="Times New Roman" w:eastAsia="Times New Roman" w:hAnsi="Times New Roman" w:cs="Times New Roman"/>
                <w:b/>
                <w:bCs/>
                <w:sz w:val="26"/>
                <w:szCs w:val="26"/>
              </w:rPr>
            </w:pPr>
          </w:p>
          <w:p w:rsidR="00D75AE3" w:rsidRPr="00E82D90" w:rsidRDefault="00D75AE3" w:rsidP="0044130F">
            <w:pPr>
              <w:spacing w:line="288" w:lineRule="auto"/>
              <w:jc w:val="center"/>
              <w:rPr>
                <w:rFonts w:ascii="Times New Roman" w:eastAsia="Times New Roman" w:hAnsi="Times New Roman" w:cs="Times New Roman"/>
                <w:b/>
                <w:bCs/>
                <w:sz w:val="26"/>
                <w:szCs w:val="26"/>
              </w:rPr>
            </w:pPr>
            <w:r w:rsidRPr="00E82D90">
              <w:rPr>
                <w:rFonts w:ascii="Times New Roman" w:eastAsia="Times New Roman" w:hAnsi="Times New Roman" w:cs="Times New Roman"/>
                <w:b/>
                <w:bCs/>
                <w:sz w:val="26"/>
                <w:szCs w:val="26"/>
              </w:rPr>
              <w:t>Đơn vị</w:t>
            </w:r>
          </w:p>
        </w:tc>
        <w:tc>
          <w:tcPr>
            <w:tcW w:w="3018" w:type="dxa"/>
            <w:tcBorders>
              <w:top w:val="single" w:sz="4" w:space="0" w:color="auto"/>
              <w:left w:val="single" w:sz="4" w:space="0" w:color="auto"/>
              <w:bottom w:val="single" w:sz="4" w:space="0" w:color="auto"/>
              <w:right w:val="single" w:sz="4" w:space="0" w:color="auto"/>
            </w:tcBorders>
          </w:tcPr>
          <w:p w:rsidR="00D75AE3" w:rsidRPr="00E82D90" w:rsidRDefault="00D75AE3" w:rsidP="0044130F">
            <w:pPr>
              <w:spacing w:line="288" w:lineRule="auto"/>
              <w:jc w:val="center"/>
              <w:rPr>
                <w:rFonts w:ascii="Times New Roman" w:hAnsi="Times New Roman" w:cs="Times New Roman"/>
                <w:b/>
                <w:sz w:val="26"/>
                <w:szCs w:val="26"/>
              </w:rPr>
            </w:pPr>
            <w:r w:rsidRPr="00E82D90">
              <w:rPr>
                <w:rFonts w:ascii="Times New Roman" w:hAnsi="Times New Roman" w:cs="Times New Roman"/>
                <w:b/>
                <w:sz w:val="26"/>
                <w:szCs w:val="26"/>
              </w:rPr>
              <w:t>QCVN 63:2017/BTNMT</w:t>
            </w:r>
          </w:p>
        </w:tc>
      </w:tr>
      <w:tr w:rsidR="00D75AE3" w:rsidRPr="00E82D90" w:rsidTr="0044130F">
        <w:trPr>
          <w:trHeight w:hRule="exact" w:val="427"/>
        </w:trPr>
        <w:tc>
          <w:tcPr>
            <w:tcW w:w="853" w:type="dxa"/>
            <w:vMerge/>
            <w:tcBorders>
              <w:top w:val="single" w:sz="4" w:space="0" w:color="auto"/>
              <w:left w:val="single" w:sz="4" w:space="0" w:color="auto"/>
              <w:bottom w:val="single" w:sz="4" w:space="0" w:color="auto"/>
              <w:right w:val="single" w:sz="4" w:space="0" w:color="auto"/>
            </w:tcBorders>
            <w:vAlign w:val="center"/>
          </w:tcPr>
          <w:p w:rsidR="00D75AE3" w:rsidRPr="00E82D90" w:rsidRDefault="00D75AE3" w:rsidP="0044130F">
            <w:pPr>
              <w:spacing w:line="288" w:lineRule="auto"/>
              <w:rPr>
                <w:rFonts w:ascii="Times New Roman" w:eastAsia="Times New Roman" w:hAnsi="Times New Roman" w:cs="Times New Roman"/>
                <w:b/>
                <w:bCs/>
                <w:sz w:val="26"/>
                <w:szCs w:val="26"/>
              </w:rPr>
            </w:pPr>
          </w:p>
        </w:tc>
        <w:tc>
          <w:tcPr>
            <w:tcW w:w="3221" w:type="dxa"/>
            <w:vMerge/>
            <w:tcBorders>
              <w:top w:val="single" w:sz="4" w:space="0" w:color="auto"/>
              <w:left w:val="single" w:sz="4" w:space="0" w:color="auto"/>
              <w:bottom w:val="single" w:sz="4" w:space="0" w:color="auto"/>
              <w:right w:val="single" w:sz="4" w:space="0" w:color="auto"/>
            </w:tcBorders>
            <w:vAlign w:val="center"/>
          </w:tcPr>
          <w:p w:rsidR="00D75AE3" w:rsidRPr="00E82D90" w:rsidRDefault="00D75AE3" w:rsidP="0044130F">
            <w:pPr>
              <w:spacing w:line="288" w:lineRule="auto"/>
              <w:rPr>
                <w:rFonts w:ascii="Times New Roman" w:eastAsia="Times New Roman" w:hAnsi="Times New Roman" w:cs="Times New Roman"/>
                <w:b/>
                <w:bCs/>
                <w:sz w:val="26"/>
                <w:szCs w:val="26"/>
              </w:rPr>
            </w:pPr>
          </w:p>
        </w:tc>
        <w:tc>
          <w:tcPr>
            <w:tcW w:w="1811" w:type="dxa"/>
            <w:vMerge/>
            <w:tcBorders>
              <w:top w:val="single" w:sz="4" w:space="0" w:color="auto"/>
              <w:left w:val="single" w:sz="4" w:space="0" w:color="auto"/>
              <w:bottom w:val="single" w:sz="4" w:space="0" w:color="auto"/>
              <w:right w:val="single" w:sz="4" w:space="0" w:color="auto"/>
            </w:tcBorders>
            <w:vAlign w:val="center"/>
          </w:tcPr>
          <w:p w:rsidR="00D75AE3" w:rsidRPr="00E82D90" w:rsidRDefault="00D75AE3" w:rsidP="0044130F">
            <w:pPr>
              <w:spacing w:line="288" w:lineRule="auto"/>
              <w:rPr>
                <w:rFonts w:ascii="Times New Roman" w:eastAsia="Times New Roman" w:hAnsi="Times New Roman" w:cs="Times New Roman"/>
                <w:b/>
                <w:bCs/>
                <w:sz w:val="26"/>
                <w:szCs w:val="26"/>
              </w:rPr>
            </w:pPr>
          </w:p>
        </w:tc>
        <w:tc>
          <w:tcPr>
            <w:tcW w:w="3018" w:type="dxa"/>
            <w:tcBorders>
              <w:top w:val="single" w:sz="4" w:space="0" w:color="auto"/>
              <w:left w:val="single" w:sz="4" w:space="0" w:color="auto"/>
              <w:bottom w:val="single" w:sz="4" w:space="0" w:color="auto"/>
              <w:right w:val="single" w:sz="4" w:space="0" w:color="auto"/>
            </w:tcBorders>
          </w:tcPr>
          <w:p w:rsidR="00D75AE3" w:rsidRPr="00E82D90" w:rsidRDefault="00D75AE3" w:rsidP="0044130F">
            <w:pPr>
              <w:spacing w:line="288" w:lineRule="auto"/>
              <w:jc w:val="center"/>
              <w:rPr>
                <w:rFonts w:ascii="Times New Roman" w:eastAsia="Times New Roman" w:hAnsi="Times New Roman" w:cs="Times New Roman"/>
                <w:b/>
                <w:bCs/>
                <w:sz w:val="26"/>
                <w:szCs w:val="26"/>
                <w:lang w:val="vi-VN"/>
              </w:rPr>
            </w:pPr>
            <w:r w:rsidRPr="00E82D90">
              <w:rPr>
                <w:rFonts w:ascii="Times New Roman" w:eastAsia="Times New Roman" w:hAnsi="Times New Roman" w:cs="Times New Roman"/>
                <w:b/>
                <w:bCs/>
                <w:sz w:val="26"/>
                <w:szCs w:val="26"/>
                <w:lang w:val="vi-VN"/>
              </w:rPr>
              <w:t>(Cột B</w:t>
            </w:r>
            <w:r w:rsidR="00C254B5" w:rsidRPr="00E82D90">
              <w:rPr>
                <w:rFonts w:ascii="Times New Roman" w:eastAsia="Times New Roman" w:hAnsi="Times New Roman" w:cs="Times New Roman"/>
                <w:b/>
                <w:bCs/>
                <w:sz w:val="26"/>
                <w:szCs w:val="26"/>
                <w:lang w:val="vi-VN"/>
              </w:rPr>
              <w:t>, Kq = 1; Kf = 0,9</w:t>
            </w:r>
            <w:r w:rsidRPr="00E82D90">
              <w:rPr>
                <w:rFonts w:ascii="Times New Roman" w:eastAsia="Times New Roman" w:hAnsi="Times New Roman" w:cs="Times New Roman"/>
                <w:b/>
                <w:bCs/>
                <w:sz w:val="26"/>
                <w:szCs w:val="26"/>
                <w:lang w:val="vi-VN"/>
              </w:rPr>
              <w:t>)</w:t>
            </w:r>
          </w:p>
        </w:tc>
      </w:tr>
      <w:tr w:rsidR="00D75AE3" w:rsidRPr="00E82D90" w:rsidTr="00D75AE3">
        <w:trPr>
          <w:trHeight w:val="607"/>
        </w:trPr>
        <w:tc>
          <w:tcPr>
            <w:tcW w:w="853" w:type="dxa"/>
            <w:tcBorders>
              <w:top w:val="single" w:sz="4" w:space="0" w:color="auto"/>
              <w:left w:val="single" w:sz="4" w:space="0" w:color="auto"/>
              <w:bottom w:val="single" w:sz="4" w:space="0" w:color="auto"/>
              <w:right w:val="single" w:sz="4" w:space="0" w:color="auto"/>
            </w:tcBorders>
          </w:tcPr>
          <w:p w:rsidR="00D75AE3" w:rsidRPr="00E82D90" w:rsidRDefault="00D75AE3" w:rsidP="0044130F">
            <w:pPr>
              <w:spacing w:line="288" w:lineRule="auto"/>
              <w:jc w:val="center"/>
              <w:rPr>
                <w:rFonts w:ascii="Times New Roman" w:eastAsia="Times New Roman" w:hAnsi="Times New Roman" w:cs="Times New Roman"/>
                <w:bCs/>
                <w:sz w:val="26"/>
                <w:szCs w:val="26"/>
              </w:rPr>
            </w:pPr>
            <w:r w:rsidRPr="00E82D90">
              <w:rPr>
                <w:rFonts w:ascii="Times New Roman" w:eastAsia="Times New Roman" w:hAnsi="Times New Roman" w:cs="Times New Roman"/>
                <w:bCs/>
                <w:sz w:val="26"/>
                <w:szCs w:val="26"/>
              </w:rPr>
              <w:t>1</w:t>
            </w:r>
          </w:p>
        </w:tc>
        <w:tc>
          <w:tcPr>
            <w:tcW w:w="3221" w:type="dxa"/>
            <w:tcBorders>
              <w:top w:val="single" w:sz="4" w:space="0" w:color="auto"/>
              <w:left w:val="single" w:sz="4" w:space="0" w:color="auto"/>
              <w:bottom w:val="single" w:sz="4" w:space="0" w:color="auto"/>
              <w:right w:val="single" w:sz="4" w:space="0" w:color="auto"/>
            </w:tcBorders>
          </w:tcPr>
          <w:p w:rsidR="00D75AE3" w:rsidRPr="00E82D90" w:rsidRDefault="00D75AE3" w:rsidP="0044130F">
            <w:pPr>
              <w:spacing w:line="288" w:lineRule="auto"/>
              <w:rPr>
                <w:rFonts w:ascii="Times New Roman" w:eastAsia="Times New Roman" w:hAnsi="Times New Roman" w:cs="Times New Roman"/>
                <w:bCs/>
                <w:sz w:val="26"/>
                <w:szCs w:val="26"/>
              </w:rPr>
            </w:pPr>
            <w:r w:rsidRPr="00E82D90">
              <w:rPr>
                <w:rFonts w:ascii="Times New Roman" w:eastAsia="Times New Roman" w:hAnsi="Times New Roman" w:cs="Times New Roman"/>
                <w:bCs/>
                <w:sz w:val="26"/>
                <w:szCs w:val="26"/>
              </w:rPr>
              <w:t>pH</w:t>
            </w:r>
          </w:p>
        </w:tc>
        <w:tc>
          <w:tcPr>
            <w:tcW w:w="1811" w:type="dxa"/>
            <w:tcBorders>
              <w:top w:val="single" w:sz="4" w:space="0" w:color="auto"/>
              <w:left w:val="single" w:sz="4" w:space="0" w:color="auto"/>
              <w:bottom w:val="single" w:sz="4" w:space="0" w:color="auto"/>
              <w:right w:val="single" w:sz="4" w:space="0" w:color="auto"/>
            </w:tcBorders>
          </w:tcPr>
          <w:p w:rsidR="00D75AE3" w:rsidRPr="00E82D90" w:rsidRDefault="00D75AE3" w:rsidP="0044130F">
            <w:pPr>
              <w:spacing w:line="288" w:lineRule="auto"/>
              <w:jc w:val="center"/>
              <w:rPr>
                <w:rFonts w:ascii="Times New Roman" w:eastAsia="Times New Roman" w:hAnsi="Times New Roman" w:cs="Times New Roman"/>
                <w:bCs/>
                <w:sz w:val="26"/>
                <w:szCs w:val="26"/>
              </w:rPr>
            </w:pPr>
            <w:r w:rsidRPr="00E82D90">
              <w:rPr>
                <w:rFonts w:ascii="Times New Roman" w:eastAsia="Times New Roman" w:hAnsi="Times New Roman" w:cs="Times New Roman"/>
                <w:bCs/>
                <w:sz w:val="26"/>
                <w:szCs w:val="26"/>
              </w:rPr>
              <w:t>-</w:t>
            </w:r>
          </w:p>
        </w:tc>
        <w:tc>
          <w:tcPr>
            <w:tcW w:w="3018" w:type="dxa"/>
            <w:tcBorders>
              <w:top w:val="single" w:sz="4" w:space="0" w:color="auto"/>
              <w:left w:val="single" w:sz="4" w:space="0" w:color="auto"/>
              <w:bottom w:val="single" w:sz="4" w:space="0" w:color="auto"/>
              <w:right w:val="single" w:sz="4" w:space="0" w:color="auto"/>
            </w:tcBorders>
          </w:tcPr>
          <w:p w:rsidR="00D75AE3" w:rsidRPr="00E82D90" w:rsidRDefault="00D75AE3" w:rsidP="0044130F">
            <w:pPr>
              <w:spacing w:line="288" w:lineRule="auto"/>
              <w:jc w:val="center"/>
              <w:rPr>
                <w:rFonts w:ascii="Times New Roman" w:eastAsia="Times New Roman" w:hAnsi="Times New Roman" w:cs="Times New Roman"/>
                <w:bCs/>
                <w:sz w:val="26"/>
                <w:szCs w:val="26"/>
              </w:rPr>
            </w:pPr>
            <w:r w:rsidRPr="00E82D90">
              <w:rPr>
                <w:rFonts w:ascii="Times New Roman" w:eastAsia="Times New Roman" w:hAnsi="Times New Roman" w:cs="Times New Roman"/>
                <w:bCs/>
                <w:sz w:val="26"/>
                <w:szCs w:val="26"/>
              </w:rPr>
              <w:t>5,5 - 9</w:t>
            </w:r>
          </w:p>
        </w:tc>
      </w:tr>
      <w:tr w:rsidR="00D75AE3" w:rsidRPr="00E82D90" w:rsidTr="0044130F">
        <w:trPr>
          <w:trHeight w:hRule="exact" w:val="679"/>
        </w:trPr>
        <w:tc>
          <w:tcPr>
            <w:tcW w:w="853" w:type="dxa"/>
            <w:tcBorders>
              <w:top w:val="single" w:sz="4" w:space="0" w:color="auto"/>
              <w:left w:val="single" w:sz="4" w:space="0" w:color="auto"/>
              <w:bottom w:val="single" w:sz="4" w:space="0" w:color="auto"/>
              <w:right w:val="single" w:sz="4" w:space="0" w:color="auto"/>
            </w:tcBorders>
          </w:tcPr>
          <w:p w:rsidR="00D75AE3" w:rsidRPr="00E82D90" w:rsidRDefault="00D75AE3" w:rsidP="0044130F">
            <w:pPr>
              <w:spacing w:line="288" w:lineRule="auto"/>
              <w:jc w:val="center"/>
              <w:rPr>
                <w:rFonts w:ascii="Times New Roman" w:eastAsia="Times New Roman" w:hAnsi="Times New Roman" w:cs="Times New Roman"/>
                <w:bCs/>
                <w:sz w:val="26"/>
                <w:szCs w:val="26"/>
              </w:rPr>
            </w:pPr>
            <w:r w:rsidRPr="00E82D90">
              <w:rPr>
                <w:rFonts w:ascii="Times New Roman" w:eastAsia="Times New Roman" w:hAnsi="Times New Roman" w:cs="Times New Roman"/>
                <w:bCs/>
                <w:sz w:val="26"/>
                <w:szCs w:val="26"/>
              </w:rPr>
              <w:t>2</w:t>
            </w:r>
          </w:p>
        </w:tc>
        <w:tc>
          <w:tcPr>
            <w:tcW w:w="3221" w:type="dxa"/>
            <w:tcBorders>
              <w:top w:val="single" w:sz="4" w:space="0" w:color="auto"/>
              <w:left w:val="single" w:sz="4" w:space="0" w:color="auto"/>
              <w:bottom w:val="single" w:sz="4" w:space="0" w:color="auto"/>
              <w:right w:val="single" w:sz="4" w:space="0" w:color="auto"/>
            </w:tcBorders>
          </w:tcPr>
          <w:p w:rsidR="00D75AE3" w:rsidRPr="00E82D90" w:rsidRDefault="00D75AE3" w:rsidP="0044130F">
            <w:pPr>
              <w:spacing w:line="288" w:lineRule="auto"/>
              <w:rPr>
                <w:rFonts w:ascii="Times New Roman" w:eastAsia="Times New Roman" w:hAnsi="Times New Roman" w:cs="Times New Roman"/>
                <w:bCs/>
                <w:sz w:val="26"/>
                <w:szCs w:val="26"/>
              </w:rPr>
            </w:pPr>
            <w:r w:rsidRPr="00E82D90">
              <w:rPr>
                <w:rFonts w:ascii="Times New Roman" w:eastAsia="Times New Roman" w:hAnsi="Times New Roman" w:cs="Times New Roman"/>
                <w:bCs/>
                <w:sz w:val="26"/>
                <w:szCs w:val="26"/>
              </w:rPr>
              <w:t>Chất rắn lơ lửng (TSS)</w:t>
            </w:r>
          </w:p>
        </w:tc>
        <w:tc>
          <w:tcPr>
            <w:tcW w:w="1811" w:type="dxa"/>
            <w:tcBorders>
              <w:top w:val="single" w:sz="4" w:space="0" w:color="auto"/>
              <w:left w:val="single" w:sz="4" w:space="0" w:color="auto"/>
              <w:bottom w:val="single" w:sz="4" w:space="0" w:color="auto"/>
              <w:right w:val="single" w:sz="4" w:space="0" w:color="auto"/>
            </w:tcBorders>
          </w:tcPr>
          <w:p w:rsidR="00D75AE3" w:rsidRPr="00E82D90" w:rsidRDefault="00D75AE3" w:rsidP="0044130F">
            <w:pPr>
              <w:spacing w:line="288" w:lineRule="auto"/>
              <w:jc w:val="center"/>
              <w:rPr>
                <w:rFonts w:ascii="Times New Roman" w:eastAsia="Times New Roman" w:hAnsi="Times New Roman" w:cs="Times New Roman"/>
                <w:bCs/>
                <w:sz w:val="26"/>
                <w:szCs w:val="26"/>
              </w:rPr>
            </w:pPr>
            <w:r w:rsidRPr="00E82D90">
              <w:rPr>
                <w:rFonts w:ascii="Times New Roman" w:eastAsia="Times New Roman" w:hAnsi="Times New Roman" w:cs="Times New Roman"/>
                <w:bCs/>
                <w:sz w:val="26"/>
                <w:szCs w:val="26"/>
              </w:rPr>
              <w:t>mg/l</w:t>
            </w:r>
          </w:p>
        </w:tc>
        <w:tc>
          <w:tcPr>
            <w:tcW w:w="3018" w:type="dxa"/>
            <w:tcBorders>
              <w:top w:val="single" w:sz="4" w:space="0" w:color="auto"/>
              <w:left w:val="single" w:sz="4" w:space="0" w:color="auto"/>
              <w:bottom w:val="single" w:sz="4" w:space="0" w:color="auto"/>
              <w:right w:val="single" w:sz="4" w:space="0" w:color="auto"/>
            </w:tcBorders>
          </w:tcPr>
          <w:p w:rsidR="00D75AE3" w:rsidRPr="00E82D90" w:rsidRDefault="00D75AE3" w:rsidP="0044130F">
            <w:pPr>
              <w:spacing w:line="288" w:lineRule="auto"/>
              <w:jc w:val="center"/>
              <w:rPr>
                <w:rFonts w:ascii="Times New Roman" w:eastAsia="Times New Roman" w:hAnsi="Times New Roman" w:cs="Times New Roman"/>
                <w:bCs/>
                <w:sz w:val="26"/>
                <w:szCs w:val="26"/>
              </w:rPr>
            </w:pPr>
            <w:r w:rsidRPr="00E82D90">
              <w:rPr>
                <w:rFonts w:ascii="Times New Roman" w:eastAsia="Times New Roman" w:hAnsi="Times New Roman" w:cs="Times New Roman"/>
                <w:bCs/>
                <w:sz w:val="26"/>
                <w:szCs w:val="26"/>
              </w:rPr>
              <w:t>100</w:t>
            </w:r>
          </w:p>
        </w:tc>
      </w:tr>
      <w:tr w:rsidR="00D75AE3" w:rsidRPr="00E82D90" w:rsidTr="0044130F">
        <w:trPr>
          <w:trHeight w:hRule="exact" w:val="575"/>
        </w:trPr>
        <w:tc>
          <w:tcPr>
            <w:tcW w:w="853" w:type="dxa"/>
            <w:tcBorders>
              <w:top w:val="single" w:sz="4" w:space="0" w:color="auto"/>
              <w:left w:val="single" w:sz="4" w:space="0" w:color="auto"/>
              <w:bottom w:val="single" w:sz="4" w:space="0" w:color="auto"/>
              <w:right w:val="single" w:sz="4" w:space="0" w:color="auto"/>
            </w:tcBorders>
          </w:tcPr>
          <w:p w:rsidR="00D75AE3" w:rsidRPr="00E82D90" w:rsidRDefault="00D75AE3" w:rsidP="0044130F">
            <w:pPr>
              <w:spacing w:line="288" w:lineRule="auto"/>
              <w:jc w:val="center"/>
              <w:rPr>
                <w:rFonts w:ascii="Times New Roman" w:eastAsia="Times New Roman" w:hAnsi="Times New Roman" w:cs="Times New Roman"/>
                <w:bCs/>
                <w:sz w:val="26"/>
                <w:szCs w:val="26"/>
              </w:rPr>
            </w:pPr>
            <w:r w:rsidRPr="00E82D90">
              <w:rPr>
                <w:rFonts w:ascii="Times New Roman" w:eastAsia="Times New Roman" w:hAnsi="Times New Roman" w:cs="Times New Roman"/>
                <w:bCs/>
                <w:sz w:val="26"/>
                <w:szCs w:val="26"/>
              </w:rPr>
              <w:t>3</w:t>
            </w:r>
          </w:p>
        </w:tc>
        <w:tc>
          <w:tcPr>
            <w:tcW w:w="3221" w:type="dxa"/>
            <w:tcBorders>
              <w:top w:val="single" w:sz="4" w:space="0" w:color="auto"/>
              <w:left w:val="single" w:sz="4" w:space="0" w:color="auto"/>
              <w:bottom w:val="single" w:sz="4" w:space="0" w:color="auto"/>
              <w:right w:val="single" w:sz="4" w:space="0" w:color="auto"/>
            </w:tcBorders>
          </w:tcPr>
          <w:p w:rsidR="00D75AE3" w:rsidRPr="00E82D90" w:rsidRDefault="00D75AE3" w:rsidP="0044130F">
            <w:pPr>
              <w:spacing w:line="288" w:lineRule="auto"/>
              <w:rPr>
                <w:rFonts w:ascii="Times New Roman" w:eastAsia="Times New Roman" w:hAnsi="Times New Roman" w:cs="Times New Roman"/>
                <w:bCs/>
                <w:sz w:val="26"/>
                <w:szCs w:val="26"/>
              </w:rPr>
            </w:pPr>
            <w:r w:rsidRPr="00E82D90">
              <w:rPr>
                <w:rFonts w:ascii="Times New Roman" w:eastAsia="Times New Roman" w:hAnsi="Times New Roman" w:cs="Times New Roman"/>
                <w:bCs/>
                <w:sz w:val="26"/>
                <w:szCs w:val="26"/>
              </w:rPr>
              <w:t>BOD</w:t>
            </w:r>
            <w:r w:rsidRPr="00E82D90">
              <w:rPr>
                <w:rFonts w:ascii="Times New Roman" w:eastAsia="Times New Roman" w:hAnsi="Times New Roman" w:cs="Times New Roman"/>
                <w:bCs/>
                <w:sz w:val="26"/>
                <w:szCs w:val="26"/>
                <w:vertAlign w:val="subscript"/>
              </w:rPr>
              <w:t xml:space="preserve">5 </w:t>
            </w:r>
            <w:r w:rsidRPr="00E82D90">
              <w:rPr>
                <w:rFonts w:ascii="Times New Roman" w:eastAsia="Times New Roman" w:hAnsi="Times New Roman" w:cs="Times New Roman"/>
                <w:bCs/>
                <w:sz w:val="26"/>
                <w:szCs w:val="26"/>
              </w:rPr>
              <w:t>(20</w:t>
            </w:r>
            <w:r w:rsidRPr="00E82D90">
              <w:rPr>
                <w:rFonts w:ascii="Times New Roman" w:eastAsia="Times New Roman" w:hAnsi="Times New Roman" w:cs="Times New Roman"/>
                <w:bCs/>
                <w:sz w:val="26"/>
                <w:szCs w:val="26"/>
                <w:vertAlign w:val="superscript"/>
              </w:rPr>
              <w:t>o</w:t>
            </w:r>
            <w:r w:rsidRPr="00E82D90">
              <w:rPr>
                <w:rFonts w:ascii="Times New Roman" w:eastAsia="Times New Roman" w:hAnsi="Times New Roman" w:cs="Times New Roman"/>
                <w:bCs/>
                <w:sz w:val="26"/>
                <w:szCs w:val="26"/>
              </w:rPr>
              <w:t>C)</w:t>
            </w:r>
          </w:p>
        </w:tc>
        <w:tc>
          <w:tcPr>
            <w:tcW w:w="1811" w:type="dxa"/>
            <w:tcBorders>
              <w:top w:val="single" w:sz="4" w:space="0" w:color="auto"/>
              <w:left w:val="single" w:sz="4" w:space="0" w:color="auto"/>
              <w:right w:val="single" w:sz="4" w:space="0" w:color="auto"/>
            </w:tcBorders>
          </w:tcPr>
          <w:p w:rsidR="00D75AE3" w:rsidRPr="00E82D90" w:rsidRDefault="00D75AE3" w:rsidP="0044130F">
            <w:pPr>
              <w:spacing w:line="288" w:lineRule="auto"/>
              <w:jc w:val="center"/>
              <w:rPr>
                <w:rFonts w:ascii="Times New Roman" w:eastAsia="Times New Roman" w:hAnsi="Times New Roman" w:cs="Times New Roman"/>
                <w:bCs/>
                <w:sz w:val="26"/>
                <w:szCs w:val="26"/>
              </w:rPr>
            </w:pPr>
            <w:r w:rsidRPr="00E82D90">
              <w:rPr>
                <w:rFonts w:ascii="Times New Roman" w:eastAsia="Times New Roman" w:hAnsi="Times New Roman" w:cs="Times New Roman"/>
                <w:bCs/>
                <w:sz w:val="26"/>
                <w:szCs w:val="26"/>
              </w:rPr>
              <w:t>mg/l</w:t>
            </w:r>
          </w:p>
        </w:tc>
        <w:tc>
          <w:tcPr>
            <w:tcW w:w="3018" w:type="dxa"/>
            <w:tcBorders>
              <w:top w:val="single" w:sz="4" w:space="0" w:color="auto"/>
              <w:left w:val="single" w:sz="4" w:space="0" w:color="auto"/>
              <w:right w:val="single" w:sz="4" w:space="0" w:color="auto"/>
            </w:tcBorders>
          </w:tcPr>
          <w:p w:rsidR="00D75AE3" w:rsidRPr="00E82D90" w:rsidRDefault="00D75AE3" w:rsidP="0044130F">
            <w:pPr>
              <w:spacing w:line="288" w:lineRule="auto"/>
              <w:jc w:val="center"/>
              <w:rPr>
                <w:rFonts w:ascii="Times New Roman" w:eastAsia="Times New Roman" w:hAnsi="Times New Roman" w:cs="Times New Roman"/>
                <w:bCs/>
                <w:sz w:val="26"/>
                <w:szCs w:val="26"/>
              </w:rPr>
            </w:pPr>
            <w:r w:rsidRPr="00E82D90">
              <w:rPr>
                <w:rFonts w:ascii="Times New Roman" w:eastAsia="Times New Roman" w:hAnsi="Times New Roman" w:cs="Times New Roman"/>
                <w:bCs/>
                <w:sz w:val="26"/>
                <w:szCs w:val="26"/>
              </w:rPr>
              <w:t>50</w:t>
            </w:r>
          </w:p>
        </w:tc>
      </w:tr>
      <w:tr w:rsidR="00D75AE3" w:rsidRPr="00E82D90" w:rsidTr="0044130F">
        <w:trPr>
          <w:trHeight w:hRule="exact" w:val="852"/>
        </w:trPr>
        <w:tc>
          <w:tcPr>
            <w:tcW w:w="853" w:type="dxa"/>
            <w:tcBorders>
              <w:top w:val="single" w:sz="4" w:space="0" w:color="auto"/>
              <w:left w:val="single" w:sz="4" w:space="0" w:color="auto"/>
              <w:bottom w:val="single" w:sz="4" w:space="0" w:color="auto"/>
              <w:right w:val="single" w:sz="4" w:space="0" w:color="auto"/>
            </w:tcBorders>
          </w:tcPr>
          <w:p w:rsidR="00D75AE3" w:rsidRPr="00E82D90" w:rsidRDefault="00D75AE3" w:rsidP="0044130F">
            <w:pPr>
              <w:spacing w:line="288" w:lineRule="auto"/>
              <w:jc w:val="center"/>
              <w:rPr>
                <w:rFonts w:ascii="Times New Roman" w:eastAsia="Times New Roman" w:hAnsi="Times New Roman" w:cs="Times New Roman"/>
                <w:bCs/>
                <w:sz w:val="26"/>
                <w:szCs w:val="26"/>
                <w:lang w:val="vi-VN"/>
              </w:rPr>
            </w:pPr>
            <w:r w:rsidRPr="00E82D90">
              <w:rPr>
                <w:rFonts w:ascii="Times New Roman" w:eastAsia="Times New Roman" w:hAnsi="Times New Roman" w:cs="Times New Roman"/>
                <w:bCs/>
                <w:sz w:val="26"/>
                <w:szCs w:val="26"/>
                <w:lang w:val="vi-VN"/>
              </w:rPr>
              <w:t>4</w:t>
            </w:r>
          </w:p>
        </w:tc>
        <w:tc>
          <w:tcPr>
            <w:tcW w:w="3221" w:type="dxa"/>
            <w:tcBorders>
              <w:top w:val="single" w:sz="4" w:space="0" w:color="auto"/>
              <w:left w:val="single" w:sz="4" w:space="0" w:color="auto"/>
              <w:bottom w:val="single" w:sz="4" w:space="0" w:color="auto"/>
              <w:right w:val="single" w:sz="4" w:space="0" w:color="auto"/>
            </w:tcBorders>
          </w:tcPr>
          <w:p w:rsidR="00D75AE3" w:rsidRPr="00E82D90" w:rsidRDefault="00D75AE3" w:rsidP="0044130F">
            <w:pPr>
              <w:spacing w:line="288" w:lineRule="auto"/>
              <w:rPr>
                <w:rFonts w:ascii="Times New Roman" w:eastAsia="Times New Roman" w:hAnsi="Times New Roman" w:cs="Times New Roman"/>
                <w:bCs/>
                <w:sz w:val="26"/>
                <w:szCs w:val="26"/>
                <w:lang w:val="vi-VN"/>
              </w:rPr>
            </w:pPr>
            <w:r w:rsidRPr="00E82D90">
              <w:rPr>
                <w:rFonts w:ascii="Times New Roman" w:eastAsia="Times New Roman" w:hAnsi="Times New Roman" w:cs="Times New Roman"/>
                <w:bCs/>
                <w:sz w:val="26"/>
                <w:szCs w:val="26"/>
              </w:rPr>
              <w:t xml:space="preserve">COD </w:t>
            </w:r>
            <w:r w:rsidRPr="00E82D90">
              <w:rPr>
                <w:rFonts w:ascii="Times New Roman" w:eastAsia="Times New Roman" w:hAnsi="Times New Roman" w:cs="Times New Roman"/>
                <w:bCs/>
                <w:sz w:val="26"/>
                <w:szCs w:val="26"/>
                <w:lang w:val="vi-VN"/>
              </w:rPr>
              <w:t>(</w:t>
            </w:r>
            <w:r w:rsidRPr="00E82D90">
              <w:rPr>
                <w:rFonts w:ascii="Times New Roman" w:eastAsia="Times New Roman" w:hAnsi="Times New Roman" w:cs="Times New Roman"/>
                <w:bCs/>
                <w:sz w:val="26"/>
                <w:szCs w:val="26"/>
              </w:rPr>
              <w:t>Cơ sở đang hoạt động</w:t>
            </w:r>
            <w:r w:rsidRPr="00E82D90">
              <w:rPr>
                <w:rFonts w:ascii="Times New Roman" w:eastAsia="Times New Roman" w:hAnsi="Times New Roman" w:cs="Times New Roman"/>
                <w:bCs/>
                <w:sz w:val="26"/>
                <w:szCs w:val="26"/>
                <w:lang w:val="vi-VN"/>
              </w:rPr>
              <w:t>)</w:t>
            </w:r>
          </w:p>
        </w:tc>
        <w:tc>
          <w:tcPr>
            <w:tcW w:w="1811" w:type="dxa"/>
            <w:tcBorders>
              <w:top w:val="single" w:sz="4" w:space="0" w:color="auto"/>
              <w:left w:val="single" w:sz="4" w:space="0" w:color="auto"/>
              <w:right w:val="single" w:sz="4" w:space="0" w:color="auto"/>
            </w:tcBorders>
          </w:tcPr>
          <w:p w:rsidR="00D75AE3" w:rsidRPr="00E82D90" w:rsidRDefault="00D75AE3" w:rsidP="0044130F">
            <w:pPr>
              <w:spacing w:line="288" w:lineRule="auto"/>
              <w:jc w:val="center"/>
              <w:rPr>
                <w:rFonts w:ascii="Times New Roman" w:eastAsia="Times New Roman" w:hAnsi="Times New Roman" w:cs="Times New Roman"/>
                <w:bCs/>
                <w:sz w:val="26"/>
                <w:szCs w:val="26"/>
              </w:rPr>
            </w:pPr>
            <w:r w:rsidRPr="00E82D90">
              <w:rPr>
                <w:rFonts w:ascii="Times New Roman" w:eastAsia="Times New Roman" w:hAnsi="Times New Roman" w:cs="Times New Roman"/>
                <w:bCs/>
                <w:sz w:val="26"/>
                <w:szCs w:val="26"/>
              </w:rPr>
              <w:t>mg/l</w:t>
            </w:r>
          </w:p>
        </w:tc>
        <w:tc>
          <w:tcPr>
            <w:tcW w:w="3018" w:type="dxa"/>
            <w:tcBorders>
              <w:top w:val="single" w:sz="4" w:space="0" w:color="auto"/>
              <w:left w:val="single" w:sz="4" w:space="0" w:color="auto"/>
              <w:right w:val="single" w:sz="4" w:space="0" w:color="auto"/>
            </w:tcBorders>
          </w:tcPr>
          <w:p w:rsidR="00D75AE3" w:rsidRPr="00E82D90" w:rsidRDefault="00D75AE3" w:rsidP="0044130F">
            <w:pPr>
              <w:spacing w:line="288" w:lineRule="auto"/>
              <w:jc w:val="center"/>
              <w:rPr>
                <w:rFonts w:ascii="Times New Roman" w:eastAsia="Times New Roman" w:hAnsi="Times New Roman" w:cs="Times New Roman"/>
                <w:bCs/>
                <w:sz w:val="26"/>
                <w:szCs w:val="26"/>
              </w:rPr>
            </w:pPr>
            <w:r w:rsidRPr="00E82D90">
              <w:rPr>
                <w:rFonts w:ascii="Times New Roman" w:eastAsia="Times New Roman" w:hAnsi="Times New Roman" w:cs="Times New Roman"/>
                <w:bCs/>
                <w:sz w:val="26"/>
                <w:szCs w:val="26"/>
              </w:rPr>
              <w:t>250</w:t>
            </w:r>
          </w:p>
        </w:tc>
      </w:tr>
      <w:tr w:rsidR="00D75AE3" w:rsidRPr="00E82D90" w:rsidTr="0044130F">
        <w:trPr>
          <w:trHeight w:hRule="exact" w:val="670"/>
        </w:trPr>
        <w:tc>
          <w:tcPr>
            <w:tcW w:w="853" w:type="dxa"/>
            <w:tcBorders>
              <w:top w:val="single" w:sz="4" w:space="0" w:color="auto"/>
              <w:left w:val="single" w:sz="4" w:space="0" w:color="auto"/>
              <w:bottom w:val="single" w:sz="4" w:space="0" w:color="auto"/>
              <w:right w:val="single" w:sz="4" w:space="0" w:color="auto"/>
            </w:tcBorders>
          </w:tcPr>
          <w:p w:rsidR="00D75AE3" w:rsidRPr="00E82D90" w:rsidRDefault="00D75AE3" w:rsidP="0044130F">
            <w:pPr>
              <w:spacing w:line="288" w:lineRule="auto"/>
              <w:jc w:val="center"/>
              <w:rPr>
                <w:rFonts w:ascii="Times New Roman" w:eastAsia="Times New Roman" w:hAnsi="Times New Roman" w:cs="Times New Roman"/>
                <w:bCs/>
                <w:sz w:val="26"/>
                <w:szCs w:val="26"/>
                <w:lang w:val="vi-VN"/>
              </w:rPr>
            </w:pPr>
            <w:r w:rsidRPr="00E82D90">
              <w:rPr>
                <w:rFonts w:ascii="Times New Roman" w:eastAsia="Times New Roman" w:hAnsi="Times New Roman" w:cs="Times New Roman"/>
                <w:bCs/>
                <w:sz w:val="26"/>
                <w:szCs w:val="26"/>
                <w:lang w:val="vi-VN"/>
              </w:rPr>
              <w:t>5</w:t>
            </w:r>
          </w:p>
        </w:tc>
        <w:tc>
          <w:tcPr>
            <w:tcW w:w="3221" w:type="dxa"/>
            <w:tcBorders>
              <w:top w:val="single" w:sz="4" w:space="0" w:color="auto"/>
              <w:left w:val="single" w:sz="4" w:space="0" w:color="auto"/>
              <w:bottom w:val="single" w:sz="4" w:space="0" w:color="auto"/>
              <w:right w:val="single" w:sz="4" w:space="0" w:color="auto"/>
            </w:tcBorders>
          </w:tcPr>
          <w:p w:rsidR="00D75AE3" w:rsidRPr="00E82D90" w:rsidRDefault="00D75AE3" w:rsidP="0044130F">
            <w:pPr>
              <w:spacing w:line="288" w:lineRule="auto"/>
              <w:rPr>
                <w:rFonts w:ascii="Times New Roman" w:eastAsia="Times New Roman" w:hAnsi="Times New Roman" w:cs="Times New Roman"/>
                <w:bCs/>
                <w:sz w:val="26"/>
                <w:szCs w:val="26"/>
              </w:rPr>
            </w:pPr>
            <w:r w:rsidRPr="00E82D90">
              <w:rPr>
                <w:rFonts w:ascii="Times New Roman" w:eastAsia="Times New Roman" w:hAnsi="Times New Roman" w:cs="Times New Roman"/>
                <w:bCs/>
                <w:sz w:val="26"/>
                <w:szCs w:val="26"/>
                <w:lang w:val="pt-BR"/>
              </w:rPr>
              <w:t>Tổng Nitơ (tính theo N)</w:t>
            </w:r>
            <w:r w:rsidRPr="00E82D90">
              <w:rPr>
                <w:rFonts w:ascii="Times New Roman" w:eastAsia="Times New Roman" w:hAnsi="Times New Roman" w:cs="Times New Roman"/>
                <w:bCs/>
                <w:sz w:val="26"/>
                <w:szCs w:val="26"/>
              </w:rPr>
              <w:t xml:space="preserve"> </w:t>
            </w:r>
          </w:p>
          <w:p w:rsidR="00D75AE3" w:rsidRPr="00E82D90" w:rsidRDefault="00D75AE3" w:rsidP="0044130F">
            <w:pPr>
              <w:spacing w:line="288" w:lineRule="auto"/>
              <w:rPr>
                <w:rFonts w:ascii="Times New Roman" w:eastAsia="Times New Roman" w:hAnsi="Times New Roman" w:cs="Times New Roman"/>
                <w:bCs/>
                <w:sz w:val="26"/>
                <w:szCs w:val="26"/>
              </w:rPr>
            </w:pPr>
            <w:r w:rsidRPr="00E82D90">
              <w:rPr>
                <w:rFonts w:ascii="Times New Roman" w:eastAsia="Times New Roman" w:hAnsi="Times New Roman" w:cs="Times New Roman"/>
                <w:bCs/>
                <w:sz w:val="26"/>
                <w:szCs w:val="26"/>
              </w:rPr>
              <w:t>Cơ sở đang hoạt động</w:t>
            </w:r>
          </w:p>
        </w:tc>
        <w:tc>
          <w:tcPr>
            <w:tcW w:w="1811" w:type="dxa"/>
            <w:tcBorders>
              <w:top w:val="single" w:sz="4" w:space="0" w:color="auto"/>
              <w:left w:val="single" w:sz="4" w:space="0" w:color="auto"/>
              <w:right w:val="single" w:sz="4" w:space="0" w:color="auto"/>
            </w:tcBorders>
          </w:tcPr>
          <w:p w:rsidR="00D75AE3" w:rsidRPr="00E82D90" w:rsidRDefault="00D75AE3" w:rsidP="0044130F">
            <w:pPr>
              <w:spacing w:line="288" w:lineRule="auto"/>
              <w:jc w:val="center"/>
              <w:rPr>
                <w:rFonts w:ascii="Times New Roman" w:eastAsia="Times New Roman" w:hAnsi="Times New Roman" w:cs="Times New Roman"/>
                <w:bCs/>
                <w:sz w:val="26"/>
                <w:szCs w:val="26"/>
              </w:rPr>
            </w:pPr>
            <w:r w:rsidRPr="00E82D90">
              <w:rPr>
                <w:rFonts w:ascii="Times New Roman" w:eastAsia="Times New Roman" w:hAnsi="Times New Roman" w:cs="Times New Roman"/>
                <w:bCs/>
                <w:sz w:val="26"/>
                <w:szCs w:val="26"/>
              </w:rPr>
              <w:t>mg/l</w:t>
            </w:r>
          </w:p>
        </w:tc>
        <w:tc>
          <w:tcPr>
            <w:tcW w:w="3018" w:type="dxa"/>
            <w:tcBorders>
              <w:top w:val="single" w:sz="4" w:space="0" w:color="auto"/>
              <w:left w:val="single" w:sz="4" w:space="0" w:color="auto"/>
              <w:right w:val="single" w:sz="4" w:space="0" w:color="auto"/>
            </w:tcBorders>
          </w:tcPr>
          <w:p w:rsidR="00D75AE3" w:rsidRPr="00E82D90" w:rsidRDefault="00D75AE3" w:rsidP="0044130F">
            <w:pPr>
              <w:spacing w:line="288" w:lineRule="auto"/>
              <w:jc w:val="center"/>
              <w:rPr>
                <w:rFonts w:ascii="Times New Roman" w:eastAsia="Times New Roman" w:hAnsi="Times New Roman" w:cs="Times New Roman"/>
                <w:bCs/>
                <w:sz w:val="26"/>
                <w:szCs w:val="26"/>
              </w:rPr>
            </w:pPr>
            <w:r w:rsidRPr="00E82D90">
              <w:rPr>
                <w:rFonts w:ascii="Times New Roman" w:eastAsia="Times New Roman" w:hAnsi="Times New Roman" w:cs="Times New Roman"/>
                <w:bCs/>
                <w:sz w:val="26"/>
                <w:szCs w:val="26"/>
              </w:rPr>
              <w:t>80</w:t>
            </w:r>
          </w:p>
        </w:tc>
      </w:tr>
      <w:tr w:rsidR="00D75AE3" w:rsidRPr="00E82D90" w:rsidTr="00D75AE3">
        <w:trPr>
          <w:trHeight w:val="607"/>
        </w:trPr>
        <w:tc>
          <w:tcPr>
            <w:tcW w:w="853" w:type="dxa"/>
            <w:tcBorders>
              <w:top w:val="single" w:sz="4" w:space="0" w:color="auto"/>
              <w:left w:val="single" w:sz="4" w:space="0" w:color="auto"/>
              <w:bottom w:val="single" w:sz="4" w:space="0" w:color="auto"/>
              <w:right w:val="single" w:sz="4" w:space="0" w:color="auto"/>
            </w:tcBorders>
          </w:tcPr>
          <w:p w:rsidR="00D75AE3" w:rsidRPr="00E82D90" w:rsidRDefault="00D75AE3" w:rsidP="0044130F">
            <w:pPr>
              <w:spacing w:line="288" w:lineRule="auto"/>
              <w:jc w:val="center"/>
              <w:rPr>
                <w:rFonts w:ascii="Times New Roman" w:eastAsia="Times New Roman" w:hAnsi="Times New Roman" w:cs="Times New Roman"/>
                <w:bCs/>
                <w:sz w:val="26"/>
                <w:szCs w:val="26"/>
              </w:rPr>
            </w:pPr>
            <w:r w:rsidRPr="00E82D90">
              <w:rPr>
                <w:rFonts w:ascii="Times New Roman" w:eastAsia="Times New Roman" w:hAnsi="Times New Roman" w:cs="Times New Roman"/>
                <w:bCs/>
                <w:sz w:val="26"/>
                <w:szCs w:val="26"/>
              </w:rPr>
              <w:t>6</w:t>
            </w:r>
          </w:p>
        </w:tc>
        <w:tc>
          <w:tcPr>
            <w:tcW w:w="3221" w:type="dxa"/>
            <w:tcBorders>
              <w:top w:val="single" w:sz="4" w:space="0" w:color="auto"/>
              <w:left w:val="single" w:sz="4" w:space="0" w:color="auto"/>
              <w:bottom w:val="single" w:sz="4" w:space="0" w:color="auto"/>
              <w:right w:val="single" w:sz="4" w:space="0" w:color="auto"/>
            </w:tcBorders>
          </w:tcPr>
          <w:p w:rsidR="00D75AE3" w:rsidRPr="00E82D90" w:rsidRDefault="00D75AE3" w:rsidP="0044130F">
            <w:pPr>
              <w:spacing w:line="288" w:lineRule="auto"/>
              <w:rPr>
                <w:rFonts w:ascii="Times New Roman" w:eastAsia="Times New Roman" w:hAnsi="Times New Roman" w:cs="Times New Roman"/>
                <w:bCs/>
                <w:sz w:val="26"/>
                <w:szCs w:val="26"/>
              </w:rPr>
            </w:pPr>
            <w:r w:rsidRPr="00E82D90">
              <w:rPr>
                <w:rFonts w:ascii="Times New Roman" w:eastAsia="Times New Roman" w:hAnsi="Times New Roman" w:cs="Times New Roman"/>
                <w:bCs/>
                <w:sz w:val="26"/>
                <w:szCs w:val="26"/>
              </w:rPr>
              <w:t>Tổng Xianua (CN</w:t>
            </w:r>
            <w:r w:rsidRPr="00E82D90">
              <w:rPr>
                <w:rFonts w:ascii="Times New Roman" w:eastAsia="Times New Roman" w:hAnsi="Times New Roman" w:cs="Times New Roman"/>
                <w:bCs/>
                <w:sz w:val="26"/>
                <w:szCs w:val="26"/>
                <w:vertAlign w:val="superscript"/>
              </w:rPr>
              <w:noBreakHyphen/>
            </w:r>
            <w:r w:rsidRPr="00E82D90">
              <w:rPr>
                <w:rFonts w:ascii="Times New Roman" w:eastAsia="Times New Roman" w:hAnsi="Times New Roman" w:cs="Times New Roman"/>
                <w:bCs/>
                <w:sz w:val="26"/>
                <w:szCs w:val="26"/>
              </w:rPr>
              <w:t>)</w:t>
            </w:r>
          </w:p>
        </w:tc>
        <w:tc>
          <w:tcPr>
            <w:tcW w:w="1811" w:type="dxa"/>
            <w:tcBorders>
              <w:top w:val="single" w:sz="4" w:space="0" w:color="auto"/>
              <w:left w:val="single" w:sz="4" w:space="0" w:color="auto"/>
              <w:bottom w:val="single" w:sz="4" w:space="0" w:color="auto"/>
              <w:right w:val="single" w:sz="4" w:space="0" w:color="auto"/>
            </w:tcBorders>
          </w:tcPr>
          <w:p w:rsidR="00D75AE3" w:rsidRPr="00E82D90" w:rsidRDefault="00D75AE3" w:rsidP="0044130F">
            <w:pPr>
              <w:spacing w:line="288" w:lineRule="auto"/>
              <w:jc w:val="center"/>
              <w:rPr>
                <w:rFonts w:ascii="Times New Roman" w:eastAsia="Times New Roman" w:hAnsi="Times New Roman" w:cs="Times New Roman"/>
                <w:bCs/>
                <w:sz w:val="26"/>
                <w:szCs w:val="26"/>
              </w:rPr>
            </w:pPr>
            <w:r w:rsidRPr="00E82D90">
              <w:rPr>
                <w:rFonts w:ascii="Times New Roman" w:eastAsia="Times New Roman" w:hAnsi="Times New Roman" w:cs="Times New Roman"/>
                <w:bCs/>
                <w:sz w:val="26"/>
                <w:szCs w:val="26"/>
              </w:rPr>
              <w:t>mg/l</w:t>
            </w:r>
          </w:p>
        </w:tc>
        <w:tc>
          <w:tcPr>
            <w:tcW w:w="3018" w:type="dxa"/>
            <w:tcBorders>
              <w:top w:val="single" w:sz="4" w:space="0" w:color="auto"/>
              <w:left w:val="single" w:sz="4" w:space="0" w:color="auto"/>
              <w:bottom w:val="single" w:sz="4" w:space="0" w:color="auto"/>
              <w:right w:val="single" w:sz="4" w:space="0" w:color="auto"/>
            </w:tcBorders>
          </w:tcPr>
          <w:p w:rsidR="00D75AE3" w:rsidRPr="00E82D90" w:rsidRDefault="00D75AE3" w:rsidP="0044130F">
            <w:pPr>
              <w:spacing w:line="288" w:lineRule="auto"/>
              <w:jc w:val="center"/>
              <w:rPr>
                <w:rFonts w:ascii="Times New Roman" w:eastAsia="Times New Roman" w:hAnsi="Times New Roman" w:cs="Times New Roman"/>
                <w:bCs/>
                <w:sz w:val="26"/>
                <w:szCs w:val="26"/>
              </w:rPr>
            </w:pPr>
            <w:r w:rsidRPr="00E82D90">
              <w:rPr>
                <w:rFonts w:ascii="Times New Roman" w:eastAsia="Times New Roman" w:hAnsi="Times New Roman" w:cs="Times New Roman"/>
                <w:bCs/>
                <w:sz w:val="26"/>
                <w:szCs w:val="26"/>
              </w:rPr>
              <w:t>0,1</w:t>
            </w:r>
          </w:p>
        </w:tc>
      </w:tr>
      <w:tr w:rsidR="00D75AE3" w:rsidRPr="00E82D90" w:rsidTr="00D75AE3">
        <w:trPr>
          <w:trHeight w:val="595"/>
        </w:trPr>
        <w:tc>
          <w:tcPr>
            <w:tcW w:w="853" w:type="dxa"/>
            <w:tcBorders>
              <w:top w:val="single" w:sz="4" w:space="0" w:color="auto"/>
              <w:left w:val="single" w:sz="4" w:space="0" w:color="auto"/>
              <w:bottom w:val="single" w:sz="4" w:space="0" w:color="auto"/>
              <w:right w:val="single" w:sz="4" w:space="0" w:color="auto"/>
            </w:tcBorders>
          </w:tcPr>
          <w:p w:rsidR="00D75AE3" w:rsidRPr="00E82D90" w:rsidRDefault="00D75AE3" w:rsidP="0044130F">
            <w:pPr>
              <w:spacing w:line="288" w:lineRule="auto"/>
              <w:jc w:val="center"/>
              <w:rPr>
                <w:rFonts w:ascii="Times New Roman" w:eastAsia="Times New Roman" w:hAnsi="Times New Roman" w:cs="Times New Roman"/>
                <w:bCs/>
                <w:sz w:val="26"/>
                <w:szCs w:val="26"/>
              </w:rPr>
            </w:pPr>
            <w:r w:rsidRPr="00E82D90">
              <w:rPr>
                <w:rFonts w:ascii="Times New Roman" w:eastAsia="Times New Roman" w:hAnsi="Times New Roman" w:cs="Times New Roman"/>
                <w:bCs/>
                <w:sz w:val="26"/>
                <w:szCs w:val="26"/>
              </w:rPr>
              <w:t>7</w:t>
            </w:r>
          </w:p>
        </w:tc>
        <w:tc>
          <w:tcPr>
            <w:tcW w:w="3221" w:type="dxa"/>
            <w:tcBorders>
              <w:top w:val="single" w:sz="4" w:space="0" w:color="auto"/>
              <w:left w:val="single" w:sz="4" w:space="0" w:color="auto"/>
              <w:bottom w:val="single" w:sz="4" w:space="0" w:color="auto"/>
              <w:right w:val="single" w:sz="4" w:space="0" w:color="auto"/>
            </w:tcBorders>
          </w:tcPr>
          <w:p w:rsidR="00D75AE3" w:rsidRPr="00E82D90" w:rsidRDefault="00D75AE3" w:rsidP="0044130F">
            <w:pPr>
              <w:spacing w:line="288" w:lineRule="auto"/>
              <w:rPr>
                <w:rFonts w:ascii="Times New Roman" w:eastAsia="Times New Roman" w:hAnsi="Times New Roman" w:cs="Times New Roman"/>
                <w:bCs/>
                <w:sz w:val="26"/>
                <w:szCs w:val="26"/>
              </w:rPr>
            </w:pPr>
            <w:r w:rsidRPr="00E82D90">
              <w:rPr>
                <w:rFonts w:ascii="Times New Roman" w:eastAsia="Times New Roman" w:hAnsi="Times New Roman" w:cs="Times New Roman"/>
                <w:bCs/>
                <w:sz w:val="26"/>
                <w:szCs w:val="26"/>
              </w:rPr>
              <w:t>Tổng Phốtpho (P)</w:t>
            </w:r>
          </w:p>
        </w:tc>
        <w:tc>
          <w:tcPr>
            <w:tcW w:w="1811" w:type="dxa"/>
            <w:tcBorders>
              <w:top w:val="single" w:sz="4" w:space="0" w:color="auto"/>
              <w:left w:val="single" w:sz="4" w:space="0" w:color="auto"/>
              <w:bottom w:val="single" w:sz="4" w:space="0" w:color="auto"/>
              <w:right w:val="single" w:sz="4" w:space="0" w:color="auto"/>
            </w:tcBorders>
          </w:tcPr>
          <w:p w:rsidR="00D75AE3" w:rsidRPr="00E82D90" w:rsidRDefault="00D75AE3" w:rsidP="0044130F">
            <w:pPr>
              <w:spacing w:line="288" w:lineRule="auto"/>
              <w:jc w:val="center"/>
              <w:rPr>
                <w:rFonts w:ascii="Times New Roman" w:eastAsia="Times New Roman" w:hAnsi="Times New Roman" w:cs="Times New Roman"/>
                <w:bCs/>
                <w:sz w:val="26"/>
                <w:szCs w:val="26"/>
              </w:rPr>
            </w:pPr>
            <w:r w:rsidRPr="00E82D90">
              <w:rPr>
                <w:rFonts w:ascii="Times New Roman" w:eastAsia="Times New Roman" w:hAnsi="Times New Roman" w:cs="Times New Roman"/>
                <w:bCs/>
                <w:sz w:val="26"/>
                <w:szCs w:val="26"/>
              </w:rPr>
              <w:t>mg/l</w:t>
            </w:r>
          </w:p>
        </w:tc>
        <w:tc>
          <w:tcPr>
            <w:tcW w:w="3018" w:type="dxa"/>
            <w:tcBorders>
              <w:top w:val="single" w:sz="4" w:space="0" w:color="auto"/>
              <w:left w:val="single" w:sz="4" w:space="0" w:color="auto"/>
              <w:bottom w:val="single" w:sz="4" w:space="0" w:color="auto"/>
              <w:right w:val="single" w:sz="4" w:space="0" w:color="auto"/>
            </w:tcBorders>
          </w:tcPr>
          <w:p w:rsidR="00D75AE3" w:rsidRPr="00E82D90" w:rsidRDefault="00D75AE3" w:rsidP="0044130F">
            <w:pPr>
              <w:spacing w:line="288" w:lineRule="auto"/>
              <w:jc w:val="center"/>
              <w:rPr>
                <w:rFonts w:ascii="Times New Roman" w:eastAsia="Times New Roman" w:hAnsi="Times New Roman" w:cs="Times New Roman"/>
                <w:bCs/>
                <w:sz w:val="26"/>
                <w:szCs w:val="26"/>
              </w:rPr>
            </w:pPr>
            <w:r w:rsidRPr="00E82D90">
              <w:rPr>
                <w:rFonts w:ascii="Times New Roman" w:eastAsia="Times New Roman" w:hAnsi="Times New Roman" w:cs="Times New Roman"/>
                <w:bCs/>
                <w:sz w:val="26"/>
                <w:szCs w:val="26"/>
              </w:rPr>
              <w:t>20</w:t>
            </w:r>
          </w:p>
        </w:tc>
      </w:tr>
      <w:tr w:rsidR="00D75AE3" w:rsidRPr="00E82D90" w:rsidTr="0044130F">
        <w:trPr>
          <w:trHeight w:hRule="exact" w:val="768"/>
        </w:trPr>
        <w:tc>
          <w:tcPr>
            <w:tcW w:w="853" w:type="dxa"/>
            <w:tcBorders>
              <w:top w:val="single" w:sz="4" w:space="0" w:color="auto"/>
              <w:left w:val="single" w:sz="4" w:space="0" w:color="auto"/>
              <w:bottom w:val="single" w:sz="4" w:space="0" w:color="auto"/>
              <w:right w:val="single" w:sz="4" w:space="0" w:color="auto"/>
            </w:tcBorders>
          </w:tcPr>
          <w:p w:rsidR="00D75AE3" w:rsidRPr="00E82D90" w:rsidRDefault="00D75AE3" w:rsidP="0044130F">
            <w:pPr>
              <w:spacing w:line="288" w:lineRule="auto"/>
              <w:jc w:val="center"/>
              <w:rPr>
                <w:rFonts w:ascii="Times New Roman" w:eastAsia="Times New Roman" w:hAnsi="Times New Roman" w:cs="Times New Roman"/>
                <w:bCs/>
                <w:sz w:val="26"/>
                <w:szCs w:val="26"/>
              </w:rPr>
            </w:pPr>
            <w:r w:rsidRPr="00E82D90">
              <w:rPr>
                <w:rFonts w:ascii="Times New Roman" w:eastAsia="Times New Roman" w:hAnsi="Times New Roman" w:cs="Times New Roman"/>
                <w:bCs/>
                <w:sz w:val="26"/>
                <w:szCs w:val="26"/>
              </w:rPr>
              <w:t xml:space="preserve"> 8</w:t>
            </w:r>
          </w:p>
        </w:tc>
        <w:tc>
          <w:tcPr>
            <w:tcW w:w="3221" w:type="dxa"/>
            <w:tcBorders>
              <w:top w:val="single" w:sz="4" w:space="0" w:color="auto"/>
              <w:left w:val="single" w:sz="4" w:space="0" w:color="auto"/>
              <w:bottom w:val="single" w:sz="4" w:space="0" w:color="auto"/>
              <w:right w:val="single" w:sz="4" w:space="0" w:color="auto"/>
            </w:tcBorders>
          </w:tcPr>
          <w:p w:rsidR="00D75AE3" w:rsidRPr="00E82D90" w:rsidRDefault="00D75AE3" w:rsidP="0044130F">
            <w:pPr>
              <w:spacing w:line="288" w:lineRule="auto"/>
              <w:rPr>
                <w:rFonts w:ascii="Times New Roman" w:eastAsia="Times New Roman" w:hAnsi="Times New Roman" w:cs="Times New Roman"/>
                <w:bCs/>
                <w:sz w:val="26"/>
                <w:szCs w:val="26"/>
              </w:rPr>
            </w:pPr>
            <w:r w:rsidRPr="00E82D90">
              <w:rPr>
                <w:rFonts w:ascii="Times New Roman" w:eastAsia="Times New Roman" w:hAnsi="Times New Roman" w:cs="Times New Roman"/>
                <w:bCs/>
                <w:sz w:val="26"/>
                <w:szCs w:val="26"/>
              </w:rPr>
              <w:t>Tổng Coliform</w:t>
            </w:r>
          </w:p>
        </w:tc>
        <w:tc>
          <w:tcPr>
            <w:tcW w:w="1811" w:type="dxa"/>
            <w:tcBorders>
              <w:top w:val="single" w:sz="4" w:space="0" w:color="auto"/>
              <w:left w:val="single" w:sz="4" w:space="0" w:color="auto"/>
              <w:bottom w:val="single" w:sz="4" w:space="0" w:color="auto"/>
              <w:right w:val="single" w:sz="4" w:space="0" w:color="auto"/>
            </w:tcBorders>
          </w:tcPr>
          <w:p w:rsidR="00D75AE3" w:rsidRPr="00E82D90" w:rsidRDefault="00D75AE3" w:rsidP="0044130F">
            <w:pPr>
              <w:spacing w:line="288" w:lineRule="auto"/>
              <w:jc w:val="center"/>
              <w:rPr>
                <w:rFonts w:ascii="Times New Roman" w:eastAsia="Times New Roman" w:hAnsi="Times New Roman" w:cs="Times New Roman"/>
                <w:bCs/>
                <w:sz w:val="26"/>
                <w:szCs w:val="26"/>
              </w:rPr>
            </w:pPr>
            <w:r w:rsidRPr="00E82D90">
              <w:rPr>
                <w:rFonts w:ascii="Times New Roman" w:eastAsia="Times New Roman" w:hAnsi="Times New Roman" w:cs="Times New Roman"/>
                <w:bCs/>
                <w:sz w:val="26"/>
                <w:szCs w:val="26"/>
              </w:rPr>
              <w:t>MPN hoặc CFU/100 ml</w:t>
            </w:r>
          </w:p>
        </w:tc>
        <w:tc>
          <w:tcPr>
            <w:tcW w:w="3018" w:type="dxa"/>
            <w:tcBorders>
              <w:top w:val="single" w:sz="4" w:space="0" w:color="auto"/>
              <w:left w:val="single" w:sz="4" w:space="0" w:color="auto"/>
              <w:bottom w:val="single" w:sz="4" w:space="0" w:color="auto"/>
              <w:right w:val="single" w:sz="4" w:space="0" w:color="auto"/>
            </w:tcBorders>
          </w:tcPr>
          <w:p w:rsidR="00D75AE3" w:rsidRPr="00E82D90" w:rsidRDefault="00D75AE3" w:rsidP="0044130F">
            <w:pPr>
              <w:spacing w:line="288" w:lineRule="auto"/>
              <w:jc w:val="center"/>
              <w:rPr>
                <w:rFonts w:ascii="Times New Roman" w:eastAsia="Times New Roman" w:hAnsi="Times New Roman" w:cs="Times New Roman"/>
                <w:bCs/>
                <w:sz w:val="26"/>
                <w:szCs w:val="26"/>
              </w:rPr>
            </w:pPr>
            <w:r w:rsidRPr="00E82D90">
              <w:rPr>
                <w:rFonts w:ascii="Times New Roman" w:eastAsia="Times New Roman" w:hAnsi="Times New Roman" w:cs="Times New Roman"/>
                <w:bCs/>
                <w:sz w:val="26"/>
                <w:szCs w:val="26"/>
              </w:rPr>
              <w:t>5 000</w:t>
            </w:r>
          </w:p>
        </w:tc>
      </w:tr>
    </w:tbl>
    <w:p w:rsidR="0044130F" w:rsidRPr="00E82D90" w:rsidRDefault="0044130F" w:rsidP="00C254B5">
      <w:pPr>
        <w:spacing w:line="312" w:lineRule="auto"/>
        <w:ind w:firstLine="720"/>
        <w:jc w:val="both"/>
        <w:rPr>
          <w:rFonts w:ascii="Times New Roman" w:hAnsi="Times New Roman" w:cs="Times New Roman"/>
          <w:bCs/>
          <w:i/>
          <w:sz w:val="24"/>
          <w:szCs w:val="24"/>
          <w:lang w:val="vi-VN"/>
        </w:rPr>
      </w:pPr>
      <w:r w:rsidRPr="00E82D90">
        <w:rPr>
          <w:rFonts w:ascii="Times New Roman" w:hAnsi="Times New Roman" w:cs="Times New Roman"/>
          <w:b/>
          <w:bCs/>
          <w:i/>
          <w:sz w:val="24"/>
          <w:szCs w:val="24"/>
          <w:u w:val="single"/>
          <w:lang w:val="vi-VN"/>
        </w:rPr>
        <w:t>Ghi chú:</w:t>
      </w:r>
      <w:r w:rsidRPr="00E82D90">
        <w:rPr>
          <w:rFonts w:ascii="Times New Roman" w:hAnsi="Times New Roman" w:cs="Times New Roman"/>
          <w:bCs/>
          <w:i/>
          <w:sz w:val="24"/>
          <w:szCs w:val="24"/>
          <w:lang w:val="vi-VN"/>
        </w:rPr>
        <w:t xml:space="preserve"> </w:t>
      </w:r>
      <w:r w:rsidRPr="00E82D90">
        <w:rPr>
          <w:rFonts w:ascii="Times New Roman" w:hAnsi="Times New Roman" w:cs="Times New Roman"/>
          <w:bCs/>
          <w:i/>
          <w:sz w:val="24"/>
          <w:szCs w:val="24"/>
        </w:rPr>
        <w:t>Cột B quy định g</w:t>
      </w:r>
      <w:r w:rsidRPr="00E82D90">
        <w:rPr>
          <w:rFonts w:ascii="Times New Roman" w:hAnsi="Times New Roman" w:cs="Times New Roman"/>
          <w:i/>
          <w:spacing w:val="10"/>
          <w:sz w:val="24"/>
          <w:szCs w:val="24"/>
        </w:rPr>
        <w:t xml:space="preserve">iá trị của các thông số ô nhiễm trong </w:t>
      </w:r>
      <w:r w:rsidRPr="00E82D90">
        <w:rPr>
          <w:rFonts w:ascii="Times New Roman" w:hAnsi="Times New Roman" w:cs="Times New Roman"/>
          <w:bCs/>
          <w:i/>
          <w:sz w:val="24"/>
          <w:szCs w:val="24"/>
        </w:rPr>
        <w:t xml:space="preserve">nước thải </w:t>
      </w:r>
      <w:r w:rsidRPr="00E82D90">
        <w:rPr>
          <w:rFonts w:ascii="Times New Roman" w:hAnsi="Times New Roman" w:cs="Times New Roman"/>
          <w:i/>
          <w:spacing w:val="2"/>
          <w:sz w:val="24"/>
          <w:szCs w:val="24"/>
        </w:rPr>
        <w:t>chế biến tinh bột sắn</w:t>
      </w:r>
      <w:r w:rsidRPr="00E82D90">
        <w:rPr>
          <w:rFonts w:ascii="Times New Roman" w:hAnsi="Times New Roman" w:cs="Times New Roman"/>
          <w:i/>
          <w:sz w:val="24"/>
          <w:szCs w:val="24"/>
        </w:rPr>
        <w:t xml:space="preserve"> </w:t>
      </w:r>
      <w:r w:rsidRPr="00E82D90">
        <w:rPr>
          <w:rFonts w:ascii="Times New Roman" w:hAnsi="Times New Roman" w:cs="Times New Roman"/>
          <w:bCs/>
          <w:i/>
          <w:sz w:val="24"/>
          <w:szCs w:val="24"/>
        </w:rPr>
        <w:t>khi xả ra nguồn nước không dùng cho mục đích cấp nước sinh hoạt</w:t>
      </w:r>
      <w:r w:rsidRPr="00E82D90">
        <w:rPr>
          <w:rFonts w:ascii="Times New Roman" w:hAnsi="Times New Roman" w:cs="Times New Roman"/>
          <w:bCs/>
          <w:i/>
          <w:sz w:val="24"/>
          <w:szCs w:val="24"/>
          <w:lang w:val="vi-VN"/>
        </w:rPr>
        <w:t>.</w:t>
      </w:r>
    </w:p>
    <w:p w:rsidR="00C254B5" w:rsidRPr="00E82D90" w:rsidRDefault="00C254B5" w:rsidP="00C254B5">
      <w:pPr>
        <w:spacing w:line="312" w:lineRule="auto"/>
        <w:ind w:firstLine="720"/>
        <w:jc w:val="both"/>
        <w:rPr>
          <w:rFonts w:ascii="Times New Roman" w:hAnsi="Times New Roman" w:cs="Times New Roman"/>
          <w:i/>
          <w:sz w:val="24"/>
          <w:szCs w:val="24"/>
          <w:lang w:val="vi-VN"/>
        </w:rPr>
      </w:pPr>
      <w:r w:rsidRPr="00E82D90">
        <w:rPr>
          <w:rFonts w:ascii="Times New Roman" w:hAnsi="Times New Roman" w:cs="Times New Roman"/>
          <w:i/>
          <w:sz w:val="24"/>
          <w:szCs w:val="24"/>
          <w:lang w:val="vi-VN"/>
        </w:rPr>
        <w:lastRenderedPageBreak/>
        <w:t>+ Lưu lượng sông Hiếu đoạn qua khu vực xả thải Q&lt;50 m</w:t>
      </w:r>
      <w:r w:rsidRPr="00E82D90">
        <w:rPr>
          <w:rFonts w:ascii="Times New Roman" w:hAnsi="Times New Roman" w:cs="Times New Roman"/>
          <w:i/>
          <w:sz w:val="24"/>
          <w:szCs w:val="24"/>
          <w:vertAlign w:val="superscript"/>
          <w:lang w:val="vi-VN"/>
        </w:rPr>
        <w:t>3</w:t>
      </w:r>
      <w:r w:rsidRPr="00E82D90">
        <w:rPr>
          <w:rFonts w:ascii="Times New Roman" w:hAnsi="Times New Roman" w:cs="Times New Roman"/>
          <w:i/>
          <w:sz w:val="24"/>
          <w:szCs w:val="24"/>
          <w:lang w:val="vi-VN"/>
        </w:rPr>
        <w:t>/s nên Kq = 0,9.</w:t>
      </w:r>
    </w:p>
    <w:p w:rsidR="00C254B5" w:rsidRPr="00E82D90" w:rsidRDefault="00C254B5" w:rsidP="00C254B5">
      <w:pPr>
        <w:spacing w:line="312" w:lineRule="auto"/>
        <w:ind w:firstLine="720"/>
        <w:jc w:val="both"/>
        <w:rPr>
          <w:rFonts w:ascii="Times New Roman" w:hAnsi="Times New Roman" w:cs="Times New Roman"/>
          <w:i/>
          <w:sz w:val="24"/>
          <w:szCs w:val="24"/>
          <w:lang w:val="vi-VN"/>
        </w:rPr>
      </w:pPr>
      <w:r w:rsidRPr="00E82D90">
        <w:rPr>
          <w:rFonts w:ascii="Times New Roman" w:hAnsi="Times New Roman" w:cs="Times New Roman"/>
          <w:i/>
          <w:sz w:val="24"/>
          <w:szCs w:val="24"/>
          <w:lang w:val="vi-VN"/>
        </w:rPr>
        <w:t>+ Lưu lượng nguồn thải F=</w:t>
      </w:r>
      <w:r w:rsidRPr="00E82D90">
        <w:rPr>
          <w:rFonts w:ascii="Times New Roman" w:hAnsi="Times New Roman" w:cs="Times New Roman"/>
          <w:i/>
          <w:sz w:val="24"/>
          <w:szCs w:val="24"/>
        </w:rPr>
        <w:t>2.268</w:t>
      </w:r>
      <w:r w:rsidRPr="00E82D90">
        <w:rPr>
          <w:rFonts w:ascii="Times New Roman" w:hAnsi="Times New Roman" w:cs="Times New Roman"/>
          <w:i/>
          <w:sz w:val="24"/>
          <w:szCs w:val="24"/>
          <w:lang w:val="vi-VN"/>
        </w:rPr>
        <w:t xml:space="preserve"> m</w:t>
      </w:r>
      <w:r w:rsidRPr="00E82D90">
        <w:rPr>
          <w:rFonts w:ascii="Times New Roman" w:hAnsi="Times New Roman" w:cs="Times New Roman"/>
          <w:i/>
          <w:sz w:val="24"/>
          <w:szCs w:val="24"/>
          <w:vertAlign w:val="superscript"/>
          <w:lang w:val="vi-VN"/>
        </w:rPr>
        <w:t>3</w:t>
      </w:r>
      <w:r w:rsidRPr="00E82D90">
        <w:rPr>
          <w:rFonts w:ascii="Times New Roman" w:hAnsi="Times New Roman" w:cs="Times New Roman"/>
          <w:i/>
          <w:sz w:val="24"/>
          <w:szCs w:val="24"/>
          <w:lang w:val="vi-VN"/>
        </w:rPr>
        <w:t>/ngày đêm (</w:t>
      </w:r>
      <w:r w:rsidRPr="00E82D90">
        <w:rPr>
          <w:rFonts w:ascii="Times New Roman" w:hAnsi="Times New Roman" w:cs="Times New Roman"/>
          <w:i/>
          <w:sz w:val="24"/>
          <w:szCs w:val="24"/>
          <w:lang w:val="pt-BR"/>
        </w:rPr>
        <w:t>500 &lt; F ≤ 5 000</w:t>
      </w:r>
      <w:r w:rsidRPr="00E82D90">
        <w:rPr>
          <w:rFonts w:ascii="Times New Roman" w:hAnsi="Times New Roman" w:cs="Times New Roman"/>
          <w:i/>
          <w:sz w:val="24"/>
          <w:szCs w:val="24"/>
          <w:lang w:val="vi-VN"/>
        </w:rPr>
        <w:t>) nên Kf =1.</w:t>
      </w:r>
    </w:p>
    <w:p w:rsidR="001278E9" w:rsidRPr="00E82D90" w:rsidRDefault="008A4817" w:rsidP="008A4817">
      <w:pPr>
        <w:widowControl w:val="0"/>
        <w:spacing w:before="120" w:line="240" w:lineRule="auto"/>
        <w:ind w:firstLine="567"/>
        <w:jc w:val="both"/>
        <w:rPr>
          <w:rFonts w:ascii="Times New Roman" w:hAnsi="Times New Roman" w:cs="Times New Roman"/>
          <w:spacing w:val="-2"/>
          <w:sz w:val="28"/>
          <w:szCs w:val="28"/>
          <w:lang w:val="en-US"/>
        </w:rPr>
      </w:pPr>
      <w:r w:rsidRPr="00E82D90">
        <w:rPr>
          <w:rFonts w:ascii="Times New Roman" w:hAnsi="Times New Roman" w:cs="Times New Roman"/>
          <w:spacing w:val="-2"/>
          <w:sz w:val="28"/>
          <w:szCs w:val="28"/>
          <w:lang w:val="en-US"/>
        </w:rPr>
        <w:t xml:space="preserve">- Vị trí, phương thức xả nước thải và nguồn tiếp nhận nước thải: </w:t>
      </w:r>
    </w:p>
    <w:p w:rsidR="001278E9" w:rsidRPr="00E82D90" w:rsidRDefault="001278E9" w:rsidP="008A4817">
      <w:pPr>
        <w:widowControl w:val="0"/>
        <w:spacing w:before="120" w:line="240" w:lineRule="auto"/>
        <w:ind w:firstLine="567"/>
        <w:jc w:val="both"/>
        <w:rPr>
          <w:rFonts w:ascii="Times New Roman" w:hAnsi="Times New Roman" w:cs="Times New Roman"/>
          <w:spacing w:val="-2"/>
          <w:sz w:val="28"/>
          <w:szCs w:val="28"/>
          <w:highlight w:val="yellow"/>
          <w:lang w:val="vi-VN"/>
        </w:rPr>
      </w:pPr>
      <w:r w:rsidRPr="00E82D90">
        <w:rPr>
          <w:rFonts w:ascii="Times New Roman" w:hAnsi="Times New Roman" w:cs="Times New Roman"/>
          <w:spacing w:val="-2"/>
          <w:sz w:val="28"/>
          <w:szCs w:val="28"/>
          <w:lang w:val="vi-VN"/>
        </w:rPr>
        <w:t>+ V</w:t>
      </w:r>
      <w:r w:rsidR="008A4817" w:rsidRPr="00E82D90">
        <w:rPr>
          <w:rFonts w:ascii="Times New Roman" w:hAnsi="Times New Roman" w:cs="Times New Roman"/>
          <w:spacing w:val="-2"/>
          <w:sz w:val="28"/>
          <w:szCs w:val="28"/>
          <w:lang w:val="en-US"/>
        </w:rPr>
        <w:t>ị trí xả nước thải</w:t>
      </w:r>
      <w:r w:rsidR="00753C4F" w:rsidRPr="00E82D90">
        <w:rPr>
          <w:rFonts w:ascii="Times New Roman" w:hAnsi="Times New Roman" w:cs="Times New Roman"/>
          <w:spacing w:val="-2"/>
          <w:sz w:val="28"/>
          <w:szCs w:val="28"/>
          <w:lang w:val="vi-VN"/>
        </w:rPr>
        <w:t>:</w:t>
      </w:r>
      <w:r w:rsidR="008A4817" w:rsidRPr="00E82D90">
        <w:rPr>
          <w:rFonts w:ascii="Times New Roman" w:hAnsi="Times New Roman" w:cs="Times New Roman"/>
          <w:spacing w:val="-2"/>
          <w:sz w:val="28"/>
          <w:szCs w:val="28"/>
          <w:lang w:val="en-US"/>
        </w:rPr>
        <w:t xml:space="preserve"> </w:t>
      </w:r>
      <w:r w:rsidR="00915C4E" w:rsidRPr="00E82D90">
        <w:rPr>
          <w:rFonts w:ascii="Times New Roman" w:hAnsi="Times New Roman" w:cs="Times New Roman"/>
          <w:spacing w:val="-2"/>
          <w:sz w:val="28"/>
          <w:szCs w:val="28"/>
          <w:lang w:val="vi-VN"/>
        </w:rPr>
        <w:t>X=18</w:t>
      </w:r>
      <w:r w:rsidR="00D75AE3" w:rsidRPr="00E82D90">
        <w:rPr>
          <w:rFonts w:ascii="Times New Roman" w:hAnsi="Times New Roman" w:cs="Times New Roman"/>
          <w:spacing w:val="-2"/>
          <w:sz w:val="28"/>
          <w:szCs w:val="28"/>
          <w:lang w:val="vi-VN"/>
        </w:rPr>
        <w:t>60</w:t>
      </w:r>
      <w:r w:rsidR="00915C4E" w:rsidRPr="00E82D90">
        <w:rPr>
          <w:rFonts w:ascii="Times New Roman" w:hAnsi="Times New Roman" w:cs="Times New Roman"/>
          <w:spacing w:val="-2"/>
          <w:sz w:val="28"/>
          <w:szCs w:val="28"/>
          <w:lang w:val="vi-VN"/>
        </w:rPr>
        <w:t>.</w:t>
      </w:r>
      <w:r w:rsidR="00D75AE3" w:rsidRPr="00E82D90">
        <w:rPr>
          <w:rFonts w:ascii="Times New Roman" w:hAnsi="Times New Roman" w:cs="Times New Roman"/>
          <w:spacing w:val="-2"/>
          <w:sz w:val="28"/>
          <w:szCs w:val="28"/>
          <w:lang w:val="vi-VN"/>
        </w:rPr>
        <w:t>866</w:t>
      </w:r>
      <w:r w:rsidR="00915C4E" w:rsidRPr="00E82D90">
        <w:rPr>
          <w:rFonts w:ascii="Times New Roman" w:hAnsi="Times New Roman" w:cs="Times New Roman"/>
          <w:spacing w:val="-2"/>
          <w:sz w:val="28"/>
          <w:szCs w:val="28"/>
          <w:lang w:val="vi-VN"/>
        </w:rPr>
        <w:t>m;</w:t>
      </w:r>
      <w:r w:rsidR="007C66A7" w:rsidRPr="00E82D90">
        <w:rPr>
          <w:rFonts w:ascii="Times New Roman" w:hAnsi="Times New Roman" w:cs="Times New Roman"/>
          <w:spacing w:val="-2"/>
          <w:sz w:val="28"/>
          <w:szCs w:val="28"/>
          <w:lang w:val="vi-VN"/>
        </w:rPr>
        <w:t xml:space="preserve"> </w:t>
      </w:r>
      <w:r w:rsidR="00915C4E" w:rsidRPr="00E82D90">
        <w:rPr>
          <w:rFonts w:ascii="Times New Roman" w:hAnsi="Times New Roman" w:cs="Times New Roman"/>
          <w:spacing w:val="-2"/>
          <w:sz w:val="28"/>
          <w:szCs w:val="28"/>
          <w:lang w:val="vi-VN"/>
        </w:rPr>
        <w:t>Y = 57</w:t>
      </w:r>
      <w:r w:rsidR="00D75AE3" w:rsidRPr="00E82D90">
        <w:rPr>
          <w:rFonts w:ascii="Times New Roman" w:hAnsi="Times New Roman" w:cs="Times New Roman"/>
          <w:spacing w:val="-2"/>
          <w:sz w:val="28"/>
          <w:szCs w:val="28"/>
          <w:lang w:val="vi-VN"/>
        </w:rPr>
        <w:t>8</w:t>
      </w:r>
      <w:r w:rsidR="00915C4E" w:rsidRPr="00E82D90">
        <w:rPr>
          <w:rFonts w:ascii="Times New Roman" w:hAnsi="Times New Roman" w:cs="Times New Roman"/>
          <w:spacing w:val="-2"/>
          <w:sz w:val="28"/>
          <w:szCs w:val="28"/>
          <w:lang w:val="vi-VN"/>
        </w:rPr>
        <w:t>.</w:t>
      </w:r>
      <w:r w:rsidR="00D75AE3" w:rsidRPr="00E82D90">
        <w:rPr>
          <w:rFonts w:ascii="Times New Roman" w:hAnsi="Times New Roman" w:cs="Times New Roman"/>
          <w:spacing w:val="-2"/>
          <w:sz w:val="28"/>
          <w:szCs w:val="28"/>
          <w:lang w:val="vi-VN"/>
        </w:rPr>
        <w:t>676</w:t>
      </w:r>
      <w:r w:rsidR="00915C4E" w:rsidRPr="00E82D90">
        <w:rPr>
          <w:rFonts w:ascii="Times New Roman" w:hAnsi="Times New Roman" w:cs="Times New Roman"/>
          <w:spacing w:val="-2"/>
          <w:sz w:val="28"/>
          <w:szCs w:val="28"/>
          <w:lang w:val="vi-VN"/>
        </w:rPr>
        <w:t>m (hệ tọa độ VN2000, múi chiếu 3</w:t>
      </w:r>
      <w:r w:rsidR="00915C4E" w:rsidRPr="00E82D90">
        <w:rPr>
          <w:rFonts w:ascii="Times New Roman" w:hAnsi="Times New Roman" w:cs="Times New Roman"/>
          <w:spacing w:val="-2"/>
          <w:sz w:val="28"/>
          <w:szCs w:val="28"/>
          <w:vertAlign w:val="superscript"/>
          <w:lang w:val="vi-VN"/>
        </w:rPr>
        <w:t>0</w:t>
      </w:r>
      <w:r w:rsidR="00915C4E" w:rsidRPr="00E82D90">
        <w:rPr>
          <w:rFonts w:ascii="Times New Roman" w:hAnsi="Times New Roman" w:cs="Times New Roman"/>
          <w:spacing w:val="-2"/>
          <w:sz w:val="28"/>
          <w:szCs w:val="28"/>
          <w:lang w:val="vi-VN"/>
        </w:rPr>
        <w:t>, KTT 106</w:t>
      </w:r>
      <w:r w:rsidR="00915C4E" w:rsidRPr="00E82D90">
        <w:rPr>
          <w:rFonts w:ascii="Times New Roman" w:hAnsi="Times New Roman" w:cs="Times New Roman"/>
          <w:spacing w:val="-2"/>
          <w:sz w:val="28"/>
          <w:szCs w:val="28"/>
          <w:vertAlign w:val="superscript"/>
          <w:lang w:val="vi-VN"/>
        </w:rPr>
        <w:t>0</w:t>
      </w:r>
      <w:r w:rsidR="00915C4E" w:rsidRPr="00E82D90">
        <w:rPr>
          <w:rFonts w:ascii="Times New Roman" w:hAnsi="Times New Roman" w:cs="Times New Roman"/>
          <w:spacing w:val="-2"/>
          <w:sz w:val="28"/>
          <w:szCs w:val="28"/>
          <w:lang w:val="vi-VN"/>
        </w:rPr>
        <w:t>, 15’).</w:t>
      </w:r>
    </w:p>
    <w:p w:rsidR="001278E9" w:rsidRPr="00E82D90" w:rsidRDefault="001278E9" w:rsidP="008A4817">
      <w:pPr>
        <w:widowControl w:val="0"/>
        <w:spacing w:before="120" w:line="240" w:lineRule="auto"/>
        <w:ind w:firstLine="567"/>
        <w:jc w:val="both"/>
        <w:rPr>
          <w:rFonts w:ascii="Times New Roman" w:hAnsi="Times New Roman" w:cs="Times New Roman"/>
          <w:spacing w:val="-2"/>
          <w:sz w:val="28"/>
          <w:szCs w:val="28"/>
          <w:lang w:val="vi-VN"/>
        </w:rPr>
      </w:pPr>
      <w:r w:rsidRPr="00E82D90">
        <w:rPr>
          <w:rFonts w:ascii="Times New Roman" w:hAnsi="Times New Roman" w:cs="Times New Roman"/>
          <w:spacing w:val="-2"/>
          <w:sz w:val="28"/>
          <w:szCs w:val="28"/>
          <w:lang w:val="vi-VN"/>
        </w:rPr>
        <w:t>+</w:t>
      </w:r>
      <w:r w:rsidR="00FD409A" w:rsidRPr="00E82D90">
        <w:rPr>
          <w:rFonts w:ascii="Times New Roman" w:hAnsi="Times New Roman" w:cs="Times New Roman"/>
          <w:spacing w:val="-2"/>
          <w:sz w:val="28"/>
          <w:szCs w:val="28"/>
          <w:lang w:val="en-US"/>
        </w:rPr>
        <w:t xml:space="preserve"> P</w:t>
      </w:r>
      <w:r w:rsidR="008A4817" w:rsidRPr="00E82D90">
        <w:rPr>
          <w:rFonts w:ascii="Times New Roman" w:hAnsi="Times New Roman" w:cs="Times New Roman"/>
          <w:spacing w:val="-2"/>
          <w:sz w:val="28"/>
          <w:szCs w:val="28"/>
          <w:lang w:val="en-US"/>
        </w:rPr>
        <w:t>hương thức xả thải</w:t>
      </w:r>
      <w:r w:rsidRPr="00E82D90">
        <w:rPr>
          <w:rFonts w:ascii="Times New Roman" w:hAnsi="Times New Roman" w:cs="Times New Roman"/>
          <w:spacing w:val="-2"/>
          <w:sz w:val="28"/>
          <w:szCs w:val="28"/>
          <w:lang w:val="vi-VN"/>
        </w:rPr>
        <w:t xml:space="preserve">: </w:t>
      </w:r>
      <w:r w:rsidR="008A4817" w:rsidRPr="00E82D90">
        <w:rPr>
          <w:rFonts w:ascii="Times New Roman" w:hAnsi="Times New Roman" w:cs="Times New Roman"/>
          <w:spacing w:val="-2"/>
          <w:sz w:val="28"/>
          <w:szCs w:val="28"/>
          <w:lang w:val="en-US"/>
        </w:rPr>
        <w:t>tự chảy</w:t>
      </w:r>
      <w:r w:rsidRPr="00E82D90">
        <w:rPr>
          <w:rFonts w:ascii="Times New Roman" w:hAnsi="Times New Roman" w:cs="Times New Roman"/>
          <w:spacing w:val="-2"/>
          <w:sz w:val="28"/>
          <w:szCs w:val="28"/>
          <w:lang w:val="vi-VN"/>
        </w:rPr>
        <w:t>.</w:t>
      </w:r>
    </w:p>
    <w:p w:rsidR="008A4817" w:rsidRPr="00E82D90" w:rsidRDefault="001278E9" w:rsidP="008A4817">
      <w:pPr>
        <w:widowControl w:val="0"/>
        <w:spacing w:before="120" w:line="240" w:lineRule="auto"/>
        <w:ind w:firstLine="567"/>
        <w:jc w:val="both"/>
        <w:rPr>
          <w:rFonts w:ascii="Times New Roman" w:hAnsi="Times New Roman" w:cs="Times New Roman"/>
          <w:spacing w:val="-2"/>
          <w:sz w:val="28"/>
          <w:szCs w:val="28"/>
          <w:lang w:val="en-US"/>
        </w:rPr>
      </w:pPr>
      <w:r w:rsidRPr="00E82D90">
        <w:rPr>
          <w:rFonts w:ascii="Times New Roman" w:hAnsi="Times New Roman" w:cs="Times New Roman"/>
          <w:spacing w:val="-2"/>
          <w:sz w:val="28"/>
          <w:szCs w:val="28"/>
          <w:lang w:val="vi-VN"/>
        </w:rPr>
        <w:t>+ N</w:t>
      </w:r>
      <w:r w:rsidR="008A4817" w:rsidRPr="00E82D90">
        <w:rPr>
          <w:rFonts w:ascii="Times New Roman" w:hAnsi="Times New Roman" w:cs="Times New Roman"/>
          <w:spacing w:val="-2"/>
          <w:sz w:val="28"/>
          <w:szCs w:val="28"/>
          <w:lang w:val="en-US"/>
        </w:rPr>
        <w:t>guồn tiếp nhận nước thải</w:t>
      </w:r>
      <w:r w:rsidRPr="00E82D90">
        <w:rPr>
          <w:rFonts w:ascii="Times New Roman" w:hAnsi="Times New Roman" w:cs="Times New Roman"/>
          <w:spacing w:val="-2"/>
          <w:sz w:val="28"/>
          <w:szCs w:val="28"/>
          <w:lang w:val="vi-VN"/>
        </w:rPr>
        <w:t>:</w:t>
      </w:r>
      <w:r w:rsidR="00E228C7" w:rsidRPr="00E82D90">
        <w:rPr>
          <w:rFonts w:ascii="Times New Roman" w:hAnsi="Times New Roman" w:cs="Times New Roman"/>
          <w:sz w:val="28"/>
          <w:szCs w:val="28"/>
          <w:lang w:val="vi-VN"/>
        </w:rPr>
        <w:t xml:space="preserve"> </w:t>
      </w:r>
      <w:r w:rsidR="0056327C" w:rsidRPr="00E82D90">
        <w:rPr>
          <w:rFonts w:ascii="Times New Roman" w:hAnsi="Times New Roman" w:cs="Times New Roman"/>
          <w:sz w:val="28"/>
        </w:rPr>
        <w:t>Đường ống dẫn thải được làm bằng nhựa HDPE, kích thước đường kính 200mm, chiều dài 2</w:t>
      </w:r>
      <w:r w:rsidR="0056327C" w:rsidRPr="00E82D90">
        <w:rPr>
          <w:rFonts w:ascii="Times New Roman" w:hAnsi="Times New Roman" w:cs="Times New Roman"/>
          <w:sz w:val="28"/>
          <w:lang w:val="vi-VN"/>
        </w:rPr>
        <w:t>.</w:t>
      </w:r>
      <w:r w:rsidR="0056327C" w:rsidRPr="00E82D90">
        <w:rPr>
          <w:rFonts w:ascii="Times New Roman" w:hAnsi="Times New Roman" w:cs="Times New Roman"/>
          <w:sz w:val="28"/>
        </w:rPr>
        <w:t>500m, đấu nối từ điểm xả thải hồ cuối cùng ra sông Hiếu</w:t>
      </w:r>
      <w:r w:rsidR="00D93AF8" w:rsidRPr="00E82D90">
        <w:rPr>
          <w:rFonts w:ascii="Times New Roman" w:hAnsi="Times New Roman" w:cs="Times New Roman"/>
          <w:sz w:val="28"/>
          <w:lang w:val="vi-VN"/>
        </w:rPr>
        <w:t>.</w:t>
      </w:r>
      <w:r w:rsidR="0056327C" w:rsidRPr="00E82D90">
        <w:rPr>
          <w:rFonts w:ascii="Times New Roman" w:hAnsi="Times New Roman" w:cs="Times New Roman"/>
          <w:sz w:val="28"/>
          <w:szCs w:val="28"/>
          <w:lang w:val="vi-VN"/>
        </w:rPr>
        <w:t xml:space="preserve"> </w:t>
      </w:r>
    </w:p>
    <w:p w:rsidR="006E479E" w:rsidRPr="00E82D90" w:rsidRDefault="005524DE" w:rsidP="006E479E">
      <w:pPr>
        <w:widowControl w:val="0"/>
        <w:spacing w:before="120" w:line="240" w:lineRule="auto"/>
        <w:ind w:firstLine="567"/>
        <w:jc w:val="both"/>
        <w:rPr>
          <w:rFonts w:ascii="Times New Roman" w:hAnsi="Times New Roman" w:cs="Times New Roman"/>
          <w:sz w:val="28"/>
          <w:szCs w:val="28"/>
          <w:lang w:val="vi-VN"/>
        </w:rPr>
      </w:pPr>
      <w:r w:rsidRPr="00E82D90">
        <w:rPr>
          <w:rFonts w:ascii="Times New Roman" w:hAnsi="Times New Roman" w:cs="Times New Roman"/>
          <w:sz w:val="28"/>
          <w:szCs w:val="28"/>
          <w:lang w:val="vi-VN"/>
        </w:rPr>
        <w:t>1.2.</w:t>
      </w:r>
      <w:r w:rsidR="006E479E" w:rsidRPr="00E82D90">
        <w:rPr>
          <w:rFonts w:ascii="Times New Roman" w:hAnsi="Times New Roman" w:cs="Times New Roman"/>
          <w:sz w:val="28"/>
          <w:szCs w:val="28"/>
          <w:lang w:val="en-US"/>
        </w:rPr>
        <w:t xml:space="preserve"> Nguồn số 02:</w:t>
      </w:r>
      <w:r w:rsidRPr="00E82D90">
        <w:rPr>
          <w:rFonts w:ascii="Times New Roman" w:hAnsi="Times New Roman" w:cs="Times New Roman"/>
          <w:sz w:val="28"/>
          <w:szCs w:val="28"/>
          <w:lang w:val="vi-VN"/>
        </w:rPr>
        <w:t xml:space="preserve"> Nguồn phát sinh nước thải sinh hoạt.</w:t>
      </w:r>
    </w:p>
    <w:p w:rsidR="006E479E" w:rsidRPr="00E82D90" w:rsidRDefault="005524DE" w:rsidP="006E479E">
      <w:pPr>
        <w:widowControl w:val="0"/>
        <w:spacing w:before="120" w:line="240" w:lineRule="auto"/>
        <w:ind w:firstLine="567"/>
        <w:jc w:val="both"/>
        <w:rPr>
          <w:rFonts w:ascii="Times New Roman" w:hAnsi="Times New Roman" w:cs="Times New Roman"/>
          <w:sz w:val="28"/>
          <w:szCs w:val="28"/>
          <w:lang w:val="vi-VN"/>
        </w:rPr>
      </w:pPr>
      <w:r w:rsidRPr="00E82D90">
        <w:rPr>
          <w:rFonts w:ascii="Times New Roman" w:hAnsi="Times New Roman" w:cs="Times New Roman"/>
          <w:sz w:val="28"/>
          <w:szCs w:val="28"/>
          <w:lang w:val="vi-VN"/>
        </w:rPr>
        <w:t xml:space="preserve">Đối với nước thải sinh hoạt của </w:t>
      </w:r>
      <w:r w:rsidR="00F80412" w:rsidRPr="00E82D90">
        <w:rPr>
          <w:rFonts w:ascii="Times New Roman" w:hAnsi="Times New Roman" w:cs="Times New Roman"/>
          <w:sz w:val="28"/>
          <w:szCs w:val="28"/>
          <w:lang w:val="vi-VN"/>
        </w:rPr>
        <w:t>110</w:t>
      </w:r>
      <w:r w:rsidRPr="00E82D90">
        <w:rPr>
          <w:rFonts w:ascii="Times New Roman" w:hAnsi="Times New Roman" w:cs="Times New Roman"/>
          <w:sz w:val="28"/>
          <w:szCs w:val="28"/>
          <w:lang w:val="vi-VN"/>
        </w:rPr>
        <w:t xml:space="preserve"> CBCNV lượng rất nhỏ, khoảng </w:t>
      </w:r>
      <w:r w:rsidR="0056327C" w:rsidRPr="00E82D90">
        <w:rPr>
          <w:rFonts w:ascii="Times New Roman" w:hAnsi="Times New Roman" w:cs="Times New Roman"/>
          <w:sz w:val="28"/>
          <w:szCs w:val="28"/>
          <w:lang w:val="vi-VN"/>
        </w:rPr>
        <w:t>8,8</w:t>
      </w:r>
      <w:r w:rsidRPr="00E82D90">
        <w:rPr>
          <w:rFonts w:ascii="Times New Roman" w:hAnsi="Times New Roman" w:cs="Times New Roman"/>
          <w:sz w:val="28"/>
          <w:szCs w:val="28"/>
          <w:lang w:val="vi-VN"/>
        </w:rPr>
        <w:t xml:space="preserve"> m</w:t>
      </w:r>
      <w:r w:rsidRPr="00E82D90">
        <w:rPr>
          <w:rFonts w:ascii="Times New Roman" w:hAnsi="Times New Roman" w:cs="Times New Roman"/>
          <w:sz w:val="28"/>
          <w:szCs w:val="28"/>
          <w:vertAlign w:val="superscript"/>
          <w:lang w:val="vi-VN"/>
        </w:rPr>
        <w:t>3</w:t>
      </w:r>
      <w:r w:rsidR="0056327C" w:rsidRPr="00E82D90">
        <w:rPr>
          <w:rFonts w:ascii="Times New Roman" w:hAnsi="Times New Roman" w:cs="Times New Roman"/>
          <w:sz w:val="28"/>
          <w:szCs w:val="28"/>
          <w:lang w:val="vi-VN"/>
        </w:rPr>
        <w:t>/ngày đêm</w:t>
      </w:r>
      <w:r w:rsidRPr="00E82D90">
        <w:rPr>
          <w:rFonts w:ascii="Times New Roman" w:hAnsi="Times New Roman" w:cs="Times New Roman"/>
          <w:sz w:val="28"/>
          <w:szCs w:val="28"/>
          <w:lang w:val="vi-VN"/>
        </w:rPr>
        <w:t xml:space="preserve">; nước thải sinh hoạt được xử lý bằng bể tự hoại 03 ngăn thể tích </w:t>
      </w:r>
      <w:r w:rsidR="0056327C" w:rsidRPr="00E82D90">
        <w:rPr>
          <w:rFonts w:ascii="Times New Roman" w:hAnsi="Times New Roman" w:cs="Times New Roman"/>
          <w:sz w:val="28"/>
          <w:szCs w:val="28"/>
          <w:lang w:val="vi-VN"/>
        </w:rPr>
        <w:t>36</w:t>
      </w:r>
      <w:r w:rsidR="00B776C1" w:rsidRPr="00E82D90">
        <w:rPr>
          <w:rFonts w:ascii="Times New Roman" w:hAnsi="Times New Roman" w:cs="Times New Roman"/>
          <w:sz w:val="28"/>
          <w:szCs w:val="28"/>
          <w:lang w:val="vi-VN"/>
        </w:rPr>
        <w:t>m</w:t>
      </w:r>
      <w:r w:rsidR="00B776C1" w:rsidRPr="00E82D90">
        <w:rPr>
          <w:rFonts w:ascii="Times New Roman" w:hAnsi="Times New Roman" w:cs="Times New Roman"/>
          <w:sz w:val="28"/>
          <w:szCs w:val="28"/>
          <w:vertAlign w:val="superscript"/>
          <w:lang w:val="vi-VN"/>
        </w:rPr>
        <w:t>3</w:t>
      </w:r>
      <w:r w:rsidR="0044130F" w:rsidRPr="00E82D90">
        <w:rPr>
          <w:rFonts w:ascii="Times New Roman" w:hAnsi="Times New Roman" w:cs="Times New Roman"/>
          <w:sz w:val="28"/>
          <w:szCs w:val="28"/>
          <w:lang w:val="vi-VN"/>
        </w:rPr>
        <w:t>, bố trí ở các vị trí nhà văn phòng, nhà nghỉ công nhân và bếp ăn.</w:t>
      </w:r>
      <w:r w:rsidR="00B776C1" w:rsidRPr="00E82D90">
        <w:rPr>
          <w:rFonts w:ascii="Times New Roman" w:hAnsi="Times New Roman" w:cs="Times New Roman"/>
          <w:sz w:val="28"/>
          <w:szCs w:val="28"/>
          <w:lang w:val="vi-VN"/>
        </w:rPr>
        <w:t xml:space="preserve"> Theo quy định đối với các nguồn thải xử lý bằng bệ tự hoại hợp khối thì được miễn vận hành thử nghiệm.</w:t>
      </w:r>
    </w:p>
    <w:p w:rsidR="008A4817" w:rsidRPr="00E82D90" w:rsidRDefault="00EA108B" w:rsidP="0085580B">
      <w:pPr>
        <w:pStyle w:val="AT2"/>
      </w:pPr>
      <w:bookmarkStart w:id="150" w:name="_Toc103196625"/>
      <w:bookmarkStart w:id="151" w:name="_Toc104126031"/>
      <w:r w:rsidRPr="00E82D90">
        <w:rPr>
          <w:lang w:val="vi-VN"/>
        </w:rPr>
        <w:t>4.</w:t>
      </w:r>
      <w:r w:rsidR="008A4817" w:rsidRPr="00E82D90">
        <w:t>2. Nội dung đề nghị cấp phé</w:t>
      </w:r>
      <w:r w:rsidR="006E479E" w:rsidRPr="00E82D90">
        <w:t>p đối với khí thải</w:t>
      </w:r>
      <w:r w:rsidR="008A4817" w:rsidRPr="00E82D90">
        <w:t>:</w:t>
      </w:r>
      <w:bookmarkEnd w:id="150"/>
      <w:bookmarkEnd w:id="151"/>
    </w:p>
    <w:p w:rsidR="00A45988" w:rsidRPr="00E82D90" w:rsidRDefault="00A45988" w:rsidP="00A45988">
      <w:pPr>
        <w:widowControl w:val="0"/>
        <w:ind w:firstLine="567"/>
        <w:rPr>
          <w:rFonts w:ascii="Times New Roman" w:hAnsi="Times New Roman" w:cs="Times New Roman"/>
          <w:sz w:val="28"/>
          <w:szCs w:val="28"/>
        </w:rPr>
      </w:pPr>
      <w:r w:rsidRPr="00E82D90">
        <w:rPr>
          <w:rFonts w:ascii="Times New Roman" w:hAnsi="Times New Roman" w:cs="Times New Roman"/>
          <w:sz w:val="28"/>
          <w:szCs w:val="28"/>
        </w:rPr>
        <w:t xml:space="preserve">- Nguồn phát sinh khí thải: </w:t>
      </w:r>
    </w:p>
    <w:p w:rsidR="00A45988" w:rsidRPr="00E82D90" w:rsidRDefault="00A45988" w:rsidP="00A45988">
      <w:pPr>
        <w:widowControl w:val="0"/>
        <w:ind w:firstLine="567"/>
        <w:rPr>
          <w:rFonts w:ascii="Times New Roman" w:hAnsi="Times New Roman" w:cs="Times New Roman"/>
          <w:sz w:val="28"/>
          <w:szCs w:val="28"/>
        </w:rPr>
      </w:pPr>
      <w:r w:rsidRPr="00E82D90">
        <w:rPr>
          <w:rFonts w:ascii="Times New Roman" w:hAnsi="Times New Roman" w:cs="Times New Roman"/>
          <w:sz w:val="28"/>
          <w:szCs w:val="28"/>
        </w:rPr>
        <w:t xml:space="preserve">+ Nguồn số 1: Khí thải phát sinh từ quá trình đốt </w:t>
      </w:r>
      <w:r w:rsidRPr="00E82D90">
        <w:rPr>
          <w:rFonts w:ascii="Times New Roman" w:hAnsi="Times New Roman" w:cs="Times New Roman"/>
          <w:sz w:val="28"/>
          <w:szCs w:val="28"/>
          <w:lang w:val="vi-VN"/>
        </w:rPr>
        <w:t xml:space="preserve">lò </w:t>
      </w:r>
      <w:r w:rsidRPr="00E82D90">
        <w:rPr>
          <w:rFonts w:ascii="Times New Roman" w:hAnsi="Times New Roman" w:cs="Times New Roman"/>
          <w:sz w:val="28"/>
          <w:szCs w:val="28"/>
        </w:rPr>
        <w:t>để cung cấp nhiệt cho lò hơi.</w:t>
      </w:r>
    </w:p>
    <w:p w:rsidR="00A45988" w:rsidRPr="00E82D90" w:rsidRDefault="00A45988" w:rsidP="00A45988">
      <w:pPr>
        <w:widowControl w:val="0"/>
        <w:ind w:firstLine="567"/>
        <w:rPr>
          <w:rFonts w:ascii="Times New Roman" w:hAnsi="Times New Roman" w:cs="Times New Roman"/>
          <w:sz w:val="28"/>
          <w:szCs w:val="28"/>
          <w:lang w:val="vi-VN"/>
        </w:rPr>
      </w:pPr>
      <w:r w:rsidRPr="00E82D90">
        <w:rPr>
          <w:rFonts w:ascii="Times New Roman" w:hAnsi="Times New Roman" w:cs="Times New Roman"/>
          <w:sz w:val="28"/>
          <w:szCs w:val="28"/>
        </w:rPr>
        <w:t xml:space="preserve">- Lưu lượng xả khí thải tối đa: </w:t>
      </w:r>
      <w:r w:rsidR="00F80412" w:rsidRPr="00E82D90">
        <w:rPr>
          <w:rFonts w:ascii="Times New Roman" w:hAnsi="Times New Roman" w:cs="Times New Roman"/>
          <w:sz w:val="28"/>
          <w:szCs w:val="28"/>
          <w:lang w:val="vi-VN"/>
        </w:rPr>
        <w:t>1,97 m</w:t>
      </w:r>
      <w:r w:rsidR="00F80412" w:rsidRPr="00E82D90">
        <w:rPr>
          <w:rFonts w:ascii="Times New Roman" w:hAnsi="Times New Roman" w:cs="Times New Roman"/>
          <w:sz w:val="28"/>
          <w:szCs w:val="28"/>
          <w:vertAlign w:val="superscript"/>
          <w:lang w:val="vi-VN"/>
        </w:rPr>
        <w:t>3</w:t>
      </w:r>
      <w:r w:rsidR="00F80412" w:rsidRPr="00E82D90">
        <w:rPr>
          <w:rFonts w:ascii="Times New Roman" w:hAnsi="Times New Roman" w:cs="Times New Roman"/>
          <w:sz w:val="28"/>
          <w:szCs w:val="28"/>
          <w:lang w:val="vi-VN"/>
        </w:rPr>
        <w:t>/s</w:t>
      </w:r>
    </w:p>
    <w:p w:rsidR="00A45ACF" w:rsidRPr="00E82D90" w:rsidRDefault="00A45988" w:rsidP="00345A80">
      <w:pPr>
        <w:ind w:firstLine="567"/>
        <w:jc w:val="both"/>
        <w:rPr>
          <w:rFonts w:ascii="Times New Roman" w:hAnsi="Times New Roman" w:cs="Times New Roman"/>
          <w:sz w:val="28"/>
          <w:szCs w:val="28"/>
          <w:lang w:val="vi-VN"/>
        </w:rPr>
      </w:pPr>
      <w:r w:rsidRPr="00E82D90">
        <w:rPr>
          <w:rFonts w:ascii="Times New Roman" w:hAnsi="Times New Roman" w:cs="Times New Roman"/>
          <w:sz w:val="28"/>
          <w:szCs w:val="28"/>
        </w:rPr>
        <w:t>- Dòng khí thải:</w:t>
      </w:r>
      <w:r w:rsidR="00A45ACF" w:rsidRPr="00E82D90">
        <w:rPr>
          <w:rFonts w:ascii="Times New Roman" w:hAnsi="Times New Roman" w:cs="Times New Roman"/>
          <w:sz w:val="28"/>
          <w:szCs w:val="28"/>
          <w:lang w:val="en-US"/>
        </w:rPr>
        <w:t xml:space="preserve"> </w:t>
      </w:r>
      <w:r w:rsidR="00A45ACF" w:rsidRPr="00E82D90">
        <w:rPr>
          <w:rFonts w:ascii="Times New Roman" w:hAnsi="Times New Roman" w:cs="Times New Roman"/>
          <w:sz w:val="28"/>
          <w:szCs w:val="28"/>
          <w:lang w:val="vi-VN"/>
        </w:rPr>
        <w:t xml:space="preserve">01 dòng </w:t>
      </w:r>
      <w:r w:rsidR="00A45ACF" w:rsidRPr="00E82D90">
        <w:rPr>
          <w:rFonts w:ascii="Times New Roman" w:hAnsi="Times New Roman" w:cs="Times New Roman"/>
          <w:sz w:val="28"/>
          <w:szCs w:val="28"/>
          <w:lang w:val="en-US"/>
        </w:rPr>
        <w:t>khí thải đề nghị cấp phép (là dòng khí thải sau xử lý được xả ra môi trường)</w:t>
      </w:r>
      <w:r w:rsidR="00A45ACF" w:rsidRPr="00E82D90">
        <w:rPr>
          <w:rFonts w:ascii="Times New Roman" w:hAnsi="Times New Roman" w:cs="Times New Roman"/>
          <w:sz w:val="28"/>
          <w:szCs w:val="28"/>
          <w:lang w:val="vi-VN"/>
        </w:rPr>
        <w:t>.</w:t>
      </w:r>
    </w:p>
    <w:p w:rsidR="00A45ACF" w:rsidRPr="00E82D90" w:rsidRDefault="00A45ACF" w:rsidP="00A45ACF">
      <w:pPr>
        <w:ind w:firstLine="709"/>
        <w:jc w:val="both"/>
        <w:rPr>
          <w:rFonts w:ascii="Times New Roman" w:hAnsi="Times New Roman" w:cs="Times New Roman"/>
          <w:sz w:val="28"/>
          <w:szCs w:val="28"/>
          <w:lang w:val="en-US"/>
        </w:rPr>
      </w:pPr>
      <w:r w:rsidRPr="00E82D90">
        <w:rPr>
          <w:rFonts w:ascii="Times New Roman" w:hAnsi="Times New Roman" w:cs="Times New Roman"/>
          <w:sz w:val="28"/>
          <w:szCs w:val="28"/>
          <w:lang w:val="en-US"/>
        </w:rPr>
        <w:t xml:space="preserve">- Các chất ô nhiễm và giá trị giới hạn của các chất ô nhiễm theo dòng khí thải: </w:t>
      </w:r>
    </w:p>
    <w:p w:rsidR="00A45988" w:rsidRPr="00E82D90" w:rsidRDefault="00A45988" w:rsidP="00942FAD">
      <w:pPr>
        <w:pStyle w:val="BH1"/>
      </w:pPr>
      <w:bookmarkStart w:id="152" w:name="_Toc100390135"/>
      <w:bookmarkStart w:id="153" w:name="_Toc104126727"/>
      <w:r w:rsidRPr="00E82D90">
        <w:t>Bảng 4.2</w:t>
      </w:r>
      <w:r w:rsidR="00345A80" w:rsidRPr="00E82D90">
        <w:t>.</w:t>
      </w:r>
      <w:r w:rsidRPr="00E82D90">
        <w:t xml:space="preserve"> Các chất ô nhiễm </w:t>
      </w:r>
      <w:r w:rsidR="002863BC" w:rsidRPr="00E82D90">
        <w:t xml:space="preserve">khí thải </w:t>
      </w:r>
      <w:r w:rsidRPr="00E82D90">
        <w:t xml:space="preserve">và giá trị giới hạn theo </w:t>
      </w:r>
      <w:bookmarkEnd w:id="152"/>
      <w:r w:rsidR="002863BC" w:rsidRPr="00E82D90">
        <w:t>quy chuẩn</w:t>
      </w:r>
      <w:bookmarkEnd w:id="153"/>
    </w:p>
    <w:tbl>
      <w:tblPr>
        <w:tblStyle w:val="TableGrid"/>
        <w:tblW w:w="9402" w:type="dxa"/>
        <w:tblLook w:val="04A0" w:firstRow="1" w:lastRow="0" w:firstColumn="1" w:lastColumn="0" w:noHBand="0" w:noVBand="1"/>
      </w:tblPr>
      <w:tblGrid>
        <w:gridCol w:w="988"/>
        <w:gridCol w:w="2193"/>
        <w:gridCol w:w="2121"/>
        <w:gridCol w:w="4100"/>
      </w:tblGrid>
      <w:tr w:rsidR="00345A80" w:rsidRPr="00E82D90" w:rsidTr="00345A80">
        <w:trPr>
          <w:trHeight w:val="344"/>
        </w:trPr>
        <w:tc>
          <w:tcPr>
            <w:tcW w:w="988" w:type="dxa"/>
            <w:vMerge w:val="restart"/>
            <w:vAlign w:val="center"/>
          </w:tcPr>
          <w:p w:rsidR="00A53AFA" w:rsidRPr="00E82D90" w:rsidRDefault="00A53AFA" w:rsidP="001A4FBD">
            <w:pPr>
              <w:jc w:val="center"/>
              <w:rPr>
                <w:rFonts w:ascii="Times New Roman" w:hAnsi="Times New Roman" w:cs="Times New Roman"/>
                <w:b/>
                <w:sz w:val="26"/>
                <w:szCs w:val="26"/>
                <w:lang w:val="vi-VN"/>
              </w:rPr>
            </w:pPr>
            <w:r w:rsidRPr="00E82D90">
              <w:rPr>
                <w:rFonts w:ascii="Times New Roman" w:hAnsi="Times New Roman" w:cs="Times New Roman"/>
                <w:b/>
                <w:sz w:val="26"/>
                <w:szCs w:val="26"/>
                <w:lang w:val="vi-VN"/>
              </w:rPr>
              <w:t>STT</w:t>
            </w:r>
          </w:p>
        </w:tc>
        <w:tc>
          <w:tcPr>
            <w:tcW w:w="2193" w:type="dxa"/>
            <w:vMerge w:val="restart"/>
            <w:vAlign w:val="center"/>
          </w:tcPr>
          <w:p w:rsidR="00A53AFA" w:rsidRPr="00E82D90" w:rsidRDefault="00A53AFA" w:rsidP="001A4FBD">
            <w:pPr>
              <w:jc w:val="center"/>
              <w:rPr>
                <w:rFonts w:ascii="Times New Roman" w:hAnsi="Times New Roman" w:cs="Times New Roman"/>
                <w:b/>
                <w:sz w:val="26"/>
                <w:szCs w:val="26"/>
                <w:lang w:val="vi-VN"/>
              </w:rPr>
            </w:pPr>
            <w:r w:rsidRPr="00E82D90">
              <w:rPr>
                <w:rFonts w:ascii="Times New Roman" w:hAnsi="Times New Roman" w:cs="Times New Roman"/>
                <w:b/>
                <w:sz w:val="26"/>
                <w:szCs w:val="26"/>
                <w:lang w:val="vi-VN"/>
              </w:rPr>
              <w:t>Thông số</w:t>
            </w:r>
          </w:p>
        </w:tc>
        <w:tc>
          <w:tcPr>
            <w:tcW w:w="2121" w:type="dxa"/>
            <w:vMerge w:val="restart"/>
            <w:vAlign w:val="center"/>
          </w:tcPr>
          <w:p w:rsidR="00A53AFA" w:rsidRPr="00E82D90" w:rsidRDefault="00A53AFA" w:rsidP="001A4FBD">
            <w:pPr>
              <w:jc w:val="center"/>
              <w:rPr>
                <w:rFonts w:ascii="Times New Roman" w:hAnsi="Times New Roman" w:cs="Times New Roman"/>
                <w:b/>
                <w:sz w:val="26"/>
                <w:szCs w:val="26"/>
                <w:lang w:val="vi-VN"/>
              </w:rPr>
            </w:pPr>
            <w:r w:rsidRPr="00E82D90">
              <w:rPr>
                <w:rFonts w:ascii="Times New Roman" w:hAnsi="Times New Roman" w:cs="Times New Roman"/>
                <w:b/>
                <w:sz w:val="26"/>
                <w:szCs w:val="26"/>
                <w:lang w:val="vi-VN"/>
              </w:rPr>
              <w:t>Đơn vị</w:t>
            </w:r>
          </w:p>
        </w:tc>
        <w:tc>
          <w:tcPr>
            <w:tcW w:w="4100" w:type="dxa"/>
            <w:vMerge w:val="restart"/>
            <w:vAlign w:val="center"/>
          </w:tcPr>
          <w:p w:rsidR="00A53AFA" w:rsidRPr="00E82D90" w:rsidRDefault="00A53AFA" w:rsidP="001A4FBD">
            <w:pPr>
              <w:jc w:val="center"/>
              <w:rPr>
                <w:rFonts w:ascii="Times New Roman" w:hAnsi="Times New Roman" w:cs="Times New Roman"/>
                <w:b/>
                <w:sz w:val="26"/>
                <w:szCs w:val="26"/>
                <w:lang w:val="vi-VN"/>
              </w:rPr>
            </w:pPr>
            <w:r w:rsidRPr="00E82D90">
              <w:rPr>
                <w:rFonts w:ascii="Times New Roman" w:hAnsi="Times New Roman" w:cs="Times New Roman"/>
                <w:b/>
                <w:sz w:val="26"/>
                <w:szCs w:val="26"/>
                <w:lang w:val="vi-VN"/>
              </w:rPr>
              <w:t>QCVN 19:2009/BTNMT (cột B, Kp=0,9, Kv=1,2)</w:t>
            </w:r>
          </w:p>
        </w:tc>
      </w:tr>
      <w:tr w:rsidR="00345A80" w:rsidRPr="00E82D90" w:rsidTr="00345A80">
        <w:trPr>
          <w:trHeight w:val="344"/>
        </w:trPr>
        <w:tc>
          <w:tcPr>
            <w:tcW w:w="988" w:type="dxa"/>
            <w:vMerge/>
            <w:vAlign w:val="center"/>
          </w:tcPr>
          <w:p w:rsidR="00A53AFA" w:rsidRPr="00E82D90" w:rsidRDefault="00A53AFA" w:rsidP="001A4FBD">
            <w:pPr>
              <w:jc w:val="center"/>
              <w:rPr>
                <w:rFonts w:ascii="Times New Roman" w:hAnsi="Times New Roman" w:cs="Times New Roman"/>
                <w:b/>
                <w:sz w:val="26"/>
                <w:szCs w:val="26"/>
                <w:lang w:val="vi-VN"/>
              </w:rPr>
            </w:pPr>
          </w:p>
        </w:tc>
        <w:tc>
          <w:tcPr>
            <w:tcW w:w="2193" w:type="dxa"/>
            <w:vMerge/>
            <w:vAlign w:val="center"/>
          </w:tcPr>
          <w:p w:rsidR="00A53AFA" w:rsidRPr="00E82D90" w:rsidRDefault="00A53AFA" w:rsidP="001A4FBD">
            <w:pPr>
              <w:jc w:val="center"/>
              <w:rPr>
                <w:rFonts w:ascii="Times New Roman" w:hAnsi="Times New Roman" w:cs="Times New Roman"/>
                <w:b/>
                <w:sz w:val="26"/>
                <w:szCs w:val="26"/>
                <w:lang w:val="vi-VN"/>
              </w:rPr>
            </w:pPr>
          </w:p>
        </w:tc>
        <w:tc>
          <w:tcPr>
            <w:tcW w:w="2121" w:type="dxa"/>
            <w:vMerge/>
            <w:vAlign w:val="center"/>
          </w:tcPr>
          <w:p w:rsidR="00A53AFA" w:rsidRPr="00E82D90" w:rsidRDefault="00A53AFA" w:rsidP="001A4FBD">
            <w:pPr>
              <w:jc w:val="center"/>
              <w:rPr>
                <w:rFonts w:ascii="Times New Roman" w:hAnsi="Times New Roman" w:cs="Times New Roman"/>
                <w:b/>
                <w:sz w:val="26"/>
                <w:szCs w:val="26"/>
                <w:lang w:val="vi-VN"/>
              </w:rPr>
            </w:pPr>
          </w:p>
        </w:tc>
        <w:tc>
          <w:tcPr>
            <w:tcW w:w="4100" w:type="dxa"/>
            <w:vMerge/>
            <w:vAlign w:val="center"/>
          </w:tcPr>
          <w:p w:rsidR="00A53AFA" w:rsidRPr="00E82D90" w:rsidRDefault="00A53AFA" w:rsidP="001A4FBD">
            <w:pPr>
              <w:jc w:val="center"/>
              <w:rPr>
                <w:rFonts w:ascii="Times New Roman" w:hAnsi="Times New Roman" w:cs="Times New Roman"/>
                <w:b/>
                <w:sz w:val="26"/>
                <w:szCs w:val="26"/>
                <w:lang w:val="vi-VN"/>
              </w:rPr>
            </w:pPr>
          </w:p>
        </w:tc>
      </w:tr>
      <w:tr w:rsidR="00345A80" w:rsidRPr="00E82D90" w:rsidTr="00345A80">
        <w:trPr>
          <w:trHeight w:val="336"/>
        </w:trPr>
        <w:tc>
          <w:tcPr>
            <w:tcW w:w="988" w:type="dxa"/>
            <w:vAlign w:val="center"/>
          </w:tcPr>
          <w:p w:rsidR="00A53AFA" w:rsidRPr="00E82D90" w:rsidRDefault="00B37A20" w:rsidP="001A4FBD">
            <w:pPr>
              <w:jc w:val="center"/>
              <w:rPr>
                <w:rFonts w:ascii="Times New Roman" w:hAnsi="Times New Roman" w:cs="Times New Roman"/>
                <w:sz w:val="26"/>
                <w:szCs w:val="26"/>
                <w:lang w:val="vi-VN"/>
              </w:rPr>
            </w:pPr>
            <w:r w:rsidRPr="00E82D90">
              <w:rPr>
                <w:rFonts w:ascii="Times New Roman" w:hAnsi="Times New Roman" w:cs="Times New Roman"/>
                <w:sz w:val="26"/>
                <w:szCs w:val="26"/>
                <w:lang w:val="vi-VN"/>
              </w:rPr>
              <w:t>1</w:t>
            </w:r>
          </w:p>
        </w:tc>
        <w:tc>
          <w:tcPr>
            <w:tcW w:w="2193" w:type="dxa"/>
            <w:vAlign w:val="center"/>
          </w:tcPr>
          <w:p w:rsidR="00A53AFA" w:rsidRPr="00E82D90" w:rsidRDefault="00A53AFA" w:rsidP="001A4FBD">
            <w:pPr>
              <w:jc w:val="center"/>
              <w:rPr>
                <w:rFonts w:ascii="Times New Roman" w:hAnsi="Times New Roman" w:cs="Times New Roman"/>
                <w:sz w:val="26"/>
                <w:szCs w:val="26"/>
                <w:lang w:val="vi-VN"/>
              </w:rPr>
            </w:pPr>
            <w:r w:rsidRPr="00E82D90">
              <w:rPr>
                <w:rFonts w:ascii="Times New Roman" w:hAnsi="Times New Roman" w:cs="Times New Roman"/>
                <w:sz w:val="26"/>
                <w:szCs w:val="26"/>
                <w:lang w:val="vi-VN"/>
              </w:rPr>
              <w:t>Bụi tổng</w:t>
            </w:r>
          </w:p>
        </w:tc>
        <w:tc>
          <w:tcPr>
            <w:tcW w:w="2121" w:type="dxa"/>
            <w:vAlign w:val="center"/>
          </w:tcPr>
          <w:p w:rsidR="00A53AFA" w:rsidRPr="00E82D90" w:rsidRDefault="00A53AFA" w:rsidP="001A4FBD">
            <w:pPr>
              <w:jc w:val="center"/>
              <w:rPr>
                <w:rFonts w:ascii="Times New Roman" w:hAnsi="Times New Roman" w:cs="Times New Roman"/>
                <w:sz w:val="26"/>
                <w:szCs w:val="26"/>
                <w:vertAlign w:val="superscript"/>
                <w:lang w:val="vi-VN"/>
              </w:rPr>
            </w:pPr>
            <w:r w:rsidRPr="00E82D90">
              <w:rPr>
                <w:rFonts w:ascii="Times New Roman" w:hAnsi="Times New Roman" w:cs="Times New Roman"/>
                <w:sz w:val="26"/>
                <w:szCs w:val="26"/>
                <w:lang w:val="vi-VN"/>
              </w:rPr>
              <w:t>mg/Nm</w:t>
            </w:r>
            <w:r w:rsidRPr="00E82D90">
              <w:rPr>
                <w:rFonts w:ascii="Times New Roman" w:hAnsi="Times New Roman" w:cs="Times New Roman"/>
                <w:sz w:val="26"/>
                <w:szCs w:val="26"/>
                <w:vertAlign w:val="superscript"/>
                <w:lang w:val="vi-VN"/>
              </w:rPr>
              <w:t>3</w:t>
            </w:r>
          </w:p>
        </w:tc>
        <w:tc>
          <w:tcPr>
            <w:tcW w:w="4100" w:type="dxa"/>
            <w:vAlign w:val="center"/>
          </w:tcPr>
          <w:p w:rsidR="00A53AFA" w:rsidRPr="00E82D90" w:rsidRDefault="00A53AFA" w:rsidP="001A4FBD">
            <w:pPr>
              <w:jc w:val="center"/>
              <w:rPr>
                <w:rFonts w:ascii="Times New Roman" w:hAnsi="Times New Roman" w:cs="Times New Roman"/>
                <w:sz w:val="26"/>
                <w:szCs w:val="26"/>
                <w:lang w:val="vi-VN"/>
              </w:rPr>
            </w:pPr>
            <w:r w:rsidRPr="00E82D90">
              <w:rPr>
                <w:rFonts w:ascii="Times New Roman" w:hAnsi="Times New Roman" w:cs="Times New Roman"/>
                <w:sz w:val="26"/>
                <w:szCs w:val="26"/>
                <w:lang w:val="vi-VN"/>
              </w:rPr>
              <w:t>216</w:t>
            </w:r>
          </w:p>
        </w:tc>
      </w:tr>
      <w:tr w:rsidR="00345A80" w:rsidRPr="00E82D90" w:rsidTr="00345A80">
        <w:trPr>
          <w:trHeight w:val="336"/>
        </w:trPr>
        <w:tc>
          <w:tcPr>
            <w:tcW w:w="988" w:type="dxa"/>
            <w:vAlign w:val="center"/>
          </w:tcPr>
          <w:p w:rsidR="00A53AFA" w:rsidRPr="00E82D90" w:rsidRDefault="00B37A20" w:rsidP="001A4FBD">
            <w:pPr>
              <w:jc w:val="center"/>
              <w:rPr>
                <w:rFonts w:ascii="Times New Roman" w:hAnsi="Times New Roman" w:cs="Times New Roman"/>
                <w:sz w:val="26"/>
                <w:szCs w:val="26"/>
                <w:lang w:val="vi-VN"/>
              </w:rPr>
            </w:pPr>
            <w:r w:rsidRPr="00E82D90">
              <w:rPr>
                <w:rFonts w:ascii="Times New Roman" w:hAnsi="Times New Roman" w:cs="Times New Roman"/>
                <w:sz w:val="26"/>
                <w:szCs w:val="26"/>
                <w:lang w:val="vi-VN"/>
              </w:rPr>
              <w:t>2</w:t>
            </w:r>
          </w:p>
        </w:tc>
        <w:tc>
          <w:tcPr>
            <w:tcW w:w="2193" w:type="dxa"/>
            <w:vAlign w:val="center"/>
          </w:tcPr>
          <w:p w:rsidR="00A53AFA" w:rsidRPr="00E82D90" w:rsidRDefault="00A53AFA" w:rsidP="001A4FBD">
            <w:pPr>
              <w:jc w:val="center"/>
              <w:rPr>
                <w:rFonts w:ascii="Times New Roman" w:hAnsi="Times New Roman" w:cs="Times New Roman"/>
                <w:sz w:val="26"/>
                <w:szCs w:val="26"/>
                <w:lang w:val="vi-VN"/>
              </w:rPr>
            </w:pPr>
            <w:r w:rsidRPr="00E82D90">
              <w:rPr>
                <w:rFonts w:ascii="Times New Roman" w:hAnsi="Times New Roman" w:cs="Times New Roman"/>
                <w:sz w:val="26"/>
                <w:szCs w:val="26"/>
                <w:lang w:val="vi-VN"/>
              </w:rPr>
              <w:t>CO</w:t>
            </w:r>
          </w:p>
        </w:tc>
        <w:tc>
          <w:tcPr>
            <w:tcW w:w="2121" w:type="dxa"/>
            <w:vAlign w:val="center"/>
          </w:tcPr>
          <w:p w:rsidR="00A53AFA" w:rsidRPr="00E82D90" w:rsidRDefault="00A53AFA" w:rsidP="001A4FBD">
            <w:pPr>
              <w:jc w:val="center"/>
              <w:rPr>
                <w:rFonts w:ascii="Times New Roman" w:hAnsi="Times New Roman" w:cs="Times New Roman"/>
                <w:sz w:val="26"/>
                <w:szCs w:val="26"/>
                <w:lang w:val="vi-VN"/>
              </w:rPr>
            </w:pPr>
            <w:r w:rsidRPr="00E82D90">
              <w:rPr>
                <w:rFonts w:ascii="Times New Roman" w:hAnsi="Times New Roman" w:cs="Times New Roman"/>
                <w:sz w:val="26"/>
                <w:szCs w:val="26"/>
                <w:lang w:val="vi-VN"/>
              </w:rPr>
              <w:t>mg/Nm</w:t>
            </w:r>
            <w:r w:rsidRPr="00E82D90">
              <w:rPr>
                <w:rFonts w:ascii="Times New Roman" w:hAnsi="Times New Roman" w:cs="Times New Roman"/>
                <w:sz w:val="26"/>
                <w:szCs w:val="26"/>
                <w:vertAlign w:val="superscript"/>
                <w:lang w:val="vi-VN"/>
              </w:rPr>
              <w:t>3</w:t>
            </w:r>
          </w:p>
        </w:tc>
        <w:tc>
          <w:tcPr>
            <w:tcW w:w="4100" w:type="dxa"/>
            <w:vAlign w:val="center"/>
          </w:tcPr>
          <w:p w:rsidR="00A53AFA" w:rsidRPr="00E82D90" w:rsidRDefault="00A53AFA" w:rsidP="001A4FBD">
            <w:pPr>
              <w:jc w:val="center"/>
              <w:rPr>
                <w:rFonts w:ascii="Times New Roman" w:hAnsi="Times New Roman" w:cs="Times New Roman"/>
                <w:sz w:val="26"/>
                <w:szCs w:val="26"/>
                <w:lang w:val="vi-VN"/>
              </w:rPr>
            </w:pPr>
            <w:r w:rsidRPr="00E82D90">
              <w:rPr>
                <w:rFonts w:ascii="Times New Roman" w:hAnsi="Times New Roman" w:cs="Times New Roman"/>
                <w:sz w:val="26"/>
                <w:szCs w:val="26"/>
                <w:lang w:val="vi-VN"/>
              </w:rPr>
              <w:t>1.080</w:t>
            </w:r>
          </w:p>
        </w:tc>
      </w:tr>
      <w:tr w:rsidR="00345A80" w:rsidRPr="00E82D90" w:rsidTr="00345A80">
        <w:trPr>
          <w:trHeight w:val="1369"/>
        </w:trPr>
        <w:tc>
          <w:tcPr>
            <w:tcW w:w="988" w:type="dxa"/>
            <w:vAlign w:val="center"/>
          </w:tcPr>
          <w:p w:rsidR="00A53AFA" w:rsidRPr="00E82D90" w:rsidRDefault="00B37A20" w:rsidP="001A4FBD">
            <w:pPr>
              <w:jc w:val="center"/>
              <w:rPr>
                <w:rFonts w:ascii="Times New Roman" w:hAnsi="Times New Roman" w:cs="Times New Roman"/>
                <w:sz w:val="26"/>
                <w:szCs w:val="26"/>
                <w:lang w:val="vi-VN"/>
              </w:rPr>
            </w:pPr>
            <w:r w:rsidRPr="00E82D90">
              <w:rPr>
                <w:rFonts w:ascii="Times New Roman" w:hAnsi="Times New Roman" w:cs="Times New Roman"/>
                <w:sz w:val="26"/>
                <w:szCs w:val="26"/>
                <w:lang w:val="vi-VN"/>
              </w:rPr>
              <w:t>3</w:t>
            </w:r>
          </w:p>
        </w:tc>
        <w:tc>
          <w:tcPr>
            <w:tcW w:w="2193" w:type="dxa"/>
            <w:vAlign w:val="center"/>
          </w:tcPr>
          <w:p w:rsidR="002863BC" w:rsidRPr="00E82D90" w:rsidRDefault="00A53AFA" w:rsidP="001A4FBD">
            <w:pPr>
              <w:jc w:val="center"/>
              <w:rPr>
                <w:rFonts w:ascii="Times New Roman" w:hAnsi="Times New Roman" w:cs="Times New Roman"/>
                <w:sz w:val="26"/>
                <w:szCs w:val="26"/>
                <w:lang w:val="vi-VN"/>
              </w:rPr>
            </w:pPr>
            <w:r w:rsidRPr="00E82D90">
              <w:rPr>
                <w:rFonts w:ascii="Times New Roman" w:hAnsi="Times New Roman" w:cs="Times New Roman"/>
                <w:sz w:val="26"/>
                <w:szCs w:val="26"/>
                <w:lang w:val="vi-VN"/>
              </w:rPr>
              <w:t>NO</w:t>
            </w:r>
            <w:r w:rsidRPr="00E82D90">
              <w:rPr>
                <w:rFonts w:ascii="Times New Roman" w:hAnsi="Times New Roman" w:cs="Times New Roman"/>
                <w:sz w:val="26"/>
                <w:szCs w:val="26"/>
                <w:vertAlign w:val="subscript"/>
                <w:lang w:val="vi-VN"/>
              </w:rPr>
              <w:t>x</w:t>
            </w:r>
            <w:r w:rsidRPr="00E82D90">
              <w:rPr>
                <w:rFonts w:ascii="Times New Roman" w:hAnsi="Times New Roman" w:cs="Times New Roman"/>
                <w:sz w:val="26"/>
                <w:szCs w:val="26"/>
                <w:lang w:val="vi-VN"/>
              </w:rPr>
              <w:t xml:space="preserve"> </w:t>
            </w:r>
          </w:p>
          <w:p w:rsidR="00A53AFA" w:rsidRPr="00E82D90" w:rsidRDefault="00A53AFA" w:rsidP="001A4FBD">
            <w:pPr>
              <w:jc w:val="center"/>
              <w:rPr>
                <w:rFonts w:ascii="Times New Roman" w:hAnsi="Times New Roman" w:cs="Times New Roman"/>
                <w:sz w:val="26"/>
                <w:szCs w:val="26"/>
                <w:lang w:val="vi-VN"/>
              </w:rPr>
            </w:pPr>
            <w:r w:rsidRPr="00E82D90">
              <w:rPr>
                <w:rFonts w:ascii="Times New Roman" w:hAnsi="Times New Roman" w:cs="Times New Roman"/>
                <w:sz w:val="26"/>
                <w:szCs w:val="26"/>
                <w:lang w:val="vi-VN"/>
              </w:rPr>
              <w:t>(Tính theo NO</w:t>
            </w:r>
            <w:r w:rsidRPr="00E82D90">
              <w:rPr>
                <w:rFonts w:ascii="Times New Roman" w:hAnsi="Times New Roman" w:cs="Times New Roman"/>
                <w:sz w:val="26"/>
                <w:szCs w:val="26"/>
                <w:vertAlign w:val="subscript"/>
                <w:lang w:val="vi-VN"/>
              </w:rPr>
              <w:t>2</w:t>
            </w:r>
            <w:r w:rsidRPr="00E82D90">
              <w:rPr>
                <w:rFonts w:ascii="Times New Roman" w:hAnsi="Times New Roman" w:cs="Times New Roman"/>
                <w:sz w:val="26"/>
                <w:szCs w:val="26"/>
                <w:lang w:val="vi-VN"/>
              </w:rPr>
              <w:t>)</w:t>
            </w:r>
          </w:p>
        </w:tc>
        <w:tc>
          <w:tcPr>
            <w:tcW w:w="2121" w:type="dxa"/>
            <w:vAlign w:val="center"/>
          </w:tcPr>
          <w:p w:rsidR="00A53AFA" w:rsidRPr="00E82D90" w:rsidRDefault="00A53AFA" w:rsidP="001A4FBD">
            <w:pPr>
              <w:jc w:val="center"/>
              <w:rPr>
                <w:rFonts w:ascii="Times New Roman" w:hAnsi="Times New Roman" w:cs="Times New Roman"/>
                <w:sz w:val="26"/>
                <w:szCs w:val="26"/>
              </w:rPr>
            </w:pPr>
            <w:r w:rsidRPr="00E82D90">
              <w:rPr>
                <w:rFonts w:ascii="Times New Roman" w:hAnsi="Times New Roman" w:cs="Times New Roman"/>
                <w:sz w:val="26"/>
                <w:szCs w:val="26"/>
                <w:lang w:val="vi-VN"/>
              </w:rPr>
              <w:t>mg/Nm</w:t>
            </w:r>
            <w:r w:rsidRPr="00E82D90">
              <w:rPr>
                <w:rFonts w:ascii="Times New Roman" w:hAnsi="Times New Roman" w:cs="Times New Roman"/>
                <w:sz w:val="26"/>
                <w:szCs w:val="26"/>
                <w:vertAlign w:val="superscript"/>
                <w:lang w:val="vi-VN"/>
              </w:rPr>
              <w:t>3</w:t>
            </w:r>
          </w:p>
        </w:tc>
        <w:tc>
          <w:tcPr>
            <w:tcW w:w="4100" w:type="dxa"/>
            <w:vAlign w:val="center"/>
          </w:tcPr>
          <w:p w:rsidR="00A53AFA" w:rsidRPr="00E82D90" w:rsidRDefault="00A53AFA" w:rsidP="001A4FBD">
            <w:pPr>
              <w:jc w:val="center"/>
              <w:rPr>
                <w:rFonts w:ascii="Times New Roman" w:hAnsi="Times New Roman" w:cs="Times New Roman"/>
                <w:sz w:val="26"/>
                <w:szCs w:val="26"/>
                <w:lang w:val="vi-VN"/>
              </w:rPr>
            </w:pPr>
            <w:r w:rsidRPr="00E82D90">
              <w:rPr>
                <w:rFonts w:ascii="Times New Roman" w:hAnsi="Times New Roman" w:cs="Times New Roman"/>
                <w:sz w:val="26"/>
                <w:szCs w:val="26"/>
                <w:lang w:val="vi-VN"/>
              </w:rPr>
              <w:t>918</w:t>
            </w:r>
          </w:p>
        </w:tc>
      </w:tr>
      <w:tr w:rsidR="00345A80" w:rsidRPr="00E82D90" w:rsidTr="00345A80">
        <w:trPr>
          <w:trHeight w:val="336"/>
        </w:trPr>
        <w:tc>
          <w:tcPr>
            <w:tcW w:w="988" w:type="dxa"/>
            <w:vAlign w:val="center"/>
          </w:tcPr>
          <w:p w:rsidR="00A53AFA" w:rsidRPr="00E82D90" w:rsidRDefault="00B37A20" w:rsidP="001A4FBD">
            <w:pPr>
              <w:jc w:val="center"/>
              <w:rPr>
                <w:rFonts w:ascii="Times New Roman" w:hAnsi="Times New Roman" w:cs="Times New Roman"/>
                <w:sz w:val="26"/>
                <w:szCs w:val="26"/>
                <w:lang w:val="vi-VN"/>
              </w:rPr>
            </w:pPr>
            <w:r w:rsidRPr="00E82D90">
              <w:rPr>
                <w:rFonts w:ascii="Times New Roman" w:hAnsi="Times New Roman" w:cs="Times New Roman"/>
                <w:sz w:val="26"/>
                <w:szCs w:val="26"/>
                <w:lang w:val="vi-VN"/>
              </w:rPr>
              <w:t>4</w:t>
            </w:r>
          </w:p>
        </w:tc>
        <w:tc>
          <w:tcPr>
            <w:tcW w:w="2193" w:type="dxa"/>
            <w:vAlign w:val="center"/>
          </w:tcPr>
          <w:p w:rsidR="00A53AFA" w:rsidRPr="00E82D90" w:rsidRDefault="00A53AFA" w:rsidP="001A4FBD">
            <w:pPr>
              <w:jc w:val="center"/>
              <w:rPr>
                <w:rFonts w:ascii="Times New Roman" w:hAnsi="Times New Roman" w:cs="Times New Roman"/>
                <w:sz w:val="26"/>
                <w:szCs w:val="26"/>
                <w:lang w:val="vi-VN"/>
              </w:rPr>
            </w:pPr>
            <w:r w:rsidRPr="00E82D90">
              <w:rPr>
                <w:rFonts w:ascii="Times New Roman" w:hAnsi="Times New Roman" w:cs="Times New Roman"/>
                <w:sz w:val="26"/>
                <w:szCs w:val="26"/>
                <w:lang w:val="vi-VN"/>
              </w:rPr>
              <w:t>SO</w:t>
            </w:r>
            <w:r w:rsidRPr="00E82D90">
              <w:rPr>
                <w:rFonts w:ascii="Times New Roman" w:hAnsi="Times New Roman" w:cs="Times New Roman"/>
                <w:sz w:val="26"/>
                <w:szCs w:val="26"/>
                <w:vertAlign w:val="subscript"/>
                <w:lang w:val="vi-VN"/>
              </w:rPr>
              <w:t>2</w:t>
            </w:r>
          </w:p>
        </w:tc>
        <w:tc>
          <w:tcPr>
            <w:tcW w:w="2121" w:type="dxa"/>
            <w:vAlign w:val="center"/>
          </w:tcPr>
          <w:p w:rsidR="00A53AFA" w:rsidRPr="00E82D90" w:rsidRDefault="00A53AFA" w:rsidP="001A4FBD">
            <w:pPr>
              <w:jc w:val="center"/>
              <w:rPr>
                <w:rFonts w:ascii="Times New Roman" w:hAnsi="Times New Roman" w:cs="Times New Roman"/>
                <w:sz w:val="26"/>
                <w:szCs w:val="26"/>
              </w:rPr>
            </w:pPr>
            <w:r w:rsidRPr="00E82D90">
              <w:rPr>
                <w:rFonts w:ascii="Times New Roman" w:hAnsi="Times New Roman" w:cs="Times New Roman"/>
                <w:sz w:val="26"/>
                <w:szCs w:val="26"/>
                <w:lang w:val="vi-VN"/>
              </w:rPr>
              <w:t>mg/Nm</w:t>
            </w:r>
            <w:r w:rsidRPr="00E82D90">
              <w:rPr>
                <w:rFonts w:ascii="Times New Roman" w:hAnsi="Times New Roman" w:cs="Times New Roman"/>
                <w:sz w:val="26"/>
                <w:szCs w:val="26"/>
                <w:vertAlign w:val="superscript"/>
                <w:lang w:val="vi-VN"/>
              </w:rPr>
              <w:t>3</w:t>
            </w:r>
          </w:p>
        </w:tc>
        <w:tc>
          <w:tcPr>
            <w:tcW w:w="4100" w:type="dxa"/>
            <w:vAlign w:val="center"/>
          </w:tcPr>
          <w:p w:rsidR="00A53AFA" w:rsidRPr="00E82D90" w:rsidRDefault="00A53AFA" w:rsidP="001A4FBD">
            <w:pPr>
              <w:jc w:val="center"/>
              <w:rPr>
                <w:rFonts w:ascii="Times New Roman" w:hAnsi="Times New Roman" w:cs="Times New Roman"/>
                <w:sz w:val="26"/>
                <w:szCs w:val="26"/>
                <w:lang w:val="vi-VN"/>
              </w:rPr>
            </w:pPr>
            <w:r w:rsidRPr="00E82D90">
              <w:rPr>
                <w:rFonts w:ascii="Times New Roman" w:hAnsi="Times New Roman" w:cs="Times New Roman"/>
                <w:sz w:val="26"/>
                <w:szCs w:val="26"/>
                <w:lang w:val="vi-VN"/>
              </w:rPr>
              <w:t>540</w:t>
            </w:r>
          </w:p>
        </w:tc>
      </w:tr>
      <w:tr w:rsidR="00345A80" w:rsidRPr="00E82D90" w:rsidTr="00345A80">
        <w:trPr>
          <w:trHeight w:val="336"/>
        </w:trPr>
        <w:tc>
          <w:tcPr>
            <w:tcW w:w="988" w:type="dxa"/>
            <w:vAlign w:val="center"/>
          </w:tcPr>
          <w:p w:rsidR="00345A80" w:rsidRPr="00E82D90" w:rsidRDefault="00345A80" w:rsidP="00345A80">
            <w:pPr>
              <w:jc w:val="center"/>
              <w:rPr>
                <w:rFonts w:ascii="Times New Roman" w:hAnsi="Times New Roman" w:cs="Times New Roman"/>
                <w:sz w:val="26"/>
                <w:szCs w:val="26"/>
                <w:lang w:val="vi-VN"/>
              </w:rPr>
            </w:pPr>
            <w:r w:rsidRPr="00E82D90">
              <w:rPr>
                <w:rFonts w:ascii="Times New Roman" w:hAnsi="Times New Roman" w:cs="Times New Roman"/>
                <w:sz w:val="26"/>
                <w:szCs w:val="26"/>
                <w:lang w:val="vi-VN"/>
              </w:rPr>
              <w:t>5</w:t>
            </w:r>
          </w:p>
        </w:tc>
        <w:tc>
          <w:tcPr>
            <w:tcW w:w="2193" w:type="dxa"/>
            <w:vAlign w:val="center"/>
          </w:tcPr>
          <w:p w:rsidR="00345A80" w:rsidRPr="00E82D90" w:rsidRDefault="00345A80" w:rsidP="00345A80">
            <w:pPr>
              <w:jc w:val="center"/>
              <w:rPr>
                <w:rFonts w:ascii="Times New Roman" w:hAnsi="Times New Roman" w:cs="Times New Roman"/>
                <w:sz w:val="26"/>
                <w:szCs w:val="26"/>
                <w:lang w:val="vi-VN"/>
              </w:rPr>
            </w:pPr>
            <w:r w:rsidRPr="00E82D90">
              <w:rPr>
                <w:rFonts w:ascii="Times New Roman" w:hAnsi="Times New Roman" w:cs="Times New Roman"/>
                <w:sz w:val="26"/>
                <w:szCs w:val="26"/>
                <w:lang w:val="vi-VN"/>
              </w:rPr>
              <w:t>NH</w:t>
            </w:r>
            <w:r w:rsidRPr="00E82D90">
              <w:rPr>
                <w:rFonts w:ascii="Times New Roman" w:hAnsi="Times New Roman" w:cs="Times New Roman"/>
                <w:sz w:val="26"/>
                <w:szCs w:val="26"/>
                <w:vertAlign w:val="subscript"/>
                <w:lang w:val="vi-VN"/>
              </w:rPr>
              <w:t>3</w:t>
            </w:r>
          </w:p>
        </w:tc>
        <w:tc>
          <w:tcPr>
            <w:tcW w:w="2121" w:type="dxa"/>
            <w:vAlign w:val="center"/>
          </w:tcPr>
          <w:p w:rsidR="00345A80" w:rsidRPr="00E82D90" w:rsidRDefault="00345A80" w:rsidP="00345A80">
            <w:pPr>
              <w:jc w:val="center"/>
              <w:rPr>
                <w:rFonts w:ascii="Times New Roman" w:hAnsi="Times New Roman" w:cs="Times New Roman"/>
                <w:sz w:val="26"/>
                <w:szCs w:val="26"/>
              </w:rPr>
            </w:pPr>
            <w:r w:rsidRPr="00E82D90">
              <w:rPr>
                <w:rFonts w:ascii="Times New Roman" w:hAnsi="Times New Roman" w:cs="Times New Roman"/>
                <w:sz w:val="26"/>
                <w:szCs w:val="26"/>
                <w:lang w:val="vi-VN"/>
              </w:rPr>
              <w:t>mg/Nm</w:t>
            </w:r>
            <w:r w:rsidRPr="00E82D90">
              <w:rPr>
                <w:rFonts w:ascii="Times New Roman" w:hAnsi="Times New Roman" w:cs="Times New Roman"/>
                <w:sz w:val="26"/>
                <w:szCs w:val="26"/>
                <w:vertAlign w:val="superscript"/>
                <w:lang w:val="vi-VN"/>
              </w:rPr>
              <w:t>3</w:t>
            </w:r>
          </w:p>
        </w:tc>
        <w:tc>
          <w:tcPr>
            <w:tcW w:w="4100" w:type="dxa"/>
            <w:vAlign w:val="center"/>
          </w:tcPr>
          <w:p w:rsidR="00345A80" w:rsidRPr="00E82D90" w:rsidRDefault="00345A80" w:rsidP="00345A80">
            <w:pPr>
              <w:jc w:val="center"/>
              <w:rPr>
                <w:rFonts w:ascii="Times New Roman" w:hAnsi="Times New Roman" w:cs="Times New Roman"/>
                <w:sz w:val="26"/>
                <w:szCs w:val="26"/>
                <w:lang w:val="vi-VN"/>
              </w:rPr>
            </w:pPr>
            <w:r w:rsidRPr="00E82D90">
              <w:rPr>
                <w:rFonts w:ascii="Times New Roman" w:hAnsi="Times New Roman" w:cs="Times New Roman"/>
                <w:sz w:val="26"/>
                <w:szCs w:val="26"/>
                <w:lang w:val="vi-VN"/>
              </w:rPr>
              <w:t>54</w:t>
            </w:r>
          </w:p>
        </w:tc>
      </w:tr>
      <w:tr w:rsidR="00345A80" w:rsidRPr="00E82D90" w:rsidTr="00345A80">
        <w:trPr>
          <w:trHeight w:val="349"/>
        </w:trPr>
        <w:tc>
          <w:tcPr>
            <w:tcW w:w="988" w:type="dxa"/>
            <w:vAlign w:val="center"/>
          </w:tcPr>
          <w:p w:rsidR="00345A80" w:rsidRPr="00E82D90" w:rsidRDefault="00345A80" w:rsidP="00345A80">
            <w:pPr>
              <w:jc w:val="center"/>
              <w:rPr>
                <w:rFonts w:ascii="Times New Roman" w:hAnsi="Times New Roman" w:cs="Times New Roman"/>
                <w:sz w:val="26"/>
                <w:szCs w:val="26"/>
                <w:lang w:val="vi-VN"/>
              </w:rPr>
            </w:pPr>
            <w:r w:rsidRPr="00E82D90">
              <w:rPr>
                <w:rFonts w:ascii="Times New Roman" w:hAnsi="Times New Roman" w:cs="Times New Roman"/>
                <w:sz w:val="26"/>
                <w:szCs w:val="26"/>
                <w:lang w:val="vi-VN"/>
              </w:rPr>
              <w:t>6</w:t>
            </w:r>
          </w:p>
        </w:tc>
        <w:tc>
          <w:tcPr>
            <w:tcW w:w="2193" w:type="dxa"/>
            <w:vAlign w:val="center"/>
          </w:tcPr>
          <w:p w:rsidR="00345A80" w:rsidRPr="00E82D90" w:rsidRDefault="00345A80" w:rsidP="00345A80">
            <w:pPr>
              <w:jc w:val="center"/>
              <w:rPr>
                <w:rFonts w:ascii="Times New Roman" w:hAnsi="Times New Roman" w:cs="Times New Roman"/>
                <w:sz w:val="26"/>
                <w:szCs w:val="26"/>
                <w:lang w:val="vi-VN"/>
              </w:rPr>
            </w:pPr>
            <w:r w:rsidRPr="00E82D90">
              <w:rPr>
                <w:rFonts w:ascii="Times New Roman" w:hAnsi="Times New Roman" w:cs="Times New Roman"/>
                <w:sz w:val="26"/>
                <w:szCs w:val="26"/>
                <w:lang w:val="vi-VN"/>
              </w:rPr>
              <w:t>H</w:t>
            </w:r>
            <w:r w:rsidRPr="00E82D90">
              <w:rPr>
                <w:rFonts w:ascii="Times New Roman" w:hAnsi="Times New Roman" w:cs="Times New Roman"/>
                <w:sz w:val="26"/>
                <w:szCs w:val="26"/>
                <w:vertAlign w:val="subscript"/>
                <w:lang w:val="vi-VN"/>
              </w:rPr>
              <w:t>2</w:t>
            </w:r>
            <w:r w:rsidRPr="00E82D90">
              <w:rPr>
                <w:rFonts w:ascii="Times New Roman" w:hAnsi="Times New Roman" w:cs="Times New Roman"/>
                <w:sz w:val="26"/>
                <w:szCs w:val="26"/>
                <w:lang w:val="vi-VN"/>
              </w:rPr>
              <w:t>S</w:t>
            </w:r>
          </w:p>
        </w:tc>
        <w:tc>
          <w:tcPr>
            <w:tcW w:w="2121" w:type="dxa"/>
            <w:vAlign w:val="center"/>
          </w:tcPr>
          <w:p w:rsidR="00345A80" w:rsidRPr="00E82D90" w:rsidRDefault="00345A80" w:rsidP="00345A80">
            <w:pPr>
              <w:jc w:val="center"/>
              <w:rPr>
                <w:rFonts w:ascii="Times New Roman" w:hAnsi="Times New Roman" w:cs="Times New Roman"/>
                <w:sz w:val="26"/>
                <w:szCs w:val="26"/>
              </w:rPr>
            </w:pPr>
            <w:r w:rsidRPr="00E82D90">
              <w:rPr>
                <w:rFonts w:ascii="Times New Roman" w:hAnsi="Times New Roman" w:cs="Times New Roman"/>
                <w:sz w:val="26"/>
                <w:szCs w:val="26"/>
                <w:lang w:val="vi-VN"/>
              </w:rPr>
              <w:t>mg/Nm</w:t>
            </w:r>
            <w:r w:rsidRPr="00E82D90">
              <w:rPr>
                <w:rFonts w:ascii="Times New Roman" w:hAnsi="Times New Roman" w:cs="Times New Roman"/>
                <w:sz w:val="26"/>
                <w:szCs w:val="26"/>
                <w:vertAlign w:val="superscript"/>
                <w:lang w:val="vi-VN"/>
              </w:rPr>
              <w:t>3</w:t>
            </w:r>
          </w:p>
        </w:tc>
        <w:tc>
          <w:tcPr>
            <w:tcW w:w="4100" w:type="dxa"/>
            <w:vAlign w:val="center"/>
          </w:tcPr>
          <w:p w:rsidR="00345A80" w:rsidRPr="00E82D90" w:rsidRDefault="00345A80" w:rsidP="00345A80">
            <w:pPr>
              <w:jc w:val="center"/>
              <w:rPr>
                <w:rFonts w:ascii="Times New Roman" w:hAnsi="Times New Roman" w:cs="Times New Roman"/>
                <w:sz w:val="26"/>
                <w:szCs w:val="26"/>
                <w:lang w:val="vi-VN"/>
              </w:rPr>
            </w:pPr>
            <w:r w:rsidRPr="00E82D90">
              <w:rPr>
                <w:rFonts w:ascii="Times New Roman" w:hAnsi="Times New Roman" w:cs="Times New Roman"/>
                <w:sz w:val="26"/>
                <w:szCs w:val="26"/>
                <w:lang w:val="vi-VN"/>
              </w:rPr>
              <w:t>8,1</w:t>
            </w:r>
          </w:p>
        </w:tc>
      </w:tr>
    </w:tbl>
    <w:p w:rsidR="00A53AFA" w:rsidRPr="00E82D90" w:rsidRDefault="00A53AFA" w:rsidP="00A53AFA">
      <w:pPr>
        <w:widowControl w:val="0"/>
        <w:ind w:firstLine="567"/>
        <w:rPr>
          <w:rFonts w:ascii="Times New Roman" w:hAnsi="Times New Roman" w:cs="Times New Roman"/>
          <w:sz w:val="28"/>
          <w:szCs w:val="28"/>
        </w:rPr>
      </w:pPr>
    </w:p>
    <w:p w:rsidR="003B55FF" w:rsidRPr="00E82D90" w:rsidRDefault="003B55FF" w:rsidP="003B55FF">
      <w:pPr>
        <w:spacing w:line="312" w:lineRule="auto"/>
        <w:ind w:firstLine="720"/>
        <w:jc w:val="both"/>
        <w:rPr>
          <w:rFonts w:ascii="Times New Roman" w:hAnsi="Times New Roman" w:cs="Times New Roman"/>
          <w:bCs/>
          <w:i/>
          <w:sz w:val="24"/>
          <w:szCs w:val="24"/>
          <w:lang w:val="vi-VN"/>
        </w:rPr>
      </w:pPr>
      <w:r w:rsidRPr="00E82D90">
        <w:rPr>
          <w:rFonts w:ascii="Times New Roman" w:hAnsi="Times New Roman" w:cs="Times New Roman"/>
          <w:b/>
          <w:bCs/>
          <w:i/>
          <w:sz w:val="24"/>
          <w:szCs w:val="24"/>
          <w:u w:val="single"/>
          <w:lang w:val="vi-VN"/>
        </w:rPr>
        <w:t>Ghi chú:</w:t>
      </w:r>
      <w:r w:rsidRPr="00E82D90">
        <w:rPr>
          <w:rFonts w:ascii="Times New Roman" w:hAnsi="Times New Roman" w:cs="Times New Roman"/>
          <w:bCs/>
          <w:i/>
          <w:sz w:val="24"/>
          <w:szCs w:val="24"/>
          <w:lang w:val="vi-VN"/>
        </w:rPr>
        <w:t xml:space="preserve"> </w:t>
      </w:r>
    </w:p>
    <w:p w:rsidR="003B55FF" w:rsidRPr="00E82D90" w:rsidRDefault="003B55FF" w:rsidP="003B55FF">
      <w:pPr>
        <w:spacing w:line="312" w:lineRule="auto"/>
        <w:ind w:firstLine="720"/>
        <w:jc w:val="both"/>
        <w:rPr>
          <w:rFonts w:ascii="Times New Roman" w:hAnsi="Times New Roman" w:cs="Times New Roman"/>
          <w:i/>
          <w:spacing w:val="10"/>
          <w:sz w:val="24"/>
          <w:szCs w:val="24"/>
          <w:lang w:val="vi-VN"/>
        </w:rPr>
      </w:pPr>
      <w:r w:rsidRPr="00E82D90">
        <w:rPr>
          <w:rFonts w:ascii="Times New Roman" w:hAnsi="Times New Roman" w:cs="Times New Roman"/>
          <w:bCs/>
          <w:i/>
          <w:sz w:val="24"/>
          <w:szCs w:val="24"/>
          <w:lang w:val="vi-VN"/>
        </w:rPr>
        <w:lastRenderedPageBreak/>
        <w:t xml:space="preserve">- </w:t>
      </w:r>
      <w:r w:rsidRPr="00E82D90">
        <w:rPr>
          <w:rFonts w:ascii="Times New Roman" w:hAnsi="Times New Roman" w:cs="Times New Roman"/>
          <w:bCs/>
          <w:i/>
          <w:sz w:val="24"/>
          <w:szCs w:val="24"/>
        </w:rPr>
        <w:t xml:space="preserve">Cột B quy định </w:t>
      </w:r>
      <w:r w:rsidRPr="00E82D90">
        <w:rPr>
          <w:rFonts w:ascii="Times New Roman" w:hAnsi="Times New Roman" w:cs="Times New Roman"/>
          <w:bCs/>
          <w:i/>
          <w:sz w:val="24"/>
          <w:szCs w:val="24"/>
          <w:lang w:val="vi-VN"/>
        </w:rPr>
        <w:t xml:space="preserve">nồng độ của bụi và các chất vô cơ làm cơ sở tính </w:t>
      </w:r>
      <w:r w:rsidRPr="00E82D90">
        <w:rPr>
          <w:rFonts w:ascii="Times New Roman" w:hAnsi="Times New Roman" w:cs="Times New Roman"/>
          <w:bCs/>
          <w:i/>
          <w:sz w:val="24"/>
          <w:szCs w:val="24"/>
        </w:rPr>
        <w:t>g</w:t>
      </w:r>
      <w:r w:rsidRPr="00E82D90">
        <w:rPr>
          <w:rFonts w:ascii="Times New Roman" w:hAnsi="Times New Roman" w:cs="Times New Roman"/>
          <w:i/>
          <w:spacing w:val="10"/>
          <w:sz w:val="24"/>
          <w:szCs w:val="24"/>
        </w:rPr>
        <w:t xml:space="preserve">iá trị </w:t>
      </w:r>
      <w:r w:rsidRPr="00E82D90">
        <w:rPr>
          <w:rFonts w:ascii="Times New Roman" w:hAnsi="Times New Roman" w:cs="Times New Roman"/>
          <w:i/>
          <w:spacing w:val="10"/>
          <w:sz w:val="24"/>
          <w:szCs w:val="24"/>
          <w:lang w:val="vi-VN"/>
        </w:rPr>
        <w:t>tốt đa cho phép trong khí thải công nghiệp đối với:Các cơ sở sản xuất, chế biến, kinh doanh, dịch vụ công nghiệp hoạt động kể từ ngày 16/</w:t>
      </w:r>
      <w:r w:rsidR="00C37AED" w:rsidRPr="00E82D90">
        <w:rPr>
          <w:rFonts w:ascii="Times New Roman" w:hAnsi="Times New Roman" w:cs="Times New Roman"/>
          <w:i/>
          <w:spacing w:val="10"/>
          <w:sz w:val="24"/>
          <w:szCs w:val="24"/>
          <w:lang w:val="vi-VN"/>
        </w:rPr>
        <w:t>0</w:t>
      </w:r>
      <w:r w:rsidRPr="00E82D90">
        <w:rPr>
          <w:rFonts w:ascii="Times New Roman" w:hAnsi="Times New Roman" w:cs="Times New Roman"/>
          <w:i/>
          <w:spacing w:val="10"/>
          <w:sz w:val="24"/>
          <w:szCs w:val="24"/>
          <w:lang w:val="vi-VN"/>
        </w:rPr>
        <w:t>1/2007.</w:t>
      </w:r>
    </w:p>
    <w:p w:rsidR="00A53AFA" w:rsidRPr="00E82D90" w:rsidRDefault="003B55FF" w:rsidP="00A45988">
      <w:pPr>
        <w:widowControl w:val="0"/>
        <w:ind w:firstLine="567"/>
        <w:rPr>
          <w:rFonts w:ascii="Times New Roman" w:hAnsi="Times New Roman" w:cs="Times New Roman"/>
          <w:sz w:val="28"/>
          <w:szCs w:val="28"/>
          <w:lang w:val="vi-VN"/>
        </w:rPr>
      </w:pPr>
      <w:r w:rsidRPr="00E82D90">
        <w:rPr>
          <w:rFonts w:ascii="Times New Roman" w:hAnsi="Times New Roman"/>
          <w:i/>
          <w:sz w:val="24"/>
          <w:szCs w:val="24"/>
          <w:lang w:val="vi-VN"/>
        </w:rPr>
        <w:t>- Kp = 0,9 (lưu lượng nguồn thải 20.000m</w:t>
      </w:r>
      <w:r w:rsidRPr="00E82D90">
        <w:rPr>
          <w:rFonts w:ascii="Times New Roman" w:hAnsi="Times New Roman"/>
          <w:i/>
          <w:sz w:val="24"/>
          <w:szCs w:val="24"/>
          <w:vertAlign w:val="superscript"/>
          <w:lang w:val="vi-VN"/>
        </w:rPr>
        <w:t>3</w:t>
      </w:r>
      <w:r w:rsidRPr="00E82D90">
        <w:rPr>
          <w:rFonts w:ascii="Times New Roman" w:hAnsi="Times New Roman"/>
          <w:i/>
          <w:sz w:val="24"/>
          <w:szCs w:val="24"/>
          <w:lang w:val="vi-VN"/>
        </w:rPr>
        <w:t>/h &lt;P&lt;100.000 m</w:t>
      </w:r>
      <w:r w:rsidRPr="00E82D90">
        <w:rPr>
          <w:rFonts w:ascii="Times New Roman" w:hAnsi="Times New Roman"/>
          <w:i/>
          <w:sz w:val="24"/>
          <w:szCs w:val="24"/>
          <w:vertAlign w:val="superscript"/>
          <w:lang w:val="vi-VN"/>
        </w:rPr>
        <w:t>3</w:t>
      </w:r>
      <w:r w:rsidRPr="00E82D90">
        <w:rPr>
          <w:rFonts w:ascii="Times New Roman" w:hAnsi="Times New Roman"/>
          <w:i/>
          <w:sz w:val="24"/>
          <w:szCs w:val="24"/>
          <w:lang w:val="vi-VN"/>
        </w:rPr>
        <w:t>/h); Kv = 1,2 (khu vực nông thôn).</w:t>
      </w:r>
    </w:p>
    <w:p w:rsidR="00A45988" w:rsidRPr="00E82D90" w:rsidRDefault="00A45988" w:rsidP="00A45988">
      <w:pPr>
        <w:widowControl w:val="0"/>
        <w:ind w:firstLine="567"/>
        <w:rPr>
          <w:rFonts w:ascii="Times New Roman" w:hAnsi="Times New Roman" w:cs="Times New Roman"/>
          <w:sz w:val="28"/>
          <w:szCs w:val="28"/>
        </w:rPr>
      </w:pPr>
      <w:r w:rsidRPr="00E82D90">
        <w:rPr>
          <w:rFonts w:ascii="Times New Roman" w:hAnsi="Times New Roman" w:cs="Times New Roman"/>
          <w:sz w:val="28"/>
          <w:szCs w:val="28"/>
        </w:rPr>
        <w:t xml:space="preserve">- Vị trí, phương thức xả khí thải: </w:t>
      </w:r>
    </w:p>
    <w:p w:rsidR="00A45988" w:rsidRPr="00E82D90" w:rsidRDefault="00A45988" w:rsidP="009E4428">
      <w:pPr>
        <w:widowControl w:val="0"/>
        <w:ind w:firstLine="567"/>
        <w:jc w:val="both"/>
        <w:rPr>
          <w:rFonts w:ascii="Times New Roman" w:hAnsi="Times New Roman" w:cs="Times New Roman"/>
          <w:sz w:val="28"/>
          <w:szCs w:val="28"/>
        </w:rPr>
      </w:pPr>
      <w:r w:rsidRPr="00E82D90">
        <w:rPr>
          <w:rFonts w:ascii="Times New Roman" w:hAnsi="Times New Roman" w:cs="Times New Roman"/>
          <w:sz w:val="28"/>
          <w:szCs w:val="28"/>
        </w:rPr>
        <w:t>+ Vị trí xả khí thải: Tọa độ vị trí (Hệ tọa độ VN2000, KTT 106</w:t>
      </w:r>
      <w:r w:rsidRPr="00E82D90">
        <w:rPr>
          <w:rFonts w:ascii="Times New Roman" w:hAnsi="Times New Roman" w:cs="Times New Roman"/>
          <w:sz w:val="28"/>
          <w:szCs w:val="28"/>
          <w:vertAlign w:val="superscript"/>
        </w:rPr>
        <w:t>o</w:t>
      </w:r>
      <w:r w:rsidRPr="00E82D90">
        <w:rPr>
          <w:rFonts w:ascii="Times New Roman" w:hAnsi="Times New Roman" w:cs="Times New Roman"/>
          <w:sz w:val="28"/>
          <w:szCs w:val="28"/>
        </w:rPr>
        <w:t>15’, múi chiếu 3</w:t>
      </w:r>
      <w:r w:rsidRPr="00E82D90">
        <w:rPr>
          <w:rFonts w:ascii="Times New Roman" w:hAnsi="Times New Roman" w:cs="Times New Roman"/>
          <w:sz w:val="28"/>
          <w:szCs w:val="28"/>
          <w:vertAlign w:val="superscript"/>
        </w:rPr>
        <w:t>o</w:t>
      </w:r>
      <w:r w:rsidR="009E4428" w:rsidRPr="00E82D90">
        <w:rPr>
          <w:rFonts w:ascii="Times New Roman" w:hAnsi="Times New Roman" w:cs="Times New Roman"/>
          <w:sz w:val="28"/>
          <w:szCs w:val="28"/>
        </w:rPr>
        <w:t>): X=</w:t>
      </w:r>
      <w:r w:rsidRPr="00E82D90">
        <w:rPr>
          <w:rFonts w:ascii="Times New Roman" w:hAnsi="Times New Roman" w:cs="Times New Roman"/>
          <w:sz w:val="28"/>
          <w:szCs w:val="28"/>
        </w:rPr>
        <w:t xml:space="preserve"> </w:t>
      </w:r>
      <w:r w:rsidRPr="00E82D90">
        <w:rPr>
          <w:rFonts w:ascii="Times New Roman" w:hAnsi="Times New Roman" w:cs="Times New Roman"/>
          <w:sz w:val="28"/>
          <w:szCs w:val="28"/>
          <w:lang w:val="vi-VN"/>
        </w:rPr>
        <w:t>186</w:t>
      </w:r>
      <w:r w:rsidR="009E4428" w:rsidRPr="00E82D90">
        <w:rPr>
          <w:rFonts w:ascii="Times New Roman" w:hAnsi="Times New Roman" w:cs="Times New Roman"/>
          <w:sz w:val="28"/>
          <w:szCs w:val="28"/>
          <w:lang w:val="vi-VN"/>
        </w:rPr>
        <w:t>2</w:t>
      </w:r>
      <w:r w:rsidRPr="00E82D90">
        <w:rPr>
          <w:rFonts w:ascii="Times New Roman" w:hAnsi="Times New Roman" w:cs="Times New Roman"/>
          <w:sz w:val="28"/>
          <w:szCs w:val="28"/>
          <w:lang w:val="vi-VN"/>
        </w:rPr>
        <w:t>.</w:t>
      </w:r>
      <w:r w:rsidR="009E4428" w:rsidRPr="00E82D90">
        <w:rPr>
          <w:rFonts w:ascii="Times New Roman" w:hAnsi="Times New Roman" w:cs="Times New Roman"/>
          <w:sz w:val="28"/>
          <w:szCs w:val="28"/>
          <w:lang w:val="vi-VN"/>
        </w:rPr>
        <w:t>416</w:t>
      </w:r>
      <w:r w:rsidRPr="00E82D90">
        <w:rPr>
          <w:rFonts w:ascii="Times New Roman" w:hAnsi="Times New Roman" w:cs="Times New Roman"/>
          <w:sz w:val="28"/>
          <w:szCs w:val="28"/>
          <w:lang w:val="vi-VN"/>
        </w:rPr>
        <w:t>m</w:t>
      </w:r>
      <w:r w:rsidRPr="00E82D90">
        <w:rPr>
          <w:rFonts w:ascii="Times New Roman" w:hAnsi="Times New Roman" w:cs="Times New Roman"/>
          <w:sz w:val="28"/>
          <w:szCs w:val="28"/>
        </w:rPr>
        <w:t>; Y</w:t>
      </w:r>
      <w:r w:rsidR="009E4428" w:rsidRPr="00E82D90">
        <w:rPr>
          <w:rFonts w:ascii="Times New Roman" w:hAnsi="Times New Roman" w:cs="Times New Roman"/>
          <w:sz w:val="28"/>
          <w:szCs w:val="28"/>
        </w:rPr>
        <w:t>=</w:t>
      </w:r>
      <w:r w:rsidRPr="00E82D90">
        <w:rPr>
          <w:rFonts w:ascii="Times New Roman" w:hAnsi="Times New Roman" w:cs="Times New Roman"/>
          <w:sz w:val="28"/>
          <w:szCs w:val="28"/>
        </w:rPr>
        <w:t xml:space="preserve"> </w:t>
      </w:r>
      <w:r w:rsidR="009E4428" w:rsidRPr="00E82D90">
        <w:rPr>
          <w:rFonts w:ascii="Times New Roman" w:hAnsi="Times New Roman" w:cs="Times New Roman"/>
          <w:sz w:val="28"/>
          <w:szCs w:val="28"/>
          <w:lang w:val="vi-VN"/>
        </w:rPr>
        <w:t>578.214</w:t>
      </w:r>
      <w:r w:rsidRPr="00E82D90">
        <w:rPr>
          <w:rFonts w:ascii="Times New Roman" w:hAnsi="Times New Roman" w:cs="Times New Roman"/>
          <w:sz w:val="28"/>
          <w:szCs w:val="28"/>
          <w:lang w:val="vi-VN"/>
        </w:rPr>
        <w:t>m</w:t>
      </w:r>
      <w:r w:rsidRPr="00E82D90">
        <w:rPr>
          <w:rFonts w:ascii="Times New Roman" w:hAnsi="Times New Roman" w:cs="Times New Roman"/>
          <w:sz w:val="28"/>
          <w:szCs w:val="28"/>
        </w:rPr>
        <w:t>.</w:t>
      </w:r>
    </w:p>
    <w:p w:rsidR="00A45988" w:rsidRPr="00E82D90" w:rsidRDefault="00A45988" w:rsidP="00A45988">
      <w:pPr>
        <w:pStyle w:val="BodyTextIndent"/>
        <w:widowControl w:val="0"/>
        <w:spacing w:after="0" w:line="340" w:lineRule="atLeast"/>
        <w:ind w:left="0" w:firstLine="567"/>
        <w:rPr>
          <w:rFonts w:ascii="Times New Roman" w:hAnsi="Times New Roman"/>
          <w:szCs w:val="28"/>
          <w:lang w:val="en-US"/>
        </w:rPr>
      </w:pPr>
      <w:r w:rsidRPr="00E82D90">
        <w:rPr>
          <w:rFonts w:ascii="Times New Roman" w:hAnsi="Times New Roman"/>
          <w:szCs w:val="28"/>
        </w:rPr>
        <w:t xml:space="preserve">+ Phương thức xả khí thải: Khí thải sau khi qua hệ thống xử lý lọc bụi </w:t>
      </w:r>
      <w:r w:rsidR="003B55FF" w:rsidRPr="00E82D90">
        <w:rPr>
          <w:rFonts w:ascii="Times New Roman" w:hAnsi="Times New Roman"/>
          <w:szCs w:val="28"/>
          <w:lang w:val="vi-VN"/>
        </w:rPr>
        <w:t xml:space="preserve">Cyclon </w:t>
      </w:r>
      <w:r w:rsidRPr="00E82D90">
        <w:rPr>
          <w:rFonts w:ascii="Times New Roman" w:hAnsi="Times New Roman"/>
          <w:szCs w:val="28"/>
        </w:rPr>
        <w:t xml:space="preserve">đảm bảo theo </w:t>
      </w:r>
      <w:r w:rsidRPr="00E82D90">
        <w:rPr>
          <w:rFonts w:ascii="Times New Roman" w:hAnsi="Times New Roman"/>
          <w:i/>
          <w:szCs w:val="28"/>
          <w:lang w:val="vi-VN"/>
        </w:rPr>
        <w:t>QCVN 19:2009/BTNMT - Quy chuẩn kỹ thuật Quốc gia về khí thải công nghiệp đối với bụi và các chất vô cơ</w:t>
      </w:r>
      <w:r w:rsidRPr="00E82D90">
        <w:rPr>
          <w:rFonts w:ascii="Times New Roman" w:hAnsi="Times New Roman"/>
          <w:i/>
          <w:szCs w:val="28"/>
        </w:rPr>
        <w:t>, cột B, với hệ số K</w:t>
      </w:r>
      <w:r w:rsidRPr="00E82D90">
        <w:rPr>
          <w:rFonts w:ascii="Times New Roman" w:hAnsi="Times New Roman"/>
          <w:i/>
          <w:szCs w:val="28"/>
          <w:vertAlign w:val="subscript"/>
        </w:rPr>
        <w:t>P</w:t>
      </w:r>
      <w:r w:rsidRPr="00E82D90">
        <w:rPr>
          <w:rFonts w:ascii="Times New Roman" w:hAnsi="Times New Roman"/>
          <w:i/>
          <w:szCs w:val="28"/>
        </w:rPr>
        <w:t xml:space="preserve"> = </w:t>
      </w:r>
      <w:r w:rsidR="003B55FF" w:rsidRPr="00E82D90">
        <w:rPr>
          <w:rFonts w:ascii="Times New Roman" w:hAnsi="Times New Roman"/>
          <w:i/>
          <w:szCs w:val="28"/>
          <w:lang w:val="vi-VN"/>
        </w:rPr>
        <w:t>0,9</w:t>
      </w:r>
      <w:r w:rsidRPr="00E82D90">
        <w:rPr>
          <w:rFonts w:ascii="Times New Roman" w:hAnsi="Times New Roman"/>
          <w:i/>
          <w:szCs w:val="28"/>
        </w:rPr>
        <w:t xml:space="preserve"> và K</w:t>
      </w:r>
      <w:r w:rsidRPr="00E82D90">
        <w:rPr>
          <w:rFonts w:ascii="Times New Roman" w:hAnsi="Times New Roman"/>
          <w:i/>
          <w:szCs w:val="28"/>
          <w:vertAlign w:val="subscript"/>
        </w:rPr>
        <w:t>V</w:t>
      </w:r>
      <w:r w:rsidRPr="00E82D90">
        <w:rPr>
          <w:rFonts w:ascii="Times New Roman" w:hAnsi="Times New Roman"/>
          <w:i/>
          <w:szCs w:val="28"/>
        </w:rPr>
        <w:t xml:space="preserve"> = 1,</w:t>
      </w:r>
      <w:r w:rsidR="003B55FF" w:rsidRPr="00E82D90">
        <w:rPr>
          <w:rFonts w:ascii="Times New Roman" w:hAnsi="Times New Roman"/>
          <w:i/>
          <w:szCs w:val="28"/>
          <w:lang w:val="vi-VN"/>
        </w:rPr>
        <w:t>2</w:t>
      </w:r>
      <w:r w:rsidRPr="00E82D90">
        <w:rPr>
          <w:rFonts w:ascii="Times New Roman" w:hAnsi="Times New Roman"/>
          <w:i/>
          <w:szCs w:val="28"/>
        </w:rPr>
        <w:t>)</w:t>
      </w:r>
      <w:r w:rsidRPr="00E82D90">
        <w:rPr>
          <w:rFonts w:ascii="Times New Roman" w:hAnsi="Times New Roman"/>
          <w:szCs w:val="28"/>
          <w:lang w:val="en-US"/>
        </w:rPr>
        <w:t xml:space="preserve"> đ</w:t>
      </w:r>
      <w:r w:rsidRPr="00E82D90">
        <w:rPr>
          <w:rFonts w:ascii="Times New Roman" w:hAnsi="Times New Roman"/>
          <w:szCs w:val="28"/>
        </w:rPr>
        <w:t>ược xả thải qua ống khói cao 2</w:t>
      </w:r>
      <w:r w:rsidR="00F80412" w:rsidRPr="00E82D90">
        <w:rPr>
          <w:rFonts w:ascii="Times New Roman" w:hAnsi="Times New Roman"/>
          <w:szCs w:val="28"/>
          <w:lang w:val="vi-VN"/>
        </w:rPr>
        <w:t>2</w:t>
      </w:r>
      <w:r w:rsidRPr="00E82D90">
        <w:rPr>
          <w:rFonts w:ascii="Times New Roman" w:hAnsi="Times New Roman"/>
          <w:szCs w:val="28"/>
        </w:rPr>
        <w:t>m</w:t>
      </w:r>
      <w:r w:rsidR="00345A80" w:rsidRPr="00E82D90">
        <w:rPr>
          <w:rFonts w:ascii="Times New Roman" w:hAnsi="Times New Roman"/>
          <w:szCs w:val="28"/>
          <w:lang w:val="vi-VN"/>
        </w:rPr>
        <w:t>, đường kính ống khói D=0,8cm,</w:t>
      </w:r>
      <w:r w:rsidRPr="00E82D90">
        <w:rPr>
          <w:rFonts w:ascii="Times New Roman" w:hAnsi="Times New Roman"/>
          <w:szCs w:val="28"/>
        </w:rPr>
        <w:t xml:space="preserve"> theo phương thức trực tiếp.</w:t>
      </w:r>
    </w:p>
    <w:p w:rsidR="009806F6" w:rsidRPr="00E82D90" w:rsidRDefault="00EA108B" w:rsidP="0085580B">
      <w:pPr>
        <w:pStyle w:val="AT2"/>
      </w:pPr>
      <w:bookmarkStart w:id="154" w:name="_Toc103196626"/>
      <w:bookmarkStart w:id="155" w:name="_Toc104126032"/>
      <w:r w:rsidRPr="00E82D90">
        <w:rPr>
          <w:lang w:val="vi-VN"/>
        </w:rPr>
        <w:t>4.</w:t>
      </w:r>
      <w:r w:rsidR="009806F6" w:rsidRPr="00E82D90">
        <w:rPr>
          <w:lang w:val="vi-VN"/>
        </w:rPr>
        <w:t>3</w:t>
      </w:r>
      <w:r w:rsidR="009806F6" w:rsidRPr="00E82D90">
        <w:t>. Nội dung đề nghị cấp phép đối với tiếng ồn, độ rung:</w:t>
      </w:r>
      <w:bookmarkEnd w:id="154"/>
      <w:bookmarkEnd w:id="155"/>
    </w:p>
    <w:p w:rsidR="008A4817" w:rsidRPr="00E82D90" w:rsidRDefault="008A4817" w:rsidP="008A4817">
      <w:pPr>
        <w:widowControl w:val="0"/>
        <w:spacing w:line="240" w:lineRule="auto"/>
        <w:jc w:val="center"/>
        <w:rPr>
          <w:rFonts w:ascii="Times New Roman" w:hAnsi="Times New Roman" w:cs="Times New Roman"/>
          <w:sz w:val="24"/>
          <w:szCs w:val="28"/>
          <w:lang w:val="en-US"/>
        </w:rPr>
      </w:pPr>
    </w:p>
    <w:p w:rsidR="00AE065F" w:rsidRPr="00E82D90" w:rsidRDefault="00AE065F" w:rsidP="00AE065F">
      <w:pPr>
        <w:ind w:firstLine="709"/>
        <w:jc w:val="both"/>
        <w:rPr>
          <w:rFonts w:ascii="Times New Roman" w:hAnsi="Times New Roman" w:cs="Times New Roman"/>
          <w:sz w:val="28"/>
          <w:szCs w:val="28"/>
          <w:lang w:val="en-US"/>
        </w:rPr>
      </w:pPr>
      <w:r w:rsidRPr="00E82D90">
        <w:rPr>
          <w:rFonts w:ascii="Times New Roman" w:hAnsi="Times New Roman" w:cs="Times New Roman"/>
          <w:sz w:val="28"/>
          <w:szCs w:val="28"/>
          <w:lang w:val="en-US"/>
        </w:rPr>
        <w:t xml:space="preserve">- Nguồn phát sinh: </w:t>
      </w:r>
      <w:r w:rsidR="008B77CE" w:rsidRPr="00E82D90">
        <w:rPr>
          <w:rFonts w:ascii="Times New Roman" w:hAnsi="Times New Roman" w:cs="Times New Roman"/>
          <w:w w:val="103"/>
          <w:sz w:val="28"/>
          <w:szCs w:val="28"/>
          <w:lang w:val="vi-VN"/>
        </w:rPr>
        <w:t>Hoạt động của máy bóc vỏ, máy xát, máy sấy tinh bột, máy phát điện, quạt gió, xe vận chuyển nguyên liệu.</w:t>
      </w:r>
    </w:p>
    <w:p w:rsidR="00AE065F" w:rsidRPr="00E82D90" w:rsidRDefault="00AE065F" w:rsidP="00AE065F">
      <w:pPr>
        <w:ind w:firstLine="709"/>
        <w:jc w:val="both"/>
        <w:rPr>
          <w:rFonts w:ascii="Times New Roman" w:hAnsi="Times New Roman" w:cs="Times New Roman"/>
          <w:sz w:val="28"/>
          <w:szCs w:val="28"/>
          <w:lang w:val="en-US"/>
        </w:rPr>
      </w:pPr>
      <w:r w:rsidRPr="00E82D90">
        <w:rPr>
          <w:rFonts w:ascii="Times New Roman" w:hAnsi="Times New Roman" w:cs="Times New Roman"/>
          <w:sz w:val="28"/>
          <w:szCs w:val="28"/>
          <w:lang w:val="en-US"/>
        </w:rPr>
        <w:t xml:space="preserve">- Giá trị giới hạn đối với tiếng ồn, độ rung: </w:t>
      </w:r>
    </w:p>
    <w:p w:rsidR="006E479E" w:rsidRPr="00E82D90" w:rsidRDefault="006E479E" w:rsidP="008A4817">
      <w:pPr>
        <w:spacing w:line="240" w:lineRule="auto"/>
        <w:jc w:val="center"/>
        <w:rPr>
          <w:rFonts w:ascii="Times New Roman" w:eastAsia="Times New Roman" w:hAnsi="Times New Roman" w:cs="Times New Roman"/>
          <w:b/>
          <w:sz w:val="26"/>
          <w:szCs w:val="26"/>
          <w:lang w:val="en-US"/>
        </w:rPr>
      </w:pPr>
    </w:p>
    <w:p w:rsidR="00A927A5" w:rsidRPr="00E82D90" w:rsidRDefault="00A927A5" w:rsidP="00942FAD">
      <w:pPr>
        <w:pStyle w:val="BH1"/>
      </w:pPr>
      <w:bookmarkStart w:id="156" w:name="_Toc104126728"/>
      <w:r w:rsidRPr="00E82D90">
        <w:t xml:space="preserve">Bảng 4.3. Các chất ô nhiễm và giá trị giới hạn theo </w:t>
      </w:r>
      <w:bookmarkEnd w:id="156"/>
      <w:r w:rsidR="00E82D90">
        <w:t>quy chuẩn</w:t>
      </w:r>
      <w:r w:rsidRPr="00E82D90">
        <w:t xml:space="preserve"> </w:t>
      </w:r>
    </w:p>
    <w:tbl>
      <w:tblPr>
        <w:tblStyle w:val="TableGrid"/>
        <w:tblW w:w="9205" w:type="dxa"/>
        <w:tblInd w:w="288" w:type="dxa"/>
        <w:tblLook w:val="04A0" w:firstRow="1" w:lastRow="0" w:firstColumn="1" w:lastColumn="0" w:noHBand="0" w:noVBand="1"/>
      </w:tblPr>
      <w:tblGrid>
        <w:gridCol w:w="646"/>
        <w:gridCol w:w="2113"/>
        <w:gridCol w:w="843"/>
        <w:gridCol w:w="2664"/>
        <w:gridCol w:w="2939"/>
      </w:tblGrid>
      <w:tr w:rsidR="003A5960" w:rsidRPr="00E82D90" w:rsidTr="003A5960">
        <w:tc>
          <w:tcPr>
            <w:tcW w:w="651" w:type="dxa"/>
          </w:tcPr>
          <w:p w:rsidR="003A5960" w:rsidRPr="00E82D90" w:rsidRDefault="003A5960" w:rsidP="001A4FBD">
            <w:pPr>
              <w:spacing w:before="120" w:after="120"/>
              <w:jc w:val="center"/>
              <w:rPr>
                <w:rFonts w:ascii="Times New Roman" w:hAnsi="Times New Roman" w:cs="Times New Roman"/>
                <w:b/>
                <w:sz w:val="26"/>
                <w:szCs w:val="26"/>
              </w:rPr>
            </w:pPr>
            <w:r w:rsidRPr="00E82D90">
              <w:rPr>
                <w:rFonts w:ascii="Times New Roman" w:hAnsi="Times New Roman" w:cs="Times New Roman"/>
                <w:b/>
                <w:sz w:val="26"/>
                <w:szCs w:val="26"/>
              </w:rPr>
              <w:t>TT</w:t>
            </w:r>
          </w:p>
        </w:tc>
        <w:tc>
          <w:tcPr>
            <w:tcW w:w="2175" w:type="dxa"/>
          </w:tcPr>
          <w:p w:rsidR="003A5960" w:rsidRPr="00E82D90" w:rsidRDefault="003A5960" w:rsidP="001A4FBD">
            <w:pPr>
              <w:spacing w:before="120" w:after="120"/>
              <w:jc w:val="center"/>
              <w:rPr>
                <w:rFonts w:ascii="Times New Roman" w:hAnsi="Times New Roman" w:cs="Times New Roman"/>
                <w:b/>
                <w:sz w:val="26"/>
                <w:szCs w:val="26"/>
              </w:rPr>
            </w:pPr>
            <w:r w:rsidRPr="00E82D90">
              <w:rPr>
                <w:rFonts w:ascii="Times New Roman" w:hAnsi="Times New Roman" w:cs="Times New Roman"/>
                <w:b/>
                <w:sz w:val="26"/>
                <w:szCs w:val="26"/>
              </w:rPr>
              <w:t>Thông số</w:t>
            </w:r>
          </w:p>
        </w:tc>
        <w:tc>
          <w:tcPr>
            <w:tcW w:w="850" w:type="dxa"/>
          </w:tcPr>
          <w:p w:rsidR="003A5960" w:rsidRPr="00E82D90" w:rsidRDefault="003A5960" w:rsidP="001A4FBD">
            <w:pPr>
              <w:spacing w:before="120" w:after="120"/>
              <w:jc w:val="center"/>
              <w:rPr>
                <w:rFonts w:ascii="Times New Roman" w:hAnsi="Times New Roman" w:cs="Times New Roman"/>
                <w:b/>
                <w:sz w:val="26"/>
                <w:szCs w:val="26"/>
              </w:rPr>
            </w:pPr>
            <w:r w:rsidRPr="00E82D90">
              <w:rPr>
                <w:rFonts w:ascii="Times New Roman" w:hAnsi="Times New Roman" w:cs="Times New Roman"/>
                <w:b/>
                <w:sz w:val="26"/>
                <w:szCs w:val="26"/>
              </w:rPr>
              <w:t>Đơn vị</w:t>
            </w:r>
          </w:p>
        </w:tc>
        <w:tc>
          <w:tcPr>
            <w:tcW w:w="2694" w:type="dxa"/>
          </w:tcPr>
          <w:p w:rsidR="003A5960" w:rsidRPr="00E82D90" w:rsidRDefault="003A5960" w:rsidP="00345A80">
            <w:pPr>
              <w:spacing w:before="120" w:after="120"/>
              <w:jc w:val="center"/>
              <w:rPr>
                <w:rFonts w:ascii="Times New Roman" w:hAnsi="Times New Roman" w:cs="Times New Roman"/>
                <w:b/>
                <w:sz w:val="26"/>
                <w:szCs w:val="26"/>
              </w:rPr>
            </w:pPr>
            <w:r w:rsidRPr="00E82D90">
              <w:rPr>
                <w:rFonts w:ascii="Times New Roman" w:hAnsi="Times New Roman" w:cs="Times New Roman"/>
                <w:b/>
                <w:sz w:val="26"/>
                <w:szCs w:val="26"/>
                <w:lang w:val="vi-VN"/>
              </w:rPr>
              <w:t>QCVN 26:2010/BTNMT</w:t>
            </w:r>
          </w:p>
          <w:p w:rsidR="003A5960" w:rsidRPr="00E82D90" w:rsidRDefault="003A5960" w:rsidP="001A4FBD">
            <w:pPr>
              <w:spacing w:before="120" w:after="120"/>
              <w:jc w:val="center"/>
              <w:rPr>
                <w:rFonts w:ascii="Times New Roman" w:hAnsi="Times New Roman" w:cs="Times New Roman"/>
                <w:b/>
                <w:sz w:val="26"/>
                <w:szCs w:val="26"/>
              </w:rPr>
            </w:pPr>
          </w:p>
        </w:tc>
        <w:tc>
          <w:tcPr>
            <w:tcW w:w="2835" w:type="dxa"/>
          </w:tcPr>
          <w:p w:rsidR="003A5960" w:rsidRPr="00E82D90" w:rsidRDefault="003A5960" w:rsidP="001A4FBD">
            <w:pPr>
              <w:spacing w:before="120" w:after="120"/>
              <w:jc w:val="center"/>
              <w:rPr>
                <w:rFonts w:ascii="Times New Roman" w:hAnsi="Times New Roman" w:cs="Times New Roman"/>
                <w:b/>
                <w:sz w:val="26"/>
                <w:szCs w:val="26"/>
                <w:shd w:val="clear" w:color="auto" w:fill="FFFFFF"/>
                <w:lang w:val="vi-VN"/>
              </w:rPr>
            </w:pPr>
            <w:r w:rsidRPr="00E82D90">
              <w:rPr>
                <w:rFonts w:ascii="Times New Roman" w:hAnsi="Times New Roman" w:cs="Times New Roman"/>
                <w:b/>
                <w:sz w:val="26"/>
                <w:szCs w:val="26"/>
                <w:shd w:val="clear" w:color="auto" w:fill="FFFFFF"/>
                <w:lang w:val="vi-VN"/>
              </w:rPr>
              <w:t>QCVN </w:t>
            </w:r>
            <w:r w:rsidRPr="00E82D90">
              <w:rPr>
                <w:rFonts w:ascii="Times New Roman" w:hAnsi="Times New Roman" w:cs="Times New Roman"/>
                <w:b/>
                <w:sz w:val="26"/>
                <w:szCs w:val="26"/>
                <w:shd w:val="clear" w:color="auto" w:fill="FFFFFF"/>
              </w:rPr>
              <w:t>27:</w:t>
            </w:r>
            <w:r w:rsidRPr="00E82D90">
              <w:rPr>
                <w:rFonts w:ascii="Times New Roman" w:hAnsi="Times New Roman" w:cs="Times New Roman"/>
                <w:b/>
                <w:sz w:val="26"/>
                <w:szCs w:val="26"/>
                <w:shd w:val="clear" w:color="auto" w:fill="FFFFFF"/>
                <w:lang w:val="vi-VN"/>
              </w:rPr>
              <w:t>2010/BTNMT</w:t>
            </w:r>
          </w:p>
          <w:p w:rsidR="003A5960" w:rsidRPr="00E82D90" w:rsidRDefault="003A5960" w:rsidP="001A4FBD">
            <w:pPr>
              <w:spacing w:before="120" w:after="120"/>
              <w:jc w:val="center"/>
              <w:rPr>
                <w:rFonts w:ascii="Times New Roman" w:hAnsi="Times New Roman" w:cs="Times New Roman"/>
                <w:b/>
                <w:sz w:val="26"/>
                <w:szCs w:val="26"/>
                <w:lang w:val="vi-VN"/>
              </w:rPr>
            </w:pPr>
          </w:p>
        </w:tc>
      </w:tr>
      <w:tr w:rsidR="003A5960" w:rsidRPr="00E82D90" w:rsidTr="003A5960">
        <w:tc>
          <w:tcPr>
            <w:tcW w:w="651" w:type="dxa"/>
          </w:tcPr>
          <w:p w:rsidR="003A5960" w:rsidRPr="00E82D90" w:rsidRDefault="003A5960" w:rsidP="001A4FBD">
            <w:pPr>
              <w:spacing w:before="120" w:after="120"/>
              <w:jc w:val="center"/>
              <w:rPr>
                <w:rFonts w:ascii="Times New Roman" w:hAnsi="Times New Roman" w:cs="Times New Roman"/>
                <w:sz w:val="26"/>
                <w:szCs w:val="26"/>
              </w:rPr>
            </w:pPr>
            <w:r w:rsidRPr="00E82D90">
              <w:rPr>
                <w:rFonts w:ascii="Times New Roman" w:hAnsi="Times New Roman" w:cs="Times New Roman"/>
                <w:sz w:val="26"/>
                <w:szCs w:val="26"/>
              </w:rPr>
              <w:t>1</w:t>
            </w:r>
          </w:p>
        </w:tc>
        <w:tc>
          <w:tcPr>
            <w:tcW w:w="2175" w:type="dxa"/>
          </w:tcPr>
          <w:p w:rsidR="003A5960" w:rsidRPr="00E82D90" w:rsidRDefault="003A5960" w:rsidP="001A4FBD">
            <w:pPr>
              <w:spacing w:before="120" w:after="120"/>
              <w:jc w:val="center"/>
              <w:rPr>
                <w:rFonts w:ascii="Times New Roman" w:hAnsi="Times New Roman" w:cs="Times New Roman"/>
                <w:sz w:val="26"/>
                <w:szCs w:val="26"/>
                <w:lang w:val="vi-VN"/>
              </w:rPr>
            </w:pPr>
            <w:r w:rsidRPr="00E82D90">
              <w:rPr>
                <w:rFonts w:ascii="Times New Roman" w:hAnsi="Times New Roman" w:cs="Times New Roman"/>
                <w:sz w:val="26"/>
                <w:szCs w:val="26"/>
                <w:lang w:val="vi-VN"/>
              </w:rPr>
              <w:t>Tiếng ồn</w:t>
            </w:r>
          </w:p>
          <w:p w:rsidR="003A5960" w:rsidRPr="00E82D90" w:rsidRDefault="003A5960" w:rsidP="001A4FBD">
            <w:pPr>
              <w:spacing w:before="120" w:after="120"/>
              <w:jc w:val="center"/>
              <w:rPr>
                <w:rFonts w:ascii="Times New Roman" w:hAnsi="Times New Roman" w:cs="Times New Roman"/>
                <w:sz w:val="26"/>
                <w:szCs w:val="26"/>
                <w:lang w:val="vi-VN"/>
              </w:rPr>
            </w:pPr>
            <w:r w:rsidRPr="00E82D90">
              <w:rPr>
                <w:rFonts w:ascii="Times New Roman" w:hAnsi="Times New Roman" w:cs="Times New Roman"/>
                <w:sz w:val="26"/>
                <w:szCs w:val="26"/>
                <w:lang w:val="vi-VN"/>
              </w:rPr>
              <w:t>(khu vực thông thường 6-21 giờ)</w:t>
            </w:r>
          </w:p>
        </w:tc>
        <w:tc>
          <w:tcPr>
            <w:tcW w:w="850" w:type="dxa"/>
          </w:tcPr>
          <w:p w:rsidR="003A5960" w:rsidRPr="00E82D90" w:rsidRDefault="003A5960" w:rsidP="001A4FBD">
            <w:pPr>
              <w:spacing w:before="120" w:after="120"/>
              <w:jc w:val="center"/>
              <w:rPr>
                <w:rFonts w:ascii="Times New Roman" w:hAnsi="Times New Roman" w:cs="Times New Roman"/>
                <w:sz w:val="26"/>
                <w:szCs w:val="26"/>
                <w:lang w:val="vi-VN"/>
              </w:rPr>
            </w:pPr>
            <w:r w:rsidRPr="00E82D90">
              <w:rPr>
                <w:rFonts w:ascii="Times New Roman" w:hAnsi="Times New Roman" w:cs="Times New Roman"/>
                <w:sz w:val="26"/>
                <w:szCs w:val="26"/>
                <w:lang w:val="vi-VN"/>
              </w:rPr>
              <w:t>dBA</w:t>
            </w:r>
          </w:p>
        </w:tc>
        <w:tc>
          <w:tcPr>
            <w:tcW w:w="2694" w:type="dxa"/>
          </w:tcPr>
          <w:p w:rsidR="003A5960" w:rsidRPr="00E82D90" w:rsidRDefault="003A5960" w:rsidP="001A4FBD">
            <w:pPr>
              <w:spacing w:before="120" w:after="120"/>
              <w:jc w:val="center"/>
              <w:rPr>
                <w:rFonts w:ascii="Times New Roman" w:hAnsi="Times New Roman" w:cs="Times New Roman"/>
                <w:sz w:val="26"/>
                <w:szCs w:val="26"/>
                <w:lang w:val="vi-VN"/>
              </w:rPr>
            </w:pPr>
            <w:r w:rsidRPr="00E82D90">
              <w:rPr>
                <w:rFonts w:ascii="Times New Roman" w:hAnsi="Times New Roman" w:cs="Times New Roman"/>
                <w:sz w:val="26"/>
                <w:szCs w:val="26"/>
                <w:lang w:val="vi-VN"/>
              </w:rPr>
              <w:t>70</w:t>
            </w:r>
          </w:p>
        </w:tc>
        <w:tc>
          <w:tcPr>
            <w:tcW w:w="2835" w:type="dxa"/>
          </w:tcPr>
          <w:p w:rsidR="003A5960" w:rsidRPr="00E82D90" w:rsidRDefault="008C5101" w:rsidP="001A4FBD">
            <w:pPr>
              <w:spacing w:before="120" w:after="120"/>
              <w:jc w:val="center"/>
              <w:rPr>
                <w:rFonts w:ascii="Times New Roman" w:hAnsi="Times New Roman" w:cs="Times New Roman"/>
                <w:sz w:val="26"/>
                <w:szCs w:val="26"/>
                <w:lang w:val="en-US"/>
              </w:rPr>
            </w:pPr>
            <w:r w:rsidRPr="00E82D90">
              <w:rPr>
                <w:rFonts w:ascii="Times New Roman" w:hAnsi="Times New Roman" w:cs="Times New Roman"/>
                <w:sz w:val="26"/>
                <w:szCs w:val="26"/>
                <w:lang w:val="en-US"/>
              </w:rPr>
              <w:t>-</w:t>
            </w:r>
          </w:p>
        </w:tc>
      </w:tr>
      <w:tr w:rsidR="003A5960" w:rsidRPr="00E82D90" w:rsidTr="003A5960">
        <w:tc>
          <w:tcPr>
            <w:tcW w:w="651" w:type="dxa"/>
          </w:tcPr>
          <w:p w:rsidR="003A5960" w:rsidRPr="00E82D90" w:rsidRDefault="003A5960" w:rsidP="001A4FBD">
            <w:pPr>
              <w:spacing w:before="120" w:after="120"/>
              <w:jc w:val="center"/>
              <w:rPr>
                <w:rFonts w:ascii="Times New Roman" w:hAnsi="Times New Roman" w:cs="Times New Roman"/>
                <w:sz w:val="26"/>
                <w:szCs w:val="26"/>
                <w:lang w:val="vi-VN"/>
              </w:rPr>
            </w:pPr>
            <w:r w:rsidRPr="00E82D90">
              <w:rPr>
                <w:rFonts w:ascii="Times New Roman" w:hAnsi="Times New Roman" w:cs="Times New Roman"/>
                <w:sz w:val="26"/>
                <w:szCs w:val="26"/>
                <w:lang w:val="vi-VN"/>
              </w:rPr>
              <w:t>2</w:t>
            </w:r>
          </w:p>
        </w:tc>
        <w:tc>
          <w:tcPr>
            <w:tcW w:w="2175" w:type="dxa"/>
          </w:tcPr>
          <w:p w:rsidR="003A5960" w:rsidRPr="00E82D90" w:rsidRDefault="003A5960" w:rsidP="001A4FBD">
            <w:pPr>
              <w:spacing w:before="120" w:after="120"/>
              <w:jc w:val="center"/>
              <w:rPr>
                <w:rFonts w:ascii="Times New Roman" w:hAnsi="Times New Roman" w:cs="Times New Roman"/>
                <w:sz w:val="26"/>
                <w:szCs w:val="26"/>
                <w:lang w:val="vi-VN"/>
              </w:rPr>
            </w:pPr>
            <w:r w:rsidRPr="00E82D90">
              <w:rPr>
                <w:rFonts w:ascii="Times New Roman" w:hAnsi="Times New Roman" w:cs="Times New Roman"/>
                <w:sz w:val="26"/>
                <w:szCs w:val="26"/>
                <w:lang w:val="vi-VN"/>
              </w:rPr>
              <w:t>Độ rung (khu vực thông thường 6-21 giờ)</w:t>
            </w:r>
          </w:p>
        </w:tc>
        <w:tc>
          <w:tcPr>
            <w:tcW w:w="850" w:type="dxa"/>
          </w:tcPr>
          <w:p w:rsidR="003A5960" w:rsidRPr="00E82D90" w:rsidRDefault="003A5960" w:rsidP="001A4FBD">
            <w:pPr>
              <w:spacing w:before="120" w:after="120"/>
              <w:jc w:val="center"/>
              <w:rPr>
                <w:rFonts w:ascii="Times New Roman" w:hAnsi="Times New Roman" w:cs="Times New Roman"/>
                <w:sz w:val="26"/>
                <w:szCs w:val="26"/>
                <w:lang w:val="vi-VN"/>
              </w:rPr>
            </w:pPr>
            <w:r w:rsidRPr="00E82D90">
              <w:rPr>
                <w:rFonts w:ascii="Times New Roman" w:hAnsi="Times New Roman" w:cs="Times New Roman"/>
                <w:sz w:val="26"/>
                <w:szCs w:val="26"/>
                <w:lang w:val="vi-VN"/>
              </w:rPr>
              <w:t>dB</w:t>
            </w:r>
          </w:p>
        </w:tc>
        <w:tc>
          <w:tcPr>
            <w:tcW w:w="2694" w:type="dxa"/>
          </w:tcPr>
          <w:p w:rsidR="003A5960" w:rsidRPr="00E82D90" w:rsidRDefault="008C5101" w:rsidP="001A4FBD">
            <w:pPr>
              <w:spacing w:before="120" w:after="120"/>
              <w:jc w:val="center"/>
              <w:rPr>
                <w:rFonts w:ascii="Times New Roman" w:hAnsi="Times New Roman" w:cs="Times New Roman"/>
                <w:sz w:val="26"/>
                <w:szCs w:val="26"/>
                <w:lang w:val="en-US"/>
              </w:rPr>
            </w:pPr>
            <w:r w:rsidRPr="00E82D90">
              <w:rPr>
                <w:rFonts w:ascii="Times New Roman" w:hAnsi="Times New Roman" w:cs="Times New Roman"/>
                <w:sz w:val="26"/>
                <w:szCs w:val="26"/>
                <w:lang w:val="en-US"/>
              </w:rPr>
              <w:t>-</w:t>
            </w:r>
          </w:p>
        </w:tc>
        <w:tc>
          <w:tcPr>
            <w:tcW w:w="2835" w:type="dxa"/>
          </w:tcPr>
          <w:p w:rsidR="003A5960" w:rsidRPr="00E82D90" w:rsidRDefault="003A5960" w:rsidP="001A4FBD">
            <w:pPr>
              <w:spacing w:before="120" w:after="120"/>
              <w:jc w:val="center"/>
              <w:rPr>
                <w:rFonts w:ascii="Times New Roman" w:hAnsi="Times New Roman" w:cs="Times New Roman"/>
                <w:sz w:val="26"/>
                <w:szCs w:val="26"/>
                <w:lang w:val="vi-VN"/>
              </w:rPr>
            </w:pPr>
            <w:r w:rsidRPr="00E82D90">
              <w:rPr>
                <w:rFonts w:ascii="Times New Roman" w:hAnsi="Times New Roman" w:cs="Times New Roman"/>
                <w:sz w:val="26"/>
                <w:szCs w:val="26"/>
                <w:lang w:val="vi-VN"/>
              </w:rPr>
              <w:t>75</w:t>
            </w:r>
          </w:p>
        </w:tc>
      </w:tr>
    </w:tbl>
    <w:p w:rsidR="006E479E" w:rsidRPr="00E82D90" w:rsidRDefault="006E479E" w:rsidP="008A4817">
      <w:pPr>
        <w:spacing w:line="240" w:lineRule="auto"/>
        <w:jc w:val="center"/>
        <w:rPr>
          <w:rFonts w:ascii="Times New Roman" w:eastAsia="Times New Roman" w:hAnsi="Times New Roman" w:cs="Times New Roman"/>
          <w:b/>
          <w:sz w:val="28"/>
          <w:szCs w:val="28"/>
          <w:lang w:val="en-US"/>
        </w:rPr>
      </w:pPr>
    </w:p>
    <w:p w:rsidR="003A5960" w:rsidRPr="00E82D90" w:rsidRDefault="003A5960" w:rsidP="003A5960">
      <w:pPr>
        <w:spacing w:line="240" w:lineRule="auto"/>
        <w:ind w:firstLine="709"/>
        <w:jc w:val="center"/>
        <w:rPr>
          <w:rFonts w:ascii="Times New Roman" w:eastAsia="Times New Roman" w:hAnsi="Times New Roman" w:cs="Times New Roman"/>
          <w:i/>
          <w:sz w:val="24"/>
          <w:szCs w:val="24"/>
          <w:lang w:val="vi-VN"/>
        </w:rPr>
      </w:pPr>
      <w:r w:rsidRPr="00E82D90">
        <w:rPr>
          <w:rFonts w:ascii="Times New Roman" w:eastAsia="Times New Roman" w:hAnsi="Times New Roman" w:cs="Times New Roman"/>
          <w:i/>
          <w:sz w:val="24"/>
          <w:szCs w:val="24"/>
          <w:u w:val="single"/>
          <w:lang w:val="vi-VN"/>
        </w:rPr>
        <w:t>Ghi chú:</w:t>
      </w:r>
      <w:r w:rsidRPr="00E82D90">
        <w:rPr>
          <w:rFonts w:ascii="Times New Roman" w:eastAsia="Times New Roman" w:hAnsi="Times New Roman" w:cs="Times New Roman"/>
          <w:i/>
          <w:sz w:val="24"/>
          <w:szCs w:val="24"/>
          <w:lang w:val="vi-VN"/>
        </w:rPr>
        <w:t xml:space="preserve"> QCVN 26:2010/BTNMT – Quy chuẩn kỹ thuật Quốc gia về tiếng ồn; QCVN 27:2010/BTNMT – Quy chuẩn kỹ thuật Quốc gia về độ rung.</w:t>
      </w:r>
    </w:p>
    <w:p w:rsidR="00811872" w:rsidRPr="00E82D90" w:rsidRDefault="00811872" w:rsidP="001C3D43">
      <w:pPr>
        <w:pStyle w:val="RT1"/>
        <w:rPr>
          <w:color w:val="auto"/>
        </w:rPr>
      </w:pPr>
      <w:bookmarkStart w:id="157" w:name="_Toc103196627"/>
    </w:p>
    <w:p w:rsidR="00811872" w:rsidRPr="00E82D90" w:rsidRDefault="00811872" w:rsidP="001C3D43">
      <w:pPr>
        <w:pStyle w:val="RT1"/>
        <w:rPr>
          <w:color w:val="auto"/>
        </w:rPr>
      </w:pPr>
    </w:p>
    <w:p w:rsidR="00811872" w:rsidRPr="00E82D90" w:rsidRDefault="00811872" w:rsidP="001C3D43">
      <w:pPr>
        <w:pStyle w:val="RT1"/>
        <w:rPr>
          <w:color w:val="auto"/>
        </w:rPr>
      </w:pPr>
    </w:p>
    <w:p w:rsidR="00811872" w:rsidRPr="00E82D90" w:rsidRDefault="00811872" w:rsidP="001C3D43">
      <w:pPr>
        <w:pStyle w:val="RT1"/>
        <w:rPr>
          <w:color w:val="auto"/>
        </w:rPr>
      </w:pPr>
    </w:p>
    <w:p w:rsidR="008A4817" w:rsidRPr="00E82D90" w:rsidRDefault="008A4817" w:rsidP="0085580B">
      <w:pPr>
        <w:pStyle w:val="AT1"/>
      </w:pPr>
      <w:bookmarkStart w:id="158" w:name="_Toc104126033"/>
      <w:r w:rsidRPr="00E82D90">
        <w:lastRenderedPageBreak/>
        <w:t>Chương V</w:t>
      </w:r>
      <w:bookmarkEnd w:id="157"/>
      <w:bookmarkEnd w:id="158"/>
    </w:p>
    <w:p w:rsidR="008A4817" w:rsidRPr="00E82D90" w:rsidRDefault="008A4817" w:rsidP="0085580B">
      <w:pPr>
        <w:pStyle w:val="AT1"/>
        <w:rPr>
          <w:szCs w:val="24"/>
        </w:rPr>
      </w:pPr>
      <w:bookmarkStart w:id="159" w:name="_Toc103196628"/>
      <w:bookmarkStart w:id="160" w:name="_Toc104126034"/>
      <w:r w:rsidRPr="00E82D90">
        <w:rPr>
          <w:szCs w:val="24"/>
        </w:rPr>
        <w:t>KẾ HOẠCH VẬN HÀNH THỬ NGHIỆM CÔNG TRÌNH</w:t>
      </w:r>
      <w:bookmarkEnd w:id="159"/>
      <w:bookmarkEnd w:id="160"/>
    </w:p>
    <w:p w:rsidR="008A4817" w:rsidRPr="00E82D90" w:rsidRDefault="008A4817" w:rsidP="0085580B">
      <w:pPr>
        <w:pStyle w:val="AT1"/>
        <w:rPr>
          <w:szCs w:val="24"/>
        </w:rPr>
      </w:pPr>
      <w:bookmarkStart w:id="161" w:name="_Toc103196629"/>
      <w:bookmarkStart w:id="162" w:name="_Toc104126035"/>
      <w:r w:rsidRPr="00E82D90">
        <w:rPr>
          <w:szCs w:val="24"/>
        </w:rPr>
        <w:t>XỬ LÝ CHẤT THẢI VÀ CHƯƠNG TRÌNH QUAN TRẮC</w:t>
      </w:r>
      <w:bookmarkEnd w:id="161"/>
      <w:bookmarkEnd w:id="162"/>
    </w:p>
    <w:p w:rsidR="008A4817" w:rsidRPr="00E82D90" w:rsidRDefault="008A4817" w:rsidP="0085580B">
      <w:pPr>
        <w:pStyle w:val="AT1"/>
        <w:rPr>
          <w:szCs w:val="24"/>
        </w:rPr>
      </w:pPr>
      <w:bookmarkStart w:id="163" w:name="_Toc103196630"/>
      <w:bookmarkStart w:id="164" w:name="_Toc104126036"/>
      <w:r w:rsidRPr="00E82D90">
        <w:rPr>
          <w:szCs w:val="24"/>
        </w:rPr>
        <w:t>MÔI TRƯỜNG CỦA DỰ ÁN</w:t>
      </w:r>
      <w:bookmarkEnd w:id="163"/>
      <w:bookmarkEnd w:id="164"/>
    </w:p>
    <w:p w:rsidR="008A4817" w:rsidRPr="00E82D90" w:rsidRDefault="008A4817" w:rsidP="008A4817">
      <w:pPr>
        <w:spacing w:before="120" w:line="240" w:lineRule="auto"/>
        <w:jc w:val="center"/>
        <w:rPr>
          <w:rFonts w:ascii="Times New Roman" w:eastAsia="Times New Roman" w:hAnsi="Times New Roman" w:cs="Times New Roman"/>
          <w:b/>
          <w:sz w:val="2"/>
          <w:szCs w:val="24"/>
          <w:lang w:val="en-US"/>
        </w:rPr>
      </w:pPr>
    </w:p>
    <w:p w:rsidR="00195D47" w:rsidRPr="00E82D90" w:rsidRDefault="00195D47" w:rsidP="00195D47">
      <w:pPr>
        <w:spacing w:line="264" w:lineRule="auto"/>
        <w:ind w:firstLine="720"/>
        <w:jc w:val="both"/>
        <w:rPr>
          <w:rFonts w:ascii="Times New Roman" w:hAnsi="Times New Roman" w:cs="Times New Roman"/>
          <w:bCs/>
          <w:spacing w:val="-6"/>
          <w:sz w:val="28"/>
          <w:szCs w:val="28"/>
        </w:rPr>
      </w:pPr>
      <w:r w:rsidRPr="00E82D90">
        <w:rPr>
          <w:rFonts w:ascii="Times New Roman" w:hAnsi="Times New Roman" w:cs="Times New Roman"/>
          <w:spacing w:val="-4"/>
          <w:sz w:val="28"/>
          <w:szCs w:val="28"/>
        </w:rPr>
        <w:t xml:space="preserve">Dự </w:t>
      </w:r>
      <w:proofErr w:type="gramStart"/>
      <w:r w:rsidRPr="00E82D90">
        <w:rPr>
          <w:rFonts w:ascii="Times New Roman" w:hAnsi="Times New Roman" w:cs="Times New Roman"/>
          <w:spacing w:val="-4"/>
          <w:sz w:val="28"/>
          <w:szCs w:val="28"/>
        </w:rPr>
        <w:t xml:space="preserve">án </w:t>
      </w:r>
      <w:r w:rsidRPr="00E82D90">
        <w:rPr>
          <w:rFonts w:ascii="Times New Roman" w:hAnsi="Times New Roman" w:cs="Times New Roman"/>
          <w:spacing w:val="-4"/>
          <w:sz w:val="28"/>
          <w:szCs w:val="28"/>
          <w:lang w:val="vi-VN"/>
        </w:rPr>
        <w:t xml:space="preserve"> </w:t>
      </w:r>
      <w:r w:rsidRPr="00E82D90">
        <w:rPr>
          <w:rFonts w:ascii="Times New Roman" w:hAnsi="Times New Roman" w:cs="Times New Roman"/>
          <w:spacing w:val="-4"/>
          <w:sz w:val="28"/>
          <w:szCs w:val="28"/>
        </w:rPr>
        <w:t>“</w:t>
      </w:r>
      <w:proofErr w:type="gramEnd"/>
      <w:r w:rsidRPr="00E82D90">
        <w:rPr>
          <w:rFonts w:ascii="Times New Roman" w:hAnsi="Times New Roman" w:cs="Times New Roman"/>
          <w:bCs/>
          <w:spacing w:val="-6"/>
          <w:sz w:val="28"/>
          <w:szCs w:val="28"/>
          <w:lang w:val="id-ID"/>
        </w:rPr>
        <w:t>Nhà máy chế biến tinh bột sắn Cam Lộ tại xã Cam Tuyền, huyện Cam Lộ, tỉnh Quảng Trị</w:t>
      </w:r>
      <w:r w:rsidRPr="00E82D90">
        <w:rPr>
          <w:rFonts w:ascii="Times New Roman" w:hAnsi="Times New Roman" w:cs="Times New Roman"/>
          <w:bCs/>
          <w:spacing w:val="-6"/>
          <w:sz w:val="28"/>
          <w:szCs w:val="28"/>
        </w:rPr>
        <w:t xml:space="preserve"> công suất 100tấn/ngày” đã được UBND tỉnh phê duyệt báo cáo ĐTM tại Quyết định số 2572/QĐ-UBND ngày 18/12/2013 và đã được xác nhận hoàn thành công trình, biện pháp bảo vệ môi trường tại Giấy xác nhận số 2002/GXN-UBND ngày 31/5/2016 của UBND tỉnh.</w:t>
      </w:r>
    </w:p>
    <w:p w:rsidR="00195D47" w:rsidRPr="00E82D90" w:rsidRDefault="00195D47" w:rsidP="00195D47">
      <w:pPr>
        <w:spacing w:line="264" w:lineRule="auto"/>
        <w:ind w:firstLine="720"/>
        <w:jc w:val="both"/>
        <w:rPr>
          <w:rFonts w:ascii="Times New Roman" w:hAnsi="Times New Roman" w:cs="Times New Roman"/>
          <w:bCs/>
          <w:spacing w:val="-6"/>
          <w:sz w:val="28"/>
          <w:szCs w:val="28"/>
        </w:rPr>
      </w:pPr>
      <w:r w:rsidRPr="00E82D90">
        <w:rPr>
          <w:rFonts w:ascii="Times New Roman" w:hAnsi="Times New Roman" w:cs="Times New Roman"/>
          <w:bCs/>
          <w:spacing w:val="-6"/>
          <w:sz w:val="28"/>
          <w:szCs w:val="28"/>
        </w:rPr>
        <w:t xml:space="preserve">Do nhu cầu mở rộng sản xuất nên Chủ đầu tư đã lập dự án </w:t>
      </w:r>
      <w:r w:rsidRPr="00E82D90">
        <w:rPr>
          <w:rFonts w:ascii="Times New Roman" w:hAnsi="Times New Roman" w:cs="Times New Roman"/>
          <w:spacing w:val="-4"/>
          <w:sz w:val="28"/>
          <w:szCs w:val="28"/>
          <w:lang w:val="id-ID"/>
        </w:rPr>
        <w:t>“</w:t>
      </w:r>
      <w:r w:rsidRPr="00E82D90">
        <w:rPr>
          <w:rFonts w:ascii="Times New Roman" w:hAnsi="Times New Roman" w:cs="Times New Roman"/>
          <w:spacing w:val="-4"/>
          <w:sz w:val="28"/>
          <w:szCs w:val="28"/>
        </w:rPr>
        <w:t>Nâng công suât 250tấn/ngày đêm</w:t>
      </w:r>
      <w:r w:rsidRPr="00E82D90">
        <w:rPr>
          <w:rFonts w:ascii="Times New Roman" w:hAnsi="Times New Roman" w:cs="Times New Roman"/>
          <w:spacing w:val="-4"/>
          <w:sz w:val="28"/>
          <w:szCs w:val="28"/>
          <w:lang w:val="id-ID"/>
        </w:rPr>
        <w:t xml:space="preserve"> </w:t>
      </w:r>
      <w:r w:rsidRPr="00E82D90">
        <w:rPr>
          <w:rFonts w:ascii="Times New Roman" w:hAnsi="Times New Roman" w:cs="Times New Roman"/>
          <w:spacing w:val="-4"/>
          <w:sz w:val="28"/>
          <w:szCs w:val="28"/>
        </w:rPr>
        <w:t xml:space="preserve">- </w:t>
      </w:r>
      <w:r w:rsidRPr="00E82D90">
        <w:rPr>
          <w:rFonts w:ascii="Times New Roman" w:hAnsi="Times New Roman" w:cs="Times New Roman"/>
          <w:spacing w:val="-4"/>
          <w:sz w:val="28"/>
          <w:szCs w:val="28"/>
          <w:lang w:val="id-ID"/>
        </w:rPr>
        <w:t>Nhà máy chế biến tinh bột sắn Cam Lộ”</w:t>
      </w:r>
      <w:r w:rsidRPr="00E82D90">
        <w:rPr>
          <w:rFonts w:ascii="Times New Roman" w:hAnsi="Times New Roman" w:cs="Times New Roman"/>
          <w:spacing w:val="-4"/>
          <w:sz w:val="28"/>
          <w:szCs w:val="28"/>
        </w:rPr>
        <w:t>.</w:t>
      </w:r>
    </w:p>
    <w:p w:rsidR="00195D47" w:rsidRPr="00E82D90" w:rsidRDefault="00195D47" w:rsidP="00195D47">
      <w:pPr>
        <w:spacing w:line="264" w:lineRule="auto"/>
        <w:ind w:firstLine="720"/>
        <w:jc w:val="both"/>
        <w:rPr>
          <w:rFonts w:ascii="Times New Roman" w:hAnsi="Times New Roman" w:cs="Times New Roman"/>
          <w:sz w:val="28"/>
          <w:szCs w:val="28"/>
        </w:rPr>
      </w:pPr>
      <w:r w:rsidRPr="00E82D90">
        <w:rPr>
          <w:rFonts w:ascii="Times New Roman" w:hAnsi="Times New Roman" w:cs="Times New Roman"/>
          <w:sz w:val="28"/>
          <w:szCs w:val="28"/>
        </w:rPr>
        <w:t xml:space="preserve">Sau khi báo cáo ĐTM của Dự án </w:t>
      </w:r>
      <w:r w:rsidRPr="00E82D90">
        <w:rPr>
          <w:rFonts w:ascii="Times New Roman" w:hAnsi="Times New Roman" w:cs="Times New Roman"/>
          <w:sz w:val="28"/>
          <w:szCs w:val="28"/>
          <w:lang w:val="nl-NL"/>
        </w:rPr>
        <w:t>"Nâng công suất 250 tấn tinh bột/</w:t>
      </w:r>
      <w:proofErr w:type="gramStart"/>
      <w:r w:rsidRPr="00E82D90">
        <w:rPr>
          <w:rFonts w:ascii="Times New Roman" w:hAnsi="Times New Roman" w:cs="Times New Roman"/>
          <w:sz w:val="28"/>
          <w:szCs w:val="28"/>
          <w:lang w:val="nl-NL"/>
        </w:rPr>
        <w:t>ngày.đêm</w:t>
      </w:r>
      <w:proofErr w:type="gramEnd"/>
      <w:r w:rsidRPr="00E82D90">
        <w:rPr>
          <w:rFonts w:ascii="Times New Roman" w:hAnsi="Times New Roman" w:cs="Times New Roman"/>
          <w:sz w:val="28"/>
          <w:szCs w:val="28"/>
          <w:lang w:val="nl-NL"/>
        </w:rPr>
        <w:t xml:space="preserve"> nhà máy chế biến tinh bột sắn Cam Lộ"</w:t>
      </w:r>
      <w:r w:rsidRPr="00E82D90">
        <w:rPr>
          <w:rFonts w:ascii="Times New Roman" w:hAnsi="Times New Roman" w:cs="Times New Roman"/>
          <w:sz w:val="28"/>
          <w:szCs w:val="28"/>
        </w:rPr>
        <w:t xml:space="preserve"> được UBND tỉnh phê duyệt, Chủ dự án tiếp tục hoàn thiện các thủ tục pháp lý khác để triển khai thi công xây dựng Dự án, công tác hoàn thiện các công trình xây dựng cơ bản.</w:t>
      </w:r>
    </w:p>
    <w:p w:rsidR="00195D47" w:rsidRPr="00E82D90" w:rsidRDefault="00195D47" w:rsidP="00195D47">
      <w:pPr>
        <w:spacing w:line="264" w:lineRule="auto"/>
        <w:ind w:firstLine="720"/>
        <w:jc w:val="both"/>
        <w:rPr>
          <w:rFonts w:ascii="Times New Roman" w:hAnsi="Times New Roman" w:cs="Times New Roman"/>
          <w:sz w:val="28"/>
          <w:szCs w:val="28"/>
        </w:rPr>
      </w:pPr>
      <w:r w:rsidRPr="00E82D90">
        <w:rPr>
          <w:rFonts w:ascii="Times New Roman" w:hAnsi="Times New Roman" w:cs="Times New Roman"/>
          <w:sz w:val="28"/>
          <w:szCs w:val="28"/>
        </w:rPr>
        <w:t xml:space="preserve">Tuy nhiên, do điều kiện khó khăn về nguồn nguyên liệu nên Công ty đầu tư mở rộng công suất dần theo thời gian, qua đó, toàn bộ công trình phục vụ cho sản xuất đảm bảo cho hoạt động công suất tối đa hoàn thành vào đầu năm 2020, Các công trình xử lý nước thải cũng được đầu tư mở rộng hoàn thiện đồng bộ; Chúng tôi đã lập hồ sơ đề nghị được xác nhận hoàn thành nhưng theo yêu cầu phải lắp đặt hệ thống quan trắc nước thải tự động liên tục tại Nghị định số 40/2019/NĐ-CP ngày 13/5/2019 của Chính phủ. Do đó, Chúng tôi đã đầu tư bổ sung đầy đủ vào quý I năm 2021. Hiện nay, Hệ thống xử lý nước thải đã hoàn thiện, hệ thống quan trắc tự động nước thải đã kết nối với hệ thống theo dõi tại Sở Tài nguyên và Môi trường theo đúng quy định. </w:t>
      </w:r>
    </w:p>
    <w:p w:rsidR="009B37DC" w:rsidRPr="00E82D90" w:rsidRDefault="00195D47" w:rsidP="00195D47">
      <w:pPr>
        <w:ind w:firstLine="720"/>
        <w:jc w:val="both"/>
        <w:rPr>
          <w:rFonts w:ascii="Times New Roman" w:hAnsi="Times New Roman" w:cs="Times New Roman"/>
          <w:sz w:val="28"/>
          <w:szCs w:val="28"/>
          <w:lang w:val="vi-VN"/>
        </w:rPr>
      </w:pPr>
      <w:r w:rsidRPr="00E82D90">
        <w:rPr>
          <w:rFonts w:ascii="Times New Roman" w:hAnsi="Times New Roman" w:cs="Times New Roman"/>
          <w:sz w:val="28"/>
          <w:szCs w:val="28"/>
          <w:lang w:val="vi-VN"/>
        </w:rPr>
        <w:t xml:space="preserve">Công ty </w:t>
      </w:r>
      <w:r w:rsidRPr="00E82D90">
        <w:rPr>
          <w:rFonts w:ascii="Times New Roman" w:hAnsi="Times New Roman" w:cs="Times New Roman"/>
          <w:sz w:val="28"/>
          <w:szCs w:val="28"/>
        </w:rPr>
        <w:t>C</w:t>
      </w:r>
      <w:r w:rsidRPr="00E82D90">
        <w:rPr>
          <w:rFonts w:ascii="Times New Roman" w:hAnsi="Times New Roman" w:cs="Times New Roman"/>
          <w:sz w:val="28"/>
          <w:szCs w:val="28"/>
          <w:lang w:val="vi-VN"/>
        </w:rPr>
        <w:t xml:space="preserve">ổ phần </w:t>
      </w:r>
      <w:r w:rsidRPr="00E82D90">
        <w:rPr>
          <w:rFonts w:ascii="Times New Roman" w:hAnsi="Times New Roman" w:cs="Times New Roman"/>
          <w:sz w:val="28"/>
          <w:szCs w:val="28"/>
        </w:rPr>
        <w:t>chế biến tinh bột sắn An Thái</w:t>
      </w:r>
      <w:r w:rsidRPr="00E82D90">
        <w:rPr>
          <w:rFonts w:ascii="Times New Roman" w:hAnsi="Times New Roman" w:cs="Times New Roman"/>
          <w:sz w:val="28"/>
          <w:szCs w:val="28"/>
          <w:lang w:val="vi-VN"/>
        </w:rPr>
        <w:t xml:space="preserve"> đã lập kế hoạch vận hành thử nghiệm công trình xử lý </w:t>
      </w:r>
      <w:r w:rsidRPr="00E82D90">
        <w:rPr>
          <w:rFonts w:ascii="Times New Roman" w:hAnsi="Times New Roman" w:cs="Times New Roman"/>
          <w:sz w:val="28"/>
          <w:szCs w:val="28"/>
        </w:rPr>
        <w:t xml:space="preserve">nước </w:t>
      </w:r>
      <w:r w:rsidRPr="00E82D90">
        <w:rPr>
          <w:rFonts w:ascii="Times New Roman" w:hAnsi="Times New Roman" w:cs="Times New Roman"/>
          <w:sz w:val="28"/>
          <w:szCs w:val="28"/>
          <w:lang w:val="vi-VN"/>
        </w:rPr>
        <w:t>thải để vận hành thử nghiệm</w:t>
      </w:r>
      <w:r w:rsidRPr="00E82D90">
        <w:rPr>
          <w:rFonts w:ascii="Times New Roman" w:hAnsi="Times New Roman" w:cs="Times New Roman"/>
          <w:sz w:val="28"/>
          <w:szCs w:val="28"/>
        </w:rPr>
        <w:t xml:space="preserve"> của Dự án “</w:t>
      </w:r>
      <w:r w:rsidRPr="00E82D90">
        <w:rPr>
          <w:rFonts w:ascii="Times New Roman" w:hAnsi="Times New Roman" w:cs="Times New Roman"/>
          <w:sz w:val="28"/>
          <w:szCs w:val="28"/>
          <w:lang w:val="nl-NL"/>
        </w:rPr>
        <w:t>Nâng công suất 250 tấn tinh bột/ngày.đêm nhà máy chế biến tinh bột sắn Cam Lộ</w:t>
      </w:r>
      <w:r w:rsidRPr="00E82D90">
        <w:rPr>
          <w:rFonts w:ascii="Times New Roman" w:hAnsi="Times New Roman" w:cs="Times New Roman"/>
          <w:sz w:val="28"/>
          <w:szCs w:val="28"/>
        </w:rPr>
        <w:t>”</w:t>
      </w:r>
      <w:r w:rsidRPr="00E82D90">
        <w:rPr>
          <w:rFonts w:ascii="Times New Roman" w:hAnsi="Times New Roman" w:cs="Times New Roman"/>
          <w:sz w:val="28"/>
          <w:szCs w:val="28"/>
          <w:lang w:val="vi-VN"/>
        </w:rPr>
        <w:t xml:space="preserve"> và đã được Sở Tài nguyên và Môi trường chấp thuận tại Văn bản số 3494/STNMT-CCBVMT ngày 15/10/2021, thời gian vận hành thử nghiệm 03 tháng kể từ ngày 15/10/2021. Như vậy, Dự án thuộc </w:t>
      </w:r>
      <w:r w:rsidR="009B37DC" w:rsidRPr="00E82D90">
        <w:rPr>
          <w:rFonts w:ascii="Times New Roman" w:hAnsi="Times New Roman" w:cs="Times New Roman"/>
          <w:sz w:val="28"/>
          <w:szCs w:val="28"/>
          <w:lang w:val="en-US"/>
        </w:rPr>
        <w:t>Trường hợp đang vận hành thử nghiệm công trình xử lý chất thải trước ngày Luật Bảo vệ môi trường có hiệu lực thi hành</w:t>
      </w:r>
      <w:r w:rsidRPr="00E82D90">
        <w:rPr>
          <w:rFonts w:ascii="Times New Roman" w:hAnsi="Times New Roman" w:cs="Times New Roman"/>
          <w:sz w:val="28"/>
          <w:szCs w:val="28"/>
          <w:lang w:val="vi-VN"/>
        </w:rPr>
        <w:t>:</w:t>
      </w:r>
    </w:p>
    <w:p w:rsidR="009B37DC" w:rsidRPr="00E82D90" w:rsidRDefault="003A1B6B" w:rsidP="0085580B">
      <w:pPr>
        <w:pStyle w:val="AT2"/>
      </w:pPr>
      <w:bookmarkStart w:id="165" w:name="_Toc104126037"/>
      <w:r w:rsidRPr="00E82D90">
        <w:rPr>
          <w:lang w:val="vi-VN"/>
        </w:rPr>
        <w:t>5.</w:t>
      </w:r>
      <w:r w:rsidR="009B37DC" w:rsidRPr="00E82D90">
        <w:t>1. Kết quả vận hành thử nghiệm công trình xử lý chất thải đã thực hiệ</w:t>
      </w:r>
      <w:r w:rsidR="00FF4806" w:rsidRPr="00E82D90">
        <w:t>n</w:t>
      </w:r>
      <w:bookmarkEnd w:id="165"/>
    </w:p>
    <w:p w:rsidR="00462861" w:rsidRPr="00E82D90" w:rsidRDefault="003A1B6B" w:rsidP="0085580B">
      <w:pPr>
        <w:pStyle w:val="AT3"/>
      </w:pPr>
      <w:bookmarkStart w:id="166" w:name="_Toc104126038"/>
      <w:r w:rsidRPr="00E82D90">
        <w:t>5.</w:t>
      </w:r>
      <w:r w:rsidR="009B37DC" w:rsidRPr="00E82D90">
        <w:rPr>
          <w:lang w:val="en-US"/>
        </w:rPr>
        <w:t>1</w:t>
      </w:r>
      <w:r w:rsidR="009B37DC" w:rsidRPr="00E82D90">
        <w:t>.</w:t>
      </w:r>
      <w:r w:rsidR="009B37DC" w:rsidRPr="00E82D90">
        <w:rPr>
          <w:lang w:val="en-US"/>
        </w:rPr>
        <w:t>1.</w:t>
      </w:r>
      <w:r w:rsidR="009B37DC" w:rsidRPr="00E82D90">
        <w:t xml:space="preserve"> Kết quả đánh giá hiệu quả của công trình xử lý nước thải</w:t>
      </w:r>
      <w:bookmarkEnd w:id="166"/>
    </w:p>
    <w:p w:rsidR="00462861" w:rsidRPr="00E82D90" w:rsidRDefault="00462861" w:rsidP="00462861">
      <w:pPr>
        <w:ind w:firstLine="567"/>
        <w:jc w:val="both"/>
        <w:rPr>
          <w:rFonts w:ascii="Times New Roman" w:hAnsi="Times New Roman" w:cs="Times New Roman"/>
          <w:sz w:val="28"/>
          <w:szCs w:val="28"/>
        </w:rPr>
      </w:pPr>
      <w:r w:rsidRPr="00E82D90">
        <w:rPr>
          <w:rFonts w:ascii="Times New Roman" w:hAnsi="Times New Roman" w:cs="Times New Roman"/>
          <w:sz w:val="28"/>
          <w:szCs w:val="28"/>
          <w:lang w:val="vi-VN"/>
        </w:rPr>
        <w:t>- T</w:t>
      </w:r>
      <w:r w:rsidRPr="00E82D90">
        <w:rPr>
          <w:rFonts w:ascii="Times New Roman" w:hAnsi="Times New Roman" w:cs="Times New Roman"/>
          <w:sz w:val="28"/>
          <w:szCs w:val="28"/>
        </w:rPr>
        <w:t>ên và địa chỉ liên hệ của đơn vị thực hiện việc quan tr</w:t>
      </w:r>
      <w:r w:rsidRPr="00E82D90">
        <w:rPr>
          <w:rFonts w:ascii="Times New Roman" w:hAnsi="Times New Roman" w:cs="Times New Roman"/>
          <w:sz w:val="28"/>
          <w:szCs w:val="28"/>
          <w:lang w:val="en-US"/>
        </w:rPr>
        <w:t>ắ</w:t>
      </w:r>
      <w:r w:rsidRPr="00E82D90">
        <w:rPr>
          <w:rFonts w:ascii="Times New Roman" w:hAnsi="Times New Roman" w:cs="Times New Roman"/>
          <w:sz w:val="28"/>
          <w:szCs w:val="28"/>
        </w:rPr>
        <w:t xml:space="preserve">c môi trường: </w:t>
      </w:r>
    </w:p>
    <w:p w:rsidR="00462861" w:rsidRPr="00E82D90" w:rsidRDefault="00462861" w:rsidP="00462861">
      <w:pPr>
        <w:pStyle w:val="ListParagraph"/>
        <w:ind w:left="0" w:firstLine="567"/>
        <w:jc w:val="both"/>
        <w:rPr>
          <w:rFonts w:ascii="Times New Roman" w:hAnsi="Times New Roman"/>
          <w:lang w:val="vi-VN"/>
        </w:rPr>
      </w:pPr>
      <w:r w:rsidRPr="00E82D90">
        <w:rPr>
          <w:rFonts w:ascii="Times New Roman" w:hAnsi="Times New Roman"/>
          <w:lang w:val="vi-VN"/>
        </w:rPr>
        <w:t xml:space="preserve">+ </w:t>
      </w:r>
      <w:r w:rsidRPr="00E82D90">
        <w:rPr>
          <w:rFonts w:ascii="Times New Roman" w:hAnsi="Times New Roman"/>
        </w:rPr>
        <w:t>Công ty TNHH Tài nguyên và Môi trường Minh Hoàng, Phòng thử nghiệm VIMCERTS 263</w:t>
      </w:r>
      <w:r w:rsidRPr="00E82D90">
        <w:rPr>
          <w:rFonts w:ascii="Times New Roman" w:hAnsi="Times New Roman"/>
          <w:lang w:val="vi-VN"/>
        </w:rPr>
        <w:t>;</w:t>
      </w:r>
    </w:p>
    <w:p w:rsidR="00462861" w:rsidRPr="00E82D90" w:rsidRDefault="00462861" w:rsidP="00462861">
      <w:pPr>
        <w:pStyle w:val="ListParagraph"/>
        <w:ind w:left="0" w:firstLine="567"/>
        <w:jc w:val="both"/>
        <w:rPr>
          <w:rFonts w:ascii="Times New Roman" w:hAnsi="Times New Roman"/>
          <w:lang w:val="vi-VN"/>
        </w:rPr>
      </w:pPr>
      <w:r w:rsidRPr="00E82D90">
        <w:rPr>
          <w:rFonts w:ascii="Times New Roman" w:hAnsi="Times New Roman"/>
          <w:lang w:val="vi-VN"/>
        </w:rPr>
        <w:lastRenderedPageBreak/>
        <w:t>+ Địa chỉ: 86/60, Vũ Trọng Phụng, TP Đồng Hới, Quảng Bình.</w:t>
      </w:r>
    </w:p>
    <w:p w:rsidR="00457A99" w:rsidRPr="00E82D90" w:rsidRDefault="00457A99" w:rsidP="00942FAD">
      <w:pPr>
        <w:pStyle w:val="BH1"/>
      </w:pPr>
      <w:bookmarkStart w:id="167" w:name="_Toc104126729"/>
      <w:r w:rsidRPr="00E82D90">
        <w:t>Bảng</w:t>
      </w:r>
      <w:r w:rsidR="003A5960" w:rsidRPr="00E82D90">
        <w:t xml:space="preserve"> 5.1.</w:t>
      </w:r>
      <w:r w:rsidRPr="00E82D90">
        <w:t xml:space="preserve"> Vị trí, thông số lấy mẫu</w:t>
      </w:r>
      <w:r w:rsidR="003A5960" w:rsidRPr="00E82D90">
        <w:t>, thời gian tần suất lấy mẫu</w:t>
      </w:r>
      <w:bookmarkEnd w:id="167"/>
    </w:p>
    <w:tbl>
      <w:tblPr>
        <w:tblpPr w:leftFromText="180" w:rightFromText="180" w:vertAnchor="text" w:tblpXSpec="center" w:tblpY="1"/>
        <w:tblOverlap w:val="neve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70"/>
        <w:gridCol w:w="1050"/>
        <w:gridCol w:w="1675"/>
        <w:gridCol w:w="1141"/>
        <w:gridCol w:w="3133"/>
        <w:gridCol w:w="2083"/>
      </w:tblGrid>
      <w:tr w:rsidR="00457A99" w:rsidRPr="00E82D90" w:rsidTr="00A86586">
        <w:trPr>
          <w:trHeight w:val="416"/>
          <w:tblHeader/>
        </w:trPr>
        <w:tc>
          <w:tcPr>
            <w:tcW w:w="391" w:type="pct"/>
            <w:shd w:val="clear" w:color="auto" w:fill="FFFFFF"/>
            <w:vAlign w:val="center"/>
          </w:tcPr>
          <w:p w:rsidR="00457A99" w:rsidRPr="00E82D90" w:rsidRDefault="00457A99" w:rsidP="00457A99">
            <w:pPr>
              <w:tabs>
                <w:tab w:val="left" w:pos="567"/>
              </w:tabs>
              <w:spacing w:before="120" w:after="120"/>
              <w:jc w:val="center"/>
              <w:rPr>
                <w:rFonts w:ascii="Times New Roman" w:eastAsia="SimSun" w:hAnsi="Times New Roman" w:cs="Times New Roman"/>
                <w:b/>
                <w:sz w:val="24"/>
                <w:szCs w:val="24"/>
              </w:rPr>
            </w:pPr>
            <w:r w:rsidRPr="00E82D90">
              <w:rPr>
                <w:rFonts w:ascii="Times New Roman" w:eastAsia="SimSun" w:hAnsi="Times New Roman" w:cs="Times New Roman"/>
                <w:b/>
                <w:sz w:val="24"/>
                <w:szCs w:val="24"/>
              </w:rPr>
              <w:t>Hạng mục</w:t>
            </w:r>
          </w:p>
        </w:tc>
        <w:tc>
          <w:tcPr>
            <w:tcW w:w="533" w:type="pct"/>
            <w:shd w:val="clear" w:color="auto" w:fill="FFFFFF"/>
            <w:vAlign w:val="center"/>
          </w:tcPr>
          <w:p w:rsidR="00457A99" w:rsidRPr="00E82D90" w:rsidRDefault="00457A99" w:rsidP="00457A99">
            <w:pPr>
              <w:tabs>
                <w:tab w:val="left" w:pos="567"/>
              </w:tabs>
              <w:spacing w:before="120" w:after="120"/>
              <w:jc w:val="center"/>
              <w:rPr>
                <w:rFonts w:ascii="Times New Roman" w:eastAsia="SimSun" w:hAnsi="Times New Roman" w:cs="Times New Roman"/>
                <w:b/>
                <w:sz w:val="24"/>
                <w:szCs w:val="24"/>
              </w:rPr>
            </w:pPr>
            <w:r w:rsidRPr="00E82D90">
              <w:rPr>
                <w:rFonts w:ascii="Times New Roman" w:hAnsi="Times New Roman" w:cs="Times New Roman"/>
                <w:b/>
                <w:sz w:val="24"/>
                <w:szCs w:val="24"/>
              </w:rPr>
              <w:t>Vị trí thu mẫu</w:t>
            </w:r>
          </w:p>
        </w:tc>
        <w:tc>
          <w:tcPr>
            <w:tcW w:w="850" w:type="pct"/>
            <w:shd w:val="clear" w:color="auto" w:fill="FFFFFF"/>
            <w:vAlign w:val="center"/>
          </w:tcPr>
          <w:p w:rsidR="00457A99" w:rsidRPr="00E82D90" w:rsidRDefault="00457A99" w:rsidP="00457A99">
            <w:pPr>
              <w:tabs>
                <w:tab w:val="left" w:pos="567"/>
              </w:tabs>
              <w:spacing w:before="120" w:after="120"/>
              <w:jc w:val="center"/>
              <w:rPr>
                <w:rFonts w:ascii="Times New Roman" w:eastAsia="SimSun" w:hAnsi="Times New Roman" w:cs="Times New Roman"/>
                <w:b/>
                <w:sz w:val="24"/>
                <w:szCs w:val="24"/>
              </w:rPr>
            </w:pPr>
            <w:r w:rsidRPr="00E82D90">
              <w:rPr>
                <w:rFonts w:ascii="Times New Roman" w:eastAsia="SimSun" w:hAnsi="Times New Roman" w:cs="Times New Roman"/>
                <w:b/>
                <w:sz w:val="24"/>
                <w:szCs w:val="24"/>
              </w:rPr>
              <w:t>Thông số giám sát</w:t>
            </w:r>
          </w:p>
        </w:tc>
        <w:tc>
          <w:tcPr>
            <w:tcW w:w="579" w:type="pct"/>
            <w:shd w:val="clear" w:color="auto" w:fill="FFFFFF"/>
            <w:vAlign w:val="center"/>
          </w:tcPr>
          <w:p w:rsidR="00457A99" w:rsidRPr="00E82D90" w:rsidRDefault="00457A99" w:rsidP="00457A99">
            <w:pPr>
              <w:spacing w:before="120" w:after="120"/>
              <w:ind w:left="-166" w:right="-57" w:firstLine="142"/>
              <w:jc w:val="center"/>
              <w:rPr>
                <w:rFonts w:ascii="Times New Roman" w:eastAsia="SimSun" w:hAnsi="Times New Roman" w:cs="Times New Roman"/>
                <w:b/>
                <w:sz w:val="24"/>
                <w:szCs w:val="24"/>
              </w:rPr>
            </w:pPr>
            <w:r w:rsidRPr="00E82D90">
              <w:rPr>
                <w:rFonts w:ascii="Times New Roman" w:hAnsi="Times New Roman" w:cs="Times New Roman"/>
                <w:b/>
                <w:sz w:val="24"/>
                <w:szCs w:val="24"/>
              </w:rPr>
              <w:t>Thời gian đo đạc</w:t>
            </w:r>
          </w:p>
        </w:tc>
        <w:tc>
          <w:tcPr>
            <w:tcW w:w="1590" w:type="pct"/>
            <w:shd w:val="clear" w:color="auto" w:fill="FFFFFF"/>
            <w:vAlign w:val="center"/>
          </w:tcPr>
          <w:p w:rsidR="00457A99" w:rsidRPr="00E82D90" w:rsidRDefault="00457A99" w:rsidP="00457A99">
            <w:pPr>
              <w:tabs>
                <w:tab w:val="left" w:pos="567"/>
              </w:tabs>
              <w:spacing w:before="120" w:after="120"/>
              <w:jc w:val="center"/>
              <w:rPr>
                <w:rFonts w:ascii="Times New Roman" w:eastAsia="SimSun" w:hAnsi="Times New Roman" w:cs="Times New Roman"/>
                <w:b/>
                <w:sz w:val="24"/>
                <w:szCs w:val="24"/>
              </w:rPr>
            </w:pPr>
            <w:r w:rsidRPr="00E82D90">
              <w:rPr>
                <w:rFonts w:ascii="Times New Roman" w:hAnsi="Times New Roman" w:cs="Times New Roman"/>
                <w:b/>
                <w:sz w:val="24"/>
                <w:szCs w:val="24"/>
              </w:rPr>
              <w:t>Tần suất lấy mẫu</w:t>
            </w:r>
          </w:p>
        </w:tc>
        <w:tc>
          <w:tcPr>
            <w:tcW w:w="1056" w:type="pct"/>
            <w:shd w:val="clear" w:color="auto" w:fill="FFFFFF"/>
            <w:vAlign w:val="center"/>
          </w:tcPr>
          <w:p w:rsidR="00457A99" w:rsidRPr="00E82D90" w:rsidRDefault="00457A99" w:rsidP="00457A99">
            <w:pPr>
              <w:tabs>
                <w:tab w:val="left" w:pos="567"/>
              </w:tabs>
              <w:spacing w:before="120" w:after="120"/>
              <w:jc w:val="center"/>
              <w:rPr>
                <w:rFonts w:ascii="Times New Roman" w:eastAsia="SimSun" w:hAnsi="Times New Roman" w:cs="Times New Roman"/>
                <w:b/>
                <w:sz w:val="24"/>
                <w:szCs w:val="24"/>
              </w:rPr>
            </w:pPr>
            <w:r w:rsidRPr="00E82D90">
              <w:rPr>
                <w:rFonts w:ascii="Times New Roman" w:eastAsia="SimSun" w:hAnsi="Times New Roman" w:cs="Times New Roman"/>
                <w:b/>
                <w:sz w:val="24"/>
                <w:szCs w:val="24"/>
              </w:rPr>
              <w:t>Quy chuẩn so sánh</w:t>
            </w:r>
          </w:p>
        </w:tc>
      </w:tr>
      <w:tr w:rsidR="00457A99" w:rsidRPr="00E82D90" w:rsidTr="00A86586">
        <w:trPr>
          <w:trHeight w:val="83"/>
        </w:trPr>
        <w:tc>
          <w:tcPr>
            <w:tcW w:w="391" w:type="pct"/>
            <w:vAlign w:val="center"/>
          </w:tcPr>
          <w:p w:rsidR="00457A99" w:rsidRPr="00E82D90" w:rsidRDefault="00457A99" w:rsidP="00457A99">
            <w:pPr>
              <w:spacing w:before="120" w:after="120"/>
              <w:ind w:left="360"/>
              <w:rPr>
                <w:rFonts w:ascii="Times New Roman" w:eastAsia="SimSun" w:hAnsi="Times New Roman" w:cs="Times New Roman"/>
                <w:b/>
                <w:sz w:val="24"/>
                <w:szCs w:val="24"/>
              </w:rPr>
            </w:pPr>
          </w:p>
        </w:tc>
        <w:tc>
          <w:tcPr>
            <w:tcW w:w="4609" w:type="pct"/>
            <w:gridSpan w:val="5"/>
            <w:vAlign w:val="center"/>
          </w:tcPr>
          <w:p w:rsidR="00457A99" w:rsidRPr="00E82D90" w:rsidRDefault="00457A99" w:rsidP="00457A99">
            <w:pPr>
              <w:tabs>
                <w:tab w:val="left" w:pos="567"/>
              </w:tabs>
              <w:spacing w:before="120" w:after="120"/>
              <w:rPr>
                <w:rFonts w:ascii="Times New Roman" w:eastAsia="SimSun" w:hAnsi="Times New Roman" w:cs="Times New Roman"/>
                <w:sz w:val="24"/>
                <w:szCs w:val="24"/>
              </w:rPr>
            </w:pPr>
            <w:r w:rsidRPr="00E82D90">
              <w:rPr>
                <w:rFonts w:ascii="Times New Roman" w:hAnsi="Times New Roman" w:cs="Times New Roman"/>
                <w:b/>
                <w:sz w:val="24"/>
                <w:szCs w:val="24"/>
              </w:rPr>
              <w:t>Trong giai đoạn vận hành thử nghiệm của công trình xử lý</w:t>
            </w:r>
          </w:p>
        </w:tc>
      </w:tr>
      <w:tr w:rsidR="003A5960" w:rsidRPr="00E82D90" w:rsidTr="00A86586">
        <w:trPr>
          <w:trHeight w:val="1431"/>
        </w:trPr>
        <w:tc>
          <w:tcPr>
            <w:tcW w:w="391" w:type="pct"/>
            <w:vAlign w:val="center"/>
          </w:tcPr>
          <w:p w:rsidR="00457A99" w:rsidRPr="00E82D90" w:rsidRDefault="00457A99" w:rsidP="00457A99">
            <w:pPr>
              <w:tabs>
                <w:tab w:val="left" w:pos="567"/>
              </w:tabs>
              <w:spacing w:before="120" w:after="120"/>
              <w:jc w:val="center"/>
              <w:rPr>
                <w:rFonts w:ascii="Times New Roman" w:eastAsia="SimSun" w:hAnsi="Times New Roman" w:cs="Times New Roman"/>
                <w:b/>
                <w:sz w:val="24"/>
                <w:szCs w:val="24"/>
              </w:rPr>
            </w:pPr>
            <w:r w:rsidRPr="00E82D90">
              <w:rPr>
                <w:rFonts w:ascii="Times New Roman" w:eastAsia="SimSun" w:hAnsi="Times New Roman" w:cs="Times New Roman"/>
                <w:b/>
                <w:sz w:val="24"/>
                <w:szCs w:val="24"/>
              </w:rPr>
              <w:t>Nước thải</w:t>
            </w:r>
          </w:p>
        </w:tc>
        <w:tc>
          <w:tcPr>
            <w:tcW w:w="533" w:type="pct"/>
            <w:vAlign w:val="center"/>
          </w:tcPr>
          <w:p w:rsidR="00457A99" w:rsidRPr="00E82D90" w:rsidRDefault="00A86586" w:rsidP="00457A99">
            <w:pPr>
              <w:spacing w:before="120" w:after="120"/>
              <w:rPr>
                <w:rFonts w:ascii="Times New Roman" w:hAnsi="Times New Roman" w:cs="Times New Roman"/>
                <w:sz w:val="24"/>
                <w:szCs w:val="24"/>
              </w:rPr>
            </w:pPr>
            <w:r w:rsidRPr="00E82D90">
              <w:rPr>
                <w:rFonts w:ascii="Times New Roman" w:hAnsi="Times New Roman" w:cs="Times New Roman"/>
                <w:bCs/>
                <w:sz w:val="24"/>
                <w:szCs w:val="24"/>
              </w:rPr>
              <w:t>M</w:t>
            </w:r>
            <w:r w:rsidR="00457A99" w:rsidRPr="00E82D90">
              <w:rPr>
                <w:rFonts w:ascii="Times New Roman" w:hAnsi="Times New Roman" w:cs="Times New Roman"/>
                <w:bCs/>
                <w:sz w:val="24"/>
                <w:szCs w:val="24"/>
              </w:rPr>
              <w:t>ẫu đầu vào (trước khi vào bể lắng cát), mẫu đầu ra (sau bể lắng bùn, trước khi vào đường ống thoát ra sông Hiếu);</w:t>
            </w:r>
          </w:p>
        </w:tc>
        <w:tc>
          <w:tcPr>
            <w:tcW w:w="850" w:type="pct"/>
            <w:vAlign w:val="center"/>
          </w:tcPr>
          <w:p w:rsidR="00457A99" w:rsidRPr="00E82D90" w:rsidRDefault="00457A99" w:rsidP="00457A99">
            <w:pPr>
              <w:tabs>
                <w:tab w:val="left" w:pos="567"/>
              </w:tabs>
              <w:spacing w:before="120" w:after="120"/>
              <w:jc w:val="center"/>
              <w:rPr>
                <w:rFonts w:ascii="Times New Roman" w:hAnsi="Times New Roman" w:cs="Times New Roman"/>
                <w:sz w:val="24"/>
                <w:szCs w:val="24"/>
              </w:rPr>
            </w:pPr>
            <w:r w:rsidRPr="00E82D90">
              <w:rPr>
                <w:rFonts w:ascii="Times New Roman" w:hAnsi="Times New Roman" w:cs="Times New Roman"/>
                <w:bCs/>
                <w:sz w:val="24"/>
                <w:szCs w:val="24"/>
              </w:rPr>
              <w:t>Lưu lượng thải, Nhiệt độ,</w:t>
            </w:r>
            <w:r w:rsidRPr="00E82D90">
              <w:rPr>
                <w:rFonts w:ascii="Times New Roman" w:hAnsi="Times New Roman" w:cs="Times New Roman"/>
                <w:sz w:val="24"/>
                <w:szCs w:val="24"/>
              </w:rPr>
              <w:t xml:space="preserve"> Độ màu,</w:t>
            </w:r>
            <w:r w:rsidRPr="00E82D90">
              <w:rPr>
                <w:rFonts w:ascii="Times New Roman" w:hAnsi="Times New Roman" w:cs="Times New Roman"/>
                <w:bCs/>
                <w:sz w:val="24"/>
                <w:szCs w:val="24"/>
              </w:rPr>
              <w:t xml:space="preserve"> pH, TSS, BOD</w:t>
            </w:r>
            <w:r w:rsidRPr="00E82D90">
              <w:rPr>
                <w:rFonts w:ascii="Times New Roman" w:hAnsi="Times New Roman" w:cs="Times New Roman"/>
                <w:bCs/>
                <w:sz w:val="24"/>
                <w:szCs w:val="24"/>
                <w:vertAlign w:val="subscript"/>
              </w:rPr>
              <w:t>5</w:t>
            </w:r>
            <w:r w:rsidRPr="00E82D90">
              <w:rPr>
                <w:rFonts w:ascii="Times New Roman" w:hAnsi="Times New Roman" w:cs="Times New Roman"/>
                <w:bCs/>
                <w:sz w:val="24"/>
                <w:szCs w:val="24"/>
              </w:rPr>
              <w:t xml:space="preserve">, COD, tổng N (tính theo N), Tổng P, </w:t>
            </w:r>
            <w:r w:rsidRPr="00E82D90">
              <w:rPr>
                <w:rFonts w:ascii="Times New Roman" w:hAnsi="Times New Roman" w:cs="Times New Roman"/>
                <w:sz w:val="24"/>
                <w:szCs w:val="24"/>
              </w:rPr>
              <w:t xml:space="preserve">CN-, </w:t>
            </w:r>
            <w:r w:rsidRPr="00E82D90">
              <w:rPr>
                <w:rFonts w:ascii="Times New Roman" w:hAnsi="Times New Roman" w:cs="Times New Roman"/>
                <w:bCs/>
                <w:sz w:val="24"/>
                <w:szCs w:val="24"/>
              </w:rPr>
              <w:t xml:space="preserve">Tổng </w:t>
            </w:r>
            <w:r w:rsidRPr="00E82D90">
              <w:rPr>
                <w:rFonts w:ascii="Times New Roman" w:hAnsi="Times New Roman" w:cs="Times New Roman"/>
                <w:sz w:val="24"/>
                <w:szCs w:val="24"/>
              </w:rPr>
              <w:t>Coliform.</w:t>
            </w:r>
          </w:p>
        </w:tc>
        <w:tc>
          <w:tcPr>
            <w:tcW w:w="579" w:type="pct"/>
            <w:vAlign w:val="center"/>
          </w:tcPr>
          <w:p w:rsidR="00457A99" w:rsidRPr="00E82D90" w:rsidRDefault="00457A99" w:rsidP="00457A99">
            <w:pPr>
              <w:spacing w:before="120" w:after="120"/>
              <w:jc w:val="center"/>
              <w:rPr>
                <w:rFonts w:ascii="Times New Roman" w:hAnsi="Times New Roman" w:cs="Times New Roman"/>
                <w:sz w:val="24"/>
                <w:szCs w:val="24"/>
              </w:rPr>
            </w:pPr>
          </w:p>
          <w:p w:rsidR="00457A99" w:rsidRPr="00E82D90" w:rsidRDefault="00457A99" w:rsidP="00457A99">
            <w:pPr>
              <w:spacing w:before="120" w:after="120"/>
              <w:jc w:val="center"/>
              <w:rPr>
                <w:rFonts w:ascii="Times New Roman" w:eastAsia="SimSun" w:hAnsi="Times New Roman" w:cs="Times New Roman"/>
                <w:spacing w:val="2"/>
                <w:sz w:val="24"/>
                <w:szCs w:val="24"/>
              </w:rPr>
            </w:pPr>
            <w:r w:rsidRPr="00E82D90">
              <w:rPr>
                <w:rFonts w:ascii="Times New Roman" w:hAnsi="Times New Roman" w:cs="Times New Roman"/>
                <w:sz w:val="24"/>
                <w:szCs w:val="24"/>
              </w:rPr>
              <w:t>1 ngày/1 lần</w:t>
            </w:r>
          </w:p>
        </w:tc>
        <w:tc>
          <w:tcPr>
            <w:tcW w:w="1590" w:type="pct"/>
            <w:shd w:val="clear" w:color="auto" w:fill="auto"/>
            <w:vAlign w:val="center"/>
          </w:tcPr>
          <w:p w:rsidR="00457A99" w:rsidRPr="00E82D90" w:rsidRDefault="00457A99" w:rsidP="00457A99">
            <w:pPr>
              <w:rPr>
                <w:rFonts w:ascii="Times New Roman" w:hAnsi="Times New Roman" w:cs="Times New Roman"/>
                <w:sz w:val="24"/>
                <w:szCs w:val="24"/>
              </w:rPr>
            </w:pPr>
            <w:r w:rsidRPr="00E82D90">
              <w:rPr>
                <w:rFonts w:ascii="Times New Roman" w:hAnsi="Times New Roman" w:cs="Times New Roman"/>
                <w:bCs/>
                <w:sz w:val="24"/>
                <w:szCs w:val="24"/>
              </w:rPr>
              <w:t xml:space="preserve">- Giai đoạn điều chỉnh hiệu suất: </w:t>
            </w:r>
            <w:r w:rsidRPr="00E82D90">
              <w:rPr>
                <w:rFonts w:ascii="Times New Roman" w:hAnsi="Times New Roman" w:cs="Times New Roman"/>
                <w:sz w:val="24"/>
                <w:szCs w:val="24"/>
              </w:rPr>
              <w:t>lấy mẫu 05 lần:</w:t>
            </w:r>
          </w:p>
          <w:p w:rsidR="00A86586" w:rsidRPr="00E82D90" w:rsidRDefault="00457A99" w:rsidP="00457A99">
            <w:pPr>
              <w:pStyle w:val="ListParagraph"/>
              <w:ind w:left="0"/>
              <w:rPr>
                <w:rFonts w:ascii="Times New Roman" w:hAnsi="Times New Roman"/>
                <w:sz w:val="24"/>
                <w:szCs w:val="24"/>
                <w:lang w:val="vi-VN"/>
              </w:rPr>
            </w:pPr>
            <w:r w:rsidRPr="00E82D90">
              <w:rPr>
                <w:rFonts w:ascii="Times New Roman" w:hAnsi="Times New Roman"/>
                <w:sz w:val="24"/>
                <w:szCs w:val="24"/>
              </w:rPr>
              <w:t xml:space="preserve">+ Lần thứ 1: </w:t>
            </w:r>
            <w:r w:rsidR="00A86586" w:rsidRPr="00E82D90">
              <w:rPr>
                <w:rFonts w:ascii="Times New Roman" w:hAnsi="Times New Roman"/>
                <w:sz w:val="24"/>
                <w:szCs w:val="24"/>
                <w:lang w:val="vi-VN"/>
              </w:rPr>
              <w:t>25/11/2021</w:t>
            </w:r>
          </w:p>
          <w:p w:rsidR="00A86586" w:rsidRPr="00E82D90" w:rsidRDefault="00A86586" w:rsidP="00457A99">
            <w:pPr>
              <w:pStyle w:val="ListParagraph"/>
              <w:ind w:left="0"/>
              <w:rPr>
                <w:rFonts w:ascii="Times New Roman" w:hAnsi="Times New Roman"/>
                <w:sz w:val="24"/>
                <w:szCs w:val="24"/>
              </w:rPr>
            </w:pPr>
            <w:r w:rsidRPr="00E82D90">
              <w:rPr>
                <w:rFonts w:ascii="Times New Roman" w:hAnsi="Times New Roman"/>
                <w:sz w:val="24"/>
                <w:szCs w:val="24"/>
              </w:rPr>
              <w:t xml:space="preserve">+ Lần thứ 2: </w:t>
            </w:r>
            <w:r w:rsidRPr="00E82D90">
              <w:rPr>
                <w:rFonts w:ascii="Times New Roman" w:hAnsi="Times New Roman"/>
                <w:sz w:val="24"/>
                <w:szCs w:val="24"/>
                <w:lang w:val="vi-VN"/>
              </w:rPr>
              <w:t>29/11/2021</w:t>
            </w:r>
          </w:p>
          <w:p w:rsidR="00457A99" w:rsidRPr="00E82D90" w:rsidRDefault="00A86586" w:rsidP="00457A99">
            <w:pPr>
              <w:pStyle w:val="ListParagraph"/>
              <w:ind w:left="0"/>
              <w:rPr>
                <w:rFonts w:ascii="Times New Roman" w:hAnsi="Times New Roman"/>
                <w:sz w:val="24"/>
                <w:szCs w:val="24"/>
              </w:rPr>
            </w:pPr>
            <w:r w:rsidRPr="00E82D90">
              <w:rPr>
                <w:rFonts w:ascii="Times New Roman" w:hAnsi="Times New Roman"/>
                <w:sz w:val="24"/>
                <w:szCs w:val="24"/>
              </w:rPr>
              <w:t>+ Lần thứ 3</w:t>
            </w:r>
            <w:r w:rsidR="00457A99" w:rsidRPr="00E82D90">
              <w:rPr>
                <w:rFonts w:ascii="Times New Roman" w:hAnsi="Times New Roman"/>
                <w:sz w:val="24"/>
                <w:szCs w:val="24"/>
              </w:rPr>
              <w:t xml:space="preserve">: </w:t>
            </w:r>
            <w:r w:rsidRPr="00E82D90">
              <w:rPr>
                <w:rFonts w:ascii="Times New Roman" w:hAnsi="Times New Roman"/>
                <w:sz w:val="24"/>
                <w:szCs w:val="24"/>
                <w:lang w:val="vi-VN"/>
              </w:rPr>
              <w:t>0</w:t>
            </w:r>
            <w:r w:rsidR="00457A99" w:rsidRPr="00E82D90">
              <w:rPr>
                <w:rFonts w:ascii="Times New Roman" w:hAnsi="Times New Roman"/>
                <w:sz w:val="24"/>
                <w:szCs w:val="24"/>
                <w:lang w:val="vi-VN"/>
              </w:rPr>
              <w:t>2</w:t>
            </w:r>
            <w:r w:rsidR="00457A99" w:rsidRPr="00E82D90">
              <w:rPr>
                <w:rFonts w:ascii="Times New Roman" w:hAnsi="Times New Roman"/>
                <w:sz w:val="24"/>
                <w:szCs w:val="24"/>
              </w:rPr>
              <w:t>/1</w:t>
            </w:r>
            <w:r w:rsidRPr="00E82D90">
              <w:rPr>
                <w:rFonts w:ascii="Times New Roman" w:hAnsi="Times New Roman"/>
                <w:sz w:val="24"/>
                <w:szCs w:val="24"/>
                <w:lang w:val="vi-VN"/>
              </w:rPr>
              <w:t>2</w:t>
            </w:r>
            <w:r w:rsidR="00457A99" w:rsidRPr="00E82D90">
              <w:rPr>
                <w:rFonts w:ascii="Times New Roman" w:hAnsi="Times New Roman"/>
                <w:sz w:val="24"/>
                <w:szCs w:val="24"/>
              </w:rPr>
              <w:t>/2021</w:t>
            </w:r>
          </w:p>
          <w:p w:rsidR="00457A99" w:rsidRPr="00E82D90" w:rsidRDefault="00A86586" w:rsidP="00457A99">
            <w:pPr>
              <w:pStyle w:val="ListParagraph"/>
              <w:ind w:left="0"/>
              <w:rPr>
                <w:rFonts w:ascii="Times New Roman" w:hAnsi="Times New Roman"/>
                <w:sz w:val="24"/>
                <w:szCs w:val="24"/>
              </w:rPr>
            </w:pPr>
            <w:r w:rsidRPr="00E82D90">
              <w:rPr>
                <w:rFonts w:ascii="Times New Roman" w:hAnsi="Times New Roman"/>
                <w:sz w:val="24"/>
                <w:szCs w:val="24"/>
              </w:rPr>
              <w:t xml:space="preserve">+ Lần thứ 4: </w:t>
            </w:r>
            <w:r w:rsidRPr="00E82D90">
              <w:rPr>
                <w:rFonts w:ascii="Times New Roman" w:hAnsi="Times New Roman"/>
                <w:sz w:val="24"/>
                <w:szCs w:val="24"/>
                <w:lang w:val="vi-VN"/>
              </w:rPr>
              <w:t>0</w:t>
            </w:r>
            <w:r w:rsidR="00457A99" w:rsidRPr="00E82D90">
              <w:rPr>
                <w:rFonts w:ascii="Times New Roman" w:hAnsi="Times New Roman"/>
                <w:sz w:val="24"/>
                <w:szCs w:val="24"/>
              </w:rPr>
              <w:t>7/1</w:t>
            </w:r>
            <w:r w:rsidRPr="00E82D90">
              <w:rPr>
                <w:rFonts w:ascii="Times New Roman" w:hAnsi="Times New Roman"/>
                <w:sz w:val="24"/>
                <w:szCs w:val="24"/>
                <w:lang w:val="vi-VN"/>
              </w:rPr>
              <w:t>2</w:t>
            </w:r>
            <w:r w:rsidR="00457A99" w:rsidRPr="00E82D90">
              <w:rPr>
                <w:rFonts w:ascii="Times New Roman" w:hAnsi="Times New Roman"/>
                <w:sz w:val="24"/>
                <w:szCs w:val="24"/>
              </w:rPr>
              <w:t>/2021</w:t>
            </w:r>
          </w:p>
          <w:p w:rsidR="00A86586" w:rsidRPr="00E82D90" w:rsidRDefault="00457A99" w:rsidP="00A86586">
            <w:pPr>
              <w:pStyle w:val="ListParagraph"/>
              <w:ind w:left="0"/>
              <w:rPr>
                <w:rFonts w:ascii="Times New Roman" w:hAnsi="Times New Roman"/>
                <w:sz w:val="24"/>
                <w:szCs w:val="24"/>
              </w:rPr>
            </w:pPr>
            <w:r w:rsidRPr="00E82D90">
              <w:rPr>
                <w:rFonts w:ascii="Times New Roman" w:hAnsi="Times New Roman"/>
                <w:sz w:val="24"/>
                <w:szCs w:val="24"/>
              </w:rPr>
              <w:t xml:space="preserve">+ Lần thứ </w:t>
            </w:r>
            <w:r w:rsidR="00A86586" w:rsidRPr="00E82D90">
              <w:rPr>
                <w:rFonts w:ascii="Times New Roman" w:hAnsi="Times New Roman"/>
                <w:sz w:val="24"/>
                <w:szCs w:val="24"/>
                <w:lang w:val="vi-VN"/>
              </w:rPr>
              <w:t>5</w:t>
            </w:r>
            <w:r w:rsidRPr="00E82D90">
              <w:rPr>
                <w:rFonts w:ascii="Times New Roman" w:hAnsi="Times New Roman"/>
                <w:sz w:val="24"/>
                <w:szCs w:val="24"/>
              </w:rPr>
              <w:t xml:space="preserve">: </w:t>
            </w:r>
            <w:r w:rsidR="00A86586" w:rsidRPr="00E82D90">
              <w:rPr>
                <w:rFonts w:ascii="Times New Roman" w:hAnsi="Times New Roman"/>
                <w:sz w:val="24"/>
                <w:szCs w:val="24"/>
              </w:rPr>
              <w:t>1</w:t>
            </w:r>
            <w:r w:rsidR="00A86586" w:rsidRPr="00E82D90">
              <w:rPr>
                <w:rFonts w:ascii="Times New Roman" w:hAnsi="Times New Roman"/>
                <w:sz w:val="24"/>
                <w:szCs w:val="24"/>
                <w:lang w:val="vi-VN"/>
              </w:rPr>
              <w:t>3</w:t>
            </w:r>
            <w:r w:rsidR="00A86586" w:rsidRPr="00E82D90">
              <w:rPr>
                <w:rFonts w:ascii="Times New Roman" w:hAnsi="Times New Roman"/>
                <w:sz w:val="24"/>
                <w:szCs w:val="24"/>
              </w:rPr>
              <w:t>/1</w:t>
            </w:r>
            <w:r w:rsidR="00A86586" w:rsidRPr="00E82D90">
              <w:rPr>
                <w:rFonts w:ascii="Times New Roman" w:hAnsi="Times New Roman"/>
                <w:sz w:val="24"/>
                <w:szCs w:val="24"/>
                <w:lang w:val="vi-VN"/>
              </w:rPr>
              <w:t>2</w:t>
            </w:r>
            <w:r w:rsidR="00A86586" w:rsidRPr="00E82D90">
              <w:rPr>
                <w:rFonts w:ascii="Times New Roman" w:hAnsi="Times New Roman"/>
                <w:sz w:val="24"/>
                <w:szCs w:val="24"/>
              </w:rPr>
              <w:t>/2021</w:t>
            </w:r>
          </w:p>
          <w:p w:rsidR="00457A99" w:rsidRPr="00E82D90" w:rsidRDefault="00457A99" w:rsidP="00457A99">
            <w:pPr>
              <w:rPr>
                <w:rFonts w:ascii="Times New Roman" w:hAnsi="Times New Roman" w:cs="Times New Roman"/>
                <w:bCs/>
                <w:sz w:val="24"/>
                <w:szCs w:val="24"/>
              </w:rPr>
            </w:pPr>
            <w:r w:rsidRPr="00E82D90">
              <w:rPr>
                <w:rFonts w:ascii="Times New Roman" w:hAnsi="Times New Roman" w:cs="Times New Roman"/>
                <w:bCs/>
                <w:sz w:val="24"/>
                <w:szCs w:val="24"/>
              </w:rPr>
              <w:t>- Giai đoạn ổn đị</w:t>
            </w:r>
            <w:r w:rsidR="00A86586" w:rsidRPr="00E82D90">
              <w:rPr>
                <w:rFonts w:ascii="Times New Roman" w:hAnsi="Times New Roman" w:cs="Times New Roman"/>
                <w:bCs/>
                <w:sz w:val="24"/>
                <w:szCs w:val="24"/>
              </w:rPr>
              <w:t>nh (07 lần)</w:t>
            </w:r>
          </w:p>
          <w:p w:rsidR="00457A99" w:rsidRPr="00E82D90" w:rsidRDefault="00457A99" w:rsidP="00457A99">
            <w:pPr>
              <w:rPr>
                <w:rFonts w:ascii="Times New Roman" w:hAnsi="Times New Roman" w:cs="Times New Roman"/>
                <w:bCs/>
                <w:sz w:val="24"/>
                <w:szCs w:val="24"/>
                <w:lang w:val="vi-VN"/>
              </w:rPr>
            </w:pPr>
            <w:r w:rsidRPr="00E82D90">
              <w:rPr>
                <w:rFonts w:ascii="Times New Roman" w:hAnsi="Times New Roman" w:cs="Times New Roman"/>
                <w:bCs/>
                <w:sz w:val="24"/>
                <w:szCs w:val="24"/>
              </w:rPr>
              <w:t xml:space="preserve">+ Lần 6: </w:t>
            </w:r>
            <w:r w:rsidR="00A86586" w:rsidRPr="00E82D90">
              <w:rPr>
                <w:rFonts w:ascii="Times New Roman" w:hAnsi="Times New Roman" w:cs="Times New Roman"/>
                <w:bCs/>
                <w:sz w:val="24"/>
                <w:szCs w:val="24"/>
                <w:lang w:val="vi-VN"/>
              </w:rPr>
              <w:t>03</w:t>
            </w:r>
            <w:r w:rsidR="00A86586" w:rsidRPr="00E82D90">
              <w:rPr>
                <w:rFonts w:ascii="Times New Roman" w:hAnsi="Times New Roman" w:cs="Times New Roman"/>
                <w:bCs/>
                <w:sz w:val="24"/>
                <w:szCs w:val="24"/>
              </w:rPr>
              <w:t>/01/2022</w:t>
            </w:r>
            <w:r w:rsidR="00A86586" w:rsidRPr="00E82D90">
              <w:rPr>
                <w:rFonts w:ascii="Times New Roman" w:hAnsi="Times New Roman" w:cs="Times New Roman"/>
                <w:bCs/>
                <w:sz w:val="24"/>
                <w:szCs w:val="24"/>
                <w:lang w:val="vi-VN"/>
              </w:rPr>
              <w:t xml:space="preserve"> (02 mẫu)</w:t>
            </w:r>
          </w:p>
          <w:p w:rsidR="00457A99" w:rsidRPr="00E82D90" w:rsidRDefault="00457A99" w:rsidP="00457A99">
            <w:pPr>
              <w:rPr>
                <w:rFonts w:ascii="Times New Roman" w:hAnsi="Times New Roman" w:cs="Times New Roman"/>
                <w:bCs/>
                <w:sz w:val="24"/>
                <w:szCs w:val="24"/>
              </w:rPr>
            </w:pPr>
            <w:r w:rsidRPr="00E82D90">
              <w:rPr>
                <w:rFonts w:ascii="Times New Roman" w:hAnsi="Times New Roman" w:cs="Times New Roman"/>
                <w:bCs/>
                <w:sz w:val="24"/>
                <w:szCs w:val="24"/>
              </w:rPr>
              <w:t xml:space="preserve">+ Lần 7: </w:t>
            </w:r>
            <w:r w:rsidR="00A86586" w:rsidRPr="00E82D90">
              <w:rPr>
                <w:rFonts w:ascii="Times New Roman" w:hAnsi="Times New Roman" w:cs="Times New Roman"/>
                <w:bCs/>
                <w:sz w:val="24"/>
                <w:szCs w:val="24"/>
                <w:lang w:val="vi-VN"/>
              </w:rPr>
              <w:t>04</w:t>
            </w:r>
            <w:r w:rsidR="00A86586" w:rsidRPr="00E82D90">
              <w:rPr>
                <w:rFonts w:ascii="Times New Roman" w:hAnsi="Times New Roman" w:cs="Times New Roman"/>
                <w:bCs/>
                <w:sz w:val="24"/>
                <w:szCs w:val="24"/>
              </w:rPr>
              <w:t>/01/2022</w:t>
            </w:r>
          </w:p>
          <w:p w:rsidR="00457A99" w:rsidRPr="00E82D90" w:rsidRDefault="00457A99" w:rsidP="00457A99">
            <w:pPr>
              <w:rPr>
                <w:rFonts w:ascii="Times New Roman" w:hAnsi="Times New Roman" w:cs="Times New Roman"/>
                <w:bCs/>
                <w:sz w:val="24"/>
                <w:szCs w:val="24"/>
              </w:rPr>
            </w:pPr>
            <w:r w:rsidRPr="00E82D90">
              <w:rPr>
                <w:rFonts w:ascii="Times New Roman" w:hAnsi="Times New Roman" w:cs="Times New Roman"/>
                <w:bCs/>
                <w:sz w:val="24"/>
                <w:szCs w:val="24"/>
              </w:rPr>
              <w:t xml:space="preserve">+ Lần 8: </w:t>
            </w:r>
            <w:r w:rsidR="00A86586" w:rsidRPr="00E82D90">
              <w:rPr>
                <w:rFonts w:ascii="Times New Roman" w:hAnsi="Times New Roman" w:cs="Times New Roman"/>
                <w:bCs/>
                <w:sz w:val="24"/>
                <w:szCs w:val="24"/>
                <w:lang w:val="vi-VN"/>
              </w:rPr>
              <w:t>05</w:t>
            </w:r>
            <w:r w:rsidR="00A86586" w:rsidRPr="00E82D90">
              <w:rPr>
                <w:rFonts w:ascii="Times New Roman" w:hAnsi="Times New Roman" w:cs="Times New Roman"/>
                <w:bCs/>
                <w:sz w:val="24"/>
                <w:szCs w:val="24"/>
              </w:rPr>
              <w:t>/01/2022</w:t>
            </w:r>
          </w:p>
          <w:p w:rsidR="00457A99" w:rsidRPr="00E82D90" w:rsidRDefault="00457A99" w:rsidP="00457A99">
            <w:pPr>
              <w:rPr>
                <w:rFonts w:ascii="Times New Roman" w:hAnsi="Times New Roman" w:cs="Times New Roman"/>
                <w:bCs/>
                <w:sz w:val="24"/>
                <w:szCs w:val="24"/>
              </w:rPr>
            </w:pPr>
            <w:r w:rsidRPr="00E82D90">
              <w:rPr>
                <w:rFonts w:ascii="Times New Roman" w:hAnsi="Times New Roman" w:cs="Times New Roman"/>
                <w:bCs/>
                <w:sz w:val="24"/>
                <w:szCs w:val="24"/>
              </w:rPr>
              <w:t xml:space="preserve">+ Lần 9: </w:t>
            </w:r>
            <w:r w:rsidR="00A86586" w:rsidRPr="00E82D90">
              <w:rPr>
                <w:rFonts w:ascii="Times New Roman" w:hAnsi="Times New Roman" w:cs="Times New Roman"/>
                <w:bCs/>
                <w:sz w:val="24"/>
                <w:szCs w:val="24"/>
                <w:lang w:val="vi-VN"/>
              </w:rPr>
              <w:t>06</w:t>
            </w:r>
            <w:r w:rsidR="00A86586" w:rsidRPr="00E82D90">
              <w:rPr>
                <w:rFonts w:ascii="Times New Roman" w:hAnsi="Times New Roman" w:cs="Times New Roman"/>
                <w:bCs/>
                <w:sz w:val="24"/>
                <w:szCs w:val="24"/>
              </w:rPr>
              <w:t>/01/2022</w:t>
            </w:r>
          </w:p>
          <w:p w:rsidR="00457A99" w:rsidRPr="00E82D90" w:rsidRDefault="00457A99" w:rsidP="00457A99">
            <w:pPr>
              <w:rPr>
                <w:rFonts w:ascii="Times New Roman" w:hAnsi="Times New Roman" w:cs="Times New Roman"/>
                <w:bCs/>
                <w:sz w:val="24"/>
                <w:szCs w:val="24"/>
              </w:rPr>
            </w:pPr>
            <w:r w:rsidRPr="00E82D90">
              <w:rPr>
                <w:rFonts w:ascii="Times New Roman" w:hAnsi="Times New Roman" w:cs="Times New Roman"/>
                <w:bCs/>
                <w:sz w:val="24"/>
                <w:szCs w:val="24"/>
              </w:rPr>
              <w:t xml:space="preserve">+ Lần 10: </w:t>
            </w:r>
            <w:r w:rsidR="00A86586" w:rsidRPr="00E82D90">
              <w:rPr>
                <w:rFonts w:ascii="Times New Roman" w:hAnsi="Times New Roman" w:cs="Times New Roman"/>
                <w:bCs/>
                <w:sz w:val="24"/>
                <w:szCs w:val="24"/>
                <w:lang w:val="vi-VN"/>
              </w:rPr>
              <w:t>07</w:t>
            </w:r>
            <w:r w:rsidR="00A86586" w:rsidRPr="00E82D90">
              <w:rPr>
                <w:rFonts w:ascii="Times New Roman" w:hAnsi="Times New Roman" w:cs="Times New Roman"/>
                <w:bCs/>
                <w:sz w:val="24"/>
                <w:szCs w:val="24"/>
              </w:rPr>
              <w:t>/01/2022</w:t>
            </w:r>
          </w:p>
          <w:p w:rsidR="00457A99" w:rsidRPr="00E82D90" w:rsidRDefault="00457A99" w:rsidP="00457A99">
            <w:pPr>
              <w:rPr>
                <w:rFonts w:ascii="Times New Roman" w:hAnsi="Times New Roman" w:cs="Times New Roman"/>
                <w:bCs/>
                <w:sz w:val="24"/>
                <w:szCs w:val="24"/>
              </w:rPr>
            </w:pPr>
            <w:r w:rsidRPr="00E82D90">
              <w:rPr>
                <w:rFonts w:ascii="Times New Roman" w:hAnsi="Times New Roman" w:cs="Times New Roman"/>
                <w:bCs/>
                <w:sz w:val="24"/>
                <w:szCs w:val="24"/>
              </w:rPr>
              <w:t xml:space="preserve">+ Lần 11: </w:t>
            </w:r>
            <w:r w:rsidR="00A86586" w:rsidRPr="00E82D90">
              <w:rPr>
                <w:rFonts w:ascii="Times New Roman" w:hAnsi="Times New Roman" w:cs="Times New Roman"/>
                <w:bCs/>
                <w:sz w:val="24"/>
                <w:szCs w:val="24"/>
                <w:lang w:val="vi-VN"/>
              </w:rPr>
              <w:t>10</w:t>
            </w:r>
            <w:r w:rsidR="00A86586" w:rsidRPr="00E82D90">
              <w:rPr>
                <w:rFonts w:ascii="Times New Roman" w:hAnsi="Times New Roman" w:cs="Times New Roman"/>
                <w:bCs/>
                <w:sz w:val="24"/>
                <w:szCs w:val="24"/>
              </w:rPr>
              <w:t>/01/2022</w:t>
            </w:r>
          </w:p>
          <w:p w:rsidR="00457A99" w:rsidRPr="00E82D90" w:rsidRDefault="00457A99" w:rsidP="00457A99">
            <w:pPr>
              <w:rPr>
                <w:rFonts w:ascii="Times New Roman" w:hAnsi="Times New Roman" w:cs="Times New Roman"/>
                <w:bCs/>
                <w:sz w:val="24"/>
                <w:szCs w:val="24"/>
              </w:rPr>
            </w:pPr>
            <w:r w:rsidRPr="00E82D90">
              <w:rPr>
                <w:rFonts w:ascii="Times New Roman" w:hAnsi="Times New Roman" w:cs="Times New Roman"/>
                <w:bCs/>
                <w:sz w:val="24"/>
                <w:szCs w:val="24"/>
              </w:rPr>
              <w:t xml:space="preserve">+ Lần 12: </w:t>
            </w:r>
            <w:r w:rsidR="00A86586" w:rsidRPr="00E82D90">
              <w:rPr>
                <w:rFonts w:ascii="Times New Roman" w:hAnsi="Times New Roman" w:cs="Times New Roman"/>
                <w:bCs/>
                <w:sz w:val="24"/>
                <w:szCs w:val="24"/>
                <w:lang w:val="vi-VN"/>
              </w:rPr>
              <w:t>11</w:t>
            </w:r>
            <w:r w:rsidR="00A86586" w:rsidRPr="00E82D90">
              <w:rPr>
                <w:rFonts w:ascii="Times New Roman" w:hAnsi="Times New Roman" w:cs="Times New Roman"/>
                <w:bCs/>
                <w:sz w:val="24"/>
                <w:szCs w:val="24"/>
              </w:rPr>
              <w:t>/01/2022</w:t>
            </w:r>
          </w:p>
          <w:p w:rsidR="00457A99" w:rsidRPr="00E82D90" w:rsidRDefault="00457A99" w:rsidP="00457A99">
            <w:pPr>
              <w:rPr>
                <w:rFonts w:ascii="Times New Roman" w:hAnsi="Times New Roman" w:cs="Times New Roman"/>
                <w:bCs/>
                <w:sz w:val="24"/>
                <w:szCs w:val="24"/>
              </w:rPr>
            </w:pPr>
          </w:p>
          <w:p w:rsidR="00457A99" w:rsidRPr="00E82D90" w:rsidRDefault="00457A99" w:rsidP="00457A99">
            <w:pPr>
              <w:rPr>
                <w:rFonts w:ascii="Times New Roman" w:hAnsi="Times New Roman" w:cs="Times New Roman"/>
                <w:sz w:val="24"/>
                <w:szCs w:val="24"/>
              </w:rPr>
            </w:pPr>
          </w:p>
          <w:p w:rsidR="00457A99" w:rsidRPr="00E82D90" w:rsidRDefault="00457A99" w:rsidP="00457A99">
            <w:pPr>
              <w:pStyle w:val="ListParagraph"/>
              <w:ind w:left="0"/>
              <w:rPr>
                <w:rFonts w:ascii="Times New Roman" w:eastAsia="SimSun" w:hAnsi="Times New Roman"/>
                <w:sz w:val="24"/>
                <w:szCs w:val="24"/>
              </w:rPr>
            </w:pPr>
          </w:p>
        </w:tc>
        <w:tc>
          <w:tcPr>
            <w:tcW w:w="1056" w:type="pct"/>
            <w:vAlign w:val="center"/>
          </w:tcPr>
          <w:p w:rsidR="00457A99" w:rsidRPr="00E82D90" w:rsidRDefault="00457A99" w:rsidP="00457A99">
            <w:pPr>
              <w:pStyle w:val="ListParagraph"/>
              <w:spacing w:before="120" w:after="120"/>
              <w:ind w:left="0"/>
              <w:jc w:val="center"/>
              <w:rPr>
                <w:rFonts w:ascii="Times New Roman" w:eastAsia="SimSun" w:hAnsi="Times New Roman"/>
                <w:sz w:val="24"/>
                <w:szCs w:val="24"/>
              </w:rPr>
            </w:pPr>
            <w:r w:rsidRPr="00E82D90">
              <w:rPr>
                <w:rFonts w:ascii="Times New Roman" w:hAnsi="Times New Roman"/>
                <w:sz w:val="24"/>
                <w:szCs w:val="24"/>
                <w:lang w:val="vi-VN"/>
              </w:rPr>
              <w:t>QCVN 63:201</w:t>
            </w:r>
            <w:r w:rsidRPr="00E82D90">
              <w:rPr>
                <w:rFonts w:ascii="Times New Roman" w:hAnsi="Times New Roman"/>
                <w:sz w:val="24"/>
                <w:szCs w:val="24"/>
              </w:rPr>
              <w:t>7</w:t>
            </w:r>
            <w:r w:rsidRPr="00E82D90">
              <w:rPr>
                <w:rFonts w:ascii="Times New Roman" w:hAnsi="Times New Roman"/>
                <w:sz w:val="24"/>
                <w:szCs w:val="24"/>
                <w:lang w:val="vi-VN"/>
              </w:rPr>
              <w:t xml:space="preserve">/BTNMT-Quy chuẩn kỹ thuật Quốc gia về nước thải </w:t>
            </w:r>
            <w:r w:rsidRPr="00E82D90">
              <w:rPr>
                <w:rFonts w:ascii="Times New Roman" w:hAnsi="Times New Roman"/>
                <w:sz w:val="24"/>
                <w:szCs w:val="24"/>
              </w:rPr>
              <w:t>chế biến tinh bột sắn.</w:t>
            </w:r>
          </w:p>
        </w:tc>
      </w:tr>
    </w:tbl>
    <w:p w:rsidR="00457A99" w:rsidRPr="00E82D90" w:rsidRDefault="00457A99" w:rsidP="00AE065F">
      <w:pPr>
        <w:spacing w:before="120" w:after="120" w:line="300" w:lineRule="auto"/>
        <w:rPr>
          <w:rFonts w:ascii="Times New Roman" w:hAnsi="Times New Roman"/>
          <w:b/>
          <w:sz w:val="27"/>
          <w:szCs w:val="27"/>
          <w:lang w:val="es-MX"/>
        </w:rPr>
        <w:sectPr w:rsidR="00457A99" w:rsidRPr="00E82D90" w:rsidSect="000464D6">
          <w:headerReference w:type="default" r:id="rId10"/>
          <w:footerReference w:type="default" r:id="rId11"/>
          <w:pgSz w:w="12240" w:h="15840"/>
          <w:pgMar w:top="1134" w:right="1134" w:bottom="1134" w:left="1418" w:header="720" w:footer="720" w:gutter="0"/>
          <w:cols w:space="720"/>
          <w:docGrid w:linePitch="360"/>
        </w:sectPr>
      </w:pPr>
    </w:p>
    <w:p w:rsidR="002D67AF" w:rsidRPr="00E82D90" w:rsidRDefault="002D67AF" w:rsidP="00FF4806">
      <w:pPr>
        <w:spacing w:before="120"/>
        <w:ind w:firstLine="720"/>
        <w:jc w:val="both"/>
        <w:rPr>
          <w:rFonts w:ascii="Times New Roman" w:hAnsi="Times New Roman" w:cs="Times New Roman"/>
          <w:sz w:val="28"/>
          <w:szCs w:val="28"/>
        </w:rPr>
      </w:pPr>
      <w:r w:rsidRPr="00E82D90">
        <w:rPr>
          <w:rFonts w:ascii="Times New Roman" w:hAnsi="Times New Roman" w:cs="Times New Roman"/>
          <w:sz w:val="28"/>
          <w:szCs w:val="28"/>
        </w:rPr>
        <w:lastRenderedPageBreak/>
        <w:t xml:space="preserve">- Kết quả đánh giá sự phù hợp của toàn bộ hệ thống xử lý nước thải được thực hiện thông qua việc đánh giá kết quả quan </w:t>
      </w:r>
      <w:r w:rsidRPr="00E82D90">
        <w:rPr>
          <w:rFonts w:ascii="Times New Roman" w:hAnsi="Times New Roman" w:cs="Times New Roman"/>
          <w:sz w:val="28"/>
          <w:szCs w:val="28"/>
          <w:lang w:val="en-US"/>
        </w:rPr>
        <w:t>tr</w:t>
      </w:r>
      <w:r w:rsidRPr="00E82D90">
        <w:rPr>
          <w:rFonts w:ascii="Times New Roman" w:hAnsi="Times New Roman" w:cs="Times New Roman"/>
          <w:sz w:val="28"/>
          <w:szCs w:val="28"/>
        </w:rPr>
        <w:t>ắc nước thải (kết quả đo đạc bằng thiết bị đo nhanh hiện trường, lấy mẫu và phân tích mẫu trong phòng thí nghiệm) của các thông số môi trường theo quy chuẩn kỹ thuật quốc gia về môi trường đối với ngành, lĩnh vực có quy chuẩn riêng hoặc quy chuẩn kỹ thuật quốc gia, quy chuẩn kỹ thuật địa phương về nước thải (sinh hoạt, công nghiệp). Đ</w:t>
      </w:r>
      <w:r w:rsidRPr="00E82D90">
        <w:rPr>
          <w:rFonts w:ascii="Times New Roman" w:hAnsi="Times New Roman" w:cs="Times New Roman"/>
          <w:sz w:val="28"/>
          <w:szCs w:val="28"/>
          <w:lang w:val="en-US"/>
        </w:rPr>
        <w:t>ố</w:t>
      </w:r>
      <w:r w:rsidRPr="00E82D90">
        <w:rPr>
          <w:rFonts w:ascii="Times New Roman" w:hAnsi="Times New Roman" w:cs="Times New Roman"/>
          <w:sz w:val="28"/>
          <w:szCs w:val="28"/>
        </w:rPr>
        <w:t>i với một số ngành công nghiệp đặc thù phải thực hiện quan tr</w:t>
      </w:r>
      <w:r w:rsidRPr="00E82D90">
        <w:rPr>
          <w:rFonts w:ascii="Times New Roman" w:hAnsi="Times New Roman" w:cs="Times New Roman"/>
          <w:sz w:val="28"/>
          <w:szCs w:val="28"/>
          <w:lang w:val="en-US"/>
        </w:rPr>
        <w:t>ắ</w:t>
      </w:r>
      <w:r w:rsidRPr="00E82D90">
        <w:rPr>
          <w:rFonts w:ascii="Times New Roman" w:hAnsi="Times New Roman" w:cs="Times New Roman"/>
          <w:sz w:val="28"/>
          <w:szCs w:val="28"/>
        </w:rPr>
        <w:t xml:space="preserve">c các thông số môi trường theo quyết định của cơ quan phê duyệt báo cáo đánh giá tác động môi trường và </w:t>
      </w:r>
      <w:r w:rsidRPr="00E82D90">
        <w:rPr>
          <w:rFonts w:ascii="Times New Roman" w:hAnsi="Times New Roman" w:cs="Times New Roman"/>
          <w:sz w:val="28"/>
          <w:szCs w:val="28"/>
          <w:lang w:val="en-US"/>
        </w:rPr>
        <w:t>đ</w:t>
      </w:r>
      <w:r w:rsidRPr="00E82D90">
        <w:rPr>
          <w:rFonts w:ascii="Times New Roman" w:hAnsi="Times New Roman" w:cs="Times New Roman"/>
          <w:sz w:val="28"/>
          <w:szCs w:val="28"/>
        </w:rPr>
        <w:t>ược trình bày theo bảng sau:</w:t>
      </w:r>
    </w:p>
    <w:p w:rsidR="00457A99" w:rsidRPr="00E82D90" w:rsidRDefault="00457A99" w:rsidP="00942FAD">
      <w:pPr>
        <w:pStyle w:val="BH1"/>
      </w:pPr>
      <w:bookmarkStart w:id="168" w:name="_Toc104126730"/>
      <w:r w:rsidRPr="00E82D90">
        <w:t xml:space="preserve">Bảng </w:t>
      </w:r>
      <w:r w:rsidR="00B0667A" w:rsidRPr="00E82D90">
        <w:rPr>
          <w:lang w:val="vi-VN"/>
        </w:rPr>
        <w:t>5.</w:t>
      </w:r>
      <w:r w:rsidRPr="00E82D90">
        <w:t>2. Kết quả đánh giá hiệu xuất xử lý của hệ thống xử lý nước thải giai đoạn điều chỉnh hiệu suất</w:t>
      </w:r>
      <w:bookmarkEnd w:id="168"/>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131"/>
        <w:gridCol w:w="897"/>
        <w:gridCol w:w="12"/>
        <w:gridCol w:w="933"/>
        <w:gridCol w:w="1046"/>
        <w:gridCol w:w="942"/>
        <w:gridCol w:w="849"/>
        <w:gridCol w:w="905"/>
        <w:gridCol w:w="1103"/>
        <w:gridCol w:w="966"/>
      </w:tblGrid>
      <w:tr w:rsidR="00F605DA" w:rsidRPr="00E82D90" w:rsidTr="001822EE">
        <w:trPr>
          <w:trHeight w:val="60"/>
        </w:trPr>
        <w:tc>
          <w:tcPr>
            <w:tcW w:w="1550" w:type="pct"/>
            <w:gridSpan w:val="4"/>
            <w:shd w:val="clear" w:color="000000" w:fill="FFFFFF"/>
            <w:vAlign w:val="center"/>
            <w:hideMark/>
          </w:tcPr>
          <w:p w:rsidR="00457A99" w:rsidRPr="00E82D90" w:rsidRDefault="00457A99" w:rsidP="00457A99">
            <w:pPr>
              <w:spacing w:before="60" w:after="60"/>
              <w:jc w:val="center"/>
              <w:rPr>
                <w:rFonts w:ascii="Times New Roman" w:hAnsi="Times New Roman" w:cs="Times New Roman"/>
                <w:b/>
                <w:bCs/>
              </w:rPr>
            </w:pPr>
            <w:bookmarkStart w:id="169" w:name="OLE_LINK1"/>
            <w:r w:rsidRPr="00E82D90">
              <w:rPr>
                <w:rFonts w:ascii="Times New Roman" w:hAnsi="Times New Roman" w:cs="Times New Roman"/>
                <w:b/>
                <w:bCs/>
              </w:rPr>
              <w:t>Lần đo đạc, lấy mẫu phân tích</w:t>
            </w:r>
          </w:p>
        </w:tc>
        <w:tc>
          <w:tcPr>
            <w:tcW w:w="477" w:type="pct"/>
            <w:shd w:val="clear" w:color="000000" w:fill="FFFFFF"/>
            <w:vAlign w:val="center"/>
          </w:tcPr>
          <w:p w:rsidR="00457A99" w:rsidRPr="00E82D90" w:rsidRDefault="00A86586" w:rsidP="00457A99">
            <w:pPr>
              <w:ind w:left="-113" w:right="-110"/>
              <w:jc w:val="center"/>
              <w:rPr>
                <w:rFonts w:ascii="Times New Roman" w:hAnsi="Times New Roman" w:cs="Times New Roman"/>
                <w:b/>
              </w:rPr>
            </w:pPr>
            <w:r w:rsidRPr="00E82D90">
              <w:rPr>
                <w:rFonts w:ascii="Times New Roman" w:hAnsi="Times New Roman" w:cs="Times New Roman"/>
                <w:b/>
              </w:rPr>
              <w:t>2</w:t>
            </w:r>
            <w:r w:rsidR="00457A99" w:rsidRPr="00E82D90">
              <w:rPr>
                <w:rFonts w:ascii="Times New Roman" w:hAnsi="Times New Roman" w:cs="Times New Roman"/>
                <w:b/>
              </w:rPr>
              <w:t>5/11/</w:t>
            </w:r>
          </w:p>
          <w:p w:rsidR="00457A99" w:rsidRPr="00E82D90" w:rsidRDefault="00457A99" w:rsidP="00457A99">
            <w:pPr>
              <w:ind w:left="-113" w:right="-110"/>
              <w:jc w:val="center"/>
              <w:rPr>
                <w:rFonts w:ascii="Times New Roman" w:hAnsi="Times New Roman" w:cs="Times New Roman"/>
                <w:b/>
              </w:rPr>
            </w:pPr>
            <w:r w:rsidRPr="00E82D90">
              <w:rPr>
                <w:rFonts w:ascii="Times New Roman" w:hAnsi="Times New Roman" w:cs="Times New Roman"/>
                <w:b/>
              </w:rPr>
              <w:t>2021</w:t>
            </w:r>
          </w:p>
        </w:tc>
        <w:tc>
          <w:tcPr>
            <w:tcW w:w="535" w:type="pct"/>
            <w:shd w:val="clear" w:color="000000" w:fill="FFFFFF"/>
            <w:vAlign w:val="center"/>
          </w:tcPr>
          <w:p w:rsidR="00457A99" w:rsidRPr="00E82D90" w:rsidRDefault="00A86586" w:rsidP="00457A99">
            <w:pPr>
              <w:ind w:left="-113" w:right="-110"/>
              <w:jc w:val="center"/>
              <w:rPr>
                <w:rFonts w:ascii="Times New Roman" w:hAnsi="Times New Roman" w:cs="Times New Roman"/>
                <w:b/>
              </w:rPr>
            </w:pPr>
            <w:r w:rsidRPr="00E82D90">
              <w:rPr>
                <w:rFonts w:ascii="Times New Roman" w:hAnsi="Times New Roman" w:cs="Times New Roman"/>
                <w:b/>
              </w:rPr>
              <w:t>29</w:t>
            </w:r>
            <w:r w:rsidR="00457A99" w:rsidRPr="00E82D90">
              <w:rPr>
                <w:rFonts w:ascii="Times New Roman" w:hAnsi="Times New Roman" w:cs="Times New Roman"/>
                <w:b/>
              </w:rPr>
              <w:t>/11/</w:t>
            </w:r>
          </w:p>
          <w:p w:rsidR="00457A99" w:rsidRPr="00E82D90" w:rsidRDefault="00457A99" w:rsidP="00457A99">
            <w:pPr>
              <w:ind w:left="-113" w:right="-110"/>
              <w:jc w:val="center"/>
              <w:rPr>
                <w:rFonts w:ascii="Times New Roman" w:hAnsi="Times New Roman" w:cs="Times New Roman"/>
                <w:b/>
              </w:rPr>
            </w:pPr>
            <w:r w:rsidRPr="00E82D90">
              <w:rPr>
                <w:rFonts w:ascii="Times New Roman" w:hAnsi="Times New Roman" w:cs="Times New Roman"/>
                <w:b/>
              </w:rPr>
              <w:t>2021</w:t>
            </w:r>
          </w:p>
        </w:tc>
        <w:tc>
          <w:tcPr>
            <w:tcW w:w="482" w:type="pct"/>
            <w:shd w:val="clear" w:color="000000" w:fill="FFFFFF"/>
            <w:vAlign w:val="center"/>
          </w:tcPr>
          <w:p w:rsidR="00457A99" w:rsidRPr="00E82D90" w:rsidRDefault="00A86586" w:rsidP="00457A99">
            <w:pPr>
              <w:ind w:left="-113" w:right="-110"/>
              <w:jc w:val="center"/>
              <w:rPr>
                <w:rFonts w:ascii="Times New Roman" w:hAnsi="Times New Roman" w:cs="Times New Roman"/>
                <w:b/>
              </w:rPr>
            </w:pPr>
            <w:r w:rsidRPr="00E82D90">
              <w:rPr>
                <w:rFonts w:ascii="Times New Roman" w:hAnsi="Times New Roman" w:cs="Times New Roman"/>
                <w:b/>
              </w:rPr>
              <w:t>02</w:t>
            </w:r>
            <w:r w:rsidR="00457A99" w:rsidRPr="00E82D90">
              <w:rPr>
                <w:rFonts w:ascii="Times New Roman" w:hAnsi="Times New Roman" w:cs="Times New Roman"/>
                <w:b/>
              </w:rPr>
              <w:t>/1</w:t>
            </w:r>
            <w:r w:rsidRPr="00E82D90">
              <w:rPr>
                <w:rFonts w:ascii="Times New Roman" w:hAnsi="Times New Roman" w:cs="Times New Roman"/>
                <w:b/>
                <w:lang w:val="vi-VN"/>
              </w:rPr>
              <w:t>2</w:t>
            </w:r>
            <w:r w:rsidR="00457A99" w:rsidRPr="00E82D90">
              <w:rPr>
                <w:rFonts w:ascii="Times New Roman" w:hAnsi="Times New Roman" w:cs="Times New Roman"/>
                <w:b/>
              </w:rPr>
              <w:t>/</w:t>
            </w:r>
          </w:p>
          <w:p w:rsidR="00457A99" w:rsidRPr="00E82D90" w:rsidRDefault="00457A99" w:rsidP="00457A99">
            <w:pPr>
              <w:spacing w:before="60" w:after="60"/>
              <w:ind w:left="-113" w:right="-110"/>
              <w:jc w:val="center"/>
              <w:rPr>
                <w:rFonts w:ascii="Times New Roman" w:hAnsi="Times New Roman" w:cs="Times New Roman"/>
                <w:b/>
              </w:rPr>
            </w:pPr>
            <w:r w:rsidRPr="00E82D90">
              <w:rPr>
                <w:rFonts w:ascii="Times New Roman" w:hAnsi="Times New Roman" w:cs="Times New Roman"/>
                <w:b/>
              </w:rPr>
              <w:t>2021</w:t>
            </w:r>
          </w:p>
        </w:tc>
        <w:tc>
          <w:tcPr>
            <w:tcW w:w="434" w:type="pct"/>
            <w:shd w:val="clear" w:color="000000" w:fill="FFFFFF"/>
            <w:vAlign w:val="center"/>
          </w:tcPr>
          <w:p w:rsidR="00457A99" w:rsidRPr="00E82D90" w:rsidRDefault="00A86586" w:rsidP="00457A99">
            <w:pPr>
              <w:ind w:left="-113" w:right="-110"/>
              <w:jc w:val="center"/>
              <w:rPr>
                <w:rFonts w:ascii="Times New Roman" w:hAnsi="Times New Roman" w:cs="Times New Roman"/>
                <w:b/>
              </w:rPr>
            </w:pPr>
            <w:r w:rsidRPr="00E82D90">
              <w:rPr>
                <w:rFonts w:ascii="Times New Roman" w:hAnsi="Times New Roman" w:cs="Times New Roman"/>
                <w:b/>
              </w:rPr>
              <w:t>07</w:t>
            </w:r>
            <w:r w:rsidR="00457A99" w:rsidRPr="00E82D90">
              <w:rPr>
                <w:rFonts w:ascii="Times New Roman" w:hAnsi="Times New Roman" w:cs="Times New Roman"/>
                <w:b/>
              </w:rPr>
              <w:t>/1</w:t>
            </w:r>
            <w:r w:rsidRPr="00E82D90">
              <w:rPr>
                <w:rFonts w:ascii="Times New Roman" w:hAnsi="Times New Roman" w:cs="Times New Roman"/>
                <w:b/>
                <w:lang w:val="vi-VN"/>
              </w:rPr>
              <w:t>2</w:t>
            </w:r>
            <w:r w:rsidR="00457A99" w:rsidRPr="00E82D90">
              <w:rPr>
                <w:rFonts w:ascii="Times New Roman" w:hAnsi="Times New Roman" w:cs="Times New Roman"/>
                <w:b/>
              </w:rPr>
              <w:t>/</w:t>
            </w:r>
          </w:p>
          <w:p w:rsidR="00457A99" w:rsidRPr="00E82D90" w:rsidRDefault="00457A99" w:rsidP="00457A99">
            <w:pPr>
              <w:spacing w:before="60" w:after="60"/>
              <w:ind w:left="-113" w:right="-110"/>
              <w:jc w:val="center"/>
              <w:rPr>
                <w:rFonts w:ascii="Times New Roman" w:hAnsi="Times New Roman" w:cs="Times New Roman"/>
                <w:b/>
              </w:rPr>
            </w:pPr>
            <w:r w:rsidRPr="00E82D90">
              <w:rPr>
                <w:rFonts w:ascii="Times New Roman" w:hAnsi="Times New Roman" w:cs="Times New Roman"/>
                <w:b/>
              </w:rPr>
              <w:t>2021</w:t>
            </w:r>
          </w:p>
        </w:tc>
        <w:tc>
          <w:tcPr>
            <w:tcW w:w="463" w:type="pct"/>
            <w:shd w:val="clear" w:color="000000" w:fill="FFFFFF"/>
            <w:vAlign w:val="center"/>
          </w:tcPr>
          <w:p w:rsidR="00457A99" w:rsidRPr="00E82D90" w:rsidRDefault="00457A99" w:rsidP="00457A99">
            <w:pPr>
              <w:ind w:left="-113" w:right="-110"/>
              <w:jc w:val="center"/>
              <w:rPr>
                <w:rFonts w:ascii="Times New Roman" w:hAnsi="Times New Roman" w:cs="Times New Roman"/>
                <w:b/>
              </w:rPr>
            </w:pPr>
            <w:r w:rsidRPr="00E82D90">
              <w:rPr>
                <w:rFonts w:ascii="Times New Roman" w:hAnsi="Times New Roman" w:cs="Times New Roman"/>
                <w:b/>
              </w:rPr>
              <w:t>1</w:t>
            </w:r>
            <w:r w:rsidR="00A86586" w:rsidRPr="00E82D90">
              <w:rPr>
                <w:rFonts w:ascii="Times New Roman" w:hAnsi="Times New Roman" w:cs="Times New Roman"/>
                <w:b/>
                <w:lang w:val="vi-VN"/>
              </w:rPr>
              <w:t>3</w:t>
            </w:r>
            <w:r w:rsidRPr="00E82D90">
              <w:rPr>
                <w:rFonts w:ascii="Times New Roman" w:hAnsi="Times New Roman" w:cs="Times New Roman"/>
                <w:b/>
              </w:rPr>
              <w:t>/1</w:t>
            </w:r>
            <w:r w:rsidR="00A86586" w:rsidRPr="00E82D90">
              <w:rPr>
                <w:rFonts w:ascii="Times New Roman" w:hAnsi="Times New Roman" w:cs="Times New Roman"/>
                <w:b/>
                <w:lang w:val="vi-VN"/>
              </w:rPr>
              <w:t>2</w:t>
            </w:r>
            <w:r w:rsidRPr="00E82D90">
              <w:rPr>
                <w:rFonts w:ascii="Times New Roman" w:hAnsi="Times New Roman" w:cs="Times New Roman"/>
                <w:b/>
              </w:rPr>
              <w:t>/</w:t>
            </w:r>
          </w:p>
          <w:p w:rsidR="00457A99" w:rsidRPr="00E82D90" w:rsidRDefault="00457A99" w:rsidP="00457A99">
            <w:pPr>
              <w:spacing w:before="60" w:after="60"/>
              <w:ind w:left="-113" w:right="-110"/>
              <w:jc w:val="center"/>
              <w:rPr>
                <w:rFonts w:ascii="Times New Roman" w:hAnsi="Times New Roman" w:cs="Times New Roman"/>
                <w:b/>
              </w:rPr>
            </w:pPr>
            <w:r w:rsidRPr="00E82D90">
              <w:rPr>
                <w:rFonts w:ascii="Times New Roman" w:hAnsi="Times New Roman" w:cs="Times New Roman"/>
                <w:b/>
              </w:rPr>
              <w:t>2021</w:t>
            </w:r>
          </w:p>
        </w:tc>
        <w:tc>
          <w:tcPr>
            <w:tcW w:w="564" w:type="pct"/>
            <w:shd w:val="clear" w:color="000000" w:fill="FFFFFF"/>
            <w:vAlign w:val="center"/>
            <w:hideMark/>
          </w:tcPr>
          <w:p w:rsidR="00457A99" w:rsidRPr="00E82D90" w:rsidRDefault="00A86586" w:rsidP="00457A99">
            <w:pPr>
              <w:spacing w:before="60" w:after="60"/>
              <w:jc w:val="center"/>
              <w:rPr>
                <w:rFonts w:ascii="Times New Roman" w:hAnsi="Times New Roman" w:cs="Times New Roman"/>
                <w:b/>
              </w:rPr>
            </w:pPr>
            <w:r w:rsidRPr="00E82D90">
              <w:rPr>
                <w:rFonts w:ascii="Times New Roman" w:hAnsi="Times New Roman" w:cs="Times New Roman"/>
                <w:b/>
                <w:lang w:val="vi-VN"/>
              </w:rPr>
              <w:t>QCVN 63:201</w:t>
            </w:r>
            <w:r w:rsidRPr="00E82D90">
              <w:rPr>
                <w:rFonts w:ascii="Times New Roman" w:hAnsi="Times New Roman" w:cs="Times New Roman"/>
                <w:b/>
              </w:rPr>
              <w:t>7</w:t>
            </w:r>
            <w:r w:rsidRPr="00E82D90">
              <w:rPr>
                <w:rFonts w:ascii="Times New Roman" w:hAnsi="Times New Roman" w:cs="Times New Roman"/>
                <w:b/>
                <w:lang w:val="vi-VN"/>
              </w:rPr>
              <w:t>/BTNMT</w:t>
            </w:r>
            <w:r w:rsidRPr="00E82D90">
              <w:rPr>
                <w:rFonts w:ascii="Times New Roman" w:hAnsi="Times New Roman" w:cs="Times New Roman"/>
                <w:b/>
                <w:bCs/>
              </w:rPr>
              <w:t xml:space="preserve"> </w:t>
            </w:r>
            <w:r w:rsidR="00457A99" w:rsidRPr="00E82D90">
              <w:rPr>
                <w:rFonts w:ascii="Times New Roman" w:hAnsi="Times New Roman" w:cs="Times New Roman"/>
                <w:b/>
                <w:bCs/>
              </w:rPr>
              <w:t>(cột B)</w:t>
            </w:r>
          </w:p>
        </w:tc>
        <w:tc>
          <w:tcPr>
            <w:tcW w:w="494" w:type="pct"/>
            <w:shd w:val="clear" w:color="000000" w:fill="FFFFFF"/>
            <w:vAlign w:val="center"/>
          </w:tcPr>
          <w:p w:rsidR="00457A99" w:rsidRPr="00E82D90" w:rsidRDefault="00457A99" w:rsidP="00457A99">
            <w:pPr>
              <w:spacing w:before="60" w:after="60"/>
              <w:jc w:val="center"/>
              <w:rPr>
                <w:rFonts w:ascii="Times New Roman" w:hAnsi="Times New Roman" w:cs="Times New Roman"/>
                <w:b/>
              </w:rPr>
            </w:pPr>
            <w:r w:rsidRPr="00E82D90">
              <w:rPr>
                <w:rFonts w:ascii="Times New Roman" w:hAnsi="Times New Roman" w:cs="Times New Roman"/>
                <w:b/>
              </w:rPr>
              <w:t>Hiệu suất xử lý</w:t>
            </w:r>
          </w:p>
        </w:tc>
      </w:tr>
      <w:tr w:rsidR="00F605DA" w:rsidRPr="00E82D90" w:rsidTr="001822EE">
        <w:trPr>
          <w:trHeight w:val="269"/>
        </w:trPr>
        <w:tc>
          <w:tcPr>
            <w:tcW w:w="507" w:type="pct"/>
            <w:vMerge w:val="restart"/>
            <w:shd w:val="clear" w:color="000000" w:fill="FFFFFF"/>
            <w:vAlign w:val="center"/>
            <w:hideMark/>
          </w:tcPr>
          <w:p w:rsidR="00457A99" w:rsidRPr="00E82D90" w:rsidDel="00FE7AE3" w:rsidRDefault="00457A99" w:rsidP="00457A99">
            <w:pPr>
              <w:spacing w:before="60" w:after="60"/>
              <w:jc w:val="center"/>
              <w:rPr>
                <w:rFonts w:ascii="Times New Roman" w:hAnsi="Times New Roman" w:cs="Times New Roman"/>
                <w:bCs/>
              </w:rPr>
            </w:pPr>
            <w:r w:rsidRPr="00E82D90">
              <w:rPr>
                <w:rFonts w:ascii="Times New Roman" w:hAnsi="Times New Roman" w:cs="Times New Roman"/>
                <w:bCs/>
              </w:rPr>
              <w:t> </w:t>
            </w:r>
          </w:p>
          <w:p w:rsidR="00457A99" w:rsidRPr="00E82D90" w:rsidRDefault="00457A99" w:rsidP="00457A99">
            <w:pPr>
              <w:spacing w:before="60" w:after="60"/>
              <w:jc w:val="center"/>
              <w:rPr>
                <w:rFonts w:ascii="Times New Roman" w:hAnsi="Times New Roman" w:cs="Times New Roman"/>
                <w:bCs/>
              </w:rPr>
            </w:pPr>
            <w:r w:rsidRPr="00E82D90">
              <w:rPr>
                <w:rFonts w:ascii="Times New Roman" w:hAnsi="Times New Roman" w:cs="Times New Roman"/>
                <w:bCs/>
              </w:rPr>
              <w:t>Thông số môi trường của dự án (mg/L)</w:t>
            </w:r>
          </w:p>
        </w:tc>
        <w:tc>
          <w:tcPr>
            <w:tcW w:w="578" w:type="pct"/>
            <w:vMerge w:val="restart"/>
            <w:shd w:val="clear" w:color="000000" w:fill="FFFFFF"/>
            <w:vAlign w:val="center"/>
            <w:hideMark/>
          </w:tcPr>
          <w:p w:rsidR="00457A99" w:rsidRPr="00E82D90" w:rsidRDefault="00457A99" w:rsidP="00457A99">
            <w:pPr>
              <w:spacing w:before="60" w:after="60"/>
              <w:jc w:val="center"/>
              <w:rPr>
                <w:rFonts w:ascii="Times New Roman" w:hAnsi="Times New Roman" w:cs="Times New Roman"/>
                <w:bCs/>
              </w:rPr>
            </w:pPr>
            <w:r w:rsidRPr="00E82D90">
              <w:rPr>
                <w:rFonts w:ascii="Times New Roman" w:hAnsi="Times New Roman" w:cs="Times New Roman"/>
                <w:bCs/>
              </w:rPr>
              <w:t>pH</w:t>
            </w:r>
          </w:p>
        </w:tc>
        <w:tc>
          <w:tcPr>
            <w:tcW w:w="459" w:type="pct"/>
            <w:shd w:val="clear" w:color="000000" w:fill="FFFFFF"/>
            <w:vAlign w:val="center"/>
            <w:hideMark/>
          </w:tcPr>
          <w:p w:rsidR="00457A99" w:rsidRPr="00E82D90" w:rsidRDefault="00457A99" w:rsidP="00457A99">
            <w:pPr>
              <w:spacing w:before="60" w:after="60"/>
              <w:ind w:left="-60" w:right="-81"/>
              <w:jc w:val="center"/>
              <w:rPr>
                <w:rFonts w:ascii="Times New Roman" w:hAnsi="Times New Roman" w:cs="Times New Roman"/>
                <w:bCs/>
              </w:rPr>
            </w:pPr>
            <w:r w:rsidRPr="00E82D90">
              <w:rPr>
                <w:rFonts w:ascii="Times New Roman" w:hAnsi="Times New Roman" w:cs="Times New Roman"/>
                <w:bCs/>
              </w:rPr>
              <w:t>Trước</w:t>
            </w:r>
          </w:p>
          <w:p w:rsidR="00457A99" w:rsidRPr="00E82D90" w:rsidRDefault="00457A99" w:rsidP="00457A99">
            <w:pPr>
              <w:spacing w:before="60" w:after="60"/>
              <w:ind w:left="-60" w:right="-81"/>
              <w:jc w:val="center"/>
              <w:rPr>
                <w:rFonts w:ascii="Times New Roman" w:hAnsi="Times New Roman" w:cs="Times New Roman"/>
                <w:bCs/>
              </w:rPr>
            </w:pPr>
            <w:r w:rsidRPr="00E82D90">
              <w:rPr>
                <w:rFonts w:ascii="Times New Roman" w:hAnsi="Times New Roman" w:cs="Times New Roman"/>
                <w:bCs/>
              </w:rPr>
              <w:t xml:space="preserve"> XL</w:t>
            </w:r>
          </w:p>
        </w:tc>
        <w:tc>
          <w:tcPr>
            <w:tcW w:w="483" w:type="pct"/>
            <w:gridSpan w:val="2"/>
            <w:shd w:val="clear" w:color="000000" w:fill="FFFFFF"/>
            <w:vAlign w:val="center"/>
          </w:tcPr>
          <w:p w:rsidR="00457A99" w:rsidRPr="00E82D90" w:rsidRDefault="00457A99" w:rsidP="00A86586">
            <w:pPr>
              <w:spacing w:before="60" w:after="60"/>
              <w:jc w:val="center"/>
              <w:rPr>
                <w:rFonts w:ascii="Times New Roman" w:hAnsi="Times New Roman" w:cs="Times New Roman"/>
                <w:lang w:val="vi-VN"/>
              </w:rPr>
            </w:pPr>
            <w:r w:rsidRPr="00E82D90">
              <w:rPr>
                <w:rFonts w:ascii="Times New Roman" w:hAnsi="Times New Roman" w:cs="Times New Roman"/>
              </w:rPr>
              <w:t>7,</w:t>
            </w:r>
            <w:r w:rsidR="00A86586" w:rsidRPr="00E82D90">
              <w:rPr>
                <w:rFonts w:ascii="Times New Roman" w:hAnsi="Times New Roman" w:cs="Times New Roman"/>
                <w:lang w:val="vi-VN"/>
              </w:rPr>
              <w:t>51</w:t>
            </w:r>
          </w:p>
        </w:tc>
        <w:tc>
          <w:tcPr>
            <w:tcW w:w="535" w:type="pct"/>
            <w:shd w:val="clear" w:color="000000" w:fill="FFFFFF"/>
            <w:vAlign w:val="center"/>
          </w:tcPr>
          <w:p w:rsidR="00457A99" w:rsidRPr="00E82D90" w:rsidRDefault="008E5FB7" w:rsidP="00457A99">
            <w:pPr>
              <w:spacing w:before="60" w:after="60"/>
              <w:jc w:val="center"/>
              <w:rPr>
                <w:rFonts w:ascii="Times New Roman" w:hAnsi="Times New Roman" w:cs="Times New Roman"/>
                <w:lang w:val="vi-VN"/>
              </w:rPr>
            </w:pPr>
            <w:r w:rsidRPr="00E82D90">
              <w:rPr>
                <w:rFonts w:ascii="Times New Roman" w:hAnsi="Times New Roman" w:cs="Times New Roman"/>
                <w:lang w:val="vi-VN"/>
              </w:rPr>
              <w:t>7,47</w:t>
            </w:r>
          </w:p>
        </w:tc>
        <w:tc>
          <w:tcPr>
            <w:tcW w:w="482" w:type="pct"/>
            <w:shd w:val="clear" w:color="000000" w:fill="FFFFFF"/>
            <w:vAlign w:val="center"/>
          </w:tcPr>
          <w:p w:rsidR="00457A99" w:rsidRPr="00E82D90" w:rsidRDefault="00A53C15" w:rsidP="00457A99">
            <w:pPr>
              <w:jc w:val="center"/>
              <w:rPr>
                <w:rFonts w:ascii="Times New Roman" w:hAnsi="Times New Roman" w:cs="Times New Roman"/>
                <w:lang w:val="vi-VN"/>
              </w:rPr>
            </w:pPr>
            <w:r w:rsidRPr="00E82D90">
              <w:rPr>
                <w:rFonts w:ascii="Times New Roman" w:hAnsi="Times New Roman" w:cs="Times New Roman"/>
                <w:lang w:val="vi-VN"/>
              </w:rPr>
              <w:t>7,63</w:t>
            </w:r>
          </w:p>
        </w:tc>
        <w:tc>
          <w:tcPr>
            <w:tcW w:w="434" w:type="pct"/>
            <w:shd w:val="clear" w:color="000000" w:fill="FFFFFF"/>
            <w:vAlign w:val="center"/>
          </w:tcPr>
          <w:p w:rsidR="00457A99" w:rsidRPr="00E82D90" w:rsidRDefault="004C7607" w:rsidP="00457A99">
            <w:pPr>
              <w:jc w:val="center"/>
              <w:rPr>
                <w:rFonts w:ascii="Times New Roman" w:hAnsi="Times New Roman" w:cs="Times New Roman"/>
                <w:lang w:val="vi-VN"/>
              </w:rPr>
            </w:pPr>
            <w:r w:rsidRPr="00E82D90">
              <w:rPr>
                <w:rFonts w:ascii="Times New Roman" w:hAnsi="Times New Roman" w:cs="Times New Roman"/>
                <w:lang w:val="vi-VN"/>
              </w:rPr>
              <w:t>7,74</w:t>
            </w:r>
          </w:p>
        </w:tc>
        <w:tc>
          <w:tcPr>
            <w:tcW w:w="463" w:type="pct"/>
            <w:shd w:val="clear" w:color="000000" w:fill="FFFFFF"/>
            <w:vAlign w:val="center"/>
          </w:tcPr>
          <w:p w:rsidR="00457A99" w:rsidRPr="00E82D90" w:rsidRDefault="004C7607" w:rsidP="00457A99">
            <w:pPr>
              <w:jc w:val="center"/>
              <w:rPr>
                <w:rFonts w:ascii="Times New Roman" w:hAnsi="Times New Roman" w:cs="Times New Roman"/>
                <w:lang w:val="vi-VN"/>
              </w:rPr>
            </w:pPr>
            <w:r w:rsidRPr="00E82D90">
              <w:rPr>
                <w:rFonts w:ascii="Times New Roman" w:hAnsi="Times New Roman" w:cs="Times New Roman"/>
                <w:lang w:val="vi-VN"/>
              </w:rPr>
              <w:t>7,69</w:t>
            </w:r>
          </w:p>
        </w:tc>
        <w:tc>
          <w:tcPr>
            <w:tcW w:w="564" w:type="pct"/>
            <w:shd w:val="clear" w:color="000000" w:fill="FFFFFF"/>
            <w:vAlign w:val="center"/>
            <w:hideMark/>
          </w:tcPr>
          <w:p w:rsidR="00457A99" w:rsidRPr="00E82D90" w:rsidRDefault="00457A99" w:rsidP="00457A99">
            <w:pPr>
              <w:jc w:val="center"/>
              <w:rPr>
                <w:rFonts w:ascii="Times New Roman" w:hAnsi="Times New Roman" w:cs="Times New Roman"/>
                <w:b/>
              </w:rPr>
            </w:pPr>
          </w:p>
        </w:tc>
        <w:tc>
          <w:tcPr>
            <w:tcW w:w="494" w:type="pct"/>
            <w:vMerge w:val="restart"/>
            <w:shd w:val="clear" w:color="000000" w:fill="FFFFFF"/>
            <w:vAlign w:val="center"/>
          </w:tcPr>
          <w:p w:rsidR="00457A99" w:rsidRPr="00E82D90" w:rsidRDefault="00457A99" w:rsidP="00457A99">
            <w:pPr>
              <w:spacing w:before="60" w:after="60"/>
              <w:jc w:val="center"/>
              <w:rPr>
                <w:rFonts w:ascii="Times New Roman" w:hAnsi="Times New Roman" w:cs="Times New Roman"/>
              </w:rPr>
            </w:pPr>
            <w:r w:rsidRPr="00E82D90">
              <w:rPr>
                <w:rFonts w:ascii="Times New Roman" w:hAnsi="Times New Roman" w:cs="Times New Roman"/>
              </w:rPr>
              <w:t>-</w:t>
            </w:r>
          </w:p>
        </w:tc>
      </w:tr>
      <w:tr w:rsidR="00F605DA" w:rsidRPr="00E82D90" w:rsidTr="001822EE">
        <w:trPr>
          <w:trHeight w:val="60"/>
        </w:trPr>
        <w:tc>
          <w:tcPr>
            <w:tcW w:w="507" w:type="pct"/>
            <w:vMerge/>
            <w:shd w:val="clear" w:color="000000" w:fill="FFFFFF"/>
            <w:vAlign w:val="center"/>
            <w:hideMark/>
          </w:tcPr>
          <w:p w:rsidR="00457A99" w:rsidRPr="00E82D90" w:rsidRDefault="00457A99" w:rsidP="00457A99">
            <w:pPr>
              <w:spacing w:before="60" w:after="60"/>
              <w:jc w:val="center"/>
              <w:rPr>
                <w:rFonts w:ascii="Times New Roman" w:hAnsi="Times New Roman" w:cs="Times New Roman"/>
                <w:bCs/>
              </w:rPr>
            </w:pPr>
          </w:p>
        </w:tc>
        <w:tc>
          <w:tcPr>
            <w:tcW w:w="578" w:type="pct"/>
            <w:vMerge/>
            <w:vAlign w:val="center"/>
            <w:hideMark/>
          </w:tcPr>
          <w:p w:rsidR="00457A99" w:rsidRPr="00E82D90" w:rsidRDefault="00457A99" w:rsidP="00457A99">
            <w:pPr>
              <w:spacing w:before="60" w:after="60"/>
              <w:rPr>
                <w:rFonts w:ascii="Times New Roman" w:hAnsi="Times New Roman" w:cs="Times New Roman"/>
                <w:bCs/>
              </w:rPr>
            </w:pPr>
          </w:p>
        </w:tc>
        <w:tc>
          <w:tcPr>
            <w:tcW w:w="459" w:type="pct"/>
            <w:shd w:val="clear" w:color="000000" w:fill="FFFFFF"/>
            <w:vAlign w:val="center"/>
            <w:hideMark/>
          </w:tcPr>
          <w:p w:rsidR="00457A99" w:rsidRPr="00E82D90" w:rsidRDefault="00457A99" w:rsidP="00457A99">
            <w:pPr>
              <w:spacing w:before="60" w:after="60"/>
              <w:ind w:left="-60" w:right="-81"/>
              <w:jc w:val="center"/>
              <w:rPr>
                <w:rFonts w:ascii="Times New Roman" w:hAnsi="Times New Roman" w:cs="Times New Roman"/>
                <w:bCs/>
              </w:rPr>
            </w:pPr>
            <w:r w:rsidRPr="00E82D90">
              <w:rPr>
                <w:rFonts w:ascii="Times New Roman" w:hAnsi="Times New Roman" w:cs="Times New Roman"/>
                <w:bCs/>
              </w:rPr>
              <w:t xml:space="preserve">Sau </w:t>
            </w:r>
          </w:p>
          <w:p w:rsidR="00457A99" w:rsidRPr="00E82D90" w:rsidRDefault="00457A99" w:rsidP="00457A99">
            <w:pPr>
              <w:spacing w:before="60" w:after="60"/>
              <w:ind w:left="-60" w:right="-81"/>
              <w:jc w:val="center"/>
              <w:rPr>
                <w:rFonts w:ascii="Times New Roman" w:hAnsi="Times New Roman" w:cs="Times New Roman"/>
                <w:bCs/>
              </w:rPr>
            </w:pPr>
            <w:r w:rsidRPr="00E82D90">
              <w:rPr>
                <w:rFonts w:ascii="Times New Roman" w:hAnsi="Times New Roman" w:cs="Times New Roman"/>
                <w:bCs/>
              </w:rPr>
              <w:t>XL</w:t>
            </w:r>
          </w:p>
        </w:tc>
        <w:tc>
          <w:tcPr>
            <w:tcW w:w="483" w:type="pct"/>
            <w:gridSpan w:val="2"/>
            <w:shd w:val="clear" w:color="000000" w:fill="FFFFFF"/>
            <w:vAlign w:val="center"/>
          </w:tcPr>
          <w:p w:rsidR="00457A99" w:rsidRPr="00E82D90" w:rsidRDefault="00457A99" w:rsidP="00A86586">
            <w:pPr>
              <w:spacing w:before="60" w:after="60"/>
              <w:jc w:val="center"/>
              <w:rPr>
                <w:rFonts w:ascii="Times New Roman" w:hAnsi="Times New Roman" w:cs="Times New Roman"/>
                <w:lang w:val="vi-VN"/>
              </w:rPr>
            </w:pPr>
            <w:r w:rsidRPr="00E82D90">
              <w:rPr>
                <w:rFonts w:ascii="Times New Roman" w:hAnsi="Times New Roman" w:cs="Times New Roman"/>
              </w:rPr>
              <w:t>7,</w:t>
            </w:r>
            <w:r w:rsidR="00A86586" w:rsidRPr="00E82D90">
              <w:rPr>
                <w:rFonts w:ascii="Times New Roman" w:hAnsi="Times New Roman" w:cs="Times New Roman"/>
                <w:lang w:val="vi-VN"/>
              </w:rPr>
              <w:t>46</w:t>
            </w:r>
          </w:p>
        </w:tc>
        <w:tc>
          <w:tcPr>
            <w:tcW w:w="535" w:type="pct"/>
            <w:shd w:val="clear" w:color="000000" w:fill="FFFFFF"/>
            <w:vAlign w:val="center"/>
          </w:tcPr>
          <w:p w:rsidR="00457A99" w:rsidRPr="00E82D90" w:rsidRDefault="008E5FB7" w:rsidP="00457A99">
            <w:pPr>
              <w:spacing w:before="60" w:after="60"/>
              <w:jc w:val="center"/>
              <w:rPr>
                <w:rFonts w:ascii="Times New Roman" w:hAnsi="Times New Roman" w:cs="Times New Roman"/>
                <w:lang w:val="vi-VN"/>
              </w:rPr>
            </w:pPr>
            <w:r w:rsidRPr="00E82D90">
              <w:rPr>
                <w:rFonts w:ascii="Times New Roman" w:hAnsi="Times New Roman" w:cs="Times New Roman"/>
                <w:lang w:val="vi-VN"/>
              </w:rPr>
              <w:t>7,39</w:t>
            </w:r>
          </w:p>
        </w:tc>
        <w:tc>
          <w:tcPr>
            <w:tcW w:w="482" w:type="pct"/>
            <w:shd w:val="clear" w:color="000000" w:fill="FFFFFF"/>
            <w:vAlign w:val="center"/>
          </w:tcPr>
          <w:p w:rsidR="00457A99" w:rsidRPr="00E82D90" w:rsidRDefault="00A53C15" w:rsidP="00457A99">
            <w:pPr>
              <w:spacing w:before="60" w:after="60"/>
              <w:jc w:val="center"/>
              <w:rPr>
                <w:rFonts w:ascii="Times New Roman" w:hAnsi="Times New Roman" w:cs="Times New Roman"/>
                <w:lang w:val="vi-VN"/>
              </w:rPr>
            </w:pPr>
            <w:r w:rsidRPr="00E82D90">
              <w:rPr>
                <w:rFonts w:ascii="Times New Roman" w:hAnsi="Times New Roman" w:cs="Times New Roman"/>
                <w:lang w:val="vi-VN"/>
              </w:rPr>
              <w:t>7,51</w:t>
            </w:r>
          </w:p>
        </w:tc>
        <w:tc>
          <w:tcPr>
            <w:tcW w:w="434" w:type="pct"/>
            <w:shd w:val="clear" w:color="000000" w:fill="FFFFFF"/>
            <w:vAlign w:val="center"/>
          </w:tcPr>
          <w:p w:rsidR="00457A99" w:rsidRPr="00E82D90" w:rsidRDefault="004C7607" w:rsidP="00457A99">
            <w:pPr>
              <w:spacing w:before="60" w:after="60"/>
              <w:jc w:val="center"/>
              <w:rPr>
                <w:rFonts w:ascii="Times New Roman" w:hAnsi="Times New Roman" w:cs="Times New Roman"/>
                <w:lang w:val="vi-VN"/>
              </w:rPr>
            </w:pPr>
            <w:r w:rsidRPr="00E82D90">
              <w:rPr>
                <w:rFonts w:ascii="Times New Roman" w:hAnsi="Times New Roman" w:cs="Times New Roman"/>
                <w:lang w:val="vi-VN"/>
              </w:rPr>
              <w:t>7,59</w:t>
            </w:r>
          </w:p>
        </w:tc>
        <w:tc>
          <w:tcPr>
            <w:tcW w:w="463" w:type="pct"/>
            <w:shd w:val="clear" w:color="000000" w:fill="FFFFFF"/>
            <w:vAlign w:val="center"/>
          </w:tcPr>
          <w:p w:rsidR="00457A99" w:rsidRPr="00E82D90" w:rsidRDefault="004C7607" w:rsidP="00457A99">
            <w:pPr>
              <w:spacing w:before="60" w:after="60"/>
              <w:jc w:val="center"/>
              <w:rPr>
                <w:rFonts w:ascii="Times New Roman" w:hAnsi="Times New Roman" w:cs="Times New Roman"/>
                <w:lang w:val="vi-VN"/>
              </w:rPr>
            </w:pPr>
            <w:r w:rsidRPr="00E82D90">
              <w:rPr>
                <w:rFonts w:ascii="Times New Roman" w:hAnsi="Times New Roman" w:cs="Times New Roman"/>
                <w:lang w:val="vi-VN"/>
              </w:rPr>
              <w:t>7,53</w:t>
            </w:r>
          </w:p>
        </w:tc>
        <w:tc>
          <w:tcPr>
            <w:tcW w:w="564" w:type="pct"/>
            <w:shd w:val="clear" w:color="000000" w:fill="FFFFFF"/>
            <w:vAlign w:val="center"/>
            <w:hideMark/>
          </w:tcPr>
          <w:p w:rsidR="00457A99" w:rsidRPr="00E82D90" w:rsidRDefault="00457A99" w:rsidP="00457A99">
            <w:pPr>
              <w:spacing w:before="60" w:after="60"/>
              <w:jc w:val="center"/>
              <w:rPr>
                <w:rFonts w:ascii="Times New Roman" w:hAnsi="Times New Roman" w:cs="Times New Roman"/>
                <w:b/>
              </w:rPr>
            </w:pPr>
            <w:r w:rsidRPr="00E82D90">
              <w:rPr>
                <w:rFonts w:ascii="Times New Roman" w:hAnsi="Times New Roman" w:cs="Times New Roman"/>
                <w:b/>
              </w:rPr>
              <w:t>5,5 - 9</w:t>
            </w:r>
          </w:p>
        </w:tc>
        <w:tc>
          <w:tcPr>
            <w:tcW w:w="494" w:type="pct"/>
            <w:vMerge/>
            <w:shd w:val="clear" w:color="000000" w:fill="FFFFFF"/>
            <w:vAlign w:val="center"/>
          </w:tcPr>
          <w:p w:rsidR="00457A99" w:rsidRPr="00E82D90" w:rsidRDefault="00457A99" w:rsidP="00457A99">
            <w:pPr>
              <w:spacing w:before="60" w:after="60"/>
              <w:jc w:val="center"/>
              <w:rPr>
                <w:rFonts w:ascii="Times New Roman" w:hAnsi="Times New Roman" w:cs="Times New Roman"/>
              </w:rPr>
            </w:pPr>
          </w:p>
        </w:tc>
      </w:tr>
      <w:tr w:rsidR="00F605DA" w:rsidRPr="00E82D90" w:rsidTr="001822EE">
        <w:trPr>
          <w:trHeight w:val="60"/>
        </w:trPr>
        <w:tc>
          <w:tcPr>
            <w:tcW w:w="507" w:type="pct"/>
            <w:vMerge/>
            <w:shd w:val="clear" w:color="000000" w:fill="FFFFFF"/>
            <w:vAlign w:val="center"/>
          </w:tcPr>
          <w:p w:rsidR="008E5FB7" w:rsidRPr="00E82D90" w:rsidRDefault="008E5FB7" w:rsidP="008E5FB7">
            <w:pPr>
              <w:spacing w:before="60" w:after="60"/>
              <w:jc w:val="center"/>
              <w:rPr>
                <w:rFonts w:ascii="Times New Roman" w:hAnsi="Times New Roman" w:cs="Times New Roman"/>
                <w:bCs/>
              </w:rPr>
            </w:pPr>
          </w:p>
        </w:tc>
        <w:tc>
          <w:tcPr>
            <w:tcW w:w="578" w:type="pct"/>
            <w:vMerge w:val="restart"/>
            <w:vAlign w:val="center"/>
          </w:tcPr>
          <w:p w:rsidR="008E5FB7" w:rsidRPr="00E82D90" w:rsidRDefault="008E5FB7" w:rsidP="008E5FB7">
            <w:pPr>
              <w:spacing w:before="60" w:after="60"/>
              <w:rPr>
                <w:rFonts w:ascii="Times New Roman" w:hAnsi="Times New Roman" w:cs="Times New Roman"/>
                <w:bCs/>
                <w:lang w:val="vi-VN"/>
              </w:rPr>
            </w:pPr>
            <w:r w:rsidRPr="00E82D90">
              <w:rPr>
                <w:rFonts w:ascii="Times New Roman" w:hAnsi="Times New Roman" w:cs="Times New Roman"/>
                <w:bCs/>
                <w:lang w:val="vi-VN"/>
              </w:rPr>
              <w:t>Nhiệt độ</w:t>
            </w:r>
          </w:p>
        </w:tc>
        <w:tc>
          <w:tcPr>
            <w:tcW w:w="459" w:type="pct"/>
            <w:shd w:val="clear" w:color="000000" w:fill="FFFFFF"/>
            <w:vAlign w:val="center"/>
          </w:tcPr>
          <w:p w:rsidR="008E5FB7" w:rsidRPr="00E82D90" w:rsidRDefault="008E5FB7" w:rsidP="008E5FB7">
            <w:pPr>
              <w:spacing w:before="60" w:after="60"/>
              <w:ind w:left="-60" w:right="-81"/>
              <w:jc w:val="center"/>
              <w:rPr>
                <w:rFonts w:ascii="Times New Roman" w:hAnsi="Times New Roman" w:cs="Times New Roman"/>
                <w:bCs/>
              </w:rPr>
            </w:pPr>
            <w:r w:rsidRPr="00E82D90">
              <w:rPr>
                <w:rFonts w:ascii="Times New Roman" w:hAnsi="Times New Roman" w:cs="Times New Roman"/>
                <w:bCs/>
              </w:rPr>
              <w:t>Trước</w:t>
            </w:r>
          </w:p>
          <w:p w:rsidR="008E5FB7" w:rsidRPr="00E82D90" w:rsidRDefault="008E5FB7" w:rsidP="008E5FB7">
            <w:pPr>
              <w:spacing w:before="60" w:after="60"/>
              <w:ind w:left="-60" w:right="-81"/>
              <w:jc w:val="center"/>
              <w:rPr>
                <w:rFonts w:ascii="Times New Roman" w:hAnsi="Times New Roman" w:cs="Times New Roman"/>
                <w:bCs/>
              </w:rPr>
            </w:pPr>
            <w:r w:rsidRPr="00E82D90">
              <w:rPr>
                <w:rFonts w:ascii="Times New Roman" w:hAnsi="Times New Roman" w:cs="Times New Roman"/>
                <w:bCs/>
              </w:rPr>
              <w:t xml:space="preserve"> XL</w:t>
            </w:r>
          </w:p>
        </w:tc>
        <w:tc>
          <w:tcPr>
            <w:tcW w:w="483" w:type="pct"/>
            <w:gridSpan w:val="2"/>
            <w:shd w:val="clear" w:color="000000" w:fill="FFFFFF"/>
            <w:vAlign w:val="center"/>
          </w:tcPr>
          <w:p w:rsidR="008E5FB7" w:rsidRPr="00E82D90" w:rsidRDefault="008E5FB7" w:rsidP="008E5FB7">
            <w:pPr>
              <w:spacing w:before="60" w:after="60"/>
              <w:jc w:val="center"/>
              <w:rPr>
                <w:rFonts w:ascii="Times New Roman" w:hAnsi="Times New Roman" w:cs="Times New Roman"/>
                <w:lang w:val="vi-VN"/>
              </w:rPr>
            </w:pPr>
            <w:r w:rsidRPr="00E82D90">
              <w:rPr>
                <w:rFonts w:ascii="Times New Roman" w:hAnsi="Times New Roman" w:cs="Times New Roman"/>
                <w:lang w:val="vi-VN"/>
              </w:rPr>
              <w:t>24,6</w:t>
            </w:r>
          </w:p>
        </w:tc>
        <w:tc>
          <w:tcPr>
            <w:tcW w:w="535" w:type="pct"/>
            <w:shd w:val="clear" w:color="000000" w:fill="FFFFFF"/>
            <w:vAlign w:val="center"/>
          </w:tcPr>
          <w:p w:rsidR="008E5FB7" w:rsidRPr="00E82D90" w:rsidRDefault="008E5FB7" w:rsidP="008E5FB7">
            <w:pPr>
              <w:spacing w:before="60" w:after="60"/>
              <w:jc w:val="center"/>
              <w:rPr>
                <w:rFonts w:ascii="Times New Roman" w:hAnsi="Times New Roman" w:cs="Times New Roman"/>
                <w:lang w:val="vi-VN"/>
              </w:rPr>
            </w:pPr>
            <w:r w:rsidRPr="00E82D90">
              <w:rPr>
                <w:rFonts w:ascii="Times New Roman" w:hAnsi="Times New Roman" w:cs="Times New Roman"/>
                <w:lang w:val="vi-VN"/>
              </w:rPr>
              <w:t>22,3</w:t>
            </w:r>
          </w:p>
        </w:tc>
        <w:tc>
          <w:tcPr>
            <w:tcW w:w="482" w:type="pct"/>
            <w:shd w:val="clear" w:color="000000" w:fill="FFFFFF"/>
            <w:vAlign w:val="center"/>
          </w:tcPr>
          <w:p w:rsidR="008E5FB7" w:rsidRPr="00E82D90" w:rsidRDefault="00A53C15" w:rsidP="008E5FB7">
            <w:pPr>
              <w:spacing w:before="60" w:after="60"/>
              <w:jc w:val="center"/>
              <w:rPr>
                <w:rFonts w:ascii="Times New Roman" w:hAnsi="Times New Roman" w:cs="Times New Roman"/>
                <w:lang w:val="vi-VN"/>
              </w:rPr>
            </w:pPr>
            <w:r w:rsidRPr="00E82D90">
              <w:rPr>
                <w:rFonts w:ascii="Times New Roman" w:hAnsi="Times New Roman" w:cs="Times New Roman"/>
                <w:lang w:val="vi-VN"/>
              </w:rPr>
              <w:t>15,2</w:t>
            </w:r>
          </w:p>
        </w:tc>
        <w:tc>
          <w:tcPr>
            <w:tcW w:w="434" w:type="pct"/>
            <w:shd w:val="clear" w:color="000000" w:fill="FFFFFF"/>
            <w:vAlign w:val="center"/>
          </w:tcPr>
          <w:p w:rsidR="008E5FB7" w:rsidRPr="00E82D90" w:rsidRDefault="004C7607" w:rsidP="008E5FB7">
            <w:pPr>
              <w:spacing w:before="60" w:after="60"/>
              <w:jc w:val="center"/>
              <w:rPr>
                <w:rFonts w:ascii="Times New Roman" w:hAnsi="Times New Roman" w:cs="Times New Roman"/>
                <w:lang w:val="vi-VN"/>
              </w:rPr>
            </w:pPr>
            <w:r w:rsidRPr="00E82D90">
              <w:rPr>
                <w:rFonts w:ascii="Times New Roman" w:hAnsi="Times New Roman" w:cs="Times New Roman"/>
                <w:lang w:val="vi-VN"/>
              </w:rPr>
              <w:t>16,4</w:t>
            </w:r>
          </w:p>
        </w:tc>
        <w:tc>
          <w:tcPr>
            <w:tcW w:w="463" w:type="pct"/>
            <w:shd w:val="clear" w:color="000000" w:fill="FFFFFF"/>
            <w:vAlign w:val="center"/>
          </w:tcPr>
          <w:p w:rsidR="008E5FB7" w:rsidRPr="00E82D90" w:rsidRDefault="004C7607" w:rsidP="008E5FB7">
            <w:pPr>
              <w:spacing w:before="60" w:after="60"/>
              <w:jc w:val="center"/>
              <w:rPr>
                <w:rFonts w:ascii="Times New Roman" w:hAnsi="Times New Roman" w:cs="Times New Roman"/>
                <w:lang w:val="vi-VN"/>
              </w:rPr>
            </w:pPr>
            <w:r w:rsidRPr="00E82D90">
              <w:rPr>
                <w:rFonts w:ascii="Times New Roman" w:hAnsi="Times New Roman" w:cs="Times New Roman"/>
                <w:lang w:val="vi-VN"/>
              </w:rPr>
              <w:t>15,7</w:t>
            </w:r>
          </w:p>
        </w:tc>
        <w:tc>
          <w:tcPr>
            <w:tcW w:w="564" w:type="pct"/>
            <w:shd w:val="clear" w:color="000000" w:fill="FFFFFF"/>
            <w:vAlign w:val="center"/>
          </w:tcPr>
          <w:p w:rsidR="008E5FB7" w:rsidRPr="00E82D90" w:rsidRDefault="008E5FB7" w:rsidP="008E5FB7">
            <w:pPr>
              <w:spacing w:before="60" w:after="60"/>
              <w:jc w:val="center"/>
              <w:rPr>
                <w:rFonts w:ascii="Times New Roman" w:hAnsi="Times New Roman" w:cs="Times New Roman"/>
                <w:b/>
                <w:lang w:val="vi-VN"/>
              </w:rPr>
            </w:pPr>
            <w:r w:rsidRPr="00E82D90">
              <w:rPr>
                <w:rFonts w:ascii="Times New Roman" w:hAnsi="Times New Roman" w:cs="Times New Roman"/>
                <w:b/>
                <w:lang w:val="vi-VN"/>
              </w:rPr>
              <w:t>-</w:t>
            </w:r>
          </w:p>
        </w:tc>
        <w:tc>
          <w:tcPr>
            <w:tcW w:w="494" w:type="pct"/>
            <w:shd w:val="clear" w:color="000000" w:fill="FFFFFF"/>
            <w:vAlign w:val="center"/>
          </w:tcPr>
          <w:p w:rsidR="008E5FB7" w:rsidRPr="00E82D90" w:rsidRDefault="008E5FB7" w:rsidP="008E5FB7">
            <w:pPr>
              <w:spacing w:before="60" w:after="60"/>
              <w:jc w:val="center"/>
              <w:rPr>
                <w:rFonts w:ascii="Times New Roman" w:hAnsi="Times New Roman" w:cs="Times New Roman"/>
              </w:rPr>
            </w:pPr>
          </w:p>
        </w:tc>
      </w:tr>
      <w:tr w:rsidR="00F605DA" w:rsidRPr="00E82D90" w:rsidTr="001822EE">
        <w:trPr>
          <w:trHeight w:val="60"/>
        </w:trPr>
        <w:tc>
          <w:tcPr>
            <w:tcW w:w="507" w:type="pct"/>
            <w:vMerge/>
            <w:shd w:val="clear" w:color="000000" w:fill="FFFFFF"/>
            <w:vAlign w:val="center"/>
          </w:tcPr>
          <w:p w:rsidR="008E5FB7" w:rsidRPr="00E82D90" w:rsidRDefault="008E5FB7" w:rsidP="008E5FB7">
            <w:pPr>
              <w:spacing w:before="60" w:after="60"/>
              <w:jc w:val="center"/>
              <w:rPr>
                <w:rFonts w:ascii="Times New Roman" w:hAnsi="Times New Roman" w:cs="Times New Roman"/>
                <w:bCs/>
              </w:rPr>
            </w:pPr>
          </w:p>
        </w:tc>
        <w:tc>
          <w:tcPr>
            <w:tcW w:w="578" w:type="pct"/>
            <w:vMerge/>
            <w:vAlign w:val="center"/>
          </w:tcPr>
          <w:p w:rsidR="008E5FB7" w:rsidRPr="00E82D90" w:rsidRDefault="008E5FB7" w:rsidP="008E5FB7">
            <w:pPr>
              <w:spacing w:before="60" w:after="60"/>
              <w:rPr>
                <w:rFonts w:ascii="Times New Roman" w:hAnsi="Times New Roman" w:cs="Times New Roman"/>
                <w:bCs/>
              </w:rPr>
            </w:pPr>
          </w:p>
        </w:tc>
        <w:tc>
          <w:tcPr>
            <w:tcW w:w="459" w:type="pct"/>
            <w:shd w:val="clear" w:color="000000" w:fill="FFFFFF"/>
            <w:vAlign w:val="center"/>
          </w:tcPr>
          <w:p w:rsidR="008E5FB7" w:rsidRPr="00E82D90" w:rsidRDefault="008E5FB7" w:rsidP="008E5FB7">
            <w:pPr>
              <w:spacing w:before="60" w:after="60"/>
              <w:ind w:left="-60" w:right="-81"/>
              <w:jc w:val="center"/>
              <w:rPr>
                <w:rFonts w:ascii="Times New Roman" w:hAnsi="Times New Roman" w:cs="Times New Roman"/>
                <w:bCs/>
              </w:rPr>
            </w:pPr>
            <w:r w:rsidRPr="00E82D90">
              <w:rPr>
                <w:rFonts w:ascii="Times New Roman" w:hAnsi="Times New Roman" w:cs="Times New Roman"/>
                <w:bCs/>
              </w:rPr>
              <w:t xml:space="preserve">Sau </w:t>
            </w:r>
          </w:p>
          <w:p w:rsidR="008E5FB7" w:rsidRPr="00E82D90" w:rsidRDefault="008E5FB7" w:rsidP="008E5FB7">
            <w:pPr>
              <w:spacing w:before="60" w:after="60"/>
              <w:ind w:left="-60" w:right="-81"/>
              <w:jc w:val="center"/>
              <w:rPr>
                <w:rFonts w:ascii="Times New Roman" w:hAnsi="Times New Roman" w:cs="Times New Roman"/>
                <w:bCs/>
              </w:rPr>
            </w:pPr>
            <w:r w:rsidRPr="00E82D90">
              <w:rPr>
                <w:rFonts w:ascii="Times New Roman" w:hAnsi="Times New Roman" w:cs="Times New Roman"/>
                <w:bCs/>
              </w:rPr>
              <w:t>XL</w:t>
            </w:r>
          </w:p>
        </w:tc>
        <w:tc>
          <w:tcPr>
            <w:tcW w:w="483" w:type="pct"/>
            <w:gridSpan w:val="2"/>
            <w:shd w:val="clear" w:color="000000" w:fill="FFFFFF"/>
            <w:vAlign w:val="center"/>
          </w:tcPr>
          <w:p w:rsidR="008E5FB7" w:rsidRPr="00E82D90" w:rsidRDefault="008E5FB7" w:rsidP="008E5FB7">
            <w:pPr>
              <w:spacing w:before="60" w:after="60"/>
              <w:jc w:val="center"/>
              <w:rPr>
                <w:rFonts w:ascii="Times New Roman" w:hAnsi="Times New Roman" w:cs="Times New Roman"/>
              </w:rPr>
            </w:pPr>
            <w:r w:rsidRPr="00E82D90">
              <w:rPr>
                <w:rFonts w:ascii="Times New Roman" w:hAnsi="Times New Roman" w:cs="Times New Roman"/>
                <w:lang w:val="vi-VN"/>
              </w:rPr>
              <w:t>25,1</w:t>
            </w:r>
          </w:p>
        </w:tc>
        <w:tc>
          <w:tcPr>
            <w:tcW w:w="535" w:type="pct"/>
            <w:shd w:val="clear" w:color="000000" w:fill="FFFFFF"/>
            <w:vAlign w:val="center"/>
          </w:tcPr>
          <w:p w:rsidR="008E5FB7" w:rsidRPr="00E82D90" w:rsidRDefault="008E5FB7" w:rsidP="008E5FB7">
            <w:pPr>
              <w:spacing w:before="60" w:after="60"/>
              <w:jc w:val="center"/>
              <w:rPr>
                <w:rFonts w:ascii="Times New Roman" w:hAnsi="Times New Roman" w:cs="Times New Roman"/>
                <w:lang w:val="vi-VN"/>
              </w:rPr>
            </w:pPr>
            <w:r w:rsidRPr="00E82D90">
              <w:rPr>
                <w:rFonts w:ascii="Times New Roman" w:hAnsi="Times New Roman" w:cs="Times New Roman"/>
                <w:lang w:val="vi-VN"/>
              </w:rPr>
              <w:t>22,5</w:t>
            </w:r>
          </w:p>
        </w:tc>
        <w:tc>
          <w:tcPr>
            <w:tcW w:w="482" w:type="pct"/>
            <w:shd w:val="clear" w:color="000000" w:fill="FFFFFF"/>
            <w:vAlign w:val="center"/>
          </w:tcPr>
          <w:p w:rsidR="008E5FB7" w:rsidRPr="00E82D90" w:rsidRDefault="00A53C15" w:rsidP="008E5FB7">
            <w:pPr>
              <w:spacing w:before="60" w:after="60"/>
              <w:jc w:val="center"/>
              <w:rPr>
                <w:rFonts w:ascii="Times New Roman" w:hAnsi="Times New Roman" w:cs="Times New Roman"/>
                <w:lang w:val="vi-VN"/>
              </w:rPr>
            </w:pPr>
            <w:r w:rsidRPr="00E82D90">
              <w:rPr>
                <w:rFonts w:ascii="Times New Roman" w:hAnsi="Times New Roman" w:cs="Times New Roman"/>
                <w:lang w:val="vi-VN"/>
              </w:rPr>
              <w:t>14,9</w:t>
            </w:r>
          </w:p>
        </w:tc>
        <w:tc>
          <w:tcPr>
            <w:tcW w:w="434" w:type="pct"/>
            <w:shd w:val="clear" w:color="000000" w:fill="FFFFFF"/>
            <w:vAlign w:val="center"/>
          </w:tcPr>
          <w:p w:rsidR="008E5FB7" w:rsidRPr="00E82D90" w:rsidRDefault="004C7607" w:rsidP="008E5FB7">
            <w:pPr>
              <w:spacing w:before="60" w:after="60"/>
              <w:jc w:val="center"/>
              <w:rPr>
                <w:rFonts w:ascii="Times New Roman" w:hAnsi="Times New Roman" w:cs="Times New Roman"/>
                <w:lang w:val="vi-VN"/>
              </w:rPr>
            </w:pPr>
            <w:r w:rsidRPr="00E82D90">
              <w:rPr>
                <w:rFonts w:ascii="Times New Roman" w:hAnsi="Times New Roman" w:cs="Times New Roman"/>
                <w:lang w:val="vi-VN"/>
              </w:rPr>
              <w:t>15,7</w:t>
            </w:r>
          </w:p>
        </w:tc>
        <w:tc>
          <w:tcPr>
            <w:tcW w:w="463" w:type="pct"/>
            <w:shd w:val="clear" w:color="000000" w:fill="FFFFFF"/>
            <w:vAlign w:val="center"/>
          </w:tcPr>
          <w:p w:rsidR="008E5FB7" w:rsidRPr="00E82D90" w:rsidRDefault="004C7607" w:rsidP="008E5FB7">
            <w:pPr>
              <w:spacing w:before="60" w:after="60"/>
              <w:jc w:val="center"/>
              <w:rPr>
                <w:rFonts w:ascii="Times New Roman" w:hAnsi="Times New Roman" w:cs="Times New Roman"/>
                <w:lang w:val="vi-VN"/>
              </w:rPr>
            </w:pPr>
            <w:r w:rsidRPr="00E82D90">
              <w:rPr>
                <w:rFonts w:ascii="Times New Roman" w:hAnsi="Times New Roman" w:cs="Times New Roman"/>
                <w:lang w:val="vi-VN"/>
              </w:rPr>
              <w:t>16,2</w:t>
            </w:r>
          </w:p>
        </w:tc>
        <w:tc>
          <w:tcPr>
            <w:tcW w:w="564" w:type="pct"/>
            <w:shd w:val="clear" w:color="000000" w:fill="FFFFFF"/>
            <w:vAlign w:val="center"/>
          </w:tcPr>
          <w:p w:rsidR="008E5FB7" w:rsidRPr="00E82D90" w:rsidRDefault="008E5FB7" w:rsidP="008E5FB7">
            <w:pPr>
              <w:spacing w:before="60" w:after="60"/>
              <w:jc w:val="center"/>
              <w:rPr>
                <w:rFonts w:ascii="Times New Roman" w:hAnsi="Times New Roman" w:cs="Times New Roman"/>
                <w:b/>
                <w:lang w:val="vi-VN"/>
              </w:rPr>
            </w:pPr>
            <w:r w:rsidRPr="00E82D90">
              <w:rPr>
                <w:rFonts w:ascii="Times New Roman" w:hAnsi="Times New Roman" w:cs="Times New Roman"/>
                <w:b/>
                <w:lang w:val="vi-VN"/>
              </w:rPr>
              <w:t>-</w:t>
            </w:r>
          </w:p>
        </w:tc>
        <w:tc>
          <w:tcPr>
            <w:tcW w:w="494" w:type="pct"/>
            <w:shd w:val="clear" w:color="000000" w:fill="FFFFFF"/>
            <w:vAlign w:val="center"/>
          </w:tcPr>
          <w:p w:rsidR="008E5FB7" w:rsidRPr="00E82D90" w:rsidRDefault="008E5FB7" w:rsidP="008E5FB7">
            <w:pPr>
              <w:spacing w:before="60" w:after="60"/>
              <w:jc w:val="center"/>
              <w:rPr>
                <w:rFonts w:ascii="Times New Roman" w:hAnsi="Times New Roman" w:cs="Times New Roman"/>
              </w:rPr>
            </w:pPr>
          </w:p>
        </w:tc>
      </w:tr>
      <w:tr w:rsidR="00F605DA" w:rsidRPr="00E82D90" w:rsidTr="001822EE">
        <w:trPr>
          <w:trHeight w:val="60"/>
        </w:trPr>
        <w:tc>
          <w:tcPr>
            <w:tcW w:w="507" w:type="pct"/>
            <w:vMerge/>
            <w:shd w:val="clear" w:color="000000" w:fill="FFFFFF"/>
            <w:vAlign w:val="center"/>
          </w:tcPr>
          <w:p w:rsidR="008E5FB7" w:rsidRPr="00E82D90" w:rsidRDefault="008E5FB7" w:rsidP="008E5FB7">
            <w:pPr>
              <w:spacing w:before="60" w:after="60"/>
              <w:jc w:val="center"/>
              <w:rPr>
                <w:rFonts w:ascii="Times New Roman" w:hAnsi="Times New Roman" w:cs="Times New Roman"/>
                <w:bCs/>
              </w:rPr>
            </w:pPr>
          </w:p>
        </w:tc>
        <w:tc>
          <w:tcPr>
            <w:tcW w:w="578" w:type="pct"/>
            <w:vMerge w:val="restart"/>
            <w:vAlign w:val="center"/>
          </w:tcPr>
          <w:p w:rsidR="008E5FB7" w:rsidRPr="00E82D90" w:rsidRDefault="008E5FB7" w:rsidP="008E5FB7">
            <w:pPr>
              <w:spacing w:before="60" w:after="60"/>
              <w:rPr>
                <w:rFonts w:ascii="Times New Roman" w:hAnsi="Times New Roman" w:cs="Times New Roman"/>
                <w:bCs/>
                <w:lang w:val="vi-VN"/>
              </w:rPr>
            </w:pPr>
            <w:r w:rsidRPr="00E82D90">
              <w:rPr>
                <w:rFonts w:ascii="Times New Roman" w:hAnsi="Times New Roman" w:cs="Times New Roman"/>
                <w:bCs/>
                <w:lang w:val="vi-VN"/>
              </w:rPr>
              <w:t>Độ màu</w:t>
            </w:r>
          </w:p>
        </w:tc>
        <w:tc>
          <w:tcPr>
            <w:tcW w:w="459" w:type="pct"/>
            <w:shd w:val="clear" w:color="000000" w:fill="FFFFFF"/>
            <w:vAlign w:val="center"/>
          </w:tcPr>
          <w:p w:rsidR="008E5FB7" w:rsidRPr="00E82D90" w:rsidRDefault="008E5FB7" w:rsidP="008E5FB7">
            <w:pPr>
              <w:spacing w:before="60" w:after="60"/>
              <w:ind w:left="-60" w:right="-81"/>
              <w:jc w:val="center"/>
              <w:rPr>
                <w:rFonts w:ascii="Times New Roman" w:hAnsi="Times New Roman" w:cs="Times New Roman"/>
                <w:bCs/>
              </w:rPr>
            </w:pPr>
            <w:r w:rsidRPr="00E82D90">
              <w:rPr>
                <w:rFonts w:ascii="Times New Roman" w:hAnsi="Times New Roman" w:cs="Times New Roman"/>
                <w:bCs/>
              </w:rPr>
              <w:t>Trước</w:t>
            </w:r>
          </w:p>
          <w:p w:rsidR="008E5FB7" w:rsidRPr="00E82D90" w:rsidRDefault="008E5FB7" w:rsidP="008E5FB7">
            <w:pPr>
              <w:spacing w:before="60" w:after="60"/>
              <w:ind w:left="-60" w:right="-81"/>
              <w:jc w:val="center"/>
              <w:rPr>
                <w:rFonts w:ascii="Times New Roman" w:hAnsi="Times New Roman" w:cs="Times New Roman"/>
                <w:bCs/>
              </w:rPr>
            </w:pPr>
            <w:r w:rsidRPr="00E82D90">
              <w:rPr>
                <w:rFonts w:ascii="Times New Roman" w:hAnsi="Times New Roman" w:cs="Times New Roman"/>
                <w:bCs/>
              </w:rPr>
              <w:t xml:space="preserve"> XL</w:t>
            </w:r>
          </w:p>
        </w:tc>
        <w:tc>
          <w:tcPr>
            <w:tcW w:w="483" w:type="pct"/>
            <w:gridSpan w:val="2"/>
            <w:shd w:val="clear" w:color="000000" w:fill="FFFFFF"/>
            <w:vAlign w:val="center"/>
          </w:tcPr>
          <w:p w:rsidR="008E5FB7" w:rsidRPr="00E82D90" w:rsidRDefault="008E5FB7" w:rsidP="008E5FB7">
            <w:pPr>
              <w:spacing w:before="60" w:after="60"/>
              <w:jc w:val="center"/>
              <w:rPr>
                <w:rFonts w:ascii="Times New Roman" w:hAnsi="Times New Roman" w:cs="Times New Roman"/>
                <w:lang w:val="vi-VN"/>
              </w:rPr>
            </w:pPr>
            <w:r w:rsidRPr="00E82D90">
              <w:rPr>
                <w:rFonts w:ascii="Times New Roman" w:hAnsi="Times New Roman" w:cs="Times New Roman"/>
                <w:lang w:val="vi-VN"/>
              </w:rPr>
              <w:t>164,93</w:t>
            </w:r>
          </w:p>
        </w:tc>
        <w:tc>
          <w:tcPr>
            <w:tcW w:w="535" w:type="pct"/>
            <w:shd w:val="clear" w:color="000000" w:fill="FFFFFF"/>
            <w:vAlign w:val="center"/>
          </w:tcPr>
          <w:p w:rsidR="008E5FB7" w:rsidRPr="00E82D90" w:rsidRDefault="008E5FB7" w:rsidP="008E5FB7">
            <w:pPr>
              <w:spacing w:before="60" w:after="60"/>
              <w:jc w:val="center"/>
              <w:rPr>
                <w:rFonts w:ascii="Times New Roman" w:hAnsi="Times New Roman" w:cs="Times New Roman"/>
                <w:lang w:val="vi-VN"/>
              </w:rPr>
            </w:pPr>
            <w:r w:rsidRPr="00E82D90">
              <w:rPr>
                <w:rFonts w:ascii="Times New Roman" w:hAnsi="Times New Roman" w:cs="Times New Roman"/>
                <w:lang w:val="vi-VN"/>
              </w:rPr>
              <w:t>162,75</w:t>
            </w:r>
          </w:p>
        </w:tc>
        <w:tc>
          <w:tcPr>
            <w:tcW w:w="482" w:type="pct"/>
            <w:shd w:val="clear" w:color="000000" w:fill="FFFFFF"/>
            <w:vAlign w:val="center"/>
          </w:tcPr>
          <w:p w:rsidR="008E5FB7" w:rsidRPr="00E82D90" w:rsidRDefault="004C7607" w:rsidP="008E5FB7">
            <w:pPr>
              <w:spacing w:before="60" w:after="60"/>
              <w:jc w:val="center"/>
              <w:rPr>
                <w:rFonts w:ascii="Times New Roman" w:hAnsi="Times New Roman" w:cs="Times New Roman"/>
                <w:lang w:val="vi-VN"/>
              </w:rPr>
            </w:pPr>
            <w:r w:rsidRPr="00E82D90">
              <w:rPr>
                <w:rFonts w:ascii="Times New Roman" w:hAnsi="Times New Roman" w:cs="Times New Roman"/>
                <w:lang w:val="vi-VN"/>
              </w:rPr>
              <w:t>179,4</w:t>
            </w:r>
          </w:p>
        </w:tc>
        <w:tc>
          <w:tcPr>
            <w:tcW w:w="434" w:type="pct"/>
            <w:shd w:val="clear" w:color="000000" w:fill="FFFFFF"/>
            <w:vAlign w:val="center"/>
          </w:tcPr>
          <w:p w:rsidR="008E5FB7" w:rsidRPr="00E82D90" w:rsidRDefault="004C7607" w:rsidP="008E5FB7">
            <w:pPr>
              <w:spacing w:before="60" w:after="60"/>
              <w:jc w:val="center"/>
              <w:rPr>
                <w:rFonts w:ascii="Times New Roman" w:hAnsi="Times New Roman" w:cs="Times New Roman"/>
                <w:lang w:val="vi-VN"/>
              </w:rPr>
            </w:pPr>
            <w:r w:rsidRPr="00E82D90">
              <w:rPr>
                <w:rFonts w:ascii="Times New Roman" w:hAnsi="Times New Roman" w:cs="Times New Roman"/>
                <w:lang w:val="vi-VN"/>
              </w:rPr>
              <w:t>151,16</w:t>
            </w:r>
          </w:p>
        </w:tc>
        <w:tc>
          <w:tcPr>
            <w:tcW w:w="463" w:type="pct"/>
            <w:shd w:val="clear" w:color="000000" w:fill="FFFFFF"/>
            <w:vAlign w:val="center"/>
          </w:tcPr>
          <w:p w:rsidR="008E5FB7" w:rsidRPr="00E82D90" w:rsidRDefault="004C7607" w:rsidP="008E5FB7">
            <w:pPr>
              <w:spacing w:before="60" w:after="60"/>
              <w:jc w:val="center"/>
              <w:rPr>
                <w:rFonts w:ascii="Times New Roman" w:hAnsi="Times New Roman" w:cs="Times New Roman"/>
                <w:lang w:val="vi-VN"/>
              </w:rPr>
            </w:pPr>
            <w:r w:rsidRPr="00E82D90">
              <w:rPr>
                <w:rFonts w:ascii="Times New Roman" w:hAnsi="Times New Roman" w:cs="Times New Roman"/>
                <w:lang w:val="vi-VN"/>
              </w:rPr>
              <w:t>185,58</w:t>
            </w:r>
          </w:p>
        </w:tc>
        <w:tc>
          <w:tcPr>
            <w:tcW w:w="564" w:type="pct"/>
            <w:shd w:val="clear" w:color="000000" w:fill="FFFFFF"/>
            <w:vAlign w:val="center"/>
          </w:tcPr>
          <w:p w:rsidR="008E5FB7" w:rsidRPr="00E82D90" w:rsidRDefault="008E5FB7" w:rsidP="008E5FB7">
            <w:pPr>
              <w:spacing w:before="60" w:after="60"/>
              <w:jc w:val="center"/>
              <w:rPr>
                <w:rFonts w:ascii="Times New Roman" w:hAnsi="Times New Roman" w:cs="Times New Roman"/>
                <w:b/>
                <w:lang w:val="vi-VN"/>
              </w:rPr>
            </w:pPr>
            <w:r w:rsidRPr="00E82D90">
              <w:rPr>
                <w:rFonts w:ascii="Times New Roman" w:hAnsi="Times New Roman" w:cs="Times New Roman"/>
                <w:b/>
                <w:lang w:val="vi-VN"/>
              </w:rPr>
              <w:t>-</w:t>
            </w:r>
          </w:p>
        </w:tc>
        <w:tc>
          <w:tcPr>
            <w:tcW w:w="494" w:type="pct"/>
            <w:shd w:val="clear" w:color="000000" w:fill="FFFFFF"/>
            <w:vAlign w:val="center"/>
          </w:tcPr>
          <w:p w:rsidR="008E5FB7" w:rsidRPr="00E82D90" w:rsidRDefault="008E5FB7" w:rsidP="008E5FB7">
            <w:pPr>
              <w:spacing w:before="60" w:after="60"/>
              <w:jc w:val="center"/>
              <w:rPr>
                <w:rFonts w:ascii="Times New Roman" w:hAnsi="Times New Roman" w:cs="Times New Roman"/>
              </w:rPr>
            </w:pPr>
          </w:p>
        </w:tc>
      </w:tr>
      <w:tr w:rsidR="00F605DA" w:rsidRPr="00E82D90" w:rsidTr="001822EE">
        <w:trPr>
          <w:trHeight w:val="60"/>
        </w:trPr>
        <w:tc>
          <w:tcPr>
            <w:tcW w:w="507" w:type="pct"/>
            <w:vMerge/>
            <w:shd w:val="clear" w:color="000000" w:fill="FFFFFF"/>
            <w:vAlign w:val="center"/>
          </w:tcPr>
          <w:p w:rsidR="008E5FB7" w:rsidRPr="00E82D90" w:rsidRDefault="008E5FB7" w:rsidP="008E5FB7">
            <w:pPr>
              <w:spacing w:before="60" w:after="60"/>
              <w:jc w:val="center"/>
              <w:rPr>
                <w:rFonts w:ascii="Times New Roman" w:hAnsi="Times New Roman" w:cs="Times New Roman"/>
                <w:bCs/>
              </w:rPr>
            </w:pPr>
          </w:p>
        </w:tc>
        <w:tc>
          <w:tcPr>
            <w:tcW w:w="578" w:type="pct"/>
            <w:vMerge/>
            <w:vAlign w:val="center"/>
          </w:tcPr>
          <w:p w:rsidR="008E5FB7" w:rsidRPr="00E82D90" w:rsidRDefault="008E5FB7" w:rsidP="008E5FB7">
            <w:pPr>
              <w:spacing w:before="60" w:after="60"/>
              <w:rPr>
                <w:rFonts w:ascii="Times New Roman" w:hAnsi="Times New Roman" w:cs="Times New Roman"/>
                <w:bCs/>
              </w:rPr>
            </w:pPr>
          </w:p>
        </w:tc>
        <w:tc>
          <w:tcPr>
            <w:tcW w:w="459" w:type="pct"/>
            <w:shd w:val="clear" w:color="000000" w:fill="FFFFFF"/>
            <w:vAlign w:val="center"/>
          </w:tcPr>
          <w:p w:rsidR="008E5FB7" w:rsidRPr="00E82D90" w:rsidRDefault="008E5FB7" w:rsidP="008E5FB7">
            <w:pPr>
              <w:spacing w:before="60" w:after="60"/>
              <w:ind w:left="-60" w:right="-81"/>
              <w:jc w:val="center"/>
              <w:rPr>
                <w:rFonts w:ascii="Times New Roman" w:hAnsi="Times New Roman" w:cs="Times New Roman"/>
                <w:bCs/>
              </w:rPr>
            </w:pPr>
            <w:r w:rsidRPr="00E82D90">
              <w:rPr>
                <w:rFonts w:ascii="Times New Roman" w:hAnsi="Times New Roman" w:cs="Times New Roman"/>
                <w:bCs/>
              </w:rPr>
              <w:t xml:space="preserve">Sau </w:t>
            </w:r>
          </w:p>
          <w:p w:rsidR="008E5FB7" w:rsidRPr="00E82D90" w:rsidRDefault="008E5FB7" w:rsidP="008E5FB7">
            <w:pPr>
              <w:spacing w:before="60" w:after="60"/>
              <w:ind w:left="-60" w:right="-81"/>
              <w:jc w:val="center"/>
              <w:rPr>
                <w:rFonts w:ascii="Times New Roman" w:hAnsi="Times New Roman" w:cs="Times New Roman"/>
                <w:bCs/>
              </w:rPr>
            </w:pPr>
            <w:r w:rsidRPr="00E82D90">
              <w:rPr>
                <w:rFonts w:ascii="Times New Roman" w:hAnsi="Times New Roman" w:cs="Times New Roman"/>
                <w:bCs/>
              </w:rPr>
              <w:t>XL</w:t>
            </w:r>
          </w:p>
        </w:tc>
        <w:tc>
          <w:tcPr>
            <w:tcW w:w="483" w:type="pct"/>
            <w:gridSpan w:val="2"/>
            <w:shd w:val="clear" w:color="000000" w:fill="FFFFFF"/>
            <w:vAlign w:val="center"/>
          </w:tcPr>
          <w:p w:rsidR="008E5FB7" w:rsidRPr="00E82D90" w:rsidRDefault="008E5FB7" w:rsidP="008E5FB7">
            <w:pPr>
              <w:spacing w:before="60" w:after="60"/>
              <w:jc w:val="center"/>
              <w:rPr>
                <w:rFonts w:ascii="Times New Roman" w:hAnsi="Times New Roman" w:cs="Times New Roman"/>
                <w:lang w:val="vi-VN"/>
              </w:rPr>
            </w:pPr>
            <w:r w:rsidRPr="00E82D90">
              <w:rPr>
                <w:rFonts w:ascii="Times New Roman" w:hAnsi="Times New Roman" w:cs="Times New Roman"/>
                <w:lang w:val="vi-VN"/>
              </w:rPr>
              <w:t>73,22</w:t>
            </w:r>
          </w:p>
        </w:tc>
        <w:tc>
          <w:tcPr>
            <w:tcW w:w="535" w:type="pct"/>
            <w:shd w:val="clear" w:color="000000" w:fill="FFFFFF"/>
            <w:vAlign w:val="center"/>
          </w:tcPr>
          <w:p w:rsidR="008E5FB7" w:rsidRPr="00E82D90" w:rsidRDefault="008E5FB7" w:rsidP="008E5FB7">
            <w:pPr>
              <w:spacing w:before="60" w:after="60"/>
              <w:jc w:val="center"/>
              <w:rPr>
                <w:rFonts w:ascii="Times New Roman" w:hAnsi="Times New Roman" w:cs="Times New Roman"/>
                <w:lang w:val="vi-VN"/>
              </w:rPr>
            </w:pPr>
            <w:r w:rsidRPr="00E82D90">
              <w:rPr>
                <w:rFonts w:ascii="Times New Roman" w:hAnsi="Times New Roman" w:cs="Times New Roman"/>
                <w:lang w:val="vi-VN"/>
              </w:rPr>
              <w:t>71,0</w:t>
            </w:r>
          </w:p>
        </w:tc>
        <w:tc>
          <w:tcPr>
            <w:tcW w:w="482" w:type="pct"/>
            <w:shd w:val="clear" w:color="000000" w:fill="FFFFFF"/>
            <w:vAlign w:val="center"/>
          </w:tcPr>
          <w:p w:rsidR="008E5FB7" w:rsidRPr="00E82D90" w:rsidRDefault="004C7607" w:rsidP="008E5FB7">
            <w:pPr>
              <w:spacing w:before="60" w:after="60"/>
              <w:jc w:val="center"/>
              <w:rPr>
                <w:rFonts w:ascii="Times New Roman" w:hAnsi="Times New Roman" w:cs="Times New Roman"/>
                <w:lang w:val="vi-VN"/>
              </w:rPr>
            </w:pPr>
            <w:r w:rsidRPr="00E82D90">
              <w:rPr>
                <w:rFonts w:ascii="Times New Roman" w:hAnsi="Times New Roman" w:cs="Times New Roman"/>
                <w:lang w:val="vi-VN"/>
              </w:rPr>
              <w:t>80,1</w:t>
            </w:r>
          </w:p>
        </w:tc>
        <w:tc>
          <w:tcPr>
            <w:tcW w:w="434" w:type="pct"/>
            <w:shd w:val="clear" w:color="000000" w:fill="FFFFFF"/>
            <w:vAlign w:val="center"/>
          </w:tcPr>
          <w:p w:rsidR="008E5FB7" w:rsidRPr="00E82D90" w:rsidRDefault="004C7607" w:rsidP="008E5FB7">
            <w:pPr>
              <w:spacing w:before="60" w:after="60"/>
              <w:jc w:val="center"/>
              <w:rPr>
                <w:rFonts w:ascii="Times New Roman" w:hAnsi="Times New Roman" w:cs="Times New Roman"/>
                <w:lang w:val="vi-VN"/>
              </w:rPr>
            </w:pPr>
            <w:r w:rsidRPr="00E82D90">
              <w:rPr>
                <w:rFonts w:ascii="Times New Roman" w:hAnsi="Times New Roman" w:cs="Times New Roman"/>
                <w:lang w:val="vi-VN"/>
              </w:rPr>
              <w:t>71,2</w:t>
            </w:r>
          </w:p>
        </w:tc>
        <w:tc>
          <w:tcPr>
            <w:tcW w:w="463" w:type="pct"/>
            <w:shd w:val="clear" w:color="000000" w:fill="FFFFFF"/>
            <w:vAlign w:val="center"/>
          </w:tcPr>
          <w:p w:rsidR="008E5FB7" w:rsidRPr="00E82D90" w:rsidRDefault="004C7607" w:rsidP="008E5FB7">
            <w:pPr>
              <w:spacing w:before="60" w:after="60"/>
              <w:jc w:val="center"/>
              <w:rPr>
                <w:rFonts w:ascii="Times New Roman" w:hAnsi="Times New Roman" w:cs="Times New Roman"/>
                <w:lang w:val="vi-VN"/>
              </w:rPr>
            </w:pPr>
            <w:r w:rsidRPr="00E82D90">
              <w:rPr>
                <w:rFonts w:ascii="Times New Roman" w:hAnsi="Times New Roman" w:cs="Times New Roman"/>
                <w:lang w:val="vi-VN"/>
              </w:rPr>
              <w:t>66,84</w:t>
            </w:r>
          </w:p>
        </w:tc>
        <w:tc>
          <w:tcPr>
            <w:tcW w:w="564" w:type="pct"/>
            <w:shd w:val="clear" w:color="000000" w:fill="FFFFFF"/>
            <w:vAlign w:val="center"/>
          </w:tcPr>
          <w:p w:rsidR="008E5FB7" w:rsidRPr="00E82D90" w:rsidRDefault="008E5FB7" w:rsidP="008E5FB7">
            <w:pPr>
              <w:spacing w:before="60" w:after="60"/>
              <w:jc w:val="center"/>
              <w:rPr>
                <w:rFonts w:ascii="Times New Roman" w:hAnsi="Times New Roman" w:cs="Times New Roman"/>
                <w:b/>
                <w:lang w:val="vi-VN"/>
              </w:rPr>
            </w:pPr>
            <w:r w:rsidRPr="00E82D90">
              <w:rPr>
                <w:rFonts w:ascii="Times New Roman" w:hAnsi="Times New Roman" w:cs="Times New Roman"/>
                <w:b/>
                <w:lang w:val="vi-VN"/>
              </w:rPr>
              <w:t>-</w:t>
            </w:r>
          </w:p>
        </w:tc>
        <w:tc>
          <w:tcPr>
            <w:tcW w:w="494" w:type="pct"/>
            <w:shd w:val="clear" w:color="000000" w:fill="FFFFFF"/>
            <w:vAlign w:val="center"/>
          </w:tcPr>
          <w:p w:rsidR="008E5FB7" w:rsidRPr="00E82D90" w:rsidRDefault="008E5FB7" w:rsidP="008E5FB7">
            <w:pPr>
              <w:spacing w:before="60" w:after="60"/>
              <w:jc w:val="center"/>
              <w:rPr>
                <w:rFonts w:ascii="Times New Roman" w:hAnsi="Times New Roman" w:cs="Times New Roman"/>
              </w:rPr>
            </w:pPr>
          </w:p>
        </w:tc>
      </w:tr>
      <w:tr w:rsidR="00F605DA" w:rsidRPr="00E82D90" w:rsidTr="001822EE">
        <w:trPr>
          <w:trHeight w:val="60"/>
        </w:trPr>
        <w:tc>
          <w:tcPr>
            <w:tcW w:w="507" w:type="pct"/>
            <w:vMerge/>
            <w:shd w:val="clear" w:color="000000" w:fill="FFFFFF"/>
            <w:vAlign w:val="center"/>
            <w:hideMark/>
          </w:tcPr>
          <w:p w:rsidR="00457A99" w:rsidRPr="00E82D90" w:rsidRDefault="00457A99" w:rsidP="00457A99">
            <w:pPr>
              <w:spacing w:before="60" w:after="60"/>
              <w:jc w:val="center"/>
              <w:rPr>
                <w:rFonts w:ascii="Times New Roman" w:hAnsi="Times New Roman" w:cs="Times New Roman"/>
                <w:bCs/>
              </w:rPr>
            </w:pPr>
          </w:p>
        </w:tc>
        <w:tc>
          <w:tcPr>
            <w:tcW w:w="578" w:type="pct"/>
            <w:vMerge w:val="restart"/>
            <w:shd w:val="clear" w:color="000000" w:fill="FFFFFF"/>
            <w:vAlign w:val="center"/>
            <w:hideMark/>
          </w:tcPr>
          <w:p w:rsidR="00457A99" w:rsidRPr="00E82D90" w:rsidRDefault="00457A99" w:rsidP="00457A99">
            <w:pPr>
              <w:spacing w:before="60" w:after="60"/>
              <w:jc w:val="center"/>
              <w:rPr>
                <w:rFonts w:ascii="Times New Roman" w:hAnsi="Times New Roman" w:cs="Times New Roman"/>
                <w:bCs/>
              </w:rPr>
            </w:pPr>
            <w:r w:rsidRPr="00E82D90">
              <w:rPr>
                <w:rFonts w:ascii="Times New Roman" w:hAnsi="Times New Roman" w:cs="Times New Roman"/>
                <w:bCs/>
              </w:rPr>
              <w:t>TSS</w:t>
            </w:r>
          </w:p>
        </w:tc>
        <w:tc>
          <w:tcPr>
            <w:tcW w:w="459" w:type="pct"/>
            <w:shd w:val="clear" w:color="000000" w:fill="FFFFFF"/>
            <w:vAlign w:val="center"/>
            <w:hideMark/>
          </w:tcPr>
          <w:p w:rsidR="00457A99" w:rsidRPr="00E82D90" w:rsidRDefault="00457A99" w:rsidP="00457A99">
            <w:pPr>
              <w:spacing w:before="60" w:after="60"/>
              <w:ind w:left="-60" w:right="-81"/>
              <w:jc w:val="center"/>
              <w:rPr>
                <w:rFonts w:ascii="Times New Roman" w:hAnsi="Times New Roman" w:cs="Times New Roman"/>
                <w:bCs/>
              </w:rPr>
            </w:pPr>
            <w:r w:rsidRPr="00E82D90">
              <w:rPr>
                <w:rFonts w:ascii="Times New Roman" w:hAnsi="Times New Roman" w:cs="Times New Roman"/>
                <w:bCs/>
              </w:rPr>
              <w:t xml:space="preserve">Trước </w:t>
            </w:r>
          </w:p>
          <w:p w:rsidR="00457A99" w:rsidRPr="00E82D90" w:rsidRDefault="00457A99" w:rsidP="00457A99">
            <w:pPr>
              <w:spacing w:before="60" w:after="60"/>
              <w:ind w:left="-60" w:right="-81"/>
              <w:jc w:val="center"/>
              <w:rPr>
                <w:rFonts w:ascii="Times New Roman" w:hAnsi="Times New Roman" w:cs="Times New Roman"/>
                <w:bCs/>
              </w:rPr>
            </w:pPr>
            <w:r w:rsidRPr="00E82D90">
              <w:rPr>
                <w:rFonts w:ascii="Times New Roman" w:hAnsi="Times New Roman" w:cs="Times New Roman"/>
                <w:bCs/>
              </w:rPr>
              <w:t>XL</w:t>
            </w:r>
          </w:p>
        </w:tc>
        <w:tc>
          <w:tcPr>
            <w:tcW w:w="483" w:type="pct"/>
            <w:gridSpan w:val="2"/>
            <w:shd w:val="clear" w:color="000000" w:fill="FFFFFF"/>
            <w:vAlign w:val="center"/>
          </w:tcPr>
          <w:p w:rsidR="00457A99" w:rsidRPr="00E82D90" w:rsidRDefault="008E5FB7" w:rsidP="00457A99">
            <w:pPr>
              <w:jc w:val="center"/>
              <w:rPr>
                <w:rFonts w:ascii="Times New Roman" w:hAnsi="Times New Roman" w:cs="Times New Roman"/>
                <w:lang w:val="vi-VN"/>
              </w:rPr>
            </w:pPr>
            <w:r w:rsidRPr="00E82D90">
              <w:rPr>
                <w:rFonts w:ascii="Times New Roman" w:hAnsi="Times New Roman" w:cs="Times New Roman"/>
                <w:lang w:val="vi-VN"/>
              </w:rPr>
              <w:t>3.010</w:t>
            </w:r>
          </w:p>
        </w:tc>
        <w:tc>
          <w:tcPr>
            <w:tcW w:w="535" w:type="pct"/>
            <w:shd w:val="clear" w:color="000000" w:fill="FFFFFF"/>
            <w:vAlign w:val="center"/>
          </w:tcPr>
          <w:p w:rsidR="00457A99" w:rsidRPr="00E82D90" w:rsidRDefault="008E5FB7" w:rsidP="00457A99">
            <w:pPr>
              <w:jc w:val="center"/>
              <w:rPr>
                <w:rFonts w:ascii="Times New Roman" w:hAnsi="Times New Roman" w:cs="Times New Roman"/>
                <w:lang w:val="vi-VN"/>
              </w:rPr>
            </w:pPr>
            <w:r w:rsidRPr="00E82D90">
              <w:rPr>
                <w:rFonts w:ascii="Times New Roman" w:hAnsi="Times New Roman" w:cs="Times New Roman"/>
                <w:lang w:val="vi-VN"/>
              </w:rPr>
              <w:t>2.938</w:t>
            </w:r>
          </w:p>
        </w:tc>
        <w:tc>
          <w:tcPr>
            <w:tcW w:w="482" w:type="pct"/>
            <w:shd w:val="clear" w:color="000000" w:fill="FFFFFF"/>
            <w:vAlign w:val="center"/>
          </w:tcPr>
          <w:p w:rsidR="00457A99" w:rsidRPr="00E82D90" w:rsidRDefault="004C7607" w:rsidP="00457A99">
            <w:pPr>
              <w:jc w:val="center"/>
              <w:rPr>
                <w:rFonts w:ascii="Times New Roman" w:hAnsi="Times New Roman" w:cs="Times New Roman"/>
                <w:lang w:val="vi-VN"/>
              </w:rPr>
            </w:pPr>
            <w:r w:rsidRPr="00E82D90">
              <w:rPr>
                <w:rFonts w:ascii="Times New Roman" w:hAnsi="Times New Roman" w:cs="Times New Roman"/>
                <w:lang w:val="vi-VN"/>
              </w:rPr>
              <w:t>2.983</w:t>
            </w:r>
          </w:p>
        </w:tc>
        <w:tc>
          <w:tcPr>
            <w:tcW w:w="434" w:type="pct"/>
            <w:shd w:val="clear" w:color="000000" w:fill="FFFFFF"/>
            <w:vAlign w:val="center"/>
          </w:tcPr>
          <w:p w:rsidR="00457A99" w:rsidRPr="00E82D90" w:rsidRDefault="004C7607" w:rsidP="00457A99">
            <w:pPr>
              <w:jc w:val="center"/>
              <w:rPr>
                <w:rFonts w:ascii="Times New Roman" w:hAnsi="Times New Roman" w:cs="Times New Roman"/>
                <w:lang w:val="vi-VN"/>
              </w:rPr>
            </w:pPr>
            <w:r w:rsidRPr="00E82D90">
              <w:rPr>
                <w:rFonts w:ascii="Times New Roman" w:hAnsi="Times New Roman" w:cs="Times New Roman"/>
                <w:lang w:val="vi-VN"/>
              </w:rPr>
              <w:t>2.586</w:t>
            </w:r>
          </w:p>
        </w:tc>
        <w:tc>
          <w:tcPr>
            <w:tcW w:w="463" w:type="pct"/>
            <w:shd w:val="clear" w:color="000000" w:fill="FFFFFF"/>
            <w:vAlign w:val="center"/>
          </w:tcPr>
          <w:p w:rsidR="00457A99" w:rsidRPr="00E82D90" w:rsidRDefault="004C7607" w:rsidP="00457A99">
            <w:pPr>
              <w:jc w:val="center"/>
              <w:rPr>
                <w:rFonts w:ascii="Times New Roman" w:hAnsi="Times New Roman" w:cs="Times New Roman"/>
                <w:lang w:val="vi-VN"/>
              </w:rPr>
            </w:pPr>
            <w:r w:rsidRPr="00E82D90">
              <w:rPr>
                <w:rFonts w:ascii="Times New Roman" w:hAnsi="Times New Roman" w:cs="Times New Roman"/>
                <w:lang w:val="vi-VN"/>
              </w:rPr>
              <w:t>2.186</w:t>
            </w:r>
          </w:p>
        </w:tc>
        <w:tc>
          <w:tcPr>
            <w:tcW w:w="564" w:type="pct"/>
            <w:shd w:val="clear" w:color="000000" w:fill="FFFFFF"/>
            <w:vAlign w:val="center"/>
            <w:hideMark/>
          </w:tcPr>
          <w:p w:rsidR="00457A99" w:rsidRPr="00E82D90" w:rsidRDefault="00457A99" w:rsidP="00457A99">
            <w:pPr>
              <w:jc w:val="center"/>
              <w:rPr>
                <w:rFonts w:ascii="Times New Roman" w:hAnsi="Times New Roman" w:cs="Times New Roman"/>
                <w:b/>
              </w:rPr>
            </w:pPr>
          </w:p>
        </w:tc>
        <w:tc>
          <w:tcPr>
            <w:tcW w:w="494" w:type="pct"/>
            <w:vMerge w:val="restart"/>
            <w:shd w:val="clear" w:color="000000" w:fill="FFFFFF"/>
            <w:vAlign w:val="center"/>
          </w:tcPr>
          <w:p w:rsidR="00457A99" w:rsidRPr="00E82D90" w:rsidRDefault="00230549" w:rsidP="00230549">
            <w:pPr>
              <w:spacing w:before="60" w:after="60"/>
              <w:jc w:val="center"/>
              <w:rPr>
                <w:rFonts w:ascii="Times New Roman" w:hAnsi="Times New Roman" w:cs="Times New Roman"/>
              </w:rPr>
            </w:pPr>
            <w:r w:rsidRPr="00E82D90">
              <w:rPr>
                <w:rFonts w:ascii="Times New Roman" w:hAnsi="Times New Roman" w:cs="Times New Roman"/>
                <w:lang w:val="vi-VN"/>
              </w:rPr>
              <w:t>95,5</w:t>
            </w:r>
            <w:r w:rsidR="00457A99" w:rsidRPr="00E82D90">
              <w:rPr>
                <w:rFonts w:ascii="Times New Roman" w:hAnsi="Times New Roman" w:cs="Times New Roman"/>
              </w:rPr>
              <w:t>-</w:t>
            </w:r>
            <w:r w:rsidRPr="00E82D90">
              <w:rPr>
                <w:rFonts w:ascii="Times New Roman" w:hAnsi="Times New Roman" w:cs="Times New Roman"/>
                <w:lang w:val="vi-VN"/>
              </w:rPr>
              <w:t>97,2</w:t>
            </w:r>
            <w:r w:rsidR="00457A99" w:rsidRPr="00E82D90">
              <w:rPr>
                <w:rFonts w:ascii="Times New Roman" w:hAnsi="Times New Roman" w:cs="Times New Roman"/>
              </w:rPr>
              <w:t>%</w:t>
            </w:r>
          </w:p>
        </w:tc>
      </w:tr>
      <w:tr w:rsidR="00F605DA" w:rsidRPr="00E82D90" w:rsidTr="001822EE">
        <w:trPr>
          <w:trHeight w:val="60"/>
        </w:trPr>
        <w:tc>
          <w:tcPr>
            <w:tcW w:w="507" w:type="pct"/>
            <w:vMerge/>
            <w:shd w:val="clear" w:color="000000" w:fill="FFFFFF"/>
            <w:vAlign w:val="center"/>
            <w:hideMark/>
          </w:tcPr>
          <w:p w:rsidR="00457A99" w:rsidRPr="00E82D90" w:rsidRDefault="00457A99" w:rsidP="00457A99">
            <w:pPr>
              <w:spacing w:before="60" w:after="60"/>
              <w:jc w:val="center"/>
              <w:rPr>
                <w:rFonts w:ascii="Times New Roman" w:hAnsi="Times New Roman" w:cs="Times New Roman"/>
                <w:bCs/>
              </w:rPr>
            </w:pPr>
          </w:p>
        </w:tc>
        <w:tc>
          <w:tcPr>
            <w:tcW w:w="578" w:type="pct"/>
            <w:vMerge/>
            <w:vAlign w:val="center"/>
            <w:hideMark/>
          </w:tcPr>
          <w:p w:rsidR="00457A99" w:rsidRPr="00E82D90" w:rsidRDefault="00457A99" w:rsidP="00457A99">
            <w:pPr>
              <w:spacing w:before="60" w:after="60"/>
              <w:rPr>
                <w:rFonts w:ascii="Times New Roman" w:hAnsi="Times New Roman" w:cs="Times New Roman"/>
                <w:bCs/>
              </w:rPr>
            </w:pPr>
          </w:p>
        </w:tc>
        <w:tc>
          <w:tcPr>
            <w:tcW w:w="459" w:type="pct"/>
            <w:shd w:val="clear" w:color="000000" w:fill="FFFFFF"/>
            <w:vAlign w:val="center"/>
            <w:hideMark/>
          </w:tcPr>
          <w:p w:rsidR="00457A99" w:rsidRPr="00E82D90" w:rsidRDefault="00457A99" w:rsidP="00457A99">
            <w:pPr>
              <w:spacing w:before="60" w:after="60"/>
              <w:ind w:left="-60" w:right="-81"/>
              <w:jc w:val="center"/>
              <w:rPr>
                <w:rFonts w:ascii="Times New Roman" w:hAnsi="Times New Roman" w:cs="Times New Roman"/>
                <w:bCs/>
              </w:rPr>
            </w:pPr>
            <w:r w:rsidRPr="00E82D90">
              <w:rPr>
                <w:rFonts w:ascii="Times New Roman" w:hAnsi="Times New Roman" w:cs="Times New Roman"/>
                <w:bCs/>
              </w:rPr>
              <w:t xml:space="preserve">Sau </w:t>
            </w:r>
          </w:p>
          <w:p w:rsidR="00457A99" w:rsidRPr="00E82D90" w:rsidRDefault="00457A99" w:rsidP="00457A99">
            <w:pPr>
              <w:spacing w:before="60" w:after="60"/>
              <w:ind w:left="-60" w:right="-81"/>
              <w:jc w:val="center"/>
              <w:rPr>
                <w:rFonts w:ascii="Times New Roman" w:hAnsi="Times New Roman" w:cs="Times New Roman"/>
                <w:bCs/>
              </w:rPr>
            </w:pPr>
            <w:r w:rsidRPr="00E82D90">
              <w:rPr>
                <w:rFonts w:ascii="Times New Roman" w:hAnsi="Times New Roman" w:cs="Times New Roman"/>
                <w:bCs/>
              </w:rPr>
              <w:t>XL</w:t>
            </w:r>
          </w:p>
        </w:tc>
        <w:tc>
          <w:tcPr>
            <w:tcW w:w="483" w:type="pct"/>
            <w:gridSpan w:val="2"/>
            <w:shd w:val="clear" w:color="000000" w:fill="FFFFFF"/>
            <w:vAlign w:val="center"/>
          </w:tcPr>
          <w:p w:rsidR="00457A99" w:rsidRPr="00E82D90" w:rsidRDefault="008E5FB7" w:rsidP="00457A99">
            <w:pPr>
              <w:spacing w:before="60" w:after="60"/>
              <w:jc w:val="center"/>
              <w:rPr>
                <w:rFonts w:ascii="Times New Roman" w:hAnsi="Times New Roman" w:cs="Times New Roman"/>
                <w:lang w:val="vi-VN"/>
              </w:rPr>
            </w:pPr>
            <w:r w:rsidRPr="00E82D90">
              <w:rPr>
                <w:rFonts w:ascii="Times New Roman" w:hAnsi="Times New Roman" w:cs="Times New Roman"/>
                <w:lang w:val="vi-VN"/>
              </w:rPr>
              <w:t>83</w:t>
            </w:r>
          </w:p>
        </w:tc>
        <w:tc>
          <w:tcPr>
            <w:tcW w:w="535" w:type="pct"/>
            <w:shd w:val="clear" w:color="000000" w:fill="FFFFFF"/>
            <w:vAlign w:val="center"/>
          </w:tcPr>
          <w:p w:rsidR="00457A99" w:rsidRPr="00E82D90" w:rsidRDefault="008E5FB7" w:rsidP="00457A99">
            <w:pPr>
              <w:spacing w:before="60" w:after="60"/>
              <w:jc w:val="center"/>
              <w:rPr>
                <w:rFonts w:ascii="Times New Roman" w:hAnsi="Times New Roman" w:cs="Times New Roman"/>
                <w:lang w:val="vi-VN"/>
              </w:rPr>
            </w:pPr>
            <w:r w:rsidRPr="00E82D90">
              <w:rPr>
                <w:rFonts w:ascii="Times New Roman" w:hAnsi="Times New Roman" w:cs="Times New Roman"/>
                <w:lang w:val="vi-VN"/>
              </w:rPr>
              <w:t>80</w:t>
            </w:r>
          </w:p>
        </w:tc>
        <w:tc>
          <w:tcPr>
            <w:tcW w:w="482" w:type="pct"/>
            <w:shd w:val="clear" w:color="000000" w:fill="FFFFFF"/>
            <w:vAlign w:val="center"/>
          </w:tcPr>
          <w:p w:rsidR="00457A99" w:rsidRPr="00E82D90" w:rsidRDefault="004C7607" w:rsidP="00457A99">
            <w:pPr>
              <w:spacing w:before="60" w:after="60"/>
              <w:jc w:val="center"/>
              <w:rPr>
                <w:rFonts w:ascii="Times New Roman" w:hAnsi="Times New Roman" w:cs="Times New Roman"/>
                <w:lang w:val="vi-VN"/>
              </w:rPr>
            </w:pPr>
            <w:r w:rsidRPr="00E82D90">
              <w:rPr>
                <w:rFonts w:ascii="Times New Roman" w:hAnsi="Times New Roman" w:cs="Times New Roman"/>
                <w:lang w:val="vi-VN"/>
              </w:rPr>
              <w:t>84</w:t>
            </w:r>
          </w:p>
        </w:tc>
        <w:tc>
          <w:tcPr>
            <w:tcW w:w="434" w:type="pct"/>
            <w:shd w:val="clear" w:color="000000" w:fill="FFFFFF"/>
            <w:vAlign w:val="center"/>
          </w:tcPr>
          <w:p w:rsidR="00457A99" w:rsidRPr="00E82D90" w:rsidRDefault="004C7607" w:rsidP="00457A99">
            <w:pPr>
              <w:spacing w:before="60" w:after="60"/>
              <w:jc w:val="center"/>
              <w:rPr>
                <w:rFonts w:ascii="Times New Roman" w:hAnsi="Times New Roman" w:cs="Times New Roman"/>
                <w:lang w:val="vi-VN"/>
              </w:rPr>
            </w:pPr>
            <w:r w:rsidRPr="00E82D90">
              <w:rPr>
                <w:rFonts w:ascii="Times New Roman" w:hAnsi="Times New Roman" w:cs="Times New Roman"/>
                <w:lang w:val="vi-VN"/>
              </w:rPr>
              <w:t>97,5</w:t>
            </w:r>
          </w:p>
        </w:tc>
        <w:tc>
          <w:tcPr>
            <w:tcW w:w="463" w:type="pct"/>
            <w:shd w:val="clear" w:color="000000" w:fill="FFFFFF"/>
            <w:vAlign w:val="center"/>
          </w:tcPr>
          <w:p w:rsidR="00457A99" w:rsidRPr="00E82D90" w:rsidRDefault="004C7607" w:rsidP="00457A99">
            <w:pPr>
              <w:spacing w:before="60" w:after="60"/>
              <w:jc w:val="center"/>
              <w:rPr>
                <w:rFonts w:ascii="Times New Roman" w:hAnsi="Times New Roman" w:cs="Times New Roman"/>
                <w:lang w:val="vi-VN"/>
              </w:rPr>
            </w:pPr>
            <w:r w:rsidRPr="00E82D90">
              <w:rPr>
                <w:rFonts w:ascii="Times New Roman" w:hAnsi="Times New Roman" w:cs="Times New Roman"/>
                <w:lang w:val="vi-VN"/>
              </w:rPr>
              <w:t>98</w:t>
            </w:r>
          </w:p>
        </w:tc>
        <w:tc>
          <w:tcPr>
            <w:tcW w:w="564" w:type="pct"/>
            <w:shd w:val="clear" w:color="000000" w:fill="FFFFFF"/>
            <w:vAlign w:val="center"/>
            <w:hideMark/>
          </w:tcPr>
          <w:p w:rsidR="00457A99" w:rsidRPr="00E82D90" w:rsidRDefault="008E5FB7" w:rsidP="00457A99">
            <w:pPr>
              <w:spacing w:before="60" w:after="60"/>
              <w:jc w:val="center"/>
              <w:rPr>
                <w:rFonts w:ascii="Times New Roman" w:hAnsi="Times New Roman" w:cs="Times New Roman"/>
                <w:b/>
                <w:lang w:val="vi-VN"/>
              </w:rPr>
            </w:pPr>
            <w:r w:rsidRPr="00E82D90">
              <w:rPr>
                <w:rFonts w:ascii="Times New Roman" w:hAnsi="Times New Roman" w:cs="Times New Roman"/>
                <w:b/>
                <w:lang w:val="vi-VN"/>
              </w:rPr>
              <w:t>100</w:t>
            </w:r>
          </w:p>
        </w:tc>
        <w:tc>
          <w:tcPr>
            <w:tcW w:w="494" w:type="pct"/>
            <w:vMerge/>
            <w:shd w:val="clear" w:color="000000" w:fill="FFFFFF"/>
            <w:vAlign w:val="center"/>
          </w:tcPr>
          <w:p w:rsidR="00457A99" w:rsidRPr="00E82D90" w:rsidRDefault="00457A99" w:rsidP="00457A99">
            <w:pPr>
              <w:spacing w:before="60" w:after="60"/>
              <w:jc w:val="center"/>
              <w:rPr>
                <w:rFonts w:ascii="Times New Roman" w:hAnsi="Times New Roman" w:cs="Times New Roman"/>
              </w:rPr>
            </w:pPr>
          </w:p>
        </w:tc>
      </w:tr>
      <w:tr w:rsidR="00F605DA" w:rsidRPr="00E82D90" w:rsidTr="001822EE">
        <w:trPr>
          <w:trHeight w:val="60"/>
        </w:trPr>
        <w:tc>
          <w:tcPr>
            <w:tcW w:w="507" w:type="pct"/>
            <w:vMerge/>
            <w:shd w:val="clear" w:color="000000" w:fill="FFFFFF"/>
            <w:vAlign w:val="center"/>
          </w:tcPr>
          <w:p w:rsidR="00457A99" w:rsidRPr="00E82D90" w:rsidRDefault="00457A99" w:rsidP="00457A99">
            <w:pPr>
              <w:spacing w:before="60" w:after="60"/>
              <w:jc w:val="center"/>
              <w:rPr>
                <w:rFonts w:ascii="Times New Roman" w:hAnsi="Times New Roman" w:cs="Times New Roman"/>
                <w:bCs/>
              </w:rPr>
            </w:pPr>
          </w:p>
        </w:tc>
        <w:tc>
          <w:tcPr>
            <w:tcW w:w="578" w:type="pct"/>
            <w:vMerge w:val="restart"/>
            <w:vAlign w:val="center"/>
          </w:tcPr>
          <w:p w:rsidR="00457A99" w:rsidRPr="00E82D90" w:rsidRDefault="00457A99" w:rsidP="00457A99">
            <w:pPr>
              <w:spacing w:before="60" w:after="60"/>
              <w:jc w:val="center"/>
              <w:rPr>
                <w:rFonts w:ascii="Times New Roman" w:hAnsi="Times New Roman" w:cs="Times New Roman"/>
                <w:bCs/>
              </w:rPr>
            </w:pPr>
            <w:r w:rsidRPr="00E82D90">
              <w:rPr>
                <w:rFonts w:ascii="Times New Roman" w:hAnsi="Times New Roman" w:cs="Times New Roman"/>
                <w:bCs/>
              </w:rPr>
              <w:t>BOD5</w:t>
            </w:r>
          </w:p>
        </w:tc>
        <w:tc>
          <w:tcPr>
            <w:tcW w:w="459" w:type="pct"/>
            <w:shd w:val="clear" w:color="000000" w:fill="FFFFFF"/>
            <w:vAlign w:val="center"/>
          </w:tcPr>
          <w:p w:rsidR="00457A99" w:rsidRPr="00E82D90" w:rsidRDefault="00457A99" w:rsidP="00457A99">
            <w:pPr>
              <w:spacing w:before="60" w:after="60"/>
              <w:ind w:left="-60" w:right="-81"/>
              <w:jc w:val="center"/>
              <w:rPr>
                <w:rFonts w:ascii="Times New Roman" w:hAnsi="Times New Roman" w:cs="Times New Roman"/>
                <w:bCs/>
              </w:rPr>
            </w:pPr>
            <w:r w:rsidRPr="00E82D90">
              <w:rPr>
                <w:rFonts w:ascii="Times New Roman" w:hAnsi="Times New Roman" w:cs="Times New Roman"/>
                <w:bCs/>
              </w:rPr>
              <w:t xml:space="preserve">Trước </w:t>
            </w:r>
          </w:p>
          <w:p w:rsidR="00457A99" w:rsidRPr="00E82D90" w:rsidRDefault="00457A99" w:rsidP="00457A99">
            <w:pPr>
              <w:spacing w:before="60" w:after="60"/>
              <w:ind w:left="-60" w:right="-81"/>
              <w:jc w:val="center"/>
              <w:rPr>
                <w:rFonts w:ascii="Times New Roman" w:hAnsi="Times New Roman" w:cs="Times New Roman"/>
                <w:bCs/>
                <w:lang w:val="vi-VN"/>
              </w:rPr>
            </w:pPr>
            <w:r w:rsidRPr="00E82D90">
              <w:rPr>
                <w:rFonts w:ascii="Times New Roman" w:hAnsi="Times New Roman" w:cs="Times New Roman"/>
                <w:bCs/>
              </w:rPr>
              <w:t>XL</w:t>
            </w:r>
          </w:p>
        </w:tc>
        <w:tc>
          <w:tcPr>
            <w:tcW w:w="483" w:type="pct"/>
            <w:gridSpan w:val="2"/>
            <w:shd w:val="clear" w:color="000000" w:fill="FFFFFF"/>
            <w:vAlign w:val="center"/>
          </w:tcPr>
          <w:p w:rsidR="00457A99" w:rsidRPr="00E82D90" w:rsidRDefault="008E5FB7" w:rsidP="00457A99">
            <w:pPr>
              <w:spacing w:before="60" w:after="60"/>
              <w:jc w:val="center"/>
              <w:rPr>
                <w:rFonts w:ascii="Times New Roman" w:hAnsi="Times New Roman" w:cs="Times New Roman"/>
                <w:lang w:val="vi-VN"/>
              </w:rPr>
            </w:pPr>
            <w:r w:rsidRPr="00E82D90">
              <w:rPr>
                <w:rFonts w:ascii="Times New Roman" w:hAnsi="Times New Roman" w:cs="Times New Roman"/>
                <w:lang w:val="vi-VN"/>
              </w:rPr>
              <w:t>163,55</w:t>
            </w:r>
          </w:p>
        </w:tc>
        <w:tc>
          <w:tcPr>
            <w:tcW w:w="535" w:type="pct"/>
            <w:shd w:val="clear" w:color="000000" w:fill="FFFFFF"/>
            <w:vAlign w:val="center"/>
          </w:tcPr>
          <w:p w:rsidR="00457A99" w:rsidRPr="00E82D90" w:rsidRDefault="008E5FB7" w:rsidP="00457A99">
            <w:pPr>
              <w:spacing w:before="60" w:after="60"/>
              <w:jc w:val="center"/>
              <w:rPr>
                <w:rFonts w:ascii="Times New Roman" w:hAnsi="Times New Roman" w:cs="Times New Roman"/>
                <w:lang w:val="vi-VN"/>
              </w:rPr>
            </w:pPr>
            <w:r w:rsidRPr="00E82D90">
              <w:rPr>
                <w:rFonts w:ascii="Times New Roman" w:hAnsi="Times New Roman" w:cs="Times New Roman"/>
                <w:lang w:val="vi-VN"/>
              </w:rPr>
              <w:t>163,29</w:t>
            </w:r>
          </w:p>
        </w:tc>
        <w:tc>
          <w:tcPr>
            <w:tcW w:w="482" w:type="pct"/>
            <w:shd w:val="clear" w:color="000000" w:fill="FFFFFF"/>
            <w:vAlign w:val="center"/>
          </w:tcPr>
          <w:p w:rsidR="00457A99" w:rsidRPr="00E82D90" w:rsidRDefault="00D705B9" w:rsidP="00457A99">
            <w:pPr>
              <w:spacing w:before="60" w:after="60"/>
              <w:jc w:val="center"/>
              <w:rPr>
                <w:rFonts w:ascii="Times New Roman" w:hAnsi="Times New Roman" w:cs="Times New Roman"/>
                <w:lang w:val="vi-VN"/>
              </w:rPr>
            </w:pPr>
            <w:r w:rsidRPr="00E82D90">
              <w:rPr>
                <w:rFonts w:ascii="Times New Roman" w:hAnsi="Times New Roman" w:cs="Times New Roman"/>
                <w:lang w:val="vi-VN"/>
              </w:rPr>
              <w:t>164,</w:t>
            </w:r>
            <w:r w:rsidR="004C7607" w:rsidRPr="00E82D90">
              <w:rPr>
                <w:rFonts w:ascii="Times New Roman" w:hAnsi="Times New Roman" w:cs="Times New Roman"/>
                <w:lang w:val="vi-VN"/>
              </w:rPr>
              <w:t>34</w:t>
            </w:r>
          </w:p>
        </w:tc>
        <w:tc>
          <w:tcPr>
            <w:tcW w:w="434" w:type="pct"/>
            <w:shd w:val="clear" w:color="000000" w:fill="FFFFFF"/>
            <w:vAlign w:val="center"/>
          </w:tcPr>
          <w:p w:rsidR="00457A99" w:rsidRPr="00E82D90" w:rsidRDefault="004C7607" w:rsidP="00457A99">
            <w:pPr>
              <w:spacing w:before="60" w:after="60"/>
              <w:jc w:val="center"/>
              <w:rPr>
                <w:rFonts w:ascii="Times New Roman" w:hAnsi="Times New Roman" w:cs="Times New Roman"/>
                <w:lang w:val="vi-VN"/>
              </w:rPr>
            </w:pPr>
            <w:r w:rsidRPr="00E82D90">
              <w:rPr>
                <w:rFonts w:ascii="Times New Roman" w:hAnsi="Times New Roman" w:cs="Times New Roman"/>
                <w:lang w:val="vi-VN"/>
              </w:rPr>
              <w:t>163,29</w:t>
            </w:r>
          </w:p>
        </w:tc>
        <w:tc>
          <w:tcPr>
            <w:tcW w:w="463" w:type="pct"/>
            <w:shd w:val="clear" w:color="000000" w:fill="FFFFFF"/>
            <w:vAlign w:val="center"/>
          </w:tcPr>
          <w:p w:rsidR="00457A99" w:rsidRPr="00E82D90" w:rsidRDefault="004C7607" w:rsidP="00457A99">
            <w:pPr>
              <w:spacing w:before="60" w:after="60"/>
              <w:jc w:val="center"/>
              <w:rPr>
                <w:rFonts w:ascii="Times New Roman" w:hAnsi="Times New Roman" w:cs="Times New Roman"/>
                <w:lang w:val="vi-VN"/>
              </w:rPr>
            </w:pPr>
            <w:r w:rsidRPr="00E82D90">
              <w:rPr>
                <w:rFonts w:ascii="Times New Roman" w:hAnsi="Times New Roman" w:cs="Times New Roman"/>
                <w:lang w:val="vi-VN"/>
              </w:rPr>
              <w:t>164,69</w:t>
            </w:r>
          </w:p>
        </w:tc>
        <w:tc>
          <w:tcPr>
            <w:tcW w:w="564" w:type="pct"/>
            <w:shd w:val="clear" w:color="000000" w:fill="FFFFFF"/>
            <w:vAlign w:val="center"/>
          </w:tcPr>
          <w:p w:rsidR="00457A99" w:rsidRPr="00E82D90" w:rsidRDefault="00457A99" w:rsidP="00457A99">
            <w:pPr>
              <w:spacing w:before="60" w:after="60"/>
              <w:jc w:val="center"/>
              <w:rPr>
                <w:rFonts w:ascii="Times New Roman" w:hAnsi="Times New Roman" w:cs="Times New Roman"/>
                <w:b/>
              </w:rPr>
            </w:pPr>
          </w:p>
        </w:tc>
        <w:tc>
          <w:tcPr>
            <w:tcW w:w="494" w:type="pct"/>
            <w:vMerge w:val="restart"/>
            <w:shd w:val="clear" w:color="000000" w:fill="FFFFFF"/>
            <w:vAlign w:val="center"/>
          </w:tcPr>
          <w:p w:rsidR="00457A99" w:rsidRPr="00E82D90" w:rsidRDefault="00230549" w:rsidP="00230549">
            <w:pPr>
              <w:spacing w:before="60" w:after="60"/>
              <w:jc w:val="center"/>
              <w:rPr>
                <w:rFonts w:ascii="Times New Roman" w:hAnsi="Times New Roman" w:cs="Times New Roman"/>
              </w:rPr>
            </w:pPr>
            <w:r w:rsidRPr="00E82D90">
              <w:rPr>
                <w:rFonts w:ascii="Times New Roman" w:hAnsi="Times New Roman" w:cs="Times New Roman"/>
                <w:lang w:val="vi-VN"/>
              </w:rPr>
              <w:t>65,2</w:t>
            </w:r>
            <w:r w:rsidR="00457A99" w:rsidRPr="00E82D90">
              <w:rPr>
                <w:rFonts w:ascii="Times New Roman" w:hAnsi="Times New Roman" w:cs="Times New Roman"/>
              </w:rPr>
              <w:t>-</w:t>
            </w:r>
            <w:r w:rsidRPr="00E82D90">
              <w:rPr>
                <w:rFonts w:ascii="Times New Roman" w:hAnsi="Times New Roman" w:cs="Times New Roman"/>
                <w:lang w:val="vi-VN"/>
              </w:rPr>
              <w:t>66,3</w:t>
            </w:r>
            <w:r w:rsidR="00457A99" w:rsidRPr="00E82D90">
              <w:rPr>
                <w:rFonts w:ascii="Times New Roman" w:hAnsi="Times New Roman" w:cs="Times New Roman"/>
              </w:rPr>
              <w:t>%</w:t>
            </w:r>
          </w:p>
        </w:tc>
      </w:tr>
      <w:tr w:rsidR="00F605DA" w:rsidRPr="00E82D90" w:rsidTr="001822EE">
        <w:trPr>
          <w:trHeight w:val="60"/>
        </w:trPr>
        <w:tc>
          <w:tcPr>
            <w:tcW w:w="507" w:type="pct"/>
            <w:vMerge/>
            <w:shd w:val="clear" w:color="000000" w:fill="FFFFFF"/>
            <w:vAlign w:val="center"/>
          </w:tcPr>
          <w:p w:rsidR="00457A99" w:rsidRPr="00E82D90" w:rsidRDefault="00457A99" w:rsidP="00457A99">
            <w:pPr>
              <w:spacing w:before="60" w:after="60"/>
              <w:jc w:val="center"/>
              <w:rPr>
                <w:rFonts w:ascii="Times New Roman" w:hAnsi="Times New Roman" w:cs="Times New Roman"/>
                <w:bCs/>
              </w:rPr>
            </w:pPr>
          </w:p>
        </w:tc>
        <w:tc>
          <w:tcPr>
            <w:tcW w:w="578" w:type="pct"/>
            <w:vMerge/>
            <w:vAlign w:val="center"/>
          </w:tcPr>
          <w:p w:rsidR="00457A99" w:rsidRPr="00E82D90" w:rsidRDefault="00457A99" w:rsidP="00457A99">
            <w:pPr>
              <w:spacing w:before="60" w:after="60"/>
              <w:rPr>
                <w:rFonts w:ascii="Times New Roman" w:hAnsi="Times New Roman" w:cs="Times New Roman"/>
                <w:bCs/>
              </w:rPr>
            </w:pPr>
          </w:p>
        </w:tc>
        <w:tc>
          <w:tcPr>
            <w:tcW w:w="459" w:type="pct"/>
            <w:shd w:val="clear" w:color="000000" w:fill="FFFFFF"/>
            <w:vAlign w:val="center"/>
          </w:tcPr>
          <w:p w:rsidR="00457A99" w:rsidRPr="00E82D90" w:rsidRDefault="00457A99" w:rsidP="00457A99">
            <w:pPr>
              <w:spacing w:before="60" w:after="60"/>
              <w:ind w:left="-60" w:right="-81"/>
              <w:jc w:val="center"/>
              <w:rPr>
                <w:rFonts w:ascii="Times New Roman" w:hAnsi="Times New Roman" w:cs="Times New Roman"/>
                <w:bCs/>
              </w:rPr>
            </w:pPr>
            <w:r w:rsidRPr="00E82D90">
              <w:rPr>
                <w:rFonts w:ascii="Times New Roman" w:hAnsi="Times New Roman" w:cs="Times New Roman"/>
                <w:bCs/>
              </w:rPr>
              <w:t xml:space="preserve">Sau </w:t>
            </w:r>
          </w:p>
          <w:p w:rsidR="00457A99" w:rsidRPr="00E82D90" w:rsidRDefault="00457A99" w:rsidP="00457A99">
            <w:pPr>
              <w:spacing w:before="60" w:after="60"/>
              <w:ind w:left="-60" w:right="-81"/>
              <w:jc w:val="center"/>
              <w:rPr>
                <w:rFonts w:ascii="Times New Roman" w:hAnsi="Times New Roman" w:cs="Times New Roman"/>
                <w:bCs/>
              </w:rPr>
            </w:pPr>
            <w:r w:rsidRPr="00E82D90">
              <w:rPr>
                <w:rFonts w:ascii="Times New Roman" w:hAnsi="Times New Roman" w:cs="Times New Roman"/>
                <w:bCs/>
              </w:rPr>
              <w:t>XL</w:t>
            </w:r>
          </w:p>
        </w:tc>
        <w:tc>
          <w:tcPr>
            <w:tcW w:w="483" w:type="pct"/>
            <w:gridSpan w:val="2"/>
            <w:shd w:val="clear" w:color="000000" w:fill="FFFFFF"/>
            <w:vAlign w:val="center"/>
          </w:tcPr>
          <w:p w:rsidR="00457A99" w:rsidRPr="00E82D90" w:rsidRDefault="00D705B9" w:rsidP="00457A99">
            <w:pPr>
              <w:spacing w:before="60" w:after="60"/>
              <w:jc w:val="center"/>
              <w:rPr>
                <w:rFonts w:ascii="Times New Roman" w:hAnsi="Times New Roman" w:cs="Times New Roman"/>
                <w:lang w:val="vi-VN"/>
              </w:rPr>
            </w:pPr>
            <w:r w:rsidRPr="00E82D90">
              <w:rPr>
                <w:rFonts w:ascii="Times New Roman" w:hAnsi="Times New Roman" w:cs="Times New Roman"/>
                <w:lang w:val="vi-VN"/>
              </w:rPr>
              <w:t>40,49</w:t>
            </w:r>
          </w:p>
        </w:tc>
        <w:tc>
          <w:tcPr>
            <w:tcW w:w="535" w:type="pct"/>
            <w:shd w:val="clear" w:color="000000" w:fill="FFFFFF"/>
            <w:vAlign w:val="center"/>
          </w:tcPr>
          <w:p w:rsidR="00457A99" w:rsidRPr="00E82D90" w:rsidRDefault="00D705B9" w:rsidP="00457A99">
            <w:pPr>
              <w:spacing w:before="60" w:after="60"/>
              <w:jc w:val="center"/>
              <w:rPr>
                <w:rFonts w:ascii="Times New Roman" w:hAnsi="Times New Roman" w:cs="Times New Roman"/>
                <w:lang w:val="vi-VN"/>
              </w:rPr>
            </w:pPr>
            <w:r w:rsidRPr="00E82D90">
              <w:rPr>
                <w:rFonts w:ascii="Times New Roman" w:hAnsi="Times New Roman" w:cs="Times New Roman"/>
                <w:lang w:val="vi-VN"/>
              </w:rPr>
              <w:t>40,31</w:t>
            </w:r>
          </w:p>
        </w:tc>
        <w:tc>
          <w:tcPr>
            <w:tcW w:w="482" w:type="pct"/>
            <w:shd w:val="clear" w:color="000000" w:fill="FFFFFF"/>
            <w:vAlign w:val="center"/>
          </w:tcPr>
          <w:p w:rsidR="00457A99" w:rsidRPr="00E82D90" w:rsidRDefault="00D705B9" w:rsidP="00457A99">
            <w:pPr>
              <w:spacing w:before="60" w:after="60"/>
              <w:jc w:val="center"/>
              <w:rPr>
                <w:rFonts w:ascii="Times New Roman" w:hAnsi="Times New Roman" w:cs="Times New Roman"/>
                <w:lang w:val="vi-VN"/>
              </w:rPr>
            </w:pPr>
            <w:r w:rsidRPr="00E82D90">
              <w:rPr>
                <w:rFonts w:ascii="Times New Roman" w:hAnsi="Times New Roman" w:cs="Times New Roman"/>
                <w:lang w:val="vi-VN"/>
              </w:rPr>
              <w:t>39,85</w:t>
            </w:r>
          </w:p>
        </w:tc>
        <w:tc>
          <w:tcPr>
            <w:tcW w:w="434" w:type="pct"/>
            <w:shd w:val="clear" w:color="000000" w:fill="FFFFFF"/>
            <w:vAlign w:val="center"/>
          </w:tcPr>
          <w:p w:rsidR="00457A99" w:rsidRPr="00E82D90" w:rsidRDefault="00D705B9" w:rsidP="00457A99">
            <w:pPr>
              <w:spacing w:before="60" w:after="60"/>
              <w:jc w:val="center"/>
              <w:rPr>
                <w:rFonts w:ascii="Times New Roman" w:hAnsi="Times New Roman" w:cs="Times New Roman"/>
                <w:lang w:val="vi-VN"/>
              </w:rPr>
            </w:pPr>
            <w:r w:rsidRPr="00E82D90">
              <w:rPr>
                <w:rFonts w:ascii="Times New Roman" w:hAnsi="Times New Roman" w:cs="Times New Roman"/>
                <w:lang w:val="vi-VN"/>
              </w:rPr>
              <w:t>40,20</w:t>
            </w:r>
          </w:p>
        </w:tc>
        <w:tc>
          <w:tcPr>
            <w:tcW w:w="463" w:type="pct"/>
            <w:shd w:val="clear" w:color="000000" w:fill="FFFFFF"/>
            <w:vAlign w:val="center"/>
          </w:tcPr>
          <w:p w:rsidR="00457A99" w:rsidRPr="00E82D90" w:rsidRDefault="00D705B9" w:rsidP="00457A99">
            <w:pPr>
              <w:spacing w:before="60" w:after="60"/>
              <w:jc w:val="center"/>
              <w:rPr>
                <w:rFonts w:ascii="Times New Roman" w:hAnsi="Times New Roman" w:cs="Times New Roman"/>
                <w:lang w:val="vi-VN"/>
              </w:rPr>
            </w:pPr>
            <w:r w:rsidRPr="00E82D90">
              <w:rPr>
                <w:rFonts w:ascii="Times New Roman" w:hAnsi="Times New Roman" w:cs="Times New Roman"/>
                <w:lang w:val="vi-VN"/>
              </w:rPr>
              <w:t>41,14</w:t>
            </w:r>
          </w:p>
        </w:tc>
        <w:tc>
          <w:tcPr>
            <w:tcW w:w="564" w:type="pct"/>
            <w:shd w:val="clear" w:color="000000" w:fill="FFFFFF"/>
            <w:vAlign w:val="center"/>
          </w:tcPr>
          <w:p w:rsidR="00457A99" w:rsidRPr="00E82D90" w:rsidRDefault="008E5FB7" w:rsidP="00457A99">
            <w:pPr>
              <w:spacing w:before="60" w:after="60"/>
              <w:jc w:val="center"/>
              <w:rPr>
                <w:rFonts w:ascii="Times New Roman" w:hAnsi="Times New Roman" w:cs="Times New Roman"/>
                <w:b/>
                <w:lang w:val="vi-VN"/>
              </w:rPr>
            </w:pPr>
            <w:r w:rsidRPr="00E82D90">
              <w:rPr>
                <w:rFonts w:ascii="Times New Roman" w:hAnsi="Times New Roman" w:cs="Times New Roman"/>
                <w:b/>
                <w:lang w:val="vi-VN"/>
              </w:rPr>
              <w:t>50</w:t>
            </w:r>
          </w:p>
        </w:tc>
        <w:tc>
          <w:tcPr>
            <w:tcW w:w="494" w:type="pct"/>
            <w:vMerge/>
            <w:shd w:val="clear" w:color="000000" w:fill="FFFFFF"/>
            <w:vAlign w:val="center"/>
          </w:tcPr>
          <w:p w:rsidR="00457A99" w:rsidRPr="00E82D90" w:rsidRDefault="00457A99" w:rsidP="00457A99">
            <w:pPr>
              <w:spacing w:before="60" w:after="60"/>
              <w:jc w:val="center"/>
              <w:rPr>
                <w:rFonts w:ascii="Times New Roman" w:hAnsi="Times New Roman" w:cs="Times New Roman"/>
              </w:rPr>
            </w:pPr>
          </w:p>
        </w:tc>
      </w:tr>
      <w:tr w:rsidR="00F605DA" w:rsidRPr="00E82D90" w:rsidTr="001822EE">
        <w:trPr>
          <w:trHeight w:val="60"/>
        </w:trPr>
        <w:tc>
          <w:tcPr>
            <w:tcW w:w="507" w:type="pct"/>
            <w:vMerge/>
            <w:shd w:val="clear" w:color="000000" w:fill="FFFFFF"/>
            <w:vAlign w:val="center"/>
            <w:hideMark/>
          </w:tcPr>
          <w:p w:rsidR="00457A99" w:rsidRPr="00E82D90" w:rsidRDefault="00457A99" w:rsidP="00457A99">
            <w:pPr>
              <w:spacing w:before="60" w:after="60"/>
              <w:jc w:val="center"/>
              <w:rPr>
                <w:rFonts w:ascii="Times New Roman" w:hAnsi="Times New Roman" w:cs="Times New Roman"/>
                <w:bCs/>
              </w:rPr>
            </w:pPr>
          </w:p>
        </w:tc>
        <w:tc>
          <w:tcPr>
            <w:tcW w:w="578" w:type="pct"/>
            <w:vMerge w:val="restart"/>
            <w:shd w:val="clear" w:color="000000" w:fill="FFFFFF"/>
            <w:vAlign w:val="center"/>
            <w:hideMark/>
          </w:tcPr>
          <w:p w:rsidR="00457A99" w:rsidRPr="00E82D90" w:rsidRDefault="00457A99" w:rsidP="00457A99">
            <w:pPr>
              <w:spacing w:before="60" w:after="60"/>
              <w:jc w:val="center"/>
              <w:rPr>
                <w:rFonts w:ascii="Times New Roman" w:hAnsi="Times New Roman" w:cs="Times New Roman"/>
                <w:bCs/>
              </w:rPr>
            </w:pPr>
            <w:r w:rsidRPr="00E82D90">
              <w:rPr>
                <w:rFonts w:ascii="Times New Roman" w:hAnsi="Times New Roman" w:cs="Times New Roman"/>
                <w:bCs/>
              </w:rPr>
              <w:t>COD</w:t>
            </w:r>
          </w:p>
        </w:tc>
        <w:tc>
          <w:tcPr>
            <w:tcW w:w="459" w:type="pct"/>
            <w:shd w:val="clear" w:color="000000" w:fill="FFFFFF"/>
            <w:vAlign w:val="center"/>
            <w:hideMark/>
          </w:tcPr>
          <w:p w:rsidR="00457A99" w:rsidRPr="00E82D90" w:rsidRDefault="00457A99" w:rsidP="00457A99">
            <w:pPr>
              <w:spacing w:before="60" w:after="60"/>
              <w:ind w:left="-60" w:right="-81"/>
              <w:jc w:val="center"/>
              <w:rPr>
                <w:rFonts w:ascii="Times New Roman" w:hAnsi="Times New Roman" w:cs="Times New Roman"/>
                <w:bCs/>
              </w:rPr>
            </w:pPr>
            <w:r w:rsidRPr="00E82D90">
              <w:rPr>
                <w:rFonts w:ascii="Times New Roman" w:hAnsi="Times New Roman" w:cs="Times New Roman"/>
                <w:bCs/>
              </w:rPr>
              <w:t xml:space="preserve">Trước </w:t>
            </w:r>
          </w:p>
          <w:p w:rsidR="00457A99" w:rsidRPr="00E82D90" w:rsidRDefault="00457A99" w:rsidP="00457A99">
            <w:pPr>
              <w:spacing w:before="60" w:after="60"/>
              <w:ind w:left="-60" w:right="-81"/>
              <w:jc w:val="center"/>
              <w:rPr>
                <w:rFonts w:ascii="Times New Roman" w:hAnsi="Times New Roman" w:cs="Times New Roman"/>
                <w:bCs/>
              </w:rPr>
            </w:pPr>
            <w:r w:rsidRPr="00E82D90">
              <w:rPr>
                <w:rFonts w:ascii="Times New Roman" w:hAnsi="Times New Roman" w:cs="Times New Roman"/>
                <w:bCs/>
              </w:rPr>
              <w:lastRenderedPageBreak/>
              <w:t>XL</w:t>
            </w:r>
          </w:p>
        </w:tc>
        <w:tc>
          <w:tcPr>
            <w:tcW w:w="483" w:type="pct"/>
            <w:gridSpan w:val="2"/>
            <w:shd w:val="clear" w:color="000000" w:fill="FFFFFF"/>
            <w:vAlign w:val="center"/>
          </w:tcPr>
          <w:p w:rsidR="00457A99" w:rsidRPr="00E82D90" w:rsidRDefault="008E5FB7" w:rsidP="00457A99">
            <w:pPr>
              <w:jc w:val="center"/>
              <w:rPr>
                <w:rFonts w:ascii="Times New Roman" w:hAnsi="Times New Roman" w:cs="Times New Roman"/>
                <w:lang w:val="vi-VN"/>
              </w:rPr>
            </w:pPr>
            <w:r w:rsidRPr="00E82D90">
              <w:rPr>
                <w:rFonts w:ascii="Times New Roman" w:hAnsi="Times New Roman" w:cs="Times New Roman"/>
                <w:lang w:val="vi-VN"/>
              </w:rPr>
              <w:lastRenderedPageBreak/>
              <w:t>339,20</w:t>
            </w:r>
          </w:p>
        </w:tc>
        <w:tc>
          <w:tcPr>
            <w:tcW w:w="535" w:type="pct"/>
            <w:shd w:val="clear" w:color="000000" w:fill="FFFFFF"/>
            <w:vAlign w:val="center"/>
          </w:tcPr>
          <w:p w:rsidR="00457A99" w:rsidRPr="00E82D90" w:rsidRDefault="008E5FB7" w:rsidP="00457A99">
            <w:pPr>
              <w:jc w:val="center"/>
              <w:rPr>
                <w:rFonts w:ascii="Times New Roman" w:hAnsi="Times New Roman" w:cs="Times New Roman"/>
                <w:lang w:val="vi-VN"/>
              </w:rPr>
            </w:pPr>
            <w:r w:rsidRPr="00E82D90">
              <w:rPr>
                <w:rFonts w:ascii="Times New Roman" w:hAnsi="Times New Roman" w:cs="Times New Roman"/>
                <w:lang w:val="vi-VN"/>
              </w:rPr>
              <w:t>337,60</w:t>
            </w:r>
          </w:p>
        </w:tc>
        <w:tc>
          <w:tcPr>
            <w:tcW w:w="482" w:type="pct"/>
            <w:shd w:val="clear" w:color="000000" w:fill="FFFFFF"/>
            <w:vAlign w:val="center"/>
          </w:tcPr>
          <w:p w:rsidR="00457A99" w:rsidRPr="00E82D90" w:rsidRDefault="004C7607" w:rsidP="00457A99">
            <w:pPr>
              <w:jc w:val="center"/>
              <w:rPr>
                <w:rFonts w:ascii="Times New Roman" w:hAnsi="Times New Roman" w:cs="Times New Roman"/>
                <w:lang w:val="vi-VN"/>
              </w:rPr>
            </w:pPr>
            <w:r w:rsidRPr="00E82D90">
              <w:rPr>
                <w:rFonts w:ascii="Times New Roman" w:hAnsi="Times New Roman" w:cs="Times New Roman"/>
                <w:lang w:val="vi-VN"/>
              </w:rPr>
              <w:t>340,80</w:t>
            </w:r>
          </w:p>
        </w:tc>
        <w:tc>
          <w:tcPr>
            <w:tcW w:w="434" w:type="pct"/>
            <w:shd w:val="clear" w:color="000000" w:fill="FFFFFF"/>
            <w:vAlign w:val="center"/>
          </w:tcPr>
          <w:p w:rsidR="00457A99" w:rsidRPr="00E82D90" w:rsidRDefault="004C7607" w:rsidP="00457A99">
            <w:pPr>
              <w:jc w:val="center"/>
              <w:rPr>
                <w:rFonts w:ascii="Times New Roman" w:hAnsi="Times New Roman" w:cs="Times New Roman"/>
                <w:lang w:val="vi-VN"/>
              </w:rPr>
            </w:pPr>
            <w:r w:rsidRPr="00E82D90">
              <w:rPr>
                <w:rFonts w:ascii="Times New Roman" w:hAnsi="Times New Roman" w:cs="Times New Roman"/>
                <w:lang w:val="vi-VN"/>
              </w:rPr>
              <w:t>339,20</w:t>
            </w:r>
          </w:p>
        </w:tc>
        <w:tc>
          <w:tcPr>
            <w:tcW w:w="463" w:type="pct"/>
            <w:shd w:val="clear" w:color="000000" w:fill="FFFFFF"/>
            <w:vAlign w:val="center"/>
          </w:tcPr>
          <w:p w:rsidR="00457A99" w:rsidRPr="00E82D90" w:rsidRDefault="004C7607" w:rsidP="00457A99">
            <w:pPr>
              <w:jc w:val="center"/>
              <w:rPr>
                <w:rFonts w:ascii="Times New Roman" w:hAnsi="Times New Roman" w:cs="Times New Roman"/>
                <w:lang w:val="vi-VN"/>
              </w:rPr>
            </w:pPr>
            <w:r w:rsidRPr="00E82D90">
              <w:rPr>
                <w:rFonts w:ascii="Times New Roman" w:hAnsi="Times New Roman" w:cs="Times New Roman"/>
                <w:lang w:val="vi-VN"/>
              </w:rPr>
              <w:t>340,80</w:t>
            </w:r>
          </w:p>
        </w:tc>
        <w:tc>
          <w:tcPr>
            <w:tcW w:w="564" w:type="pct"/>
            <w:shd w:val="clear" w:color="000000" w:fill="FFFFFF"/>
            <w:hideMark/>
          </w:tcPr>
          <w:p w:rsidR="00457A99" w:rsidRPr="00E82D90" w:rsidRDefault="00457A99" w:rsidP="00457A99">
            <w:pPr>
              <w:jc w:val="center"/>
              <w:rPr>
                <w:rFonts w:ascii="Times New Roman" w:hAnsi="Times New Roman" w:cs="Times New Roman"/>
                <w:b/>
              </w:rPr>
            </w:pPr>
          </w:p>
        </w:tc>
        <w:tc>
          <w:tcPr>
            <w:tcW w:w="494" w:type="pct"/>
            <w:vMerge w:val="restart"/>
            <w:shd w:val="clear" w:color="000000" w:fill="FFFFFF"/>
            <w:vAlign w:val="center"/>
          </w:tcPr>
          <w:p w:rsidR="00457A99" w:rsidRPr="00E82D90" w:rsidRDefault="00457A99" w:rsidP="00230549">
            <w:pPr>
              <w:spacing w:before="60" w:after="60"/>
              <w:jc w:val="center"/>
              <w:rPr>
                <w:rFonts w:ascii="Times New Roman" w:hAnsi="Times New Roman" w:cs="Times New Roman"/>
              </w:rPr>
            </w:pPr>
            <w:r w:rsidRPr="00E82D90">
              <w:rPr>
                <w:rFonts w:ascii="Times New Roman" w:hAnsi="Times New Roman" w:cs="Times New Roman"/>
              </w:rPr>
              <w:t>5</w:t>
            </w:r>
            <w:r w:rsidR="00230549" w:rsidRPr="00E82D90">
              <w:rPr>
                <w:rFonts w:ascii="Times New Roman" w:hAnsi="Times New Roman" w:cs="Times New Roman"/>
                <w:lang w:val="vi-VN"/>
              </w:rPr>
              <w:t>8</w:t>
            </w:r>
            <w:r w:rsidRPr="00E82D90">
              <w:rPr>
                <w:rFonts w:ascii="Times New Roman" w:hAnsi="Times New Roman" w:cs="Times New Roman"/>
              </w:rPr>
              <w:t>,</w:t>
            </w:r>
            <w:r w:rsidR="00230549" w:rsidRPr="00E82D90">
              <w:rPr>
                <w:rFonts w:ascii="Times New Roman" w:hAnsi="Times New Roman" w:cs="Times New Roman"/>
                <w:lang w:val="vi-VN"/>
              </w:rPr>
              <w:t>5</w:t>
            </w:r>
            <w:r w:rsidRPr="00E82D90">
              <w:rPr>
                <w:rFonts w:ascii="Times New Roman" w:hAnsi="Times New Roman" w:cs="Times New Roman"/>
              </w:rPr>
              <w:t>-5</w:t>
            </w:r>
            <w:r w:rsidR="00230549" w:rsidRPr="00E82D90">
              <w:rPr>
                <w:rFonts w:ascii="Times New Roman" w:hAnsi="Times New Roman" w:cs="Times New Roman"/>
                <w:lang w:val="vi-VN"/>
              </w:rPr>
              <w:t>9</w:t>
            </w:r>
            <w:r w:rsidRPr="00E82D90">
              <w:rPr>
                <w:rFonts w:ascii="Times New Roman" w:hAnsi="Times New Roman" w:cs="Times New Roman"/>
              </w:rPr>
              <w:t>,</w:t>
            </w:r>
            <w:r w:rsidR="00230549" w:rsidRPr="00E82D90">
              <w:rPr>
                <w:rFonts w:ascii="Times New Roman" w:hAnsi="Times New Roman" w:cs="Times New Roman"/>
                <w:lang w:val="vi-VN"/>
              </w:rPr>
              <w:t>9</w:t>
            </w:r>
            <w:r w:rsidRPr="00E82D90">
              <w:rPr>
                <w:rFonts w:ascii="Times New Roman" w:hAnsi="Times New Roman" w:cs="Times New Roman"/>
              </w:rPr>
              <w:t>%</w:t>
            </w:r>
          </w:p>
        </w:tc>
      </w:tr>
      <w:tr w:rsidR="00F605DA" w:rsidRPr="00E82D90" w:rsidTr="001822EE">
        <w:trPr>
          <w:trHeight w:val="60"/>
        </w:trPr>
        <w:tc>
          <w:tcPr>
            <w:tcW w:w="507" w:type="pct"/>
            <w:vMerge/>
            <w:vAlign w:val="center"/>
            <w:hideMark/>
          </w:tcPr>
          <w:p w:rsidR="00457A99" w:rsidRPr="00E82D90" w:rsidRDefault="00457A99" w:rsidP="00457A99">
            <w:pPr>
              <w:spacing w:before="60" w:after="60"/>
              <w:rPr>
                <w:rFonts w:ascii="Times New Roman" w:hAnsi="Times New Roman" w:cs="Times New Roman"/>
                <w:bCs/>
              </w:rPr>
            </w:pPr>
          </w:p>
        </w:tc>
        <w:tc>
          <w:tcPr>
            <w:tcW w:w="578" w:type="pct"/>
            <w:vMerge/>
            <w:vAlign w:val="center"/>
            <w:hideMark/>
          </w:tcPr>
          <w:p w:rsidR="00457A99" w:rsidRPr="00E82D90" w:rsidRDefault="00457A99" w:rsidP="00457A99">
            <w:pPr>
              <w:spacing w:before="60" w:after="60"/>
              <w:rPr>
                <w:rFonts w:ascii="Times New Roman" w:hAnsi="Times New Roman" w:cs="Times New Roman"/>
                <w:bCs/>
              </w:rPr>
            </w:pPr>
          </w:p>
        </w:tc>
        <w:tc>
          <w:tcPr>
            <w:tcW w:w="459" w:type="pct"/>
            <w:shd w:val="clear" w:color="000000" w:fill="FFFFFF"/>
            <w:vAlign w:val="center"/>
            <w:hideMark/>
          </w:tcPr>
          <w:p w:rsidR="00457A99" w:rsidRPr="00E82D90" w:rsidRDefault="00457A99" w:rsidP="00457A99">
            <w:pPr>
              <w:spacing w:before="60" w:after="60"/>
              <w:ind w:left="-60" w:right="-81"/>
              <w:jc w:val="center"/>
              <w:rPr>
                <w:rFonts w:ascii="Times New Roman" w:hAnsi="Times New Roman" w:cs="Times New Roman"/>
                <w:bCs/>
              </w:rPr>
            </w:pPr>
            <w:r w:rsidRPr="00E82D90">
              <w:rPr>
                <w:rFonts w:ascii="Times New Roman" w:hAnsi="Times New Roman" w:cs="Times New Roman"/>
                <w:bCs/>
              </w:rPr>
              <w:t xml:space="preserve">Sau </w:t>
            </w:r>
          </w:p>
          <w:p w:rsidR="00457A99" w:rsidRPr="00E82D90" w:rsidRDefault="00457A99" w:rsidP="00457A99">
            <w:pPr>
              <w:spacing w:before="60" w:after="60"/>
              <w:ind w:left="-60" w:right="-81"/>
              <w:jc w:val="center"/>
              <w:rPr>
                <w:rFonts w:ascii="Times New Roman" w:hAnsi="Times New Roman" w:cs="Times New Roman"/>
                <w:bCs/>
              </w:rPr>
            </w:pPr>
            <w:r w:rsidRPr="00E82D90">
              <w:rPr>
                <w:rFonts w:ascii="Times New Roman" w:hAnsi="Times New Roman" w:cs="Times New Roman"/>
                <w:bCs/>
              </w:rPr>
              <w:t>XL</w:t>
            </w:r>
          </w:p>
        </w:tc>
        <w:tc>
          <w:tcPr>
            <w:tcW w:w="483" w:type="pct"/>
            <w:gridSpan w:val="2"/>
            <w:shd w:val="clear" w:color="000000" w:fill="FFFFFF"/>
            <w:vAlign w:val="center"/>
          </w:tcPr>
          <w:p w:rsidR="00457A99" w:rsidRPr="00E82D90" w:rsidRDefault="008E5FB7" w:rsidP="00457A99">
            <w:pPr>
              <w:spacing w:before="60" w:after="60"/>
              <w:jc w:val="center"/>
              <w:rPr>
                <w:rFonts w:ascii="Times New Roman" w:hAnsi="Times New Roman" w:cs="Times New Roman"/>
                <w:lang w:val="vi-VN"/>
              </w:rPr>
            </w:pPr>
            <w:r w:rsidRPr="00E82D90">
              <w:rPr>
                <w:rFonts w:ascii="Times New Roman" w:hAnsi="Times New Roman" w:cs="Times New Roman"/>
                <w:lang w:val="vi-VN"/>
              </w:rPr>
              <w:t>140,80</w:t>
            </w:r>
          </w:p>
        </w:tc>
        <w:tc>
          <w:tcPr>
            <w:tcW w:w="535" w:type="pct"/>
            <w:shd w:val="clear" w:color="000000" w:fill="FFFFFF"/>
            <w:vAlign w:val="center"/>
          </w:tcPr>
          <w:p w:rsidR="00457A99" w:rsidRPr="00E82D90" w:rsidRDefault="008E5FB7" w:rsidP="00457A99">
            <w:pPr>
              <w:spacing w:before="60" w:after="60"/>
              <w:jc w:val="center"/>
              <w:rPr>
                <w:rFonts w:ascii="Times New Roman" w:hAnsi="Times New Roman" w:cs="Times New Roman"/>
                <w:lang w:val="vi-VN"/>
              </w:rPr>
            </w:pPr>
            <w:r w:rsidRPr="00E82D90">
              <w:rPr>
                <w:rFonts w:ascii="Times New Roman" w:hAnsi="Times New Roman" w:cs="Times New Roman"/>
                <w:lang w:val="vi-VN"/>
              </w:rPr>
              <w:t>139,20</w:t>
            </w:r>
          </w:p>
        </w:tc>
        <w:tc>
          <w:tcPr>
            <w:tcW w:w="482" w:type="pct"/>
            <w:shd w:val="clear" w:color="000000" w:fill="FFFFFF"/>
            <w:vAlign w:val="center"/>
          </w:tcPr>
          <w:p w:rsidR="00457A99" w:rsidRPr="00E82D90" w:rsidRDefault="004C7607" w:rsidP="00457A99">
            <w:pPr>
              <w:spacing w:before="60" w:after="60"/>
              <w:jc w:val="center"/>
              <w:rPr>
                <w:rFonts w:ascii="Times New Roman" w:hAnsi="Times New Roman" w:cs="Times New Roman"/>
                <w:lang w:val="vi-VN"/>
              </w:rPr>
            </w:pPr>
            <w:r w:rsidRPr="00E82D90">
              <w:rPr>
                <w:rFonts w:ascii="Times New Roman" w:hAnsi="Times New Roman" w:cs="Times New Roman"/>
                <w:lang w:val="vi-VN"/>
              </w:rPr>
              <w:t>137,60</w:t>
            </w:r>
          </w:p>
        </w:tc>
        <w:tc>
          <w:tcPr>
            <w:tcW w:w="434" w:type="pct"/>
            <w:shd w:val="clear" w:color="000000" w:fill="FFFFFF"/>
            <w:vAlign w:val="center"/>
          </w:tcPr>
          <w:p w:rsidR="00457A99" w:rsidRPr="00E82D90" w:rsidRDefault="004C7607" w:rsidP="00457A99">
            <w:pPr>
              <w:spacing w:before="60" w:after="60"/>
              <w:jc w:val="center"/>
              <w:rPr>
                <w:rFonts w:ascii="Times New Roman" w:hAnsi="Times New Roman" w:cs="Times New Roman"/>
                <w:lang w:val="vi-VN"/>
              </w:rPr>
            </w:pPr>
            <w:r w:rsidRPr="00E82D90">
              <w:rPr>
                <w:rFonts w:ascii="Times New Roman" w:hAnsi="Times New Roman" w:cs="Times New Roman"/>
                <w:lang w:val="vi-VN"/>
              </w:rPr>
              <w:t>136,00</w:t>
            </w:r>
          </w:p>
        </w:tc>
        <w:tc>
          <w:tcPr>
            <w:tcW w:w="463" w:type="pct"/>
            <w:shd w:val="clear" w:color="000000" w:fill="FFFFFF"/>
            <w:vAlign w:val="center"/>
          </w:tcPr>
          <w:p w:rsidR="00457A99" w:rsidRPr="00E82D90" w:rsidRDefault="004C7607" w:rsidP="00457A99">
            <w:pPr>
              <w:spacing w:before="60" w:after="60"/>
              <w:jc w:val="center"/>
              <w:rPr>
                <w:rFonts w:ascii="Times New Roman" w:hAnsi="Times New Roman" w:cs="Times New Roman"/>
                <w:lang w:val="vi-VN"/>
              </w:rPr>
            </w:pPr>
            <w:r w:rsidRPr="00E82D90">
              <w:rPr>
                <w:rFonts w:ascii="Times New Roman" w:hAnsi="Times New Roman" w:cs="Times New Roman"/>
                <w:lang w:val="vi-VN"/>
              </w:rPr>
              <w:t>137,60</w:t>
            </w:r>
          </w:p>
        </w:tc>
        <w:tc>
          <w:tcPr>
            <w:tcW w:w="564" w:type="pct"/>
            <w:shd w:val="clear" w:color="000000" w:fill="FFFFFF"/>
            <w:vAlign w:val="center"/>
            <w:hideMark/>
          </w:tcPr>
          <w:p w:rsidR="00457A99" w:rsidRPr="00E82D90" w:rsidRDefault="008E5FB7" w:rsidP="00457A99">
            <w:pPr>
              <w:spacing w:before="60" w:after="60"/>
              <w:jc w:val="center"/>
              <w:rPr>
                <w:rFonts w:ascii="Times New Roman" w:hAnsi="Times New Roman" w:cs="Times New Roman"/>
                <w:b/>
                <w:lang w:val="vi-VN"/>
              </w:rPr>
            </w:pPr>
            <w:r w:rsidRPr="00E82D90">
              <w:rPr>
                <w:rFonts w:ascii="Times New Roman" w:hAnsi="Times New Roman" w:cs="Times New Roman"/>
                <w:b/>
                <w:lang w:val="vi-VN"/>
              </w:rPr>
              <w:t>250</w:t>
            </w:r>
          </w:p>
        </w:tc>
        <w:tc>
          <w:tcPr>
            <w:tcW w:w="494" w:type="pct"/>
            <w:vMerge/>
            <w:shd w:val="clear" w:color="000000" w:fill="FFFFFF"/>
            <w:vAlign w:val="center"/>
          </w:tcPr>
          <w:p w:rsidR="00457A99" w:rsidRPr="00E82D90" w:rsidRDefault="00457A99" w:rsidP="00457A99">
            <w:pPr>
              <w:spacing w:before="60" w:after="60"/>
              <w:jc w:val="center"/>
              <w:rPr>
                <w:rFonts w:ascii="Times New Roman" w:hAnsi="Times New Roman" w:cs="Times New Roman"/>
              </w:rPr>
            </w:pPr>
          </w:p>
        </w:tc>
      </w:tr>
      <w:tr w:rsidR="00F605DA" w:rsidRPr="00E82D90" w:rsidTr="001822EE">
        <w:trPr>
          <w:trHeight w:val="60"/>
        </w:trPr>
        <w:tc>
          <w:tcPr>
            <w:tcW w:w="507" w:type="pct"/>
            <w:vMerge/>
            <w:vAlign w:val="center"/>
            <w:hideMark/>
          </w:tcPr>
          <w:p w:rsidR="00457A99" w:rsidRPr="00E82D90" w:rsidRDefault="00457A99" w:rsidP="00457A99">
            <w:pPr>
              <w:spacing w:before="60" w:after="60"/>
              <w:rPr>
                <w:rFonts w:ascii="Times New Roman" w:hAnsi="Times New Roman" w:cs="Times New Roman"/>
                <w:bCs/>
              </w:rPr>
            </w:pPr>
          </w:p>
        </w:tc>
        <w:tc>
          <w:tcPr>
            <w:tcW w:w="578" w:type="pct"/>
            <w:vMerge w:val="restart"/>
            <w:shd w:val="clear" w:color="000000" w:fill="FFFFFF"/>
            <w:vAlign w:val="center"/>
            <w:hideMark/>
          </w:tcPr>
          <w:p w:rsidR="00457A99" w:rsidRPr="00E82D90" w:rsidRDefault="00457A99" w:rsidP="00457A99">
            <w:pPr>
              <w:spacing w:before="60" w:after="60"/>
              <w:jc w:val="center"/>
              <w:rPr>
                <w:rFonts w:ascii="Times New Roman" w:hAnsi="Times New Roman" w:cs="Times New Roman"/>
                <w:bCs/>
              </w:rPr>
            </w:pPr>
            <w:r w:rsidRPr="00E82D90">
              <w:rPr>
                <w:rFonts w:ascii="Times New Roman" w:hAnsi="Times New Roman" w:cs="Times New Roman"/>
                <w:bCs/>
              </w:rPr>
              <w:t>Tổng N (theo N)</w:t>
            </w:r>
          </w:p>
        </w:tc>
        <w:tc>
          <w:tcPr>
            <w:tcW w:w="459" w:type="pct"/>
            <w:shd w:val="clear" w:color="000000" w:fill="FFFFFF"/>
            <w:vAlign w:val="center"/>
            <w:hideMark/>
          </w:tcPr>
          <w:p w:rsidR="00457A99" w:rsidRPr="00E82D90" w:rsidRDefault="00457A99" w:rsidP="00457A99">
            <w:pPr>
              <w:spacing w:before="60" w:after="60"/>
              <w:ind w:left="-60" w:right="-81"/>
              <w:jc w:val="center"/>
              <w:rPr>
                <w:rFonts w:ascii="Times New Roman" w:hAnsi="Times New Roman" w:cs="Times New Roman"/>
                <w:bCs/>
              </w:rPr>
            </w:pPr>
            <w:r w:rsidRPr="00E82D90">
              <w:rPr>
                <w:rFonts w:ascii="Times New Roman" w:hAnsi="Times New Roman" w:cs="Times New Roman"/>
                <w:bCs/>
              </w:rPr>
              <w:t xml:space="preserve">Trước </w:t>
            </w:r>
          </w:p>
          <w:p w:rsidR="00457A99" w:rsidRPr="00E82D90" w:rsidRDefault="00457A99" w:rsidP="00457A99">
            <w:pPr>
              <w:spacing w:before="60" w:after="60"/>
              <w:ind w:left="-60" w:right="-81"/>
              <w:jc w:val="center"/>
              <w:rPr>
                <w:rFonts w:ascii="Times New Roman" w:hAnsi="Times New Roman" w:cs="Times New Roman"/>
                <w:bCs/>
              </w:rPr>
            </w:pPr>
            <w:r w:rsidRPr="00E82D90">
              <w:rPr>
                <w:rFonts w:ascii="Times New Roman" w:hAnsi="Times New Roman" w:cs="Times New Roman"/>
                <w:bCs/>
              </w:rPr>
              <w:t>XL</w:t>
            </w:r>
          </w:p>
        </w:tc>
        <w:tc>
          <w:tcPr>
            <w:tcW w:w="483" w:type="pct"/>
            <w:gridSpan w:val="2"/>
            <w:shd w:val="clear" w:color="000000" w:fill="FFFFFF"/>
            <w:vAlign w:val="center"/>
          </w:tcPr>
          <w:p w:rsidR="00457A99" w:rsidRPr="00E82D90" w:rsidRDefault="008E5FB7" w:rsidP="00457A99">
            <w:pPr>
              <w:jc w:val="center"/>
              <w:rPr>
                <w:rFonts w:ascii="Times New Roman" w:hAnsi="Times New Roman" w:cs="Times New Roman"/>
                <w:lang w:val="vi-VN"/>
              </w:rPr>
            </w:pPr>
            <w:r w:rsidRPr="00E82D90">
              <w:rPr>
                <w:rFonts w:ascii="Times New Roman" w:hAnsi="Times New Roman" w:cs="Times New Roman"/>
                <w:lang w:val="vi-VN"/>
              </w:rPr>
              <w:t>189,61</w:t>
            </w:r>
          </w:p>
        </w:tc>
        <w:tc>
          <w:tcPr>
            <w:tcW w:w="535" w:type="pct"/>
            <w:shd w:val="clear" w:color="000000" w:fill="FFFFFF"/>
            <w:vAlign w:val="center"/>
          </w:tcPr>
          <w:p w:rsidR="00457A99" w:rsidRPr="00E82D90" w:rsidRDefault="008E5FB7" w:rsidP="00457A99">
            <w:pPr>
              <w:jc w:val="center"/>
              <w:rPr>
                <w:rFonts w:ascii="Times New Roman" w:hAnsi="Times New Roman" w:cs="Times New Roman"/>
                <w:lang w:val="vi-VN"/>
              </w:rPr>
            </w:pPr>
            <w:r w:rsidRPr="00E82D90">
              <w:rPr>
                <w:rFonts w:ascii="Times New Roman" w:hAnsi="Times New Roman" w:cs="Times New Roman"/>
                <w:lang w:val="vi-VN"/>
              </w:rPr>
              <w:t>190,17</w:t>
            </w:r>
          </w:p>
        </w:tc>
        <w:tc>
          <w:tcPr>
            <w:tcW w:w="482" w:type="pct"/>
            <w:shd w:val="clear" w:color="000000" w:fill="FFFFFF"/>
            <w:vAlign w:val="center"/>
          </w:tcPr>
          <w:p w:rsidR="00457A99" w:rsidRPr="00E82D90" w:rsidRDefault="004C7607" w:rsidP="00457A99">
            <w:pPr>
              <w:jc w:val="center"/>
              <w:rPr>
                <w:rFonts w:ascii="Times New Roman" w:hAnsi="Times New Roman" w:cs="Times New Roman"/>
                <w:lang w:val="vi-VN"/>
              </w:rPr>
            </w:pPr>
            <w:r w:rsidRPr="00E82D90">
              <w:rPr>
                <w:rFonts w:ascii="Times New Roman" w:hAnsi="Times New Roman" w:cs="Times New Roman"/>
                <w:lang w:val="vi-VN"/>
              </w:rPr>
              <w:t>190,06</w:t>
            </w:r>
          </w:p>
        </w:tc>
        <w:tc>
          <w:tcPr>
            <w:tcW w:w="434" w:type="pct"/>
            <w:shd w:val="clear" w:color="000000" w:fill="FFFFFF"/>
            <w:vAlign w:val="center"/>
          </w:tcPr>
          <w:p w:rsidR="00457A99" w:rsidRPr="00E82D90" w:rsidRDefault="004C7607" w:rsidP="00457A99">
            <w:pPr>
              <w:jc w:val="center"/>
              <w:rPr>
                <w:rFonts w:ascii="Times New Roman" w:hAnsi="Times New Roman" w:cs="Times New Roman"/>
                <w:lang w:val="vi-VN"/>
              </w:rPr>
            </w:pPr>
            <w:r w:rsidRPr="00E82D90">
              <w:rPr>
                <w:rFonts w:ascii="Times New Roman" w:hAnsi="Times New Roman" w:cs="Times New Roman"/>
                <w:lang w:val="vi-VN"/>
              </w:rPr>
              <w:t>189,50</w:t>
            </w:r>
          </w:p>
        </w:tc>
        <w:tc>
          <w:tcPr>
            <w:tcW w:w="463" w:type="pct"/>
            <w:shd w:val="clear" w:color="000000" w:fill="FFFFFF"/>
            <w:vAlign w:val="center"/>
          </w:tcPr>
          <w:p w:rsidR="00457A99" w:rsidRPr="00E82D90" w:rsidRDefault="004C7607" w:rsidP="00457A99">
            <w:pPr>
              <w:jc w:val="center"/>
              <w:rPr>
                <w:rFonts w:ascii="Times New Roman" w:hAnsi="Times New Roman" w:cs="Times New Roman"/>
                <w:lang w:val="vi-VN"/>
              </w:rPr>
            </w:pPr>
            <w:r w:rsidRPr="00E82D90">
              <w:rPr>
                <w:rFonts w:ascii="Times New Roman" w:hAnsi="Times New Roman" w:cs="Times New Roman"/>
                <w:lang w:val="vi-VN"/>
              </w:rPr>
              <w:t>190,17</w:t>
            </w:r>
          </w:p>
        </w:tc>
        <w:tc>
          <w:tcPr>
            <w:tcW w:w="564" w:type="pct"/>
            <w:shd w:val="clear" w:color="000000" w:fill="FFFFFF"/>
            <w:hideMark/>
          </w:tcPr>
          <w:p w:rsidR="00457A99" w:rsidRPr="00E82D90" w:rsidRDefault="00457A99" w:rsidP="00457A99">
            <w:pPr>
              <w:jc w:val="center"/>
              <w:rPr>
                <w:rFonts w:ascii="Times New Roman" w:hAnsi="Times New Roman" w:cs="Times New Roman"/>
                <w:b/>
                <w:lang w:val="vi-VN"/>
              </w:rPr>
            </w:pPr>
          </w:p>
        </w:tc>
        <w:tc>
          <w:tcPr>
            <w:tcW w:w="494" w:type="pct"/>
            <w:vMerge w:val="restart"/>
            <w:shd w:val="clear" w:color="000000" w:fill="FFFFFF"/>
            <w:vAlign w:val="center"/>
          </w:tcPr>
          <w:p w:rsidR="00457A99" w:rsidRPr="00E82D90" w:rsidRDefault="00457A99" w:rsidP="00230549">
            <w:pPr>
              <w:spacing w:before="60" w:after="60"/>
              <w:jc w:val="center"/>
              <w:rPr>
                <w:rFonts w:ascii="Times New Roman" w:hAnsi="Times New Roman" w:cs="Times New Roman"/>
              </w:rPr>
            </w:pPr>
            <w:r w:rsidRPr="00E82D90">
              <w:rPr>
                <w:rFonts w:ascii="Times New Roman" w:hAnsi="Times New Roman" w:cs="Times New Roman"/>
              </w:rPr>
              <w:t>5</w:t>
            </w:r>
            <w:r w:rsidR="00230549" w:rsidRPr="00E82D90">
              <w:rPr>
                <w:rFonts w:ascii="Times New Roman" w:hAnsi="Times New Roman" w:cs="Times New Roman"/>
                <w:lang w:val="vi-VN"/>
              </w:rPr>
              <w:t>8</w:t>
            </w:r>
            <w:r w:rsidRPr="00E82D90">
              <w:rPr>
                <w:rFonts w:ascii="Times New Roman" w:hAnsi="Times New Roman" w:cs="Times New Roman"/>
              </w:rPr>
              <w:t>,</w:t>
            </w:r>
            <w:r w:rsidR="00230549" w:rsidRPr="00E82D90">
              <w:rPr>
                <w:rFonts w:ascii="Times New Roman" w:hAnsi="Times New Roman" w:cs="Times New Roman"/>
                <w:lang w:val="vi-VN"/>
              </w:rPr>
              <w:t>0</w:t>
            </w:r>
            <w:r w:rsidRPr="00E82D90">
              <w:rPr>
                <w:rFonts w:ascii="Times New Roman" w:hAnsi="Times New Roman" w:cs="Times New Roman"/>
              </w:rPr>
              <w:t>-5</w:t>
            </w:r>
            <w:r w:rsidR="00230549" w:rsidRPr="00E82D90">
              <w:rPr>
                <w:rFonts w:ascii="Times New Roman" w:hAnsi="Times New Roman" w:cs="Times New Roman"/>
                <w:lang w:val="vi-VN"/>
              </w:rPr>
              <w:t>8</w:t>
            </w:r>
            <w:r w:rsidRPr="00E82D90">
              <w:rPr>
                <w:rFonts w:ascii="Times New Roman" w:hAnsi="Times New Roman" w:cs="Times New Roman"/>
              </w:rPr>
              <w:t>,</w:t>
            </w:r>
            <w:r w:rsidR="00230549" w:rsidRPr="00E82D90">
              <w:rPr>
                <w:rFonts w:ascii="Times New Roman" w:hAnsi="Times New Roman" w:cs="Times New Roman"/>
                <w:lang w:val="vi-VN"/>
              </w:rPr>
              <w:t>4</w:t>
            </w:r>
            <w:r w:rsidRPr="00E82D90">
              <w:rPr>
                <w:rFonts w:ascii="Times New Roman" w:hAnsi="Times New Roman" w:cs="Times New Roman"/>
              </w:rPr>
              <w:t>%</w:t>
            </w:r>
          </w:p>
        </w:tc>
      </w:tr>
      <w:tr w:rsidR="00F605DA" w:rsidRPr="00E82D90" w:rsidTr="001822EE">
        <w:trPr>
          <w:trHeight w:val="60"/>
        </w:trPr>
        <w:tc>
          <w:tcPr>
            <w:tcW w:w="507" w:type="pct"/>
            <w:vMerge/>
            <w:vAlign w:val="center"/>
            <w:hideMark/>
          </w:tcPr>
          <w:p w:rsidR="00457A99" w:rsidRPr="00E82D90" w:rsidRDefault="00457A99" w:rsidP="00457A99">
            <w:pPr>
              <w:spacing w:before="60" w:after="60"/>
              <w:rPr>
                <w:rFonts w:ascii="Times New Roman" w:hAnsi="Times New Roman" w:cs="Times New Roman"/>
                <w:bCs/>
              </w:rPr>
            </w:pPr>
          </w:p>
        </w:tc>
        <w:tc>
          <w:tcPr>
            <w:tcW w:w="578" w:type="pct"/>
            <w:vMerge/>
            <w:shd w:val="clear" w:color="000000" w:fill="FFFFFF"/>
            <w:vAlign w:val="center"/>
            <w:hideMark/>
          </w:tcPr>
          <w:p w:rsidR="00457A99" w:rsidRPr="00E82D90" w:rsidRDefault="00457A99" w:rsidP="00457A99">
            <w:pPr>
              <w:spacing w:before="60" w:after="60"/>
              <w:rPr>
                <w:rFonts w:ascii="Times New Roman" w:hAnsi="Times New Roman" w:cs="Times New Roman"/>
                <w:bCs/>
              </w:rPr>
            </w:pPr>
          </w:p>
        </w:tc>
        <w:tc>
          <w:tcPr>
            <w:tcW w:w="459" w:type="pct"/>
            <w:shd w:val="clear" w:color="000000" w:fill="FFFFFF"/>
            <w:vAlign w:val="center"/>
            <w:hideMark/>
          </w:tcPr>
          <w:p w:rsidR="00457A99" w:rsidRPr="00E82D90" w:rsidRDefault="00457A99" w:rsidP="00457A99">
            <w:pPr>
              <w:spacing w:before="60" w:after="60"/>
              <w:ind w:left="-60" w:right="-81"/>
              <w:jc w:val="center"/>
              <w:rPr>
                <w:rFonts w:ascii="Times New Roman" w:hAnsi="Times New Roman" w:cs="Times New Roman"/>
                <w:bCs/>
              </w:rPr>
            </w:pPr>
            <w:r w:rsidRPr="00E82D90">
              <w:rPr>
                <w:rFonts w:ascii="Times New Roman" w:hAnsi="Times New Roman" w:cs="Times New Roman"/>
                <w:bCs/>
              </w:rPr>
              <w:t xml:space="preserve">Sau </w:t>
            </w:r>
          </w:p>
          <w:p w:rsidR="00457A99" w:rsidRPr="00E82D90" w:rsidRDefault="00457A99" w:rsidP="00457A99">
            <w:pPr>
              <w:spacing w:before="60" w:after="60"/>
              <w:ind w:left="-60" w:right="-81"/>
              <w:jc w:val="center"/>
              <w:rPr>
                <w:rFonts w:ascii="Times New Roman" w:hAnsi="Times New Roman" w:cs="Times New Roman"/>
                <w:bCs/>
              </w:rPr>
            </w:pPr>
            <w:r w:rsidRPr="00E82D90">
              <w:rPr>
                <w:rFonts w:ascii="Times New Roman" w:hAnsi="Times New Roman" w:cs="Times New Roman"/>
                <w:bCs/>
              </w:rPr>
              <w:t>XL</w:t>
            </w:r>
          </w:p>
        </w:tc>
        <w:tc>
          <w:tcPr>
            <w:tcW w:w="483" w:type="pct"/>
            <w:gridSpan w:val="2"/>
            <w:shd w:val="clear" w:color="000000" w:fill="FFFFFF"/>
            <w:vAlign w:val="center"/>
          </w:tcPr>
          <w:p w:rsidR="00457A99" w:rsidRPr="00E82D90" w:rsidRDefault="008E5FB7" w:rsidP="00457A99">
            <w:pPr>
              <w:spacing w:before="60" w:after="60"/>
              <w:jc w:val="center"/>
              <w:rPr>
                <w:rFonts w:ascii="Times New Roman" w:hAnsi="Times New Roman" w:cs="Times New Roman"/>
                <w:lang w:val="vi-VN"/>
              </w:rPr>
            </w:pPr>
            <w:r w:rsidRPr="00E82D90">
              <w:rPr>
                <w:rFonts w:ascii="Times New Roman" w:hAnsi="Times New Roman" w:cs="Times New Roman"/>
                <w:lang w:val="vi-VN"/>
              </w:rPr>
              <w:t>79,55</w:t>
            </w:r>
          </w:p>
        </w:tc>
        <w:tc>
          <w:tcPr>
            <w:tcW w:w="535" w:type="pct"/>
            <w:shd w:val="clear" w:color="000000" w:fill="FFFFFF"/>
            <w:vAlign w:val="center"/>
          </w:tcPr>
          <w:p w:rsidR="00457A99" w:rsidRPr="00E82D90" w:rsidRDefault="008E5FB7" w:rsidP="00457A99">
            <w:pPr>
              <w:spacing w:before="60" w:after="60"/>
              <w:jc w:val="center"/>
              <w:rPr>
                <w:rFonts w:ascii="Times New Roman" w:hAnsi="Times New Roman" w:cs="Times New Roman"/>
                <w:lang w:val="vi-VN"/>
              </w:rPr>
            </w:pPr>
            <w:r w:rsidRPr="00E82D90">
              <w:rPr>
                <w:rFonts w:ascii="Times New Roman" w:hAnsi="Times New Roman" w:cs="Times New Roman"/>
                <w:lang w:val="vi-VN"/>
              </w:rPr>
              <w:t>79,27</w:t>
            </w:r>
          </w:p>
        </w:tc>
        <w:tc>
          <w:tcPr>
            <w:tcW w:w="482" w:type="pct"/>
            <w:shd w:val="clear" w:color="000000" w:fill="FFFFFF"/>
            <w:vAlign w:val="center"/>
          </w:tcPr>
          <w:p w:rsidR="00457A99" w:rsidRPr="00E82D90" w:rsidRDefault="004C7607" w:rsidP="00457A99">
            <w:pPr>
              <w:spacing w:before="60" w:after="60"/>
              <w:jc w:val="center"/>
              <w:rPr>
                <w:rFonts w:ascii="Times New Roman" w:hAnsi="Times New Roman" w:cs="Times New Roman"/>
                <w:lang w:val="vi-VN"/>
              </w:rPr>
            </w:pPr>
            <w:r w:rsidRPr="00E82D90">
              <w:rPr>
                <w:rFonts w:ascii="Times New Roman" w:hAnsi="Times New Roman" w:cs="Times New Roman"/>
                <w:lang w:val="vi-VN"/>
              </w:rPr>
              <w:t>78,93</w:t>
            </w:r>
          </w:p>
        </w:tc>
        <w:tc>
          <w:tcPr>
            <w:tcW w:w="434" w:type="pct"/>
            <w:shd w:val="clear" w:color="000000" w:fill="FFFFFF"/>
            <w:vAlign w:val="center"/>
          </w:tcPr>
          <w:p w:rsidR="00457A99" w:rsidRPr="00E82D90" w:rsidRDefault="004C7607" w:rsidP="00457A99">
            <w:pPr>
              <w:spacing w:before="60" w:after="60"/>
              <w:jc w:val="center"/>
              <w:rPr>
                <w:rFonts w:ascii="Times New Roman" w:hAnsi="Times New Roman" w:cs="Times New Roman"/>
                <w:lang w:val="vi-VN"/>
              </w:rPr>
            </w:pPr>
            <w:r w:rsidRPr="00E82D90">
              <w:rPr>
                <w:rFonts w:ascii="Times New Roman" w:hAnsi="Times New Roman" w:cs="Times New Roman"/>
                <w:lang w:val="vi-VN"/>
              </w:rPr>
              <w:t>78,76</w:t>
            </w:r>
          </w:p>
        </w:tc>
        <w:tc>
          <w:tcPr>
            <w:tcW w:w="463" w:type="pct"/>
            <w:shd w:val="clear" w:color="000000" w:fill="FFFFFF"/>
            <w:vAlign w:val="center"/>
          </w:tcPr>
          <w:p w:rsidR="00457A99" w:rsidRPr="00E82D90" w:rsidRDefault="004C7607" w:rsidP="00457A99">
            <w:pPr>
              <w:spacing w:before="60" w:after="60"/>
              <w:jc w:val="center"/>
              <w:rPr>
                <w:rFonts w:ascii="Times New Roman" w:hAnsi="Times New Roman" w:cs="Times New Roman"/>
                <w:lang w:val="vi-VN"/>
              </w:rPr>
            </w:pPr>
            <w:r w:rsidRPr="00E82D90">
              <w:rPr>
                <w:rFonts w:ascii="Times New Roman" w:hAnsi="Times New Roman" w:cs="Times New Roman"/>
                <w:lang w:val="vi-VN"/>
              </w:rPr>
              <w:t>79,32</w:t>
            </w:r>
          </w:p>
        </w:tc>
        <w:tc>
          <w:tcPr>
            <w:tcW w:w="564" w:type="pct"/>
            <w:shd w:val="clear" w:color="000000" w:fill="FFFFFF"/>
            <w:vAlign w:val="center"/>
            <w:hideMark/>
          </w:tcPr>
          <w:p w:rsidR="00457A99" w:rsidRPr="00E82D90" w:rsidRDefault="008E5FB7" w:rsidP="00457A99">
            <w:pPr>
              <w:spacing w:before="60" w:after="60"/>
              <w:jc w:val="center"/>
              <w:rPr>
                <w:rFonts w:ascii="Times New Roman" w:hAnsi="Times New Roman" w:cs="Times New Roman"/>
                <w:b/>
              </w:rPr>
            </w:pPr>
            <w:r w:rsidRPr="00E82D90">
              <w:rPr>
                <w:rFonts w:ascii="Times New Roman" w:hAnsi="Times New Roman" w:cs="Times New Roman"/>
                <w:b/>
                <w:lang w:val="vi-VN"/>
              </w:rPr>
              <w:t>80</w:t>
            </w:r>
          </w:p>
        </w:tc>
        <w:tc>
          <w:tcPr>
            <w:tcW w:w="494" w:type="pct"/>
            <w:vMerge/>
            <w:shd w:val="clear" w:color="000000" w:fill="FFFFFF"/>
            <w:vAlign w:val="center"/>
          </w:tcPr>
          <w:p w:rsidR="00457A99" w:rsidRPr="00E82D90" w:rsidRDefault="00457A99" w:rsidP="00457A99">
            <w:pPr>
              <w:spacing w:before="60" w:after="60"/>
              <w:jc w:val="center"/>
              <w:rPr>
                <w:rFonts w:ascii="Times New Roman" w:hAnsi="Times New Roman" w:cs="Times New Roman"/>
              </w:rPr>
            </w:pPr>
          </w:p>
        </w:tc>
      </w:tr>
      <w:tr w:rsidR="00F605DA" w:rsidRPr="00E82D90" w:rsidTr="001822EE">
        <w:trPr>
          <w:trHeight w:val="60"/>
        </w:trPr>
        <w:tc>
          <w:tcPr>
            <w:tcW w:w="507" w:type="pct"/>
            <w:vMerge/>
            <w:vAlign w:val="center"/>
          </w:tcPr>
          <w:p w:rsidR="00457A99" w:rsidRPr="00E82D90" w:rsidRDefault="00457A99" w:rsidP="00457A99">
            <w:pPr>
              <w:spacing w:before="60" w:after="60"/>
              <w:rPr>
                <w:rFonts w:ascii="Times New Roman" w:hAnsi="Times New Roman" w:cs="Times New Roman"/>
                <w:bCs/>
              </w:rPr>
            </w:pPr>
          </w:p>
        </w:tc>
        <w:tc>
          <w:tcPr>
            <w:tcW w:w="578" w:type="pct"/>
            <w:vMerge w:val="restart"/>
            <w:shd w:val="clear" w:color="000000" w:fill="FFFFFF"/>
            <w:vAlign w:val="center"/>
          </w:tcPr>
          <w:p w:rsidR="00457A99" w:rsidRPr="00E82D90" w:rsidRDefault="00457A99" w:rsidP="00457A99">
            <w:pPr>
              <w:spacing w:before="60" w:after="60"/>
              <w:rPr>
                <w:rFonts w:ascii="Times New Roman" w:hAnsi="Times New Roman" w:cs="Times New Roman"/>
                <w:bCs/>
              </w:rPr>
            </w:pPr>
            <w:r w:rsidRPr="00E82D90">
              <w:rPr>
                <w:rFonts w:ascii="Times New Roman" w:hAnsi="Times New Roman" w:cs="Times New Roman"/>
                <w:bCs/>
              </w:rPr>
              <w:t>Tổng P</w:t>
            </w:r>
          </w:p>
        </w:tc>
        <w:tc>
          <w:tcPr>
            <w:tcW w:w="459" w:type="pct"/>
            <w:shd w:val="clear" w:color="000000" w:fill="FFFFFF"/>
            <w:vAlign w:val="center"/>
          </w:tcPr>
          <w:p w:rsidR="00457A99" w:rsidRPr="00E82D90" w:rsidRDefault="00457A99" w:rsidP="00457A99">
            <w:pPr>
              <w:spacing w:before="60" w:after="60"/>
              <w:ind w:left="-60" w:right="-81"/>
              <w:jc w:val="center"/>
              <w:rPr>
                <w:rFonts w:ascii="Times New Roman" w:hAnsi="Times New Roman" w:cs="Times New Roman"/>
                <w:bCs/>
              </w:rPr>
            </w:pPr>
            <w:r w:rsidRPr="00E82D90">
              <w:rPr>
                <w:rFonts w:ascii="Times New Roman" w:hAnsi="Times New Roman" w:cs="Times New Roman"/>
                <w:bCs/>
              </w:rPr>
              <w:t xml:space="preserve">Trước </w:t>
            </w:r>
          </w:p>
          <w:p w:rsidR="00457A99" w:rsidRPr="00E82D90" w:rsidRDefault="00457A99" w:rsidP="00457A99">
            <w:pPr>
              <w:spacing w:before="60" w:after="60"/>
              <w:ind w:left="-60" w:right="-81"/>
              <w:jc w:val="center"/>
              <w:rPr>
                <w:rFonts w:ascii="Times New Roman" w:hAnsi="Times New Roman" w:cs="Times New Roman"/>
                <w:bCs/>
              </w:rPr>
            </w:pPr>
            <w:r w:rsidRPr="00E82D90">
              <w:rPr>
                <w:rFonts w:ascii="Times New Roman" w:hAnsi="Times New Roman" w:cs="Times New Roman"/>
                <w:bCs/>
              </w:rPr>
              <w:t>XL</w:t>
            </w:r>
          </w:p>
        </w:tc>
        <w:tc>
          <w:tcPr>
            <w:tcW w:w="483" w:type="pct"/>
            <w:gridSpan w:val="2"/>
            <w:shd w:val="clear" w:color="000000" w:fill="FFFFFF"/>
            <w:vAlign w:val="center"/>
          </w:tcPr>
          <w:p w:rsidR="00457A99" w:rsidRPr="00E82D90" w:rsidRDefault="008E5FB7" w:rsidP="00457A99">
            <w:pPr>
              <w:spacing w:before="60" w:after="60"/>
              <w:jc w:val="center"/>
              <w:rPr>
                <w:rFonts w:ascii="Times New Roman" w:hAnsi="Times New Roman" w:cs="Times New Roman"/>
                <w:lang w:val="vi-VN"/>
              </w:rPr>
            </w:pPr>
            <w:r w:rsidRPr="00E82D90">
              <w:rPr>
                <w:rFonts w:ascii="Times New Roman" w:hAnsi="Times New Roman" w:cs="Times New Roman"/>
                <w:lang w:val="vi-VN"/>
              </w:rPr>
              <w:t>30,75</w:t>
            </w:r>
          </w:p>
        </w:tc>
        <w:tc>
          <w:tcPr>
            <w:tcW w:w="535" w:type="pct"/>
            <w:shd w:val="clear" w:color="000000" w:fill="FFFFFF"/>
            <w:vAlign w:val="center"/>
          </w:tcPr>
          <w:p w:rsidR="00457A99" w:rsidRPr="00E82D90" w:rsidRDefault="008E5FB7" w:rsidP="00457A99">
            <w:pPr>
              <w:spacing w:before="60" w:after="60"/>
              <w:jc w:val="center"/>
              <w:rPr>
                <w:rFonts w:ascii="Times New Roman" w:hAnsi="Times New Roman" w:cs="Times New Roman"/>
                <w:lang w:val="vi-VN"/>
              </w:rPr>
            </w:pPr>
            <w:r w:rsidRPr="00E82D90">
              <w:rPr>
                <w:rFonts w:ascii="Times New Roman" w:hAnsi="Times New Roman" w:cs="Times New Roman"/>
                <w:lang w:val="vi-VN"/>
              </w:rPr>
              <w:t>28,13</w:t>
            </w:r>
          </w:p>
        </w:tc>
        <w:tc>
          <w:tcPr>
            <w:tcW w:w="482" w:type="pct"/>
            <w:shd w:val="clear" w:color="000000" w:fill="FFFFFF"/>
            <w:vAlign w:val="center"/>
          </w:tcPr>
          <w:p w:rsidR="00457A99" w:rsidRPr="00E82D90" w:rsidRDefault="004C7607" w:rsidP="00457A99">
            <w:pPr>
              <w:spacing w:before="60" w:after="60"/>
              <w:jc w:val="center"/>
              <w:rPr>
                <w:rFonts w:ascii="Times New Roman" w:hAnsi="Times New Roman" w:cs="Times New Roman"/>
                <w:lang w:val="vi-VN"/>
              </w:rPr>
            </w:pPr>
            <w:r w:rsidRPr="00E82D90">
              <w:rPr>
                <w:rFonts w:ascii="Times New Roman" w:hAnsi="Times New Roman" w:cs="Times New Roman"/>
                <w:lang w:val="vi-VN"/>
              </w:rPr>
              <w:t>31,25</w:t>
            </w:r>
          </w:p>
        </w:tc>
        <w:tc>
          <w:tcPr>
            <w:tcW w:w="434" w:type="pct"/>
            <w:shd w:val="clear" w:color="000000" w:fill="FFFFFF"/>
            <w:vAlign w:val="center"/>
          </w:tcPr>
          <w:p w:rsidR="00457A99" w:rsidRPr="00E82D90" w:rsidRDefault="004C7607" w:rsidP="00457A99">
            <w:pPr>
              <w:spacing w:before="60" w:after="60"/>
              <w:jc w:val="center"/>
              <w:rPr>
                <w:rFonts w:ascii="Times New Roman" w:hAnsi="Times New Roman" w:cs="Times New Roman"/>
                <w:lang w:val="vi-VN"/>
              </w:rPr>
            </w:pPr>
            <w:r w:rsidRPr="00E82D90">
              <w:rPr>
                <w:rFonts w:ascii="Times New Roman" w:hAnsi="Times New Roman" w:cs="Times New Roman"/>
                <w:lang w:val="vi-VN"/>
              </w:rPr>
              <w:t>32,63</w:t>
            </w:r>
          </w:p>
        </w:tc>
        <w:tc>
          <w:tcPr>
            <w:tcW w:w="463" w:type="pct"/>
            <w:shd w:val="clear" w:color="000000" w:fill="FFFFFF"/>
            <w:vAlign w:val="center"/>
          </w:tcPr>
          <w:p w:rsidR="00457A99" w:rsidRPr="00E82D90" w:rsidRDefault="004C7607" w:rsidP="00457A99">
            <w:pPr>
              <w:spacing w:before="60" w:after="60"/>
              <w:jc w:val="center"/>
              <w:rPr>
                <w:rFonts w:ascii="Times New Roman" w:hAnsi="Times New Roman" w:cs="Times New Roman"/>
                <w:lang w:val="vi-VN"/>
              </w:rPr>
            </w:pPr>
            <w:r w:rsidRPr="00E82D90">
              <w:rPr>
                <w:rFonts w:ascii="Times New Roman" w:hAnsi="Times New Roman" w:cs="Times New Roman"/>
                <w:lang w:val="vi-VN"/>
              </w:rPr>
              <w:t>28,63</w:t>
            </w:r>
          </w:p>
        </w:tc>
        <w:tc>
          <w:tcPr>
            <w:tcW w:w="564" w:type="pct"/>
            <w:shd w:val="clear" w:color="000000" w:fill="FFFFFF"/>
            <w:vAlign w:val="center"/>
          </w:tcPr>
          <w:p w:rsidR="00457A99" w:rsidRPr="00E82D90" w:rsidRDefault="00457A99" w:rsidP="00457A99">
            <w:pPr>
              <w:spacing w:before="60" w:after="60"/>
              <w:jc w:val="center"/>
              <w:rPr>
                <w:rFonts w:ascii="Times New Roman" w:hAnsi="Times New Roman" w:cs="Times New Roman"/>
                <w:b/>
                <w:lang w:val="vi-VN"/>
              </w:rPr>
            </w:pPr>
          </w:p>
        </w:tc>
        <w:tc>
          <w:tcPr>
            <w:tcW w:w="494" w:type="pct"/>
            <w:vMerge w:val="restart"/>
            <w:shd w:val="clear" w:color="000000" w:fill="FFFFFF"/>
            <w:vAlign w:val="center"/>
          </w:tcPr>
          <w:p w:rsidR="00457A99" w:rsidRPr="00E82D90" w:rsidRDefault="00230549" w:rsidP="00230549">
            <w:pPr>
              <w:spacing w:before="60" w:after="60"/>
              <w:jc w:val="center"/>
              <w:rPr>
                <w:rFonts w:ascii="Times New Roman" w:hAnsi="Times New Roman" w:cs="Times New Roman"/>
              </w:rPr>
            </w:pPr>
            <w:r w:rsidRPr="00E82D90">
              <w:rPr>
                <w:rFonts w:ascii="Times New Roman" w:hAnsi="Times New Roman" w:cs="Times New Roman"/>
              </w:rPr>
              <w:t>91</w:t>
            </w:r>
            <w:r w:rsidR="00457A99" w:rsidRPr="00E82D90">
              <w:rPr>
                <w:rFonts w:ascii="Times New Roman" w:hAnsi="Times New Roman" w:cs="Times New Roman"/>
              </w:rPr>
              <w:t>,</w:t>
            </w:r>
            <w:r w:rsidRPr="00E82D90">
              <w:rPr>
                <w:rFonts w:ascii="Times New Roman" w:hAnsi="Times New Roman" w:cs="Times New Roman"/>
                <w:lang w:val="vi-VN"/>
              </w:rPr>
              <w:t>9</w:t>
            </w:r>
            <w:r w:rsidRPr="00E82D90">
              <w:rPr>
                <w:rFonts w:ascii="Times New Roman" w:hAnsi="Times New Roman" w:cs="Times New Roman"/>
              </w:rPr>
              <w:t xml:space="preserve"> – 92</w:t>
            </w:r>
            <w:r w:rsidR="00457A99" w:rsidRPr="00E82D90">
              <w:rPr>
                <w:rFonts w:ascii="Times New Roman" w:hAnsi="Times New Roman" w:cs="Times New Roman"/>
              </w:rPr>
              <w:t>,</w:t>
            </w:r>
            <w:r w:rsidRPr="00E82D90">
              <w:rPr>
                <w:rFonts w:ascii="Times New Roman" w:hAnsi="Times New Roman" w:cs="Times New Roman"/>
                <w:lang w:val="vi-VN"/>
              </w:rPr>
              <w:t>5</w:t>
            </w:r>
            <w:r w:rsidR="00457A99" w:rsidRPr="00E82D90">
              <w:rPr>
                <w:rFonts w:ascii="Times New Roman" w:hAnsi="Times New Roman" w:cs="Times New Roman"/>
              </w:rPr>
              <w:t>%</w:t>
            </w:r>
          </w:p>
        </w:tc>
      </w:tr>
      <w:tr w:rsidR="00F605DA" w:rsidRPr="00E82D90" w:rsidTr="001822EE">
        <w:trPr>
          <w:trHeight w:val="60"/>
        </w:trPr>
        <w:tc>
          <w:tcPr>
            <w:tcW w:w="507" w:type="pct"/>
            <w:vMerge/>
            <w:vAlign w:val="center"/>
          </w:tcPr>
          <w:p w:rsidR="00457A99" w:rsidRPr="00E82D90" w:rsidRDefault="00457A99" w:rsidP="00457A99">
            <w:pPr>
              <w:spacing w:before="60" w:after="60"/>
              <w:rPr>
                <w:rFonts w:ascii="Times New Roman" w:hAnsi="Times New Roman" w:cs="Times New Roman"/>
                <w:bCs/>
              </w:rPr>
            </w:pPr>
          </w:p>
        </w:tc>
        <w:tc>
          <w:tcPr>
            <w:tcW w:w="578" w:type="pct"/>
            <w:vMerge/>
            <w:shd w:val="clear" w:color="000000" w:fill="FFFFFF"/>
            <w:vAlign w:val="center"/>
          </w:tcPr>
          <w:p w:rsidR="00457A99" w:rsidRPr="00E82D90" w:rsidRDefault="00457A99" w:rsidP="00457A99">
            <w:pPr>
              <w:spacing w:before="60" w:after="60"/>
              <w:rPr>
                <w:rFonts w:ascii="Times New Roman" w:hAnsi="Times New Roman" w:cs="Times New Roman"/>
                <w:bCs/>
              </w:rPr>
            </w:pPr>
          </w:p>
        </w:tc>
        <w:tc>
          <w:tcPr>
            <w:tcW w:w="459" w:type="pct"/>
            <w:shd w:val="clear" w:color="000000" w:fill="FFFFFF"/>
            <w:vAlign w:val="center"/>
          </w:tcPr>
          <w:p w:rsidR="00457A99" w:rsidRPr="00E82D90" w:rsidRDefault="00457A99" w:rsidP="00457A99">
            <w:pPr>
              <w:spacing w:before="60" w:after="60"/>
              <w:ind w:left="-60" w:right="-81"/>
              <w:jc w:val="center"/>
              <w:rPr>
                <w:rFonts w:ascii="Times New Roman" w:hAnsi="Times New Roman" w:cs="Times New Roman"/>
                <w:bCs/>
              </w:rPr>
            </w:pPr>
            <w:r w:rsidRPr="00E82D90">
              <w:rPr>
                <w:rFonts w:ascii="Times New Roman" w:hAnsi="Times New Roman" w:cs="Times New Roman"/>
                <w:bCs/>
              </w:rPr>
              <w:t xml:space="preserve">Sau </w:t>
            </w:r>
          </w:p>
          <w:p w:rsidR="00457A99" w:rsidRPr="00E82D90" w:rsidRDefault="00457A99" w:rsidP="00457A99">
            <w:pPr>
              <w:spacing w:before="60" w:after="60"/>
              <w:ind w:left="-60" w:right="-81"/>
              <w:jc w:val="center"/>
              <w:rPr>
                <w:rFonts w:ascii="Times New Roman" w:hAnsi="Times New Roman" w:cs="Times New Roman"/>
                <w:bCs/>
              </w:rPr>
            </w:pPr>
            <w:r w:rsidRPr="00E82D90">
              <w:rPr>
                <w:rFonts w:ascii="Times New Roman" w:hAnsi="Times New Roman" w:cs="Times New Roman"/>
                <w:bCs/>
              </w:rPr>
              <w:t>XL</w:t>
            </w:r>
          </w:p>
        </w:tc>
        <w:tc>
          <w:tcPr>
            <w:tcW w:w="483" w:type="pct"/>
            <w:gridSpan w:val="2"/>
            <w:shd w:val="clear" w:color="000000" w:fill="FFFFFF"/>
            <w:vAlign w:val="center"/>
          </w:tcPr>
          <w:p w:rsidR="00457A99" w:rsidRPr="00E82D90" w:rsidRDefault="008E5FB7" w:rsidP="00457A99">
            <w:pPr>
              <w:spacing w:before="60" w:after="60"/>
              <w:jc w:val="center"/>
              <w:rPr>
                <w:rFonts w:ascii="Times New Roman" w:hAnsi="Times New Roman" w:cs="Times New Roman"/>
                <w:lang w:val="vi-VN"/>
              </w:rPr>
            </w:pPr>
            <w:r w:rsidRPr="00E82D90">
              <w:rPr>
                <w:rFonts w:ascii="Times New Roman" w:hAnsi="Times New Roman" w:cs="Times New Roman"/>
                <w:lang w:val="vi-VN"/>
              </w:rPr>
              <w:t>2,34</w:t>
            </w:r>
          </w:p>
        </w:tc>
        <w:tc>
          <w:tcPr>
            <w:tcW w:w="535" w:type="pct"/>
            <w:shd w:val="clear" w:color="000000" w:fill="FFFFFF"/>
            <w:vAlign w:val="center"/>
          </w:tcPr>
          <w:p w:rsidR="00457A99" w:rsidRPr="00E82D90" w:rsidRDefault="008E5FB7" w:rsidP="00457A99">
            <w:pPr>
              <w:spacing w:before="60" w:after="60"/>
              <w:jc w:val="center"/>
              <w:rPr>
                <w:rFonts w:ascii="Times New Roman" w:hAnsi="Times New Roman" w:cs="Times New Roman"/>
                <w:lang w:val="vi-VN"/>
              </w:rPr>
            </w:pPr>
            <w:r w:rsidRPr="00E82D90">
              <w:rPr>
                <w:rFonts w:ascii="Times New Roman" w:hAnsi="Times New Roman" w:cs="Times New Roman"/>
                <w:lang w:val="vi-VN"/>
              </w:rPr>
              <w:t>2,18</w:t>
            </w:r>
          </w:p>
        </w:tc>
        <w:tc>
          <w:tcPr>
            <w:tcW w:w="482" w:type="pct"/>
            <w:shd w:val="clear" w:color="000000" w:fill="FFFFFF"/>
            <w:vAlign w:val="center"/>
          </w:tcPr>
          <w:p w:rsidR="00457A99" w:rsidRPr="00E82D90" w:rsidRDefault="004C7607" w:rsidP="00457A99">
            <w:pPr>
              <w:spacing w:before="60" w:after="60"/>
              <w:jc w:val="center"/>
              <w:rPr>
                <w:rFonts w:ascii="Times New Roman" w:hAnsi="Times New Roman" w:cs="Times New Roman"/>
                <w:lang w:val="vi-VN"/>
              </w:rPr>
            </w:pPr>
            <w:r w:rsidRPr="00E82D90">
              <w:rPr>
                <w:rFonts w:ascii="Times New Roman" w:hAnsi="Times New Roman" w:cs="Times New Roman"/>
                <w:lang w:val="vi-VN"/>
              </w:rPr>
              <w:t>2,53</w:t>
            </w:r>
          </w:p>
        </w:tc>
        <w:tc>
          <w:tcPr>
            <w:tcW w:w="434" w:type="pct"/>
            <w:shd w:val="clear" w:color="000000" w:fill="FFFFFF"/>
            <w:vAlign w:val="center"/>
          </w:tcPr>
          <w:p w:rsidR="00457A99" w:rsidRPr="00E82D90" w:rsidRDefault="004C7607" w:rsidP="00457A99">
            <w:pPr>
              <w:spacing w:before="60" w:after="60"/>
              <w:jc w:val="center"/>
              <w:rPr>
                <w:rFonts w:ascii="Times New Roman" w:hAnsi="Times New Roman" w:cs="Times New Roman"/>
                <w:lang w:val="vi-VN"/>
              </w:rPr>
            </w:pPr>
            <w:r w:rsidRPr="00E82D90">
              <w:rPr>
                <w:rFonts w:ascii="Times New Roman" w:hAnsi="Times New Roman" w:cs="Times New Roman"/>
                <w:lang w:val="vi-VN"/>
              </w:rPr>
              <w:t>2,60</w:t>
            </w:r>
          </w:p>
        </w:tc>
        <w:tc>
          <w:tcPr>
            <w:tcW w:w="463" w:type="pct"/>
            <w:shd w:val="clear" w:color="000000" w:fill="FFFFFF"/>
            <w:vAlign w:val="center"/>
          </w:tcPr>
          <w:p w:rsidR="00457A99" w:rsidRPr="00E82D90" w:rsidRDefault="004C7607" w:rsidP="00457A99">
            <w:pPr>
              <w:spacing w:before="60" w:after="60"/>
              <w:jc w:val="center"/>
              <w:rPr>
                <w:rFonts w:ascii="Times New Roman" w:hAnsi="Times New Roman" w:cs="Times New Roman"/>
                <w:lang w:val="vi-VN"/>
              </w:rPr>
            </w:pPr>
            <w:r w:rsidRPr="00E82D90">
              <w:rPr>
                <w:rFonts w:ascii="Times New Roman" w:hAnsi="Times New Roman" w:cs="Times New Roman"/>
                <w:lang w:val="vi-VN"/>
              </w:rPr>
              <w:t>2,13</w:t>
            </w:r>
          </w:p>
        </w:tc>
        <w:tc>
          <w:tcPr>
            <w:tcW w:w="564" w:type="pct"/>
            <w:shd w:val="clear" w:color="000000" w:fill="FFFFFF"/>
            <w:vAlign w:val="center"/>
          </w:tcPr>
          <w:p w:rsidR="00457A99" w:rsidRPr="00E82D90" w:rsidRDefault="008E5FB7" w:rsidP="00457A99">
            <w:pPr>
              <w:spacing w:before="60" w:after="60"/>
              <w:jc w:val="center"/>
              <w:rPr>
                <w:rFonts w:ascii="Times New Roman" w:hAnsi="Times New Roman" w:cs="Times New Roman"/>
                <w:b/>
              </w:rPr>
            </w:pPr>
            <w:r w:rsidRPr="00E82D90">
              <w:rPr>
                <w:rFonts w:ascii="Times New Roman" w:hAnsi="Times New Roman" w:cs="Times New Roman"/>
                <w:b/>
                <w:lang w:val="vi-VN"/>
              </w:rPr>
              <w:t>20</w:t>
            </w:r>
          </w:p>
        </w:tc>
        <w:tc>
          <w:tcPr>
            <w:tcW w:w="494" w:type="pct"/>
            <w:vMerge/>
            <w:shd w:val="clear" w:color="000000" w:fill="FFFFFF"/>
            <w:vAlign w:val="center"/>
          </w:tcPr>
          <w:p w:rsidR="00457A99" w:rsidRPr="00E82D90" w:rsidRDefault="00457A99" w:rsidP="00457A99">
            <w:pPr>
              <w:spacing w:before="60" w:after="60"/>
              <w:jc w:val="center"/>
              <w:rPr>
                <w:rFonts w:ascii="Times New Roman" w:hAnsi="Times New Roman" w:cs="Times New Roman"/>
              </w:rPr>
            </w:pPr>
          </w:p>
        </w:tc>
      </w:tr>
      <w:tr w:rsidR="00F605DA" w:rsidRPr="00E82D90" w:rsidTr="001822EE">
        <w:trPr>
          <w:trHeight w:val="60"/>
        </w:trPr>
        <w:tc>
          <w:tcPr>
            <w:tcW w:w="507" w:type="pct"/>
            <w:vMerge/>
            <w:vAlign w:val="center"/>
          </w:tcPr>
          <w:p w:rsidR="00457A99" w:rsidRPr="00E82D90" w:rsidRDefault="00457A99" w:rsidP="00457A99">
            <w:pPr>
              <w:spacing w:before="60" w:after="60"/>
              <w:rPr>
                <w:rFonts w:ascii="Times New Roman" w:hAnsi="Times New Roman" w:cs="Times New Roman"/>
                <w:bCs/>
              </w:rPr>
            </w:pPr>
          </w:p>
        </w:tc>
        <w:tc>
          <w:tcPr>
            <w:tcW w:w="578" w:type="pct"/>
            <w:vMerge w:val="restart"/>
            <w:shd w:val="clear" w:color="000000" w:fill="FFFFFF"/>
            <w:vAlign w:val="center"/>
          </w:tcPr>
          <w:p w:rsidR="00457A99" w:rsidRPr="00E82D90" w:rsidRDefault="008E5FB7" w:rsidP="00F605DA">
            <w:pPr>
              <w:spacing w:before="60" w:after="60"/>
              <w:rPr>
                <w:rFonts w:ascii="Times New Roman" w:hAnsi="Times New Roman" w:cs="Times New Roman"/>
                <w:bCs/>
                <w:vertAlign w:val="superscript"/>
                <w:lang w:val="vi-VN"/>
              </w:rPr>
            </w:pPr>
            <w:r w:rsidRPr="00E82D90">
              <w:rPr>
                <w:rFonts w:ascii="Times New Roman" w:hAnsi="Times New Roman" w:cs="Times New Roman"/>
                <w:bCs/>
                <w:lang w:val="vi-VN"/>
              </w:rPr>
              <w:t xml:space="preserve">Tổng </w:t>
            </w:r>
            <w:r w:rsidR="00F605DA" w:rsidRPr="00E82D90">
              <w:rPr>
                <w:rFonts w:ascii="Times New Roman" w:hAnsi="Times New Roman" w:cs="Times New Roman"/>
                <w:bCs/>
                <w:lang w:val="vi-VN"/>
              </w:rPr>
              <w:t>CN</w:t>
            </w:r>
            <w:r w:rsidR="00F605DA" w:rsidRPr="00E82D90">
              <w:rPr>
                <w:rFonts w:ascii="Times New Roman" w:hAnsi="Times New Roman" w:cs="Times New Roman"/>
                <w:bCs/>
                <w:vertAlign w:val="superscript"/>
                <w:lang w:val="vi-VN"/>
              </w:rPr>
              <w:t>-</w:t>
            </w:r>
          </w:p>
        </w:tc>
        <w:tc>
          <w:tcPr>
            <w:tcW w:w="459" w:type="pct"/>
            <w:shd w:val="clear" w:color="000000" w:fill="FFFFFF"/>
            <w:vAlign w:val="center"/>
          </w:tcPr>
          <w:p w:rsidR="00457A99" w:rsidRPr="00E82D90" w:rsidRDefault="00457A99" w:rsidP="00457A99">
            <w:pPr>
              <w:spacing w:before="60" w:after="60"/>
              <w:ind w:left="-60" w:right="-81"/>
              <w:jc w:val="center"/>
              <w:rPr>
                <w:rFonts w:ascii="Times New Roman" w:hAnsi="Times New Roman" w:cs="Times New Roman"/>
                <w:bCs/>
              </w:rPr>
            </w:pPr>
            <w:r w:rsidRPr="00E82D90">
              <w:rPr>
                <w:rFonts w:ascii="Times New Roman" w:hAnsi="Times New Roman" w:cs="Times New Roman"/>
                <w:bCs/>
              </w:rPr>
              <w:t xml:space="preserve">Trước </w:t>
            </w:r>
          </w:p>
          <w:p w:rsidR="00457A99" w:rsidRPr="00E82D90" w:rsidRDefault="00457A99" w:rsidP="00457A99">
            <w:pPr>
              <w:spacing w:before="60" w:after="60"/>
              <w:ind w:left="-60" w:right="-81"/>
              <w:jc w:val="center"/>
              <w:rPr>
                <w:rFonts w:ascii="Times New Roman" w:hAnsi="Times New Roman" w:cs="Times New Roman"/>
                <w:bCs/>
              </w:rPr>
            </w:pPr>
            <w:r w:rsidRPr="00E82D90">
              <w:rPr>
                <w:rFonts w:ascii="Times New Roman" w:hAnsi="Times New Roman" w:cs="Times New Roman"/>
                <w:bCs/>
              </w:rPr>
              <w:t>XL</w:t>
            </w:r>
          </w:p>
        </w:tc>
        <w:tc>
          <w:tcPr>
            <w:tcW w:w="483" w:type="pct"/>
            <w:gridSpan w:val="2"/>
            <w:shd w:val="clear" w:color="000000" w:fill="FFFFFF"/>
            <w:vAlign w:val="center"/>
          </w:tcPr>
          <w:p w:rsidR="00457A99" w:rsidRPr="00E82D90" w:rsidRDefault="008E5FB7" w:rsidP="00457A99">
            <w:pPr>
              <w:spacing w:before="60" w:after="60"/>
              <w:jc w:val="center"/>
              <w:rPr>
                <w:rFonts w:ascii="Times New Roman" w:hAnsi="Times New Roman" w:cs="Times New Roman"/>
                <w:lang w:val="vi-VN"/>
              </w:rPr>
            </w:pPr>
            <w:r w:rsidRPr="00E82D90">
              <w:rPr>
                <w:rFonts w:ascii="Times New Roman" w:hAnsi="Times New Roman" w:cs="Times New Roman"/>
                <w:lang w:val="vi-VN"/>
              </w:rPr>
              <w:t>0,005</w:t>
            </w:r>
          </w:p>
        </w:tc>
        <w:tc>
          <w:tcPr>
            <w:tcW w:w="535" w:type="pct"/>
            <w:shd w:val="clear" w:color="000000" w:fill="FFFFFF"/>
            <w:vAlign w:val="center"/>
          </w:tcPr>
          <w:p w:rsidR="00457A99" w:rsidRPr="00E82D90" w:rsidRDefault="008E5FB7" w:rsidP="00457A99">
            <w:pPr>
              <w:spacing w:before="60" w:after="60"/>
              <w:jc w:val="center"/>
              <w:rPr>
                <w:rFonts w:ascii="Times New Roman" w:hAnsi="Times New Roman" w:cs="Times New Roman"/>
                <w:lang w:val="vi-VN"/>
              </w:rPr>
            </w:pPr>
            <w:r w:rsidRPr="00E82D90">
              <w:rPr>
                <w:rFonts w:ascii="Times New Roman" w:hAnsi="Times New Roman" w:cs="Times New Roman"/>
                <w:lang w:val="vi-VN"/>
              </w:rPr>
              <w:t>0,031</w:t>
            </w:r>
          </w:p>
        </w:tc>
        <w:tc>
          <w:tcPr>
            <w:tcW w:w="482" w:type="pct"/>
            <w:shd w:val="clear" w:color="000000" w:fill="FFFFFF"/>
            <w:vAlign w:val="center"/>
          </w:tcPr>
          <w:p w:rsidR="00457A99" w:rsidRPr="00E82D90" w:rsidRDefault="004C7607" w:rsidP="00457A99">
            <w:pPr>
              <w:spacing w:before="60" w:after="60"/>
              <w:jc w:val="center"/>
              <w:rPr>
                <w:rFonts w:ascii="Times New Roman" w:hAnsi="Times New Roman" w:cs="Times New Roman"/>
                <w:lang w:val="vi-VN"/>
              </w:rPr>
            </w:pPr>
            <w:r w:rsidRPr="00E82D90">
              <w:rPr>
                <w:rFonts w:ascii="Times New Roman" w:hAnsi="Times New Roman" w:cs="Times New Roman"/>
                <w:lang w:val="vi-VN"/>
              </w:rPr>
              <w:t>0,032</w:t>
            </w:r>
          </w:p>
        </w:tc>
        <w:tc>
          <w:tcPr>
            <w:tcW w:w="434" w:type="pct"/>
            <w:shd w:val="clear" w:color="000000" w:fill="FFFFFF"/>
            <w:vAlign w:val="center"/>
          </w:tcPr>
          <w:p w:rsidR="00457A99" w:rsidRPr="00E82D90" w:rsidRDefault="004C7607" w:rsidP="00457A99">
            <w:pPr>
              <w:spacing w:before="60" w:after="60"/>
              <w:jc w:val="center"/>
              <w:rPr>
                <w:rFonts w:ascii="Times New Roman" w:hAnsi="Times New Roman" w:cs="Times New Roman"/>
                <w:lang w:val="vi-VN"/>
              </w:rPr>
            </w:pPr>
            <w:r w:rsidRPr="00E82D90">
              <w:rPr>
                <w:rFonts w:ascii="Times New Roman" w:hAnsi="Times New Roman" w:cs="Times New Roman"/>
                <w:lang w:val="vi-VN"/>
              </w:rPr>
              <w:t>0,009</w:t>
            </w:r>
          </w:p>
        </w:tc>
        <w:tc>
          <w:tcPr>
            <w:tcW w:w="463" w:type="pct"/>
            <w:shd w:val="clear" w:color="000000" w:fill="FFFFFF"/>
            <w:vAlign w:val="center"/>
          </w:tcPr>
          <w:p w:rsidR="00457A99" w:rsidRPr="00E82D90" w:rsidRDefault="004C7607" w:rsidP="00457A99">
            <w:pPr>
              <w:spacing w:before="60" w:after="60"/>
              <w:jc w:val="center"/>
              <w:rPr>
                <w:rFonts w:ascii="Times New Roman" w:hAnsi="Times New Roman" w:cs="Times New Roman"/>
                <w:lang w:val="vi-VN"/>
              </w:rPr>
            </w:pPr>
            <w:r w:rsidRPr="00E82D90">
              <w:rPr>
                <w:rFonts w:ascii="Times New Roman" w:hAnsi="Times New Roman" w:cs="Times New Roman"/>
                <w:lang w:val="vi-VN"/>
              </w:rPr>
              <w:t>0,012</w:t>
            </w:r>
          </w:p>
        </w:tc>
        <w:tc>
          <w:tcPr>
            <w:tcW w:w="564" w:type="pct"/>
            <w:shd w:val="clear" w:color="000000" w:fill="FFFFFF"/>
            <w:vAlign w:val="center"/>
          </w:tcPr>
          <w:p w:rsidR="00457A99" w:rsidRPr="00E82D90" w:rsidRDefault="00457A99" w:rsidP="00457A99">
            <w:pPr>
              <w:spacing w:before="60" w:after="60"/>
              <w:jc w:val="center"/>
              <w:rPr>
                <w:rFonts w:ascii="Times New Roman" w:hAnsi="Times New Roman" w:cs="Times New Roman"/>
                <w:b/>
                <w:lang w:val="vi-VN"/>
              </w:rPr>
            </w:pPr>
          </w:p>
        </w:tc>
        <w:tc>
          <w:tcPr>
            <w:tcW w:w="494" w:type="pct"/>
            <w:shd w:val="clear" w:color="000000" w:fill="FFFFFF"/>
            <w:vAlign w:val="center"/>
          </w:tcPr>
          <w:p w:rsidR="00457A99" w:rsidRPr="00E82D90" w:rsidRDefault="00230549" w:rsidP="00230549">
            <w:pPr>
              <w:spacing w:before="60" w:after="60"/>
              <w:jc w:val="center"/>
              <w:rPr>
                <w:rFonts w:ascii="Times New Roman" w:hAnsi="Times New Roman" w:cs="Times New Roman"/>
              </w:rPr>
            </w:pPr>
            <w:r w:rsidRPr="00E82D90">
              <w:rPr>
                <w:rFonts w:ascii="Times New Roman" w:hAnsi="Times New Roman" w:cs="Times New Roman"/>
                <w:lang w:val="vi-VN"/>
              </w:rPr>
              <w:t>60</w:t>
            </w:r>
            <w:r w:rsidR="00457A99" w:rsidRPr="00E82D90">
              <w:rPr>
                <w:rFonts w:ascii="Times New Roman" w:hAnsi="Times New Roman" w:cs="Times New Roman"/>
              </w:rPr>
              <w:t>-</w:t>
            </w:r>
            <w:r w:rsidRPr="00E82D90">
              <w:rPr>
                <w:rFonts w:ascii="Times New Roman" w:hAnsi="Times New Roman" w:cs="Times New Roman"/>
                <w:lang w:val="vi-VN"/>
              </w:rPr>
              <w:t>83,3</w:t>
            </w:r>
            <w:r w:rsidR="00457A99" w:rsidRPr="00E82D90">
              <w:rPr>
                <w:rFonts w:ascii="Times New Roman" w:hAnsi="Times New Roman" w:cs="Times New Roman"/>
              </w:rPr>
              <w:t>%</w:t>
            </w:r>
          </w:p>
        </w:tc>
      </w:tr>
      <w:tr w:rsidR="00F605DA" w:rsidRPr="00E82D90" w:rsidTr="001822EE">
        <w:trPr>
          <w:trHeight w:val="60"/>
        </w:trPr>
        <w:tc>
          <w:tcPr>
            <w:tcW w:w="507" w:type="pct"/>
            <w:vMerge/>
            <w:vAlign w:val="center"/>
          </w:tcPr>
          <w:p w:rsidR="00457A99" w:rsidRPr="00E82D90" w:rsidRDefault="00457A99" w:rsidP="00457A99">
            <w:pPr>
              <w:spacing w:before="60" w:after="60"/>
              <w:rPr>
                <w:rFonts w:ascii="Times New Roman" w:hAnsi="Times New Roman" w:cs="Times New Roman"/>
                <w:bCs/>
              </w:rPr>
            </w:pPr>
          </w:p>
        </w:tc>
        <w:tc>
          <w:tcPr>
            <w:tcW w:w="578" w:type="pct"/>
            <w:vMerge/>
            <w:shd w:val="clear" w:color="000000" w:fill="FFFFFF"/>
            <w:vAlign w:val="center"/>
          </w:tcPr>
          <w:p w:rsidR="00457A99" w:rsidRPr="00E82D90" w:rsidRDefault="00457A99" w:rsidP="00457A99">
            <w:pPr>
              <w:spacing w:before="60" w:after="60"/>
              <w:rPr>
                <w:rFonts w:ascii="Times New Roman" w:hAnsi="Times New Roman" w:cs="Times New Roman"/>
                <w:bCs/>
              </w:rPr>
            </w:pPr>
          </w:p>
        </w:tc>
        <w:tc>
          <w:tcPr>
            <w:tcW w:w="459" w:type="pct"/>
            <w:shd w:val="clear" w:color="000000" w:fill="FFFFFF"/>
            <w:vAlign w:val="center"/>
          </w:tcPr>
          <w:p w:rsidR="00457A99" w:rsidRPr="00E82D90" w:rsidRDefault="00457A99" w:rsidP="00457A99">
            <w:pPr>
              <w:spacing w:before="60" w:after="60"/>
              <w:ind w:left="-60" w:right="-81"/>
              <w:jc w:val="center"/>
              <w:rPr>
                <w:rFonts w:ascii="Times New Roman" w:hAnsi="Times New Roman" w:cs="Times New Roman"/>
                <w:bCs/>
              </w:rPr>
            </w:pPr>
            <w:r w:rsidRPr="00E82D90">
              <w:rPr>
                <w:rFonts w:ascii="Times New Roman" w:hAnsi="Times New Roman" w:cs="Times New Roman"/>
                <w:bCs/>
              </w:rPr>
              <w:t xml:space="preserve">Sau </w:t>
            </w:r>
          </w:p>
          <w:p w:rsidR="00457A99" w:rsidRPr="00E82D90" w:rsidRDefault="00457A99" w:rsidP="00457A99">
            <w:pPr>
              <w:spacing w:before="60" w:after="60"/>
              <w:ind w:left="-60" w:right="-81"/>
              <w:jc w:val="center"/>
              <w:rPr>
                <w:rFonts w:ascii="Times New Roman" w:hAnsi="Times New Roman" w:cs="Times New Roman"/>
                <w:bCs/>
              </w:rPr>
            </w:pPr>
            <w:r w:rsidRPr="00E82D90">
              <w:rPr>
                <w:rFonts w:ascii="Times New Roman" w:hAnsi="Times New Roman" w:cs="Times New Roman"/>
                <w:bCs/>
              </w:rPr>
              <w:t>XL</w:t>
            </w:r>
          </w:p>
        </w:tc>
        <w:tc>
          <w:tcPr>
            <w:tcW w:w="483" w:type="pct"/>
            <w:gridSpan w:val="2"/>
            <w:shd w:val="clear" w:color="000000" w:fill="FFFFFF"/>
            <w:vAlign w:val="center"/>
          </w:tcPr>
          <w:p w:rsidR="00457A99" w:rsidRPr="00E82D90" w:rsidRDefault="008E5FB7" w:rsidP="00457A99">
            <w:pPr>
              <w:spacing w:before="60" w:after="60"/>
              <w:jc w:val="center"/>
              <w:rPr>
                <w:rFonts w:ascii="Times New Roman" w:hAnsi="Times New Roman" w:cs="Times New Roman"/>
                <w:lang w:val="vi-VN"/>
              </w:rPr>
            </w:pPr>
            <w:r w:rsidRPr="00E82D90">
              <w:rPr>
                <w:rFonts w:ascii="Times New Roman" w:hAnsi="Times New Roman" w:cs="Times New Roman"/>
                <w:lang w:val="vi-VN"/>
              </w:rPr>
              <w:t>&lt;0,002</w:t>
            </w:r>
          </w:p>
        </w:tc>
        <w:tc>
          <w:tcPr>
            <w:tcW w:w="535" w:type="pct"/>
            <w:shd w:val="clear" w:color="000000" w:fill="FFFFFF"/>
            <w:vAlign w:val="center"/>
          </w:tcPr>
          <w:p w:rsidR="00457A99" w:rsidRPr="00E82D90" w:rsidRDefault="008E5FB7" w:rsidP="00457A99">
            <w:pPr>
              <w:spacing w:before="60" w:after="60"/>
              <w:jc w:val="center"/>
              <w:rPr>
                <w:rFonts w:ascii="Times New Roman" w:hAnsi="Times New Roman" w:cs="Times New Roman"/>
                <w:lang w:val="vi-VN"/>
              </w:rPr>
            </w:pPr>
            <w:r w:rsidRPr="00E82D90">
              <w:rPr>
                <w:rFonts w:ascii="Times New Roman" w:hAnsi="Times New Roman" w:cs="Times New Roman"/>
                <w:lang w:val="vi-VN"/>
              </w:rPr>
              <w:t>0,01</w:t>
            </w:r>
          </w:p>
        </w:tc>
        <w:tc>
          <w:tcPr>
            <w:tcW w:w="482" w:type="pct"/>
            <w:shd w:val="clear" w:color="000000" w:fill="FFFFFF"/>
            <w:vAlign w:val="center"/>
          </w:tcPr>
          <w:p w:rsidR="00457A99" w:rsidRPr="00E82D90" w:rsidRDefault="004C7607" w:rsidP="004C7607">
            <w:pPr>
              <w:spacing w:before="60" w:after="60"/>
              <w:jc w:val="center"/>
              <w:rPr>
                <w:rFonts w:ascii="Times New Roman" w:hAnsi="Times New Roman" w:cs="Times New Roman"/>
                <w:lang w:val="vi-VN"/>
              </w:rPr>
            </w:pPr>
            <w:r w:rsidRPr="00E82D90">
              <w:rPr>
                <w:rFonts w:ascii="Times New Roman" w:hAnsi="Times New Roman" w:cs="Times New Roman"/>
                <w:lang w:val="vi-VN"/>
              </w:rPr>
              <w:t>0,008</w:t>
            </w:r>
          </w:p>
        </w:tc>
        <w:tc>
          <w:tcPr>
            <w:tcW w:w="434" w:type="pct"/>
            <w:shd w:val="clear" w:color="000000" w:fill="FFFFFF"/>
            <w:vAlign w:val="center"/>
          </w:tcPr>
          <w:p w:rsidR="00457A99" w:rsidRPr="00E82D90" w:rsidRDefault="004C7607" w:rsidP="00457A99">
            <w:pPr>
              <w:spacing w:before="60" w:after="60"/>
              <w:jc w:val="center"/>
              <w:rPr>
                <w:rFonts w:ascii="Times New Roman" w:hAnsi="Times New Roman" w:cs="Times New Roman"/>
                <w:lang w:val="vi-VN"/>
              </w:rPr>
            </w:pPr>
            <w:r w:rsidRPr="00E82D90">
              <w:rPr>
                <w:rFonts w:ascii="Times New Roman" w:hAnsi="Times New Roman" w:cs="Times New Roman"/>
                <w:lang w:val="vi-VN"/>
              </w:rPr>
              <w:t>&lt;0,002</w:t>
            </w:r>
          </w:p>
        </w:tc>
        <w:tc>
          <w:tcPr>
            <w:tcW w:w="463" w:type="pct"/>
            <w:shd w:val="clear" w:color="000000" w:fill="FFFFFF"/>
            <w:vAlign w:val="center"/>
          </w:tcPr>
          <w:p w:rsidR="00457A99" w:rsidRPr="00E82D90" w:rsidRDefault="004C7607" w:rsidP="00457A99">
            <w:pPr>
              <w:spacing w:before="60" w:after="60"/>
              <w:jc w:val="center"/>
              <w:rPr>
                <w:rFonts w:ascii="Times New Roman" w:hAnsi="Times New Roman" w:cs="Times New Roman"/>
                <w:lang w:val="vi-VN"/>
              </w:rPr>
            </w:pPr>
            <w:r w:rsidRPr="00E82D90">
              <w:rPr>
                <w:rFonts w:ascii="Times New Roman" w:hAnsi="Times New Roman" w:cs="Times New Roman"/>
                <w:lang w:val="vi-VN"/>
              </w:rPr>
              <w:t>&lt;0,002</w:t>
            </w:r>
          </w:p>
        </w:tc>
        <w:tc>
          <w:tcPr>
            <w:tcW w:w="564" w:type="pct"/>
            <w:shd w:val="clear" w:color="000000" w:fill="FFFFFF"/>
            <w:vAlign w:val="center"/>
          </w:tcPr>
          <w:p w:rsidR="00457A99" w:rsidRPr="00E82D90" w:rsidRDefault="008E5FB7" w:rsidP="00457A99">
            <w:pPr>
              <w:spacing w:before="60" w:after="60"/>
              <w:jc w:val="center"/>
              <w:rPr>
                <w:rFonts w:ascii="Times New Roman" w:hAnsi="Times New Roman" w:cs="Times New Roman"/>
                <w:b/>
              </w:rPr>
            </w:pPr>
            <w:r w:rsidRPr="00E82D90">
              <w:rPr>
                <w:rFonts w:ascii="Times New Roman" w:hAnsi="Times New Roman" w:cs="Times New Roman"/>
                <w:b/>
                <w:lang w:val="vi-VN"/>
              </w:rPr>
              <w:t>0,1</w:t>
            </w:r>
          </w:p>
        </w:tc>
        <w:tc>
          <w:tcPr>
            <w:tcW w:w="494" w:type="pct"/>
            <w:shd w:val="clear" w:color="000000" w:fill="FFFFFF"/>
            <w:vAlign w:val="center"/>
          </w:tcPr>
          <w:p w:rsidR="00457A99" w:rsidRPr="00E82D90" w:rsidRDefault="00457A99" w:rsidP="00457A99">
            <w:pPr>
              <w:spacing w:before="60" w:after="60"/>
              <w:jc w:val="center"/>
              <w:rPr>
                <w:rFonts w:ascii="Times New Roman" w:hAnsi="Times New Roman" w:cs="Times New Roman"/>
              </w:rPr>
            </w:pPr>
          </w:p>
        </w:tc>
      </w:tr>
      <w:tr w:rsidR="00F605DA" w:rsidRPr="00E82D90" w:rsidTr="001822EE">
        <w:trPr>
          <w:trHeight w:val="60"/>
        </w:trPr>
        <w:tc>
          <w:tcPr>
            <w:tcW w:w="507" w:type="pct"/>
            <w:vMerge/>
            <w:vAlign w:val="center"/>
          </w:tcPr>
          <w:p w:rsidR="00457A99" w:rsidRPr="00E82D90" w:rsidRDefault="00457A99" w:rsidP="00457A99">
            <w:pPr>
              <w:spacing w:before="60" w:after="60"/>
              <w:rPr>
                <w:rFonts w:ascii="Times New Roman" w:hAnsi="Times New Roman" w:cs="Times New Roman"/>
                <w:bCs/>
              </w:rPr>
            </w:pPr>
          </w:p>
        </w:tc>
        <w:tc>
          <w:tcPr>
            <w:tcW w:w="578" w:type="pct"/>
            <w:vMerge w:val="restart"/>
            <w:shd w:val="clear" w:color="000000" w:fill="FFFFFF"/>
            <w:vAlign w:val="center"/>
          </w:tcPr>
          <w:p w:rsidR="00457A99" w:rsidRPr="00E82D90" w:rsidRDefault="008E5FB7" w:rsidP="00457A99">
            <w:pPr>
              <w:spacing w:before="60" w:after="60"/>
              <w:rPr>
                <w:rFonts w:ascii="Times New Roman" w:hAnsi="Times New Roman" w:cs="Times New Roman"/>
                <w:bCs/>
              </w:rPr>
            </w:pPr>
            <w:r w:rsidRPr="00E82D90">
              <w:rPr>
                <w:rFonts w:ascii="Times New Roman" w:hAnsi="Times New Roman" w:cs="Times New Roman"/>
                <w:bCs/>
              </w:rPr>
              <w:t>Tổng Coliform</w:t>
            </w:r>
          </w:p>
        </w:tc>
        <w:tc>
          <w:tcPr>
            <w:tcW w:w="459" w:type="pct"/>
            <w:shd w:val="clear" w:color="000000" w:fill="FFFFFF"/>
            <w:vAlign w:val="center"/>
          </w:tcPr>
          <w:p w:rsidR="00457A99" w:rsidRPr="00E82D90" w:rsidRDefault="00457A99" w:rsidP="00457A99">
            <w:pPr>
              <w:spacing w:before="60" w:after="60"/>
              <w:ind w:left="-60" w:right="-81"/>
              <w:jc w:val="center"/>
              <w:rPr>
                <w:rFonts w:ascii="Times New Roman" w:hAnsi="Times New Roman" w:cs="Times New Roman"/>
                <w:bCs/>
              </w:rPr>
            </w:pPr>
            <w:r w:rsidRPr="00E82D90">
              <w:rPr>
                <w:rFonts w:ascii="Times New Roman" w:hAnsi="Times New Roman" w:cs="Times New Roman"/>
                <w:bCs/>
              </w:rPr>
              <w:t xml:space="preserve">Trước </w:t>
            </w:r>
          </w:p>
          <w:p w:rsidR="00457A99" w:rsidRPr="00E82D90" w:rsidRDefault="00457A99" w:rsidP="00457A99">
            <w:pPr>
              <w:spacing w:before="60" w:after="60"/>
              <w:ind w:left="-60" w:right="-81"/>
              <w:jc w:val="center"/>
              <w:rPr>
                <w:rFonts w:ascii="Times New Roman" w:hAnsi="Times New Roman" w:cs="Times New Roman"/>
                <w:bCs/>
              </w:rPr>
            </w:pPr>
            <w:r w:rsidRPr="00E82D90">
              <w:rPr>
                <w:rFonts w:ascii="Times New Roman" w:hAnsi="Times New Roman" w:cs="Times New Roman"/>
                <w:bCs/>
              </w:rPr>
              <w:t>XL</w:t>
            </w:r>
          </w:p>
        </w:tc>
        <w:tc>
          <w:tcPr>
            <w:tcW w:w="483" w:type="pct"/>
            <w:gridSpan w:val="2"/>
            <w:shd w:val="clear" w:color="000000" w:fill="FFFFFF"/>
            <w:vAlign w:val="center"/>
          </w:tcPr>
          <w:p w:rsidR="00457A99" w:rsidRPr="00E82D90" w:rsidRDefault="008E5FB7" w:rsidP="00457A99">
            <w:pPr>
              <w:spacing w:before="60" w:after="60"/>
              <w:jc w:val="center"/>
              <w:rPr>
                <w:rFonts w:ascii="Times New Roman" w:hAnsi="Times New Roman" w:cs="Times New Roman"/>
                <w:lang w:val="vi-VN"/>
              </w:rPr>
            </w:pPr>
            <w:r w:rsidRPr="00E82D90">
              <w:rPr>
                <w:rFonts w:ascii="Times New Roman" w:hAnsi="Times New Roman" w:cs="Times New Roman"/>
                <w:lang w:val="vi-VN"/>
              </w:rPr>
              <w:t>7.500</w:t>
            </w:r>
          </w:p>
        </w:tc>
        <w:tc>
          <w:tcPr>
            <w:tcW w:w="535" w:type="pct"/>
            <w:shd w:val="clear" w:color="000000" w:fill="FFFFFF"/>
            <w:vAlign w:val="center"/>
          </w:tcPr>
          <w:p w:rsidR="00457A99" w:rsidRPr="00E82D90" w:rsidRDefault="008E5FB7" w:rsidP="00457A99">
            <w:pPr>
              <w:spacing w:before="60" w:after="60"/>
              <w:jc w:val="center"/>
              <w:rPr>
                <w:rFonts w:ascii="Times New Roman" w:hAnsi="Times New Roman" w:cs="Times New Roman"/>
                <w:lang w:val="vi-VN"/>
              </w:rPr>
            </w:pPr>
            <w:r w:rsidRPr="00E82D90">
              <w:rPr>
                <w:rFonts w:ascii="Times New Roman" w:hAnsi="Times New Roman" w:cs="Times New Roman"/>
                <w:lang w:val="vi-VN"/>
              </w:rPr>
              <w:t>6.400</w:t>
            </w:r>
          </w:p>
        </w:tc>
        <w:tc>
          <w:tcPr>
            <w:tcW w:w="482" w:type="pct"/>
            <w:shd w:val="clear" w:color="000000" w:fill="FFFFFF"/>
            <w:vAlign w:val="center"/>
          </w:tcPr>
          <w:p w:rsidR="00457A99" w:rsidRPr="00E82D90" w:rsidRDefault="004C7607" w:rsidP="00457A99">
            <w:pPr>
              <w:spacing w:before="60" w:after="60"/>
              <w:jc w:val="center"/>
              <w:rPr>
                <w:rFonts w:ascii="Times New Roman" w:hAnsi="Times New Roman" w:cs="Times New Roman"/>
                <w:lang w:val="vi-VN"/>
              </w:rPr>
            </w:pPr>
            <w:r w:rsidRPr="00E82D90">
              <w:rPr>
                <w:rFonts w:ascii="Times New Roman" w:hAnsi="Times New Roman" w:cs="Times New Roman"/>
                <w:lang w:val="vi-VN"/>
              </w:rPr>
              <w:t>5.300</w:t>
            </w:r>
          </w:p>
        </w:tc>
        <w:tc>
          <w:tcPr>
            <w:tcW w:w="434" w:type="pct"/>
            <w:shd w:val="clear" w:color="000000" w:fill="FFFFFF"/>
            <w:vAlign w:val="center"/>
          </w:tcPr>
          <w:p w:rsidR="00457A99" w:rsidRPr="00E82D90" w:rsidRDefault="004C7607" w:rsidP="00457A99">
            <w:pPr>
              <w:spacing w:before="60" w:after="60"/>
              <w:jc w:val="center"/>
              <w:rPr>
                <w:rFonts w:ascii="Times New Roman" w:hAnsi="Times New Roman" w:cs="Times New Roman"/>
                <w:lang w:val="vi-VN"/>
              </w:rPr>
            </w:pPr>
            <w:r w:rsidRPr="00E82D90">
              <w:rPr>
                <w:rFonts w:ascii="Times New Roman" w:hAnsi="Times New Roman" w:cs="Times New Roman"/>
                <w:lang w:val="vi-VN"/>
              </w:rPr>
              <w:t>6.400</w:t>
            </w:r>
          </w:p>
        </w:tc>
        <w:tc>
          <w:tcPr>
            <w:tcW w:w="463" w:type="pct"/>
            <w:shd w:val="clear" w:color="000000" w:fill="FFFFFF"/>
            <w:vAlign w:val="center"/>
          </w:tcPr>
          <w:p w:rsidR="00457A99" w:rsidRPr="00E82D90" w:rsidRDefault="004C7607" w:rsidP="00457A99">
            <w:pPr>
              <w:spacing w:before="60" w:after="60"/>
              <w:jc w:val="center"/>
              <w:rPr>
                <w:rFonts w:ascii="Times New Roman" w:hAnsi="Times New Roman" w:cs="Times New Roman"/>
                <w:lang w:val="vi-VN"/>
              </w:rPr>
            </w:pPr>
            <w:r w:rsidRPr="00E82D90">
              <w:rPr>
                <w:rFonts w:ascii="Times New Roman" w:hAnsi="Times New Roman" w:cs="Times New Roman"/>
                <w:lang w:val="vi-VN"/>
              </w:rPr>
              <w:t>4.200</w:t>
            </w:r>
          </w:p>
        </w:tc>
        <w:tc>
          <w:tcPr>
            <w:tcW w:w="564" w:type="pct"/>
            <w:shd w:val="clear" w:color="000000" w:fill="FFFFFF"/>
            <w:vAlign w:val="center"/>
          </w:tcPr>
          <w:p w:rsidR="00457A99" w:rsidRPr="00E82D90" w:rsidRDefault="00457A99" w:rsidP="00457A99">
            <w:pPr>
              <w:spacing w:before="60" w:after="60"/>
              <w:jc w:val="center"/>
              <w:rPr>
                <w:rFonts w:ascii="Times New Roman" w:hAnsi="Times New Roman" w:cs="Times New Roman"/>
                <w:b/>
              </w:rPr>
            </w:pPr>
          </w:p>
        </w:tc>
        <w:tc>
          <w:tcPr>
            <w:tcW w:w="494" w:type="pct"/>
            <w:vMerge w:val="restart"/>
            <w:shd w:val="clear" w:color="000000" w:fill="FFFFFF"/>
            <w:vAlign w:val="center"/>
          </w:tcPr>
          <w:p w:rsidR="00457A99" w:rsidRPr="00E82D90" w:rsidRDefault="00F605DA" w:rsidP="00F605DA">
            <w:pPr>
              <w:spacing w:before="60" w:after="60"/>
              <w:jc w:val="center"/>
              <w:rPr>
                <w:rFonts w:ascii="Times New Roman" w:hAnsi="Times New Roman" w:cs="Times New Roman"/>
              </w:rPr>
            </w:pPr>
            <w:r w:rsidRPr="00E82D90">
              <w:rPr>
                <w:rFonts w:ascii="Times New Roman" w:hAnsi="Times New Roman" w:cs="Times New Roman"/>
                <w:lang w:val="vi-VN"/>
              </w:rPr>
              <w:t>19,0</w:t>
            </w:r>
            <w:r w:rsidR="00457A99" w:rsidRPr="00E82D90">
              <w:rPr>
                <w:rFonts w:ascii="Times New Roman" w:hAnsi="Times New Roman" w:cs="Times New Roman"/>
              </w:rPr>
              <w:t xml:space="preserve"> -</w:t>
            </w:r>
            <w:r w:rsidRPr="00E82D90">
              <w:rPr>
                <w:rFonts w:ascii="Times New Roman" w:hAnsi="Times New Roman" w:cs="Times New Roman"/>
                <w:lang w:val="vi-VN"/>
              </w:rPr>
              <w:t>48</w:t>
            </w:r>
            <w:r w:rsidR="00457A99" w:rsidRPr="00E82D90">
              <w:rPr>
                <w:rFonts w:ascii="Times New Roman" w:hAnsi="Times New Roman" w:cs="Times New Roman"/>
              </w:rPr>
              <w:t>%</w:t>
            </w:r>
          </w:p>
        </w:tc>
      </w:tr>
      <w:tr w:rsidR="00F605DA" w:rsidRPr="00E82D90" w:rsidTr="001822EE">
        <w:trPr>
          <w:trHeight w:val="60"/>
        </w:trPr>
        <w:tc>
          <w:tcPr>
            <w:tcW w:w="507" w:type="pct"/>
            <w:vMerge/>
            <w:vAlign w:val="center"/>
          </w:tcPr>
          <w:p w:rsidR="00457A99" w:rsidRPr="00E82D90" w:rsidRDefault="00457A99" w:rsidP="00457A99">
            <w:pPr>
              <w:spacing w:before="60" w:after="60"/>
              <w:rPr>
                <w:rFonts w:ascii="Times New Roman" w:hAnsi="Times New Roman" w:cs="Times New Roman"/>
                <w:bCs/>
              </w:rPr>
            </w:pPr>
          </w:p>
        </w:tc>
        <w:tc>
          <w:tcPr>
            <w:tcW w:w="578" w:type="pct"/>
            <w:vMerge/>
            <w:shd w:val="clear" w:color="000000" w:fill="FFFFFF"/>
            <w:vAlign w:val="center"/>
          </w:tcPr>
          <w:p w:rsidR="00457A99" w:rsidRPr="00E82D90" w:rsidRDefault="00457A99" w:rsidP="00457A99">
            <w:pPr>
              <w:spacing w:before="60" w:after="60"/>
              <w:rPr>
                <w:rFonts w:ascii="Times New Roman" w:hAnsi="Times New Roman" w:cs="Times New Roman"/>
                <w:bCs/>
              </w:rPr>
            </w:pPr>
          </w:p>
        </w:tc>
        <w:tc>
          <w:tcPr>
            <w:tcW w:w="459" w:type="pct"/>
            <w:shd w:val="clear" w:color="000000" w:fill="FFFFFF"/>
            <w:vAlign w:val="center"/>
          </w:tcPr>
          <w:p w:rsidR="00457A99" w:rsidRPr="00E82D90" w:rsidRDefault="00457A99" w:rsidP="00457A99">
            <w:pPr>
              <w:spacing w:before="60" w:after="60"/>
              <w:ind w:left="-60" w:right="-81"/>
              <w:jc w:val="center"/>
              <w:rPr>
                <w:rFonts w:ascii="Times New Roman" w:hAnsi="Times New Roman" w:cs="Times New Roman"/>
                <w:bCs/>
              </w:rPr>
            </w:pPr>
            <w:r w:rsidRPr="00E82D90">
              <w:rPr>
                <w:rFonts w:ascii="Times New Roman" w:hAnsi="Times New Roman" w:cs="Times New Roman"/>
                <w:bCs/>
              </w:rPr>
              <w:t xml:space="preserve">Sau </w:t>
            </w:r>
          </w:p>
          <w:p w:rsidR="00457A99" w:rsidRPr="00E82D90" w:rsidRDefault="00457A99" w:rsidP="00457A99">
            <w:pPr>
              <w:spacing w:before="60" w:after="60"/>
              <w:ind w:left="-60" w:right="-81"/>
              <w:jc w:val="center"/>
              <w:rPr>
                <w:rFonts w:ascii="Times New Roman" w:hAnsi="Times New Roman" w:cs="Times New Roman"/>
                <w:bCs/>
              </w:rPr>
            </w:pPr>
            <w:r w:rsidRPr="00E82D90">
              <w:rPr>
                <w:rFonts w:ascii="Times New Roman" w:hAnsi="Times New Roman" w:cs="Times New Roman"/>
                <w:bCs/>
              </w:rPr>
              <w:t>XL</w:t>
            </w:r>
          </w:p>
        </w:tc>
        <w:tc>
          <w:tcPr>
            <w:tcW w:w="483" w:type="pct"/>
            <w:gridSpan w:val="2"/>
            <w:shd w:val="clear" w:color="000000" w:fill="FFFFFF"/>
            <w:vAlign w:val="center"/>
          </w:tcPr>
          <w:p w:rsidR="00457A99" w:rsidRPr="00E82D90" w:rsidRDefault="008E5FB7" w:rsidP="00457A99">
            <w:pPr>
              <w:spacing w:before="60" w:after="60"/>
              <w:jc w:val="center"/>
              <w:rPr>
                <w:rFonts w:ascii="Times New Roman" w:hAnsi="Times New Roman" w:cs="Times New Roman"/>
                <w:lang w:val="vi-VN"/>
              </w:rPr>
            </w:pPr>
            <w:r w:rsidRPr="00E82D90">
              <w:rPr>
                <w:rFonts w:ascii="Times New Roman" w:hAnsi="Times New Roman" w:cs="Times New Roman"/>
                <w:lang w:val="vi-VN"/>
              </w:rPr>
              <w:t>3.900</w:t>
            </w:r>
          </w:p>
        </w:tc>
        <w:tc>
          <w:tcPr>
            <w:tcW w:w="535" w:type="pct"/>
            <w:shd w:val="clear" w:color="000000" w:fill="FFFFFF"/>
            <w:vAlign w:val="center"/>
          </w:tcPr>
          <w:p w:rsidR="00457A99" w:rsidRPr="00E82D90" w:rsidRDefault="008E5FB7" w:rsidP="00457A99">
            <w:pPr>
              <w:spacing w:before="60" w:after="60"/>
              <w:jc w:val="center"/>
              <w:rPr>
                <w:rFonts w:ascii="Times New Roman" w:hAnsi="Times New Roman" w:cs="Times New Roman"/>
                <w:lang w:val="vi-VN"/>
              </w:rPr>
            </w:pPr>
            <w:r w:rsidRPr="00E82D90">
              <w:rPr>
                <w:rFonts w:ascii="Times New Roman" w:hAnsi="Times New Roman" w:cs="Times New Roman"/>
                <w:lang w:val="vi-VN"/>
              </w:rPr>
              <w:t>3.600</w:t>
            </w:r>
          </w:p>
        </w:tc>
        <w:tc>
          <w:tcPr>
            <w:tcW w:w="482" w:type="pct"/>
            <w:shd w:val="clear" w:color="000000" w:fill="FFFFFF"/>
            <w:vAlign w:val="center"/>
          </w:tcPr>
          <w:p w:rsidR="00457A99" w:rsidRPr="00E82D90" w:rsidRDefault="004C7607" w:rsidP="00457A99">
            <w:pPr>
              <w:spacing w:before="60" w:after="60"/>
              <w:jc w:val="center"/>
              <w:rPr>
                <w:rFonts w:ascii="Times New Roman" w:hAnsi="Times New Roman" w:cs="Times New Roman"/>
                <w:lang w:val="vi-VN"/>
              </w:rPr>
            </w:pPr>
            <w:r w:rsidRPr="00E82D90">
              <w:rPr>
                <w:rFonts w:ascii="Times New Roman" w:hAnsi="Times New Roman" w:cs="Times New Roman"/>
                <w:lang w:val="vi-VN"/>
              </w:rPr>
              <w:t>3.500</w:t>
            </w:r>
          </w:p>
        </w:tc>
        <w:tc>
          <w:tcPr>
            <w:tcW w:w="434" w:type="pct"/>
            <w:shd w:val="clear" w:color="000000" w:fill="FFFFFF"/>
            <w:vAlign w:val="center"/>
          </w:tcPr>
          <w:p w:rsidR="00457A99" w:rsidRPr="00E82D90" w:rsidRDefault="004C7607" w:rsidP="00457A99">
            <w:pPr>
              <w:spacing w:before="60" w:after="60"/>
              <w:jc w:val="center"/>
              <w:rPr>
                <w:rFonts w:ascii="Times New Roman" w:hAnsi="Times New Roman" w:cs="Times New Roman"/>
                <w:lang w:val="vi-VN"/>
              </w:rPr>
            </w:pPr>
            <w:r w:rsidRPr="00E82D90">
              <w:rPr>
                <w:rFonts w:ascii="Times New Roman" w:hAnsi="Times New Roman" w:cs="Times New Roman"/>
                <w:lang w:val="vi-VN"/>
              </w:rPr>
              <w:t>3.400</w:t>
            </w:r>
          </w:p>
        </w:tc>
        <w:tc>
          <w:tcPr>
            <w:tcW w:w="463" w:type="pct"/>
            <w:shd w:val="clear" w:color="000000" w:fill="FFFFFF"/>
            <w:vAlign w:val="center"/>
          </w:tcPr>
          <w:p w:rsidR="00457A99" w:rsidRPr="00E82D90" w:rsidRDefault="004C7607" w:rsidP="00457A99">
            <w:pPr>
              <w:spacing w:before="60" w:after="60"/>
              <w:jc w:val="center"/>
              <w:rPr>
                <w:rFonts w:ascii="Times New Roman" w:hAnsi="Times New Roman" w:cs="Times New Roman"/>
                <w:lang w:val="vi-VN"/>
              </w:rPr>
            </w:pPr>
            <w:r w:rsidRPr="00E82D90">
              <w:rPr>
                <w:rFonts w:ascii="Times New Roman" w:hAnsi="Times New Roman" w:cs="Times New Roman"/>
                <w:lang w:val="vi-VN"/>
              </w:rPr>
              <w:t>3.400</w:t>
            </w:r>
          </w:p>
        </w:tc>
        <w:tc>
          <w:tcPr>
            <w:tcW w:w="564" w:type="pct"/>
            <w:shd w:val="clear" w:color="000000" w:fill="FFFFFF"/>
            <w:vAlign w:val="center"/>
          </w:tcPr>
          <w:p w:rsidR="00457A99" w:rsidRPr="00E82D90" w:rsidRDefault="008E5FB7" w:rsidP="00457A99">
            <w:pPr>
              <w:spacing w:before="60" w:after="60"/>
              <w:jc w:val="center"/>
              <w:rPr>
                <w:rFonts w:ascii="Times New Roman" w:hAnsi="Times New Roman" w:cs="Times New Roman"/>
                <w:b/>
                <w:lang w:val="vi-VN"/>
              </w:rPr>
            </w:pPr>
            <w:r w:rsidRPr="00E82D90">
              <w:rPr>
                <w:rFonts w:ascii="Times New Roman" w:hAnsi="Times New Roman" w:cs="Times New Roman"/>
                <w:b/>
                <w:lang w:val="vi-VN"/>
              </w:rPr>
              <w:t>5.000</w:t>
            </w:r>
          </w:p>
        </w:tc>
        <w:tc>
          <w:tcPr>
            <w:tcW w:w="494" w:type="pct"/>
            <w:vMerge/>
            <w:shd w:val="clear" w:color="000000" w:fill="FFFFFF"/>
            <w:vAlign w:val="center"/>
          </w:tcPr>
          <w:p w:rsidR="00457A99" w:rsidRPr="00E82D90" w:rsidRDefault="00457A99" w:rsidP="00457A99">
            <w:pPr>
              <w:spacing w:before="60" w:after="60"/>
              <w:jc w:val="center"/>
              <w:rPr>
                <w:rFonts w:ascii="Times New Roman" w:hAnsi="Times New Roman" w:cs="Times New Roman"/>
              </w:rPr>
            </w:pPr>
          </w:p>
        </w:tc>
      </w:tr>
    </w:tbl>
    <w:p w:rsidR="00457A99" w:rsidRPr="00E82D90" w:rsidRDefault="00457A99" w:rsidP="00942FAD">
      <w:pPr>
        <w:pStyle w:val="BH1"/>
      </w:pPr>
      <w:bookmarkStart w:id="170" w:name="_Toc104126731"/>
      <w:bookmarkEnd w:id="169"/>
      <w:r w:rsidRPr="00E82D90">
        <w:t xml:space="preserve">Bảng </w:t>
      </w:r>
      <w:r w:rsidR="00B0667A" w:rsidRPr="00E82D90">
        <w:rPr>
          <w:lang w:val="vi-VN"/>
        </w:rPr>
        <w:t>5.</w:t>
      </w:r>
      <w:r w:rsidRPr="00E82D90">
        <w:t>3. Kết quả đánh giá hiệu xuất xử lý của hệ thống xử lý nước thải giai đoạn ổn định</w:t>
      </w:r>
      <w:bookmarkEnd w:id="170"/>
    </w:p>
    <w:tbl>
      <w:tblPr>
        <w:tblW w:w="52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850"/>
        <w:gridCol w:w="715"/>
        <w:gridCol w:w="848"/>
        <w:gridCol w:w="782"/>
        <w:gridCol w:w="781"/>
        <w:gridCol w:w="849"/>
        <w:gridCol w:w="849"/>
        <w:gridCol w:w="847"/>
        <w:gridCol w:w="851"/>
        <w:gridCol w:w="992"/>
        <w:gridCol w:w="849"/>
      </w:tblGrid>
      <w:tr w:rsidR="001822EE" w:rsidRPr="00E82D90" w:rsidTr="001822EE">
        <w:trPr>
          <w:trHeight w:val="60"/>
          <w:jc w:val="center"/>
        </w:trPr>
        <w:tc>
          <w:tcPr>
            <w:tcW w:w="1198" w:type="pct"/>
            <w:gridSpan w:val="3"/>
            <w:shd w:val="clear" w:color="000000" w:fill="FFFFFF"/>
            <w:vAlign w:val="center"/>
            <w:hideMark/>
          </w:tcPr>
          <w:p w:rsidR="00F605DA" w:rsidRPr="00E82D90" w:rsidRDefault="00F605DA" w:rsidP="00F605DA">
            <w:pPr>
              <w:spacing w:before="60" w:after="60"/>
              <w:jc w:val="center"/>
              <w:rPr>
                <w:rFonts w:ascii="Times New Roman" w:hAnsi="Times New Roman" w:cs="Times New Roman"/>
                <w:b/>
                <w:bCs/>
                <w:sz w:val="20"/>
                <w:szCs w:val="20"/>
              </w:rPr>
            </w:pPr>
            <w:r w:rsidRPr="00E82D90">
              <w:rPr>
                <w:rFonts w:ascii="Times New Roman" w:hAnsi="Times New Roman" w:cs="Times New Roman"/>
                <w:b/>
                <w:bCs/>
                <w:sz w:val="20"/>
                <w:szCs w:val="20"/>
              </w:rPr>
              <w:t>Lần đo đạc, lấy mẫu phân tích</w:t>
            </w:r>
          </w:p>
        </w:tc>
        <w:tc>
          <w:tcPr>
            <w:tcW w:w="421" w:type="pct"/>
            <w:shd w:val="clear" w:color="000000" w:fill="FFFFFF"/>
            <w:vAlign w:val="center"/>
          </w:tcPr>
          <w:p w:rsidR="00F605DA" w:rsidRPr="00E82D90" w:rsidRDefault="00F605DA" w:rsidP="00F605DA">
            <w:pPr>
              <w:ind w:left="-113" w:right="-110"/>
              <w:jc w:val="center"/>
              <w:rPr>
                <w:rFonts w:ascii="Times New Roman" w:hAnsi="Times New Roman" w:cs="Times New Roman"/>
                <w:b/>
                <w:sz w:val="20"/>
                <w:szCs w:val="20"/>
              </w:rPr>
            </w:pPr>
            <w:r w:rsidRPr="00E82D90">
              <w:rPr>
                <w:rFonts w:ascii="Times New Roman" w:hAnsi="Times New Roman" w:cs="Times New Roman"/>
                <w:b/>
                <w:sz w:val="20"/>
                <w:szCs w:val="20"/>
                <w:lang w:val="vi-VN"/>
              </w:rPr>
              <w:t>03</w:t>
            </w:r>
            <w:r w:rsidRPr="00E82D90">
              <w:rPr>
                <w:rFonts w:ascii="Times New Roman" w:hAnsi="Times New Roman" w:cs="Times New Roman"/>
                <w:b/>
                <w:sz w:val="20"/>
                <w:szCs w:val="20"/>
              </w:rPr>
              <w:t>/</w:t>
            </w:r>
            <w:r w:rsidRPr="00E82D90">
              <w:rPr>
                <w:rFonts w:ascii="Times New Roman" w:hAnsi="Times New Roman" w:cs="Times New Roman"/>
                <w:b/>
                <w:sz w:val="20"/>
                <w:szCs w:val="20"/>
                <w:lang w:val="vi-VN"/>
              </w:rPr>
              <w:t>0</w:t>
            </w:r>
            <w:r w:rsidRPr="00E82D90">
              <w:rPr>
                <w:rFonts w:ascii="Times New Roman" w:hAnsi="Times New Roman" w:cs="Times New Roman"/>
                <w:b/>
                <w:sz w:val="20"/>
                <w:szCs w:val="20"/>
              </w:rPr>
              <w:t>1/</w:t>
            </w:r>
          </w:p>
          <w:p w:rsidR="00F605DA" w:rsidRPr="00E82D90" w:rsidRDefault="00F605DA" w:rsidP="00F605DA">
            <w:pPr>
              <w:ind w:left="-113" w:right="-110"/>
              <w:jc w:val="center"/>
              <w:rPr>
                <w:rFonts w:ascii="Times New Roman" w:hAnsi="Times New Roman" w:cs="Times New Roman"/>
                <w:b/>
                <w:sz w:val="20"/>
                <w:szCs w:val="20"/>
              </w:rPr>
            </w:pPr>
            <w:r w:rsidRPr="00E82D90">
              <w:rPr>
                <w:rFonts w:ascii="Times New Roman" w:hAnsi="Times New Roman" w:cs="Times New Roman"/>
                <w:b/>
                <w:sz w:val="20"/>
                <w:szCs w:val="20"/>
              </w:rPr>
              <w:t>2022</w:t>
            </w:r>
          </w:p>
        </w:tc>
        <w:tc>
          <w:tcPr>
            <w:tcW w:w="388" w:type="pct"/>
            <w:shd w:val="clear" w:color="000000" w:fill="FFFFFF"/>
            <w:vAlign w:val="center"/>
          </w:tcPr>
          <w:p w:rsidR="001822EE" w:rsidRPr="00E82D90" w:rsidRDefault="00F605DA" w:rsidP="00F605DA">
            <w:pPr>
              <w:jc w:val="center"/>
              <w:rPr>
                <w:rFonts w:ascii="Times New Roman" w:hAnsi="Times New Roman" w:cs="Times New Roman"/>
                <w:b/>
                <w:sz w:val="20"/>
                <w:szCs w:val="20"/>
              </w:rPr>
            </w:pPr>
            <w:r w:rsidRPr="00E82D90">
              <w:rPr>
                <w:rFonts w:ascii="Times New Roman" w:hAnsi="Times New Roman" w:cs="Times New Roman"/>
                <w:b/>
                <w:sz w:val="20"/>
                <w:szCs w:val="20"/>
                <w:lang w:val="vi-VN"/>
              </w:rPr>
              <w:t>04</w:t>
            </w:r>
            <w:r w:rsidRPr="00E82D90">
              <w:rPr>
                <w:rFonts w:ascii="Times New Roman" w:hAnsi="Times New Roman" w:cs="Times New Roman"/>
                <w:b/>
                <w:sz w:val="20"/>
                <w:szCs w:val="20"/>
              </w:rPr>
              <w:t>/</w:t>
            </w:r>
            <w:r w:rsidRPr="00E82D90">
              <w:rPr>
                <w:rFonts w:ascii="Times New Roman" w:hAnsi="Times New Roman" w:cs="Times New Roman"/>
                <w:b/>
                <w:sz w:val="20"/>
                <w:szCs w:val="20"/>
                <w:lang w:val="vi-VN"/>
              </w:rPr>
              <w:t>0</w:t>
            </w:r>
            <w:r w:rsidRPr="00E82D90">
              <w:rPr>
                <w:rFonts w:ascii="Times New Roman" w:hAnsi="Times New Roman" w:cs="Times New Roman"/>
                <w:b/>
                <w:sz w:val="20"/>
                <w:szCs w:val="20"/>
              </w:rPr>
              <w:t>1/</w:t>
            </w:r>
          </w:p>
          <w:p w:rsidR="00F605DA" w:rsidRPr="00E82D90" w:rsidRDefault="008C5101" w:rsidP="00F605DA">
            <w:pPr>
              <w:jc w:val="center"/>
              <w:rPr>
                <w:rFonts w:ascii="Times New Roman" w:hAnsi="Times New Roman" w:cs="Times New Roman"/>
                <w:b/>
                <w:sz w:val="20"/>
                <w:szCs w:val="20"/>
                <w:lang w:val="vi-VN"/>
              </w:rPr>
            </w:pPr>
            <w:r w:rsidRPr="00E82D90">
              <w:rPr>
                <w:rFonts w:ascii="Times New Roman" w:hAnsi="Times New Roman" w:cs="Times New Roman"/>
                <w:b/>
                <w:sz w:val="20"/>
                <w:szCs w:val="20"/>
                <w:lang w:val="vi-VN"/>
              </w:rPr>
              <w:t>2022</w:t>
            </w:r>
          </w:p>
        </w:tc>
        <w:tc>
          <w:tcPr>
            <w:tcW w:w="388" w:type="pct"/>
            <w:shd w:val="clear" w:color="000000" w:fill="FFFFFF"/>
            <w:vAlign w:val="center"/>
          </w:tcPr>
          <w:p w:rsidR="001822EE" w:rsidRPr="00E82D90" w:rsidRDefault="00F605DA" w:rsidP="00F605DA">
            <w:pPr>
              <w:jc w:val="center"/>
              <w:rPr>
                <w:rFonts w:ascii="Times New Roman" w:hAnsi="Times New Roman" w:cs="Times New Roman"/>
                <w:b/>
                <w:sz w:val="20"/>
                <w:szCs w:val="20"/>
              </w:rPr>
            </w:pPr>
            <w:r w:rsidRPr="00E82D90">
              <w:rPr>
                <w:rFonts w:ascii="Times New Roman" w:hAnsi="Times New Roman" w:cs="Times New Roman"/>
                <w:b/>
                <w:sz w:val="20"/>
                <w:szCs w:val="20"/>
                <w:lang w:val="vi-VN"/>
              </w:rPr>
              <w:t>05</w:t>
            </w:r>
            <w:r w:rsidRPr="00E82D90">
              <w:rPr>
                <w:rFonts w:ascii="Times New Roman" w:hAnsi="Times New Roman" w:cs="Times New Roman"/>
                <w:b/>
                <w:sz w:val="20"/>
                <w:szCs w:val="20"/>
              </w:rPr>
              <w:t>/</w:t>
            </w:r>
            <w:r w:rsidRPr="00E82D90">
              <w:rPr>
                <w:rFonts w:ascii="Times New Roman" w:hAnsi="Times New Roman" w:cs="Times New Roman"/>
                <w:b/>
                <w:sz w:val="20"/>
                <w:szCs w:val="20"/>
                <w:lang w:val="vi-VN"/>
              </w:rPr>
              <w:t>0</w:t>
            </w:r>
            <w:r w:rsidRPr="00E82D90">
              <w:rPr>
                <w:rFonts w:ascii="Times New Roman" w:hAnsi="Times New Roman" w:cs="Times New Roman"/>
                <w:b/>
                <w:sz w:val="20"/>
                <w:szCs w:val="20"/>
              </w:rPr>
              <w:t>1/</w:t>
            </w:r>
          </w:p>
          <w:p w:rsidR="00F605DA" w:rsidRPr="00E82D90" w:rsidRDefault="00F605DA" w:rsidP="00F605DA">
            <w:pPr>
              <w:jc w:val="center"/>
              <w:rPr>
                <w:rFonts w:ascii="Times New Roman" w:hAnsi="Times New Roman" w:cs="Times New Roman"/>
                <w:b/>
                <w:sz w:val="20"/>
                <w:szCs w:val="20"/>
                <w:lang w:val="vi-VN"/>
              </w:rPr>
            </w:pPr>
            <w:r w:rsidRPr="00E82D90">
              <w:rPr>
                <w:rFonts w:ascii="Times New Roman" w:hAnsi="Times New Roman" w:cs="Times New Roman"/>
                <w:b/>
                <w:sz w:val="20"/>
                <w:szCs w:val="20"/>
                <w:lang w:val="vi-VN"/>
              </w:rPr>
              <w:t>2022</w:t>
            </w:r>
          </w:p>
        </w:tc>
        <w:tc>
          <w:tcPr>
            <w:tcW w:w="422" w:type="pct"/>
            <w:shd w:val="clear" w:color="000000" w:fill="FFFFFF"/>
            <w:vAlign w:val="center"/>
          </w:tcPr>
          <w:p w:rsidR="001822EE" w:rsidRPr="00E82D90" w:rsidRDefault="00F605DA" w:rsidP="00F605DA">
            <w:pPr>
              <w:jc w:val="center"/>
              <w:rPr>
                <w:rFonts w:ascii="Times New Roman" w:hAnsi="Times New Roman" w:cs="Times New Roman"/>
                <w:b/>
                <w:sz w:val="20"/>
                <w:szCs w:val="20"/>
              </w:rPr>
            </w:pPr>
            <w:r w:rsidRPr="00E82D90">
              <w:rPr>
                <w:rFonts w:ascii="Times New Roman" w:hAnsi="Times New Roman" w:cs="Times New Roman"/>
                <w:b/>
                <w:sz w:val="20"/>
                <w:szCs w:val="20"/>
                <w:lang w:val="vi-VN"/>
              </w:rPr>
              <w:t>06</w:t>
            </w:r>
            <w:r w:rsidRPr="00E82D90">
              <w:rPr>
                <w:rFonts w:ascii="Times New Roman" w:hAnsi="Times New Roman" w:cs="Times New Roman"/>
                <w:b/>
                <w:sz w:val="20"/>
                <w:szCs w:val="20"/>
              </w:rPr>
              <w:t>/</w:t>
            </w:r>
            <w:r w:rsidRPr="00E82D90">
              <w:rPr>
                <w:rFonts w:ascii="Times New Roman" w:hAnsi="Times New Roman" w:cs="Times New Roman"/>
                <w:b/>
                <w:sz w:val="20"/>
                <w:szCs w:val="20"/>
                <w:lang w:val="vi-VN"/>
              </w:rPr>
              <w:t>0</w:t>
            </w:r>
            <w:r w:rsidRPr="00E82D90">
              <w:rPr>
                <w:rFonts w:ascii="Times New Roman" w:hAnsi="Times New Roman" w:cs="Times New Roman"/>
                <w:b/>
                <w:sz w:val="20"/>
                <w:szCs w:val="20"/>
              </w:rPr>
              <w:t>1/</w:t>
            </w:r>
          </w:p>
          <w:p w:rsidR="00F605DA" w:rsidRPr="00E82D90" w:rsidRDefault="00F605DA" w:rsidP="00F605DA">
            <w:pPr>
              <w:jc w:val="center"/>
              <w:rPr>
                <w:rFonts w:ascii="Times New Roman" w:hAnsi="Times New Roman" w:cs="Times New Roman"/>
                <w:b/>
                <w:sz w:val="20"/>
                <w:szCs w:val="20"/>
                <w:lang w:val="vi-VN"/>
              </w:rPr>
            </w:pPr>
            <w:r w:rsidRPr="00E82D90">
              <w:rPr>
                <w:rFonts w:ascii="Times New Roman" w:hAnsi="Times New Roman" w:cs="Times New Roman"/>
                <w:b/>
                <w:sz w:val="20"/>
                <w:szCs w:val="20"/>
                <w:lang w:val="vi-VN"/>
              </w:rPr>
              <w:t>2022</w:t>
            </w:r>
          </w:p>
        </w:tc>
        <w:tc>
          <w:tcPr>
            <w:tcW w:w="422" w:type="pct"/>
            <w:shd w:val="clear" w:color="000000" w:fill="FFFFFF"/>
            <w:vAlign w:val="center"/>
          </w:tcPr>
          <w:p w:rsidR="001822EE" w:rsidRPr="00E82D90" w:rsidRDefault="00F605DA" w:rsidP="00F605DA">
            <w:pPr>
              <w:jc w:val="center"/>
              <w:rPr>
                <w:rFonts w:ascii="Times New Roman" w:hAnsi="Times New Roman" w:cs="Times New Roman"/>
                <w:b/>
                <w:sz w:val="20"/>
                <w:szCs w:val="20"/>
              </w:rPr>
            </w:pPr>
            <w:r w:rsidRPr="00E82D90">
              <w:rPr>
                <w:rFonts w:ascii="Times New Roman" w:hAnsi="Times New Roman" w:cs="Times New Roman"/>
                <w:b/>
                <w:sz w:val="20"/>
                <w:szCs w:val="20"/>
                <w:lang w:val="vi-VN"/>
              </w:rPr>
              <w:t>07</w:t>
            </w:r>
            <w:r w:rsidRPr="00E82D90">
              <w:rPr>
                <w:rFonts w:ascii="Times New Roman" w:hAnsi="Times New Roman" w:cs="Times New Roman"/>
                <w:b/>
                <w:sz w:val="20"/>
                <w:szCs w:val="20"/>
              </w:rPr>
              <w:t>/</w:t>
            </w:r>
            <w:r w:rsidRPr="00E82D90">
              <w:rPr>
                <w:rFonts w:ascii="Times New Roman" w:hAnsi="Times New Roman" w:cs="Times New Roman"/>
                <w:b/>
                <w:sz w:val="20"/>
                <w:szCs w:val="20"/>
                <w:lang w:val="vi-VN"/>
              </w:rPr>
              <w:t>0</w:t>
            </w:r>
            <w:r w:rsidRPr="00E82D90">
              <w:rPr>
                <w:rFonts w:ascii="Times New Roman" w:hAnsi="Times New Roman" w:cs="Times New Roman"/>
                <w:b/>
                <w:sz w:val="20"/>
                <w:szCs w:val="20"/>
              </w:rPr>
              <w:t>1/</w:t>
            </w:r>
          </w:p>
          <w:p w:rsidR="00F605DA" w:rsidRPr="00E82D90" w:rsidRDefault="00F605DA" w:rsidP="00F605DA">
            <w:pPr>
              <w:jc w:val="center"/>
              <w:rPr>
                <w:rFonts w:ascii="Times New Roman" w:hAnsi="Times New Roman" w:cs="Times New Roman"/>
                <w:b/>
                <w:sz w:val="20"/>
                <w:szCs w:val="20"/>
                <w:lang w:val="vi-VN"/>
              </w:rPr>
            </w:pPr>
            <w:r w:rsidRPr="00E82D90">
              <w:rPr>
                <w:rFonts w:ascii="Times New Roman" w:hAnsi="Times New Roman" w:cs="Times New Roman"/>
                <w:b/>
                <w:sz w:val="20"/>
                <w:szCs w:val="20"/>
                <w:lang w:val="vi-VN"/>
              </w:rPr>
              <w:t>2022</w:t>
            </w:r>
          </w:p>
        </w:tc>
        <w:tc>
          <w:tcPr>
            <w:tcW w:w="421" w:type="pct"/>
            <w:shd w:val="clear" w:color="000000" w:fill="FFFFFF"/>
            <w:vAlign w:val="center"/>
          </w:tcPr>
          <w:p w:rsidR="001822EE" w:rsidRPr="00E82D90" w:rsidRDefault="00F605DA" w:rsidP="00F605DA">
            <w:pPr>
              <w:jc w:val="center"/>
              <w:rPr>
                <w:rFonts w:ascii="Times New Roman" w:hAnsi="Times New Roman" w:cs="Times New Roman"/>
                <w:b/>
                <w:sz w:val="20"/>
                <w:szCs w:val="20"/>
              </w:rPr>
            </w:pPr>
            <w:r w:rsidRPr="00E82D90">
              <w:rPr>
                <w:rFonts w:ascii="Times New Roman" w:hAnsi="Times New Roman" w:cs="Times New Roman"/>
                <w:b/>
                <w:sz w:val="20"/>
                <w:szCs w:val="20"/>
                <w:lang w:val="vi-VN"/>
              </w:rPr>
              <w:t>10</w:t>
            </w:r>
            <w:r w:rsidRPr="00E82D90">
              <w:rPr>
                <w:rFonts w:ascii="Times New Roman" w:hAnsi="Times New Roman" w:cs="Times New Roman"/>
                <w:b/>
                <w:sz w:val="20"/>
                <w:szCs w:val="20"/>
              </w:rPr>
              <w:t>/</w:t>
            </w:r>
            <w:r w:rsidRPr="00E82D90">
              <w:rPr>
                <w:rFonts w:ascii="Times New Roman" w:hAnsi="Times New Roman" w:cs="Times New Roman"/>
                <w:b/>
                <w:sz w:val="20"/>
                <w:szCs w:val="20"/>
                <w:lang w:val="vi-VN"/>
              </w:rPr>
              <w:t>0</w:t>
            </w:r>
            <w:r w:rsidRPr="00E82D90">
              <w:rPr>
                <w:rFonts w:ascii="Times New Roman" w:hAnsi="Times New Roman" w:cs="Times New Roman"/>
                <w:b/>
                <w:sz w:val="20"/>
                <w:szCs w:val="20"/>
              </w:rPr>
              <w:t>1/</w:t>
            </w:r>
          </w:p>
          <w:p w:rsidR="00F605DA" w:rsidRPr="00E82D90" w:rsidRDefault="00F605DA" w:rsidP="00F605DA">
            <w:pPr>
              <w:jc w:val="center"/>
              <w:rPr>
                <w:rFonts w:ascii="Times New Roman" w:hAnsi="Times New Roman" w:cs="Times New Roman"/>
                <w:b/>
                <w:sz w:val="20"/>
                <w:szCs w:val="20"/>
                <w:lang w:val="vi-VN"/>
              </w:rPr>
            </w:pPr>
            <w:r w:rsidRPr="00E82D90">
              <w:rPr>
                <w:rFonts w:ascii="Times New Roman" w:hAnsi="Times New Roman" w:cs="Times New Roman"/>
                <w:b/>
                <w:sz w:val="20"/>
                <w:szCs w:val="20"/>
                <w:lang w:val="vi-VN"/>
              </w:rPr>
              <w:t>2022</w:t>
            </w:r>
          </w:p>
        </w:tc>
        <w:tc>
          <w:tcPr>
            <w:tcW w:w="423" w:type="pct"/>
            <w:shd w:val="clear" w:color="000000" w:fill="FFFFFF"/>
            <w:vAlign w:val="center"/>
          </w:tcPr>
          <w:p w:rsidR="00F605DA" w:rsidRPr="00E82D90" w:rsidRDefault="00F605DA" w:rsidP="00F605DA">
            <w:pPr>
              <w:jc w:val="center"/>
              <w:rPr>
                <w:rFonts w:ascii="Times New Roman" w:hAnsi="Times New Roman" w:cs="Times New Roman"/>
                <w:b/>
                <w:sz w:val="20"/>
                <w:szCs w:val="20"/>
                <w:lang w:val="vi-VN"/>
              </w:rPr>
            </w:pPr>
            <w:r w:rsidRPr="00E82D90">
              <w:rPr>
                <w:rFonts w:ascii="Times New Roman" w:hAnsi="Times New Roman" w:cs="Times New Roman"/>
                <w:b/>
                <w:sz w:val="20"/>
                <w:szCs w:val="20"/>
                <w:lang w:val="vi-VN"/>
              </w:rPr>
              <w:t>11</w:t>
            </w:r>
            <w:r w:rsidRPr="00E82D90">
              <w:rPr>
                <w:rFonts w:ascii="Times New Roman" w:hAnsi="Times New Roman" w:cs="Times New Roman"/>
                <w:b/>
                <w:sz w:val="20"/>
                <w:szCs w:val="20"/>
              </w:rPr>
              <w:t>/</w:t>
            </w:r>
            <w:r w:rsidRPr="00E82D90">
              <w:rPr>
                <w:rFonts w:ascii="Times New Roman" w:hAnsi="Times New Roman" w:cs="Times New Roman"/>
                <w:b/>
                <w:sz w:val="20"/>
                <w:szCs w:val="20"/>
                <w:lang w:val="vi-VN"/>
              </w:rPr>
              <w:t>0</w:t>
            </w:r>
            <w:r w:rsidRPr="00E82D90">
              <w:rPr>
                <w:rFonts w:ascii="Times New Roman" w:hAnsi="Times New Roman" w:cs="Times New Roman"/>
                <w:b/>
                <w:sz w:val="20"/>
                <w:szCs w:val="20"/>
              </w:rPr>
              <w:t>1/</w:t>
            </w:r>
            <w:r w:rsidRPr="00E82D90">
              <w:rPr>
                <w:rFonts w:ascii="Times New Roman" w:hAnsi="Times New Roman" w:cs="Times New Roman"/>
                <w:b/>
                <w:sz w:val="20"/>
                <w:szCs w:val="20"/>
                <w:lang w:val="vi-VN"/>
              </w:rPr>
              <w:t>2022</w:t>
            </w:r>
          </w:p>
        </w:tc>
        <w:tc>
          <w:tcPr>
            <w:tcW w:w="493" w:type="pct"/>
            <w:shd w:val="clear" w:color="000000" w:fill="FFFFFF"/>
            <w:vAlign w:val="center"/>
            <w:hideMark/>
          </w:tcPr>
          <w:p w:rsidR="00F605DA" w:rsidRPr="00E82D90" w:rsidRDefault="00F605DA" w:rsidP="00F605DA">
            <w:pPr>
              <w:spacing w:before="60" w:after="60"/>
              <w:jc w:val="center"/>
              <w:rPr>
                <w:rFonts w:ascii="Times New Roman" w:hAnsi="Times New Roman" w:cs="Times New Roman"/>
                <w:b/>
                <w:sz w:val="20"/>
                <w:szCs w:val="20"/>
              </w:rPr>
            </w:pPr>
            <w:r w:rsidRPr="00E82D90">
              <w:rPr>
                <w:rFonts w:ascii="Times New Roman" w:hAnsi="Times New Roman" w:cs="Times New Roman"/>
                <w:b/>
                <w:sz w:val="20"/>
                <w:szCs w:val="20"/>
                <w:lang w:val="vi-VN"/>
              </w:rPr>
              <w:t>QCVN 63:201</w:t>
            </w:r>
            <w:r w:rsidRPr="00E82D90">
              <w:rPr>
                <w:rFonts w:ascii="Times New Roman" w:hAnsi="Times New Roman" w:cs="Times New Roman"/>
                <w:b/>
                <w:sz w:val="20"/>
                <w:szCs w:val="20"/>
              </w:rPr>
              <w:t>7</w:t>
            </w:r>
            <w:r w:rsidRPr="00E82D90">
              <w:rPr>
                <w:rFonts w:ascii="Times New Roman" w:hAnsi="Times New Roman" w:cs="Times New Roman"/>
                <w:b/>
                <w:sz w:val="20"/>
                <w:szCs w:val="20"/>
                <w:lang w:val="vi-VN"/>
              </w:rPr>
              <w:t>/BTNMT</w:t>
            </w:r>
            <w:r w:rsidRPr="00E82D90">
              <w:rPr>
                <w:rFonts w:ascii="Times New Roman" w:hAnsi="Times New Roman" w:cs="Times New Roman"/>
                <w:b/>
                <w:bCs/>
                <w:sz w:val="20"/>
                <w:szCs w:val="20"/>
              </w:rPr>
              <w:t xml:space="preserve"> (cột B)</w:t>
            </w:r>
          </w:p>
        </w:tc>
        <w:tc>
          <w:tcPr>
            <w:tcW w:w="422" w:type="pct"/>
            <w:shd w:val="clear" w:color="000000" w:fill="FFFFFF"/>
            <w:vAlign w:val="center"/>
          </w:tcPr>
          <w:p w:rsidR="00F605DA" w:rsidRPr="00E82D90" w:rsidRDefault="00F605DA" w:rsidP="00F605DA">
            <w:pPr>
              <w:spacing w:before="60" w:after="60"/>
              <w:jc w:val="center"/>
              <w:rPr>
                <w:rFonts w:ascii="Times New Roman" w:hAnsi="Times New Roman" w:cs="Times New Roman"/>
                <w:b/>
                <w:sz w:val="20"/>
                <w:szCs w:val="20"/>
              </w:rPr>
            </w:pPr>
            <w:r w:rsidRPr="00E82D90">
              <w:rPr>
                <w:rFonts w:ascii="Times New Roman" w:hAnsi="Times New Roman" w:cs="Times New Roman"/>
                <w:b/>
                <w:sz w:val="20"/>
                <w:szCs w:val="20"/>
              </w:rPr>
              <w:t>Hiệu suất xử lý</w:t>
            </w:r>
          </w:p>
        </w:tc>
      </w:tr>
      <w:tr w:rsidR="001822EE" w:rsidRPr="00E82D90" w:rsidTr="001822EE">
        <w:trPr>
          <w:trHeight w:val="269"/>
          <w:jc w:val="center"/>
        </w:trPr>
        <w:tc>
          <w:tcPr>
            <w:tcW w:w="421" w:type="pct"/>
            <w:vMerge w:val="restart"/>
            <w:shd w:val="clear" w:color="000000" w:fill="FFFFFF"/>
            <w:vAlign w:val="center"/>
            <w:hideMark/>
          </w:tcPr>
          <w:p w:rsidR="00F605DA" w:rsidRPr="00E82D90" w:rsidDel="00FE7AE3" w:rsidRDefault="00F605DA" w:rsidP="00927421">
            <w:pPr>
              <w:spacing w:before="60" w:after="60"/>
              <w:jc w:val="center"/>
              <w:rPr>
                <w:rFonts w:ascii="Times New Roman" w:hAnsi="Times New Roman" w:cs="Times New Roman"/>
                <w:bCs/>
                <w:sz w:val="20"/>
                <w:szCs w:val="20"/>
              </w:rPr>
            </w:pPr>
            <w:r w:rsidRPr="00E82D90">
              <w:rPr>
                <w:rFonts w:ascii="Times New Roman" w:hAnsi="Times New Roman" w:cs="Times New Roman"/>
                <w:bCs/>
                <w:sz w:val="20"/>
                <w:szCs w:val="20"/>
              </w:rPr>
              <w:t> </w:t>
            </w:r>
          </w:p>
          <w:p w:rsidR="00F605DA" w:rsidRPr="00E82D90" w:rsidRDefault="00F605DA" w:rsidP="00927421">
            <w:pPr>
              <w:spacing w:before="60" w:after="60"/>
              <w:jc w:val="center"/>
              <w:rPr>
                <w:rFonts w:ascii="Times New Roman" w:hAnsi="Times New Roman" w:cs="Times New Roman"/>
                <w:bCs/>
                <w:sz w:val="20"/>
                <w:szCs w:val="20"/>
              </w:rPr>
            </w:pPr>
            <w:r w:rsidRPr="00E82D90">
              <w:rPr>
                <w:rFonts w:ascii="Times New Roman" w:hAnsi="Times New Roman" w:cs="Times New Roman"/>
                <w:bCs/>
                <w:sz w:val="20"/>
                <w:szCs w:val="20"/>
              </w:rPr>
              <w:t>Thông số môi trường của dự án (mg/L)</w:t>
            </w:r>
          </w:p>
        </w:tc>
        <w:tc>
          <w:tcPr>
            <w:tcW w:w="422" w:type="pct"/>
            <w:vMerge w:val="restart"/>
            <w:shd w:val="clear" w:color="000000" w:fill="FFFFFF"/>
            <w:vAlign w:val="center"/>
            <w:hideMark/>
          </w:tcPr>
          <w:p w:rsidR="00F605DA" w:rsidRPr="00E82D90" w:rsidRDefault="00F605DA" w:rsidP="00927421">
            <w:pPr>
              <w:spacing w:before="60" w:after="60"/>
              <w:jc w:val="center"/>
              <w:rPr>
                <w:rFonts w:ascii="Times New Roman" w:hAnsi="Times New Roman" w:cs="Times New Roman"/>
                <w:bCs/>
                <w:sz w:val="20"/>
                <w:szCs w:val="20"/>
              </w:rPr>
            </w:pPr>
            <w:r w:rsidRPr="00E82D90">
              <w:rPr>
                <w:rFonts w:ascii="Times New Roman" w:hAnsi="Times New Roman" w:cs="Times New Roman"/>
                <w:bCs/>
                <w:sz w:val="20"/>
                <w:szCs w:val="20"/>
              </w:rPr>
              <w:t>pH</w:t>
            </w:r>
          </w:p>
        </w:tc>
        <w:tc>
          <w:tcPr>
            <w:tcW w:w="355" w:type="pct"/>
            <w:shd w:val="clear" w:color="000000" w:fill="FFFFFF"/>
            <w:vAlign w:val="center"/>
            <w:hideMark/>
          </w:tcPr>
          <w:p w:rsidR="00F605DA" w:rsidRPr="00E82D90" w:rsidRDefault="00F605DA" w:rsidP="00927421">
            <w:pPr>
              <w:spacing w:before="60" w:after="60"/>
              <w:ind w:left="-60" w:right="-81"/>
              <w:jc w:val="center"/>
              <w:rPr>
                <w:rFonts w:ascii="Times New Roman" w:hAnsi="Times New Roman" w:cs="Times New Roman"/>
                <w:bCs/>
                <w:sz w:val="20"/>
                <w:szCs w:val="20"/>
              </w:rPr>
            </w:pPr>
            <w:r w:rsidRPr="00E82D90">
              <w:rPr>
                <w:rFonts w:ascii="Times New Roman" w:hAnsi="Times New Roman" w:cs="Times New Roman"/>
                <w:bCs/>
                <w:sz w:val="20"/>
                <w:szCs w:val="20"/>
              </w:rPr>
              <w:t>Trước</w:t>
            </w:r>
          </w:p>
          <w:p w:rsidR="00F605DA" w:rsidRPr="00E82D90" w:rsidRDefault="00F605DA" w:rsidP="00927421">
            <w:pPr>
              <w:spacing w:before="60" w:after="60"/>
              <w:ind w:left="-60" w:right="-81"/>
              <w:jc w:val="center"/>
              <w:rPr>
                <w:rFonts w:ascii="Times New Roman" w:hAnsi="Times New Roman" w:cs="Times New Roman"/>
                <w:bCs/>
                <w:sz w:val="20"/>
                <w:szCs w:val="20"/>
              </w:rPr>
            </w:pPr>
            <w:r w:rsidRPr="00E82D90">
              <w:rPr>
                <w:rFonts w:ascii="Times New Roman" w:hAnsi="Times New Roman" w:cs="Times New Roman"/>
                <w:bCs/>
                <w:sz w:val="20"/>
                <w:szCs w:val="20"/>
              </w:rPr>
              <w:t xml:space="preserve"> XL</w:t>
            </w:r>
          </w:p>
        </w:tc>
        <w:tc>
          <w:tcPr>
            <w:tcW w:w="421" w:type="pct"/>
            <w:shd w:val="clear" w:color="000000" w:fill="FFFFFF"/>
            <w:vAlign w:val="center"/>
          </w:tcPr>
          <w:p w:rsidR="00F605DA" w:rsidRPr="00E82D90" w:rsidRDefault="00F605DA" w:rsidP="00927421">
            <w:pPr>
              <w:spacing w:before="60" w:after="60"/>
              <w:jc w:val="center"/>
              <w:rPr>
                <w:rFonts w:ascii="Times New Roman" w:hAnsi="Times New Roman" w:cs="Times New Roman"/>
                <w:sz w:val="20"/>
                <w:szCs w:val="20"/>
                <w:lang w:val="vi-VN"/>
              </w:rPr>
            </w:pPr>
            <w:r w:rsidRPr="00E82D90">
              <w:rPr>
                <w:rFonts w:ascii="Times New Roman" w:hAnsi="Times New Roman" w:cs="Times New Roman"/>
                <w:sz w:val="20"/>
                <w:szCs w:val="20"/>
              </w:rPr>
              <w:t>7,</w:t>
            </w:r>
            <w:r w:rsidRPr="00E82D90">
              <w:rPr>
                <w:rFonts w:ascii="Times New Roman" w:hAnsi="Times New Roman" w:cs="Times New Roman"/>
                <w:sz w:val="20"/>
                <w:szCs w:val="20"/>
                <w:lang w:val="vi-VN"/>
              </w:rPr>
              <w:t>56</w:t>
            </w:r>
          </w:p>
        </w:tc>
        <w:tc>
          <w:tcPr>
            <w:tcW w:w="388" w:type="pct"/>
            <w:shd w:val="clear" w:color="000000" w:fill="FFFFFF"/>
            <w:vAlign w:val="center"/>
          </w:tcPr>
          <w:p w:rsidR="00F605DA" w:rsidRPr="00E82D90" w:rsidRDefault="00F605DA" w:rsidP="00927421">
            <w:pPr>
              <w:spacing w:before="60" w:after="60"/>
              <w:jc w:val="center"/>
              <w:rPr>
                <w:rFonts w:ascii="Times New Roman" w:hAnsi="Times New Roman" w:cs="Times New Roman"/>
                <w:sz w:val="20"/>
                <w:szCs w:val="20"/>
                <w:lang w:val="vi-VN"/>
              </w:rPr>
            </w:pPr>
          </w:p>
        </w:tc>
        <w:tc>
          <w:tcPr>
            <w:tcW w:w="388" w:type="pct"/>
            <w:shd w:val="clear" w:color="000000" w:fill="FFFFFF"/>
            <w:vAlign w:val="center"/>
          </w:tcPr>
          <w:p w:rsidR="00F605DA" w:rsidRPr="00E82D90" w:rsidRDefault="00F605DA" w:rsidP="00927421">
            <w:pPr>
              <w:jc w:val="center"/>
              <w:rPr>
                <w:rFonts w:ascii="Times New Roman" w:hAnsi="Times New Roman" w:cs="Times New Roman"/>
                <w:sz w:val="20"/>
                <w:szCs w:val="20"/>
                <w:lang w:val="vi-VN"/>
              </w:rPr>
            </w:pPr>
          </w:p>
        </w:tc>
        <w:tc>
          <w:tcPr>
            <w:tcW w:w="422" w:type="pct"/>
            <w:shd w:val="clear" w:color="000000" w:fill="FFFFFF"/>
            <w:vAlign w:val="center"/>
          </w:tcPr>
          <w:p w:rsidR="00F605DA" w:rsidRPr="00E82D90" w:rsidRDefault="00F605DA" w:rsidP="00927421">
            <w:pPr>
              <w:jc w:val="center"/>
              <w:rPr>
                <w:rFonts w:ascii="Times New Roman" w:hAnsi="Times New Roman" w:cs="Times New Roman"/>
                <w:sz w:val="20"/>
                <w:szCs w:val="20"/>
                <w:lang w:val="vi-VN"/>
              </w:rPr>
            </w:pPr>
          </w:p>
        </w:tc>
        <w:tc>
          <w:tcPr>
            <w:tcW w:w="422" w:type="pct"/>
            <w:shd w:val="clear" w:color="000000" w:fill="FFFFFF"/>
            <w:vAlign w:val="center"/>
          </w:tcPr>
          <w:p w:rsidR="00F605DA" w:rsidRPr="00E82D90" w:rsidRDefault="00F605DA" w:rsidP="00927421">
            <w:pPr>
              <w:jc w:val="center"/>
              <w:rPr>
                <w:rFonts w:ascii="Times New Roman" w:hAnsi="Times New Roman" w:cs="Times New Roman"/>
                <w:sz w:val="20"/>
                <w:szCs w:val="20"/>
                <w:lang w:val="vi-VN"/>
              </w:rPr>
            </w:pPr>
          </w:p>
        </w:tc>
        <w:tc>
          <w:tcPr>
            <w:tcW w:w="421" w:type="pct"/>
            <w:shd w:val="clear" w:color="000000" w:fill="FFFFFF"/>
            <w:vAlign w:val="center"/>
          </w:tcPr>
          <w:p w:rsidR="00F605DA" w:rsidRPr="00E82D90" w:rsidRDefault="00F605DA" w:rsidP="00927421">
            <w:pPr>
              <w:jc w:val="center"/>
              <w:rPr>
                <w:rFonts w:ascii="Times New Roman" w:hAnsi="Times New Roman" w:cs="Times New Roman"/>
                <w:sz w:val="20"/>
                <w:szCs w:val="20"/>
              </w:rPr>
            </w:pPr>
          </w:p>
        </w:tc>
        <w:tc>
          <w:tcPr>
            <w:tcW w:w="423" w:type="pct"/>
            <w:shd w:val="clear" w:color="000000" w:fill="FFFFFF"/>
            <w:vAlign w:val="center"/>
          </w:tcPr>
          <w:p w:rsidR="00F605DA" w:rsidRPr="00E82D90" w:rsidRDefault="00F605DA" w:rsidP="00927421">
            <w:pPr>
              <w:jc w:val="center"/>
              <w:rPr>
                <w:rFonts w:ascii="Times New Roman" w:hAnsi="Times New Roman" w:cs="Times New Roman"/>
                <w:sz w:val="20"/>
                <w:szCs w:val="20"/>
              </w:rPr>
            </w:pPr>
          </w:p>
        </w:tc>
        <w:tc>
          <w:tcPr>
            <w:tcW w:w="493" w:type="pct"/>
            <w:shd w:val="clear" w:color="000000" w:fill="FFFFFF"/>
            <w:vAlign w:val="center"/>
            <w:hideMark/>
          </w:tcPr>
          <w:p w:rsidR="00F605DA" w:rsidRPr="00E82D90" w:rsidRDefault="00F605DA" w:rsidP="00927421">
            <w:pPr>
              <w:jc w:val="center"/>
              <w:rPr>
                <w:rFonts w:ascii="Times New Roman" w:hAnsi="Times New Roman" w:cs="Times New Roman"/>
                <w:b/>
                <w:sz w:val="20"/>
                <w:szCs w:val="20"/>
              </w:rPr>
            </w:pPr>
          </w:p>
        </w:tc>
        <w:tc>
          <w:tcPr>
            <w:tcW w:w="422" w:type="pct"/>
            <w:vMerge w:val="restart"/>
            <w:shd w:val="clear" w:color="000000" w:fill="FFFFFF"/>
            <w:vAlign w:val="center"/>
          </w:tcPr>
          <w:p w:rsidR="00F605DA" w:rsidRPr="00E82D90" w:rsidRDefault="00F605DA" w:rsidP="00927421">
            <w:pPr>
              <w:spacing w:before="60" w:after="60"/>
              <w:jc w:val="center"/>
              <w:rPr>
                <w:rFonts w:ascii="Times New Roman" w:hAnsi="Times New Roman" w:cs="Times New Roman"/>
                <w:sz w:val="20"/>
                <w:szCs w:val="20"/>
              </w:rPr>
            </w:pPr>
            <w:r w:rsidRPr="00E82D90">
              <w:rPr>
                <w:rFonts w:ascii="Times New Roman" w:hAnsi="Times New Roman" w:cs="Times New Roman"/>
                <w:sz w:val="20"/>
                <w:szCs w:val="20"/>
              </w:rPr>
              <w:t>-</w:t>
            </w:r>
          </w:p>
        </w:tc>
      </w:tr>
      <w:tr w:rsidR="001822EE" w:rsidRPr="00E82D90" w:rsidTr="001822EE">
        <w:trPr>
          <w:trHeight w:val="60"/>
          <w:jc w:val="center"/>
        </w:trPr>
        <w:tc>
          <w:tcPr>
            <w:tcW w:w="421" w:type="pct"/>
            <w:vMerge/>
            <w:shd w:val="clear" w:color="000000" w:fill="FFFFFF"/>
            <w:vAlign w:val="center"/>
            <w:hideMark/>
          </w:tcPr>
          <w:p w:rsidR="00F605DA" w:rsidRPr="00E82D90" w:rsidRDefault="00F605DA" w:rsidP="00927421">
            <w:pPr>
              <w:spacing w:before="60" w:after="60"/>
              <w:jc w:val="center"/>
              <w:rPr>
                <w:rFonts w:ascii="Times New Roman" w:hAnsi="Times New Roman" w:cs="Times New Roman"/>
                <w:bCs/>
                <w:sz w:val="20"/>
                <w:szCs w:val="20"/>
              </w:rPr>
            </w:pPr>
          </w:p>
        </w:tc>
        <w:tc>
          <w:tcPr>
            <w:tcW w:w="422" w:type="pct"/>
            <w:vMerge/>
            <w:vAlign w:val="center"/>
            <w:hideMark/>
          </w:tcPr>
          <w:p w:rsidR="00F605DA" w:rsidRPr="00E82D90" w:rsidRDefault="00F605DA" w:rsidP="00927421">
            <w:pPr>
              <w:spacing w:before="60" w:after="60"/>
              <w:rPr>
                <w:rFonts w:ascii="Times New Roman" w:hAnsi="Times New Roman" w:cs="Times New Roman"/>
                <w:bCs/>
                <w:sz w:val="20"/>
                <w:szCs w:val="20"/>
              </w:rPr>
            </w:pPr>
          </w:p>
        </w:tc>
        <w:tc>
          <w:tcPr>
            <w:tcW w:w="355" w:type="pct"/>
            <w:shd w:val="clear" w:color="000000" w:fill="FFFFFF"/>
            <w:vAlign w:val="center"/>
            <w:hideMark/>
          </w:tcPr>
          <w:p w:rsidR="00F605DA" w:rsidRPr="00E82D90" w:rsidRDefault="00F605DA" w:rsidP="00927421">
            <w:pPr>
              <w:spacing w:before="60" w:after="60"/>
              <w:ind w:left="-60" w:right="-81"/>
              <w:jc w:val="center"/>
              <w:rPr>
                <w:rFonts w:ascii="Times New Roman" w:hAnsi="Times New Roman" w:cs="Times New Roman"/>
                <w:bCs/>
                <w:sz w:val="20"/>
                <w:szCs w:val="20"/>
              </w:rPr>
            </w:pPr>
            <w:r w:rsidRPr="00E82D90">
              <w:rPr>
                <w:rFonts w:ascii="Times New Roman" w:hAnsi="Times New Roman" w:cs="Times New Roman"/>
                <w:bCs/>
                <w:sz w:val="20"/>
                <w:szCs w:val="20"/>
              </w:rPr>
              <w:t xml:space="preserve">Sau </w:t>
            </w:r>
          </w:p>
          <w:p w:rsidR="00F605DA" w:rsidRPr="00E82D90" w:rsidRDefault="00F605DA" w:rsidP="00927421">
            <w:pPr>
              <w:spacing w:before="60" w:after="60"/>
              <w:ind w:left="-60" w:right="-81"/>
              <w:jc w:val="center"/>
              <w:rPr>
                <w:rFonts w:ascii="Times New Roman" w:hAnsi="Times New Roman" w:cs="Times New Roman"/>
                <w:bCs/>
                <w:sz w:val="20"/>
                <w:szCs w:val="20"/>
              </w:rPr>
            </w:pPr>
            <w:r w:rsidRPr="00E82D90">
              <w:rPr>
                <w:rFonts w:ascii="Times New Roman" w:hAnsi="Times New Roman" w:cs="Times New Roman"/>
                <w:bCs/>
                <w:sz w:val="20"/>
                <w:szCs w:val="20"/>
              </w:rPr>
              <w:t>XL</w:t>
            </w:r>
          </w:p>
        </w:tc>
        <w:tc>
          <w:tcPr>
            <w:tcW w:w="421" w:type="pct"/>
            <w:shd w:val="clear" w:color="000000" w:fill="FFFFFF"/>
            <w:vAlign w:val="center"/>
          </w:tcPr>
          <w:p w:rsidR="00F605DA" w:rsidRPr="00E82D90" w:rsidRDefault="00F605DA" w:rsidP="00927421">
            <w:pPr>
              <w:spacing w:before="60" w:after="60"/>
              <w:jc w:val="center"/>
              <w:rPr>
                <w:rFonts w:ascii="Times New Roman" w:hAnsi="Times New Roman" w:cs="Times New Roman"/>
                <w:sz w:val="20"/>
                <w:szCs w:val="20"/>
                <w:lang w:val="vi-VN"/>
              </w:rPr>
            </w:pPr>
            <w:r w:rsidRPr="00E82D90">
              <w:rPr>
                <w:rFonts w:ascii="Times New Roman" w:hAnsi="Times New Roman" w:cs="Times New Roman"/>
                <w:sz w:val="20"/>
                <w:szCs w:val="20"/>
              </w:rPr>
              <w:t>7,</w:t>
            </w:r>
            <w:r w:rsidRPr="00E82D90">
              <w:rPr>
                <w:rFonts w:ascii="Times New Roman" w:hAnsi="Times New Roman" w:cs="Times New Roman"/>
                <w:sz w:val="20"/>
                <w:szCs w:val="20"/>
                <w:lang w:val="vi-VN"/>
              </w:rPr>
              <w:t>41</w:t>
            </w:r>
          </w:p>
        </w:tc>
        <w:tc>
          <w:tcPr>
            <w:tcW w:w="388" w:type="pct"/>
            <w:shd w:val="clear" w:color="000000" w:fill="FFFFFF"/>
            <w:vAlign w:val="center"/>
          </w:tcPr>
          <w:p w:rsidR="00F605DA" w:rsidRPr="00E82D90" w:rsidRDefault="00927421" w:rsidP="00927421">
            <w:pPr>
              <w:spacing w:before="60" w:after="60"/>
              <w:jc w:val="center"/>
              <w:rPr>
                <w:rFonts w:ascii="Times New Roman" w:hAnsi="Times New Roman" w:cs="Times New Roman"/>
                <w:sz w:val="20"/>
                <w:szCs w:val="20"/>
                <w:lang w:val="vi-VN"/>
              </w:rPr>
            </w:pPr>
            <w:r w:rsidRPr="00E82D90">
              <w:rPr>
                <w:rFonts w:ascii="Times New Roman" w:hAnsi="Times New Roman" w:cs="Times New Roman"/>
                <w:sz w:val="20"/>
                <w:szCs w:val="20"/>
                <w:lang w:val="vi-VN"/>
              </w:rPr>
              <w:t>7,38</w:t>
            </w:r>
          </w:p>
        </w:tc>
        <w:tc>
          <w:tcPr>
            <w:tcW w:w="388" w:type="pct"/>
            <w:shd w:val="clear" w:color="000000" w:fill="FFFFFF"/>
            <w:vAlign w:val="center"/>
          </w:tcPr>
          <w:p w:rsidR="00F605DA" w:rsidRPr="00E82D90" w:rsidRDefault="00927421" w:rsidP="00927421">
            <w:pPr>
              <w:spacing w:before="60" w:after="60"/>
              <w:jc w:val="center"/>
              <w:rPr>
                <w:rFonts w:ascii="Times New Roman" w:hAnsi="Times New Roman" w:cs="Times New Roman"/>
                <w:sz w:val="20"/>
                <w:szCs w:val="20"/>
                <w:lang w:val="vi-VN"/>
              </w:rPr>
            </w:pPr>
            <w:r w:rsidRPr="00E82D90">
              <w:rPr>
                <w:rFonts w:ascii="Times New Roman" w:hAnsi="Times New Roman" w:cs="Times New Roman"/>
                <w:sz w:val="20"/>
                <w:szCs w:val="20"/>
                <w:lang w:val="vi-VN"/>
              </w:rPr>
              <w:t>7,55</w:t>
            </w:r>
          </w:p>
        </w:tc>
        <w:tc>
          <w:tcPr>
            <w:tcW w:w="422" w:type="pct"/>
            <w:shd w:val="clear" w:color="000000" w:fill="FFFFFF"/>
            <w:vAlign w:val="center"/>
          </w:tcPr>
          <w:p w:rsidR="00F605DA" w:rsidRPr="00E82D90" w:rsidRDefault="00927421" w:rsidP="00927421">
            <w:pPr>
              <w:spacing w:before="60" w:after="60"/>
              <w:jc w:val="center"/>
              <w:rPr>
                <w:rFonts w:ascii="Times New Roman" w:hAnsi="Times New Roman" w:cs="Times New Roman"/>
                <w:sz w:val="20"/>
                <w:szCs w:val="20"/>
                <w:lang w:val="vi-VN"/>
              </w:rPr>
            </w:pPr>
            <w:r w:rsidRPr="00E82D90">
              <w:rPr>
                <w:rFonts w:ascii="Times New Roman" w:hAnsi="Times New Roman" w:cs="Times New Roman"/>
                <w:sz w:val="20"/>
                <w:szCs w:val="20"/>
                <w:lang w:val="vi-VN"/>
              </w:rPr>
              <w:t>7,62</w:t>
            </w:r>
          </w:p>
        </w:tc>
        <w:tc>
          <w:tcPr>
            <w:tcW w:w="422" w:type="pct"/>
            <w:shd w:val="clear" w:color="000000" w:fill="FFFFFF"/>
            <w:vAlign w:val="center"/>
          </w:tcPr>
          <w:p w:rsidR="00F605DA" w:rsidRPr="00E82D90" w:rsidRDefault="00927421" w:rsidP="00927421">
            <w:pPr>
              <w:spacing w:before="60" w:after="60"/>
              <w:jc w:val="center"/>
              <w:rPr>
                <w:rFonts w:ascii="Times New Roman" w:hAnsi="Times New Roman" w:cs="Times New Roman"/>
                <w:sz w:val="20"/>
                <w:szCs w:val="20"/>
                <w:lang w:val="vi-VN"/>
              </w:rPr>
            </w:pPr>
            <w:r w:rsidRPr="00E82D90">
              <w:rPr>
                <w:rFonts w:ascii="Times New Roman" w:hAnsi="Times New Roman" w:cs="Times New Roman"/>
                <w:sz w:val="20"/>
                <w:szCs w:val="20"/>
                <w:lang w:val="vi-VN"/>
              </w:rPr>
              <w:t>7,48</w:t>
            </w:r>
          </w:p>
        </w:tc>
        <w:tc>
          <w:tcPr>
            <w:tcW w:w="421" w:type="pct"/>
            <w:shd w:val="clear" w:color="000000" w:fill="FFFFFF"/>
            <w:vAlign w:val="center"/>
          </w:tcPr>
          <w:p w:rsidR="00F605DA" w:rsidRPr="00E82D90" w:rsidRDefault="00927421" w:rsidP="00927421">
            <w:pPr>
              <w:spacing w:before="60" w:after="60"/>
              <w:jc w:val="center"/>
              <w:rPr>
                <w:rFonts w:ascii="Times New Roman" w:hAnsi="Times New Roman" w:cs="Times New Roman"/>
                <w:sz w:val="20"/>
                <w:szCs w:val="20"/>
                <w:lang w:val="vi-VN"/>
              </w:rPr>
            </w:pPr>
            <w:r w:rsidRPr="00E82D90">
              <w:rPr>
                <w:rFonts w:ascii="Times New Roman" w:hAnsi="Times New Roman" w:cs="Times New Roman"/>
                <w:sz w:val="20"/>
                <w:szCs w:val="20"/>
                <w:lang w:val="vi-VN"/>
              </w:rPr>
              <w:t>7,42</w:t>
            </w:r>
          </w:p>
        </w:tc>
        <w:tc>
          <w:tcPr>
            <w:tcW w:w="423" w:type="pct"/>
            <w:shd w:val="clear" w:color="000000" w:fill="FFFFFF"/>
            <w:vAlign w:val="center"/>
          </w:tcPr>
          <w:p w:rsidR="00F605DA" w:rsidRPr="00E82D90" w:rsidRDefault="00927421" w:rsidP="00927421">
            <w:pPr>
              <w:spacing w:before="60" w:after="60"/>
              <w:jc w:val="center"/>
              <w:rPr>
                <w:rFonts w:ascii="Times New Roman" w:hAnsi="Times New Roman" w:cs="Times New Roman"/>
                <w:sz w:val="20"/>
                <w:szCs w:val="20"/>
                <w:lang w:val="vi-VN"/>
              </w:rPr>
            </w:pPr>
            <w:r w:rsidRPr="00E82D90">
              <w:rPr>
                <w:rFonts w:ascii="Times New Roman" w:hAnsi="Times New Roman" w:cs="Times New Roman"/>
                <w:sz w:val="20"/>
                <w:szCs w:val="20"/>
                <w:lang w:val="vi-VN"/>
              </w:rPr>
              <w:t>7,41</w:t>
            </w:r>
          </w:p>
        </w:tc>
        <w:tc>
          <w:tcPr>
            <w:tcW w:w="493" w:type="pct"/>
            <w:shd w:val="clear" w:color="000000" w:fill="FFFFFF"/>
            <w:vAlign w:val="center"/>
            <w:hideMark/>
          </w:tcPr>
          <w:p w:rsidR="00F605DA" w:rsidRPr="00E82D90" w:rsidRDefault="00F605DA" w:rsidP="00927421">
            <w:pPr>
              <w:spacing w:before="60" w:after="60"/>
              <w:jc w:val="center"/>
              <w:rPr>
                <w:rFonts w:ascii="Times New Roman" w:hAnsi="Times New Roman" w:cs="Times New Roman"/>
                <w:b/>
                <w:sz w:val="20"/>
                <w:szCs w:val="20"/>
              </w:rPr>
            </w:pPr>
            <w:r w:rsidRPr="00E82D90">
              <w:rPr>
                <w:rFonts w:ascii="Times New Roman" w:hAnsi="Times New Roman" w:cs="Times New Roman"/>
                <w:b/>
                <w:sz w:val="20"/>
                <w:szCs w:val="20"/>
              </w:rPr>
              <w:t>5,5 - 9</w:t>
            </w:r>
          </w:p>
        </w:tc>
        <w:tc>
          <w:tcPr>
            <w:tcW w:w="422" w:type="pct"/>
            <w:vMerge/>
            <w:shd w:val="clear" w:color="000000" w:fill="FFFFFF"/>
            <w:vAlign w:val="center"/>
          </w:tcPr>
          <w:p w:rsidR="00F605DA" w:rsidRPr="00E82D90" w:rsidRDefault="00F605DA" w:rsidP="00927421">
            <w:pPr>
              <w:spacing w:before="60" w:after="60"/>
              <w:jc w:val="center"/>
              <w:rPr>
                <w:rFonts w:ascii="Times New Roman" w:hAnsi="Times New Roman" w:cs="Times New Roman"/>
                <w:sz w:val="20"/>
                <w:szCs w:val="20"/>
              </w:rPr>
            </w:pPr>
          </w:p>
        </w:tc>
      </w:tr>
      <w:tr w:rsidR="001822EE" w:rsidRPr="00E82D90" w:rsidTr="001822EE">
        <w:trPr>
          <w:trHeight w:val="60"/>
          <w:jc w:val="center"/>
        </w:trPr>
        <w:tc>
          <w:tcPr>
            <w:tcW w:w="421" w:type="pct"/>
            <w:vMerge/>
            <w:shd w:val="clear" w:color="000000" w:fill="FFFFFF"/>
            <w:vAlign w:val="center"/>
          </w:tcPr>
          <w:p w:rsidR="00F605DA" w:rsidRPr="00E82D90" w:rsidRDefault="00F605DA" w:rsidP="00927421">
            <w:pPr>
              <w:spacing w:before="60" w:after="60"/>
              <w:jc w:val="center"/>
              <w:rPr>
                <w:rFonts w:ascii="Times New Roman" w:hAnsi="Times New Roman" w:cs="Times New Roman"/>
                <w:bCs/>
                <w:sz w:val="20"/>
                <w:szCs w:val="20"/>
              </w:rPr>
            </w:pPr>
          </w:p>
        </w:tc>
        <w:tc>
          <w:tcPr>
            <w:tcW w:w="422" w:type="pct"/>
            <w:vMerge w:val="restart"/>
            <w:vAlign w:val="center"/>
          </w:tcPr>
          <w:p w:rsidR="00F605DA" w:rsidRPr="00E82D90" w:rsidRDefault="00F605DA" w:rsidP="00927421">
            <w:pPr>
              <w:spacing w:before="60" w:after="60"/>
              <w:rPr>
                <w:rFonts w:ascii="Times New Roman" w:hAnsi="Times New Roman" w:cs="Times New Roman"/>
                <w:bCs/>
                <w:sz w:val="20"/>
                <w:szCs w:val="20"/>
                <w:lang w:val="vi-VN"/>
              </w:rPr>
            </w:pPr>
            <w:r w:rsidRPr="00E82D90">
              <w:rPr>
                <w:rFonts w:ascii="Times New Roman" w:hAnsi="Times New Roman" w:cs="Times New Roman"/>
                <w:bCs/>
                <w:sz w:val="20"/>
                <w:szCs w:val="20"/>
                <w:lang w:val="vi-VN"/>
              </w:rPr>
              <w:t>Nhiệt độ</w:t>
            </w:r>
          </w:p>
        </w:tc>
        <w:tc>
          <w:tcPr>
            <w:tcW w:w="355" w:type="pct"/>
            <w:shd w:val="clear" w:color="000000" w:fill="FFFFFF"/>
            <w:vAlign w:val="center"/>
          </w:tcPr>
          <w:p w:rsidR="00F605DA" w:rsidRPr="00E82D90" w:rsidRDefault="00F605DA" w:rsidP="00927421">
            <w:pPr>
              <w:spacing w:before="60" w:after="60"/>
              <w:ind w:left="-60" w:right="-81"/>
              <w:jc w:val="center"/>
              <w:rPr>
                <w:rFonts w:ascii="Times New Roman" w:hAnsi="Times New Roman" w:cs="Times New Roman"/>
                <w:bCs/>
                <w:sz w:val="20"/>
                <w:szCs w:val="20"/>
              </w:rPr>
            </w:pPr>
            <w:r w:rsidRPr="00E82D90">
              <w:rPr>
                <w:rFonts w:ascii="Times New Roman" w:hAnsi="Times New Roman" w:cs="Times New Roman"/>
                <w:bCs/>
                <w:sz w:val="20"/>
                <w:szCs w:val="20"/>
              </w:rPr>
              <w:t>Trước</w:t>
            </w:r>
          </w:p>
          <w:p w:rsidR="00F605DA" w:rsidRPr="00E82D90" w:rsidRDefault="00F605DA" w:rsidP="00927421">
            <w:pPr>
              <w:spacing w:before="60" w:after="60"/>
              <w:ind w:left="-60" w:right="-81"/>
              <w:jc w:val="center"/>
              <w:rPr>
                <w:rFonts w:ascii="Times New Roman" w:hAnsi="Times New Roman" w:cs="Times New Roman"/>
                <w:bCs/>
                <w:sz w:val="20"/>
                <w:szCs w:val="20"/>
              </w:rPr>
            </w:pPr>
            <w:r w:rsidRPr="00E82D90">
              <w:rPr>
                <w:rFonts w:ascii="Times New Roman" w:hAnsi="Times New Roman" w:cs="Times New Roman"/>
                <w:bCs/>
                <w:sz w:val="20"/>
                <w:szCs w:val="20"/>
              </w:rPr>
              <w:t xml:space="preserve"> XL</w:t>
            </w:r>
          </w:p>
        </w:tc>
        <w:tc>
          <w:tcPr>
            <w:tcW w:w="421" w:type="pct"/>
            <w:shd w:val="clear" w:color="000000" w:fill="FFFFFF"/>
            <w:vAlign w:val="center"/>
          </w:tcPr>
          <w:p w:rsidR="00F605DA" w:rsidRPr="00E82D90" w:rsidRDefault="00F605DA" w:rsidP="00927421">
            <w:pPr>
              <w:spacing w:before="60" w:after="60"/>
              <w:jc w:val="center"/>
              <w:rPr>
                <w:rFonts w:ascii="Times New Roman" w:hAnsi="Times New Roman" w:cs="Times New Roman"/>
                <w:sz w:val="20"/>
                <w:szCs w:val="20"/>
                <w:lang w:val="vi-VN"/>
              </w:rPr>
            </w:pPr>
            <w:r w:rsidRPr="00E82D90">
              <w:rPr>
                <w:rFonts w:ascii="Times New Roman" w:hAnsi="Times New Roman" w:cs="Times New Roman"/>
                <w:sz w:val="20"/>
                <w:szCs w:val="20"/>
                <w:lang w:val="vi-VN"/>
              </w:rPr>
              <w:t>14,6</w:t>
            </w:r>
          </w:p>
        </w:tc>
        <w:tc>
          <w:tcPr>
            <w:tcW w:w="388" w:type="pct"/>
            <w:shd w:val="clear" w:color="000000" w:fill="FFFFFF"/>
            <w:vAlign w:val="center"/>
          </w:tcPr>
          <w:p w:rsidR="00F605DA" w:rsidRPr="00E82D90" w:rsidRDefault="00F605DA" w:rsidP="00927421">
            <w:pPr>
              <w:spacing w:before="60" w:after="60"/>
              <w:jc w:val="center"/>
              <w:rPr>
                <w:rFonts w:ascii="Times New Roman" w:hAnsi="Times New Roman" w:cs="Times New Roman"/>
                <w:sz w:val="20"/>
                <w:szCs w:val="20"/>
                <w:lang w:val="vi-VN"/>
              </w:rPr>
            </w:pPr>
          </w:p>
        </w:tc>
        <w:tc>
          <w:tcPr>
            <w:tcW w:w="388" w:type="pct"/>
            <w:shd w:val="clear" w:color="000000" w:fill="FFFFFF"/>
            <w:vAlign w:val="center"/>
          </w:tcPr>
          <w:p w:rsidR="00F605DA" w:rsidRPr="00E82D90" w:rsidRDefault="00F605DA" w:rsidP="00927421">
            <w:pPr>
              <w:spacing w:before="60" w:after="60"/>
              <w:jc w:val="center"/>
              <w:rPr>
                <w:rFonts w:ascii="Times New Roman" w:hAnsi="Times New Roman" w:cs="Times New Roman"/>
                <w:sz w:val="20"/>
                <w:szCs w:val="20"/>
                <w:lang w:val="vi-VN"/>
              </w:rPr>
            </w:pPr>
          </w:p>
        </w:tc>
        <w:tc>
          <w:tcPr>
            <w:tcW w:w="422" w:type="pct"/>
            <w:shd w:val="clear" w:color="000000" w:fill="FFFFFF"/>
            <w:vAlign w:val="center"/>
          </w:tcPr>
          <w:p w:rsidR="00F605DA" w:rsidRPr="00E82D90" w:rsidRDefault="00F605DA" w:rsidP="00927421">
            <w:pPr>
              <w:spacing w:before="60" w:after="60"/>
              <w:jc w:val="center"/>
              <w:rPr>
                <w:rFonts w:ascii="Times New Roman" w:hAnsi="Times New Roman" w:cs="Times New Roman"/>
                <w:sz w:val="20"/>
                <w:szCs w:val="20"/>
                <w:lang w:val="vi-VN"/>
              </w:rPr>
            </w:pPr>
          </w:p>
        </w:tc>
        <w:tc>
          <w:tcPr>
            <w:tcW w:w="422" w:type="pct"/>
            <w:shd w:val="clear" w:color="000000" w:fill="FFFFFF"/>
            <w:vAlign w:val="center"/>
          </w:tcPr>
          <w:p w:rsidR="00F605DA" w:rsidRPr="00E82D90" w:rsidRDefault="00F605DA" w:rsidP="00927421">
            <w:pPr>
              <w:spacing w:before="60" w:after="60"/>
              <w:jc w:val="center"/>
              <w:rPr>
                <w:rFonts w:ascii="Times New Roman" w:hAnsi="Times New Roman" w:cs="Times New Roman"/>
                <w:sz w:val="20"/>
                <w:szCs w:val="20"/>
                <w:lang w:val="vi-VN"/>
              </w:rPr>
            </w:pPr>
          </w:p>
        </w:tc>
        <w:tc>
          <w:tcPr>
            <w:tcW w:w="421" w:type="pct"/>
            <w:shd w:val="clear" w:color="000000" w:fill="FFFFFF"/>
            <w:vAlign w:val="center"/>
          </w:tcPr>
          <w:p w:rsidR="00F605DA" w:rsidRPr="00E82D90" w:rsidRDefault="00F605DA" w:rsidP="00927421">
            <w:pPr>
              <w:spacing w:before="60" w:after="60"/>
              <w:jc w:val="center"/>
              <w:rPr>
                <w:rFonts w:ascii="Times New Roman" w:hAnsi="Times New Roman" w:cs="Times New Roman"/>
                <w:sz w:val="20"/>
                <w:szCs w:val="20"/>
                <w:lang w:val="vi-VN"/>
              </w:rPr>
            </w:pPr>
          </w:p>
        </w:tc>
        <w:tc>
          <w:tcPr>
            <w:tcW w:w="423" w:type="pct"/>
            <w:shd w:val="clear" w:color="000000" w:fill="FFFFFF"/>
            <w:vAlign w:val="center"/>
          </w:tcPr>
          <w:p w:rsidR="00F605DA" w:rsidRPr="00E82D90" w:rsidRDefault="00F605DA" w:rsidP="00927421">
            <w:pPr>
              <w:spacing w:before="60" w:after="60"/>
              <w:jc w:val="center"/>
              <w:rPr>
                <w:rFonts w:ascii="Times New Roman" w:hAnsi="Times New Roman" w:cs="Times New Roman"/>
                <w:sz w:val="20"/>
                <w:szCs w:val="20"/>
                <w:lang w:val="vi-VN"/>
              </w:rPr>
            </w:pPr>
          </w:p>
        </w:tc>
        <w:tc>
          <w:tcPr>
            <w:tcW w:w="493" w:type="pct"/>
            <w:shd w:val="clear" w:color="000000" w:fill="FFFFFF"/>
            <w:vAlign w:val="center"/>
          </w:tcPr>
          <w:p w:rsidR="00F605DA" w:rsidRPr="00E82D90" w:rsidRDefault="00F605DA" w:rsidP="00927421">
            <w:pPr>
              <w:spacing w:before="60" w:after="60"/>
              <w:jc w:val="center"/>
              <w:rPr>
                <w:rFonts w:ascii="Times New Roman" w:hAnsi="Times New Roman" w:cs="Times New Roman"/>
                <w:b/>
                <w:sz w:val="20"/>
                <w:szCs w:val="20"/>
                <w:lang w:val="vi-VN"/>
              </w:rPr>
            </w:pPr>
            <w:r w:rsidRPr="00E82D90">
              <w:rPr>
                <w:rFonts w:ascii="Times New Roman" w:hAnsi="Times New Roman" w:cs="Times New Roman"/>
                <w:b/>
                <w:sz w:val="20"/>
                <w:szCs w:val="20"/>
                <w:lang w:val="vi-VN"/>
              </w:rPr>
              <w:t>-</w:t>
            </w:r>
          </w:p>
        </w:tc>
        <w:tc>
          <w:tcPr>
            <w:tcW w:w="422" w:type="pct"/>
            <w:shd w:val="clear" w:color="000000" w:fill="FFFFFF"/>
            <w:vAlign w:val="center"/>
          </w:tcPr>
          <w:p w:rsidR="00F605DA" w:rsidRPr="00E82D90" w:rsidRDefault="00F605DA" w:rsidP="00927421">
            <w:pPr>
              <w:spacing w:before="60" w:after="60"/>
              <w:jc w:val="center"/>
              <w:rPr>
                <w:rFonts w:ascii="Times New Roman" w:hAnsi="Times New Roman" w:cs="Times New Roman"/>
                <w:sz w:val="20"/>
                <w:szCs w:val="20"/>
              </w:rPr>
            </w:pPr>
          </w:p>
        </w:tc>
      </w:tr>
      <w:tr w:rsidR="001822EE" w:rsidRPr="00E82D90" w:rsidTr="001822EE">
        <w:trPr>
          <w:trHeight w:val="60"/>
          <w:jc w:val="center"/>
        </w:trPr>
        <w:tc>
          <w:tcPr>
            <w:tcW w:w="421" w:type="pct"/>
            <w:vMerge/>
            <w:shd w:val="clear" w:color="000000" w:fill="FFFFFF"/>
            <w:vAlign w:val="center"/>
          </w:tcPr>
          <w:p w:rsidR="00F605DA" w:rsidRPr="00E82D90" w:rsidRDefault="00F605DA" w:rsidP="00927421">
            <w:pPr>
              <w:spacing w:before="60" w:after="60"/>
              <w:jc w:val="center"/>
              <w:rPr>
                <w:rFonts w:ascii="Times New Roman" w:hAnsi="Times New Roman" w:cs="Times New Roman"/>
                <w:bCs/>
                <w:sz w:val="20"/>
                <w:szCs w:val="20"/>
              </w:rPr>
            </w:pPr>
          </w:p>
        </w:tc>
        <w:tc>
          <w:tcPr>
            <w:tcW w:w="422" w:type="pct"/>
            <w:vMerge/>
            <w:vAlign w:val="center"/>
          </w:tcPr>
          <w:p w:rsidR="00F605DA" w:rsidRPr="00E82D90" w:rsidRDefault="00F605DA" w:rsidP="00927421">
            <w:pPr>
              <w:spacing w:before="60" w:after="60"/>
              <w:rPr>
                <w:rFonts w:ascii="Times New Roman" w:hAnsi="Times New Roman" w:cs="Times New Roman"/>
                <w:bCs/>
                <w:sz w:val="20"/>
                <w:szCs w:val="20"/>
              </w:rPr>
            </w:pPr>
          </w:p>
        </w:tc>
        <w:tc>
          <w:tcPr>
            <w:tcW w:w="355" w:type="pct"/>
            <w:shd w:val="clear" w:color="000000" w:fill="FFFFFF"/>
            <w:vAlign w:val="center"/>
          </w:tcPr>
          <w:p w:rsidR="00F605DA" w:rsidRPr="00E82D90" w:rsidRDefault="00F605DA" w:rsidP="00927421">
            <w:pPr>
              <w:spacing w:before="60" w:after="60"/>
              <w:ind w:left="-60" w:right="-81"/>
              <w:jc w:val="center"/>
              <w:rPr>
                <w:rFonts w:ascii="Times New Roman" w:hAnsi="Times New Roman" w:cs="Times New Roman"/>
                <w:bCs/>
                <w:sz w:val="20"/>
                <w:szCs w:val="20"/>
              </w:rPr>
            </w:pPr>
            <w:r w:rsidRPr="00E82D90">
              <w:rPr>
                <w:rFonts w:ascii="Times New Roman" w:hAnsi="Times New Roman" w:cs="Times New Roman"/>
                <w:bCs/>
                <w:sz w:val="20"/>
                <w:szCs w:val="20"/>
              </w:rPr>
              <w:t xml:space="preserve">Sau </w:t>
            </w:r>
          </w:p>
          <w:p w:rsidR="00F605DA" w:rsidRPr="00E82D90" w:rsidRDefault="00F605DA" w:rsidP="00927421">
            <w:pPr>
              <w:spacing w:before="60" w:after="60"/>
              <w:ind w:left="-60" w:right="-81"/>
              <w:jc w:val="center"/>
              <w:rPr>
                <w:rFonts w:ascii="Times New Roman" w:hAnsi="Times New Roman" w:cs="Times New Roman"/>
                <w:bCs/>
                <w:sz w:val="20"/>
                <w:szCs w:val="20"/>
              </w:rPr>
            </w:pPr>
            <w:r w:rsidRPr="00E82D90">
              <w:rPr>
                <w:rFonts w:ascii="Times New Roman" w:hAnsi="Times New Roman" w:cs="Times New Roman"/>
                <w:bCs/>
                <w:sz w:val="20"/>
                <w:szCs w:val="20"/>
              </w:rPr>
              <w:t>XL</w:t>
            </w:r>
          </w:p>
        </w:tc>
        <w:tc>
          <w:tcPr>
            <w:tcW w:w="421" w:type="pct"/>
            <w:shd w:val="clear" w:color="000000" w:fill="FFFFFF"/>
            <w:vAlign w:val="center"/>
          </w:tcPr>
          <w:p w:rsidR="00F605DA" w:rsidRPr="00E82D90" w:rsidRDefault="00F605DA" w:rsidP="00927421">
            <w:pPr>
              <w:spacing w:before="60" w:after="60"/>
              <w:jc w:val="center"/>
              <w:rPr>
                <w:rFonts w:ascii="Times New Roman" w:hAnsi="Times New Roman" w:cs="Times New Roman"/>
                <w:sz w:val="20"/>
                <w:szCs w:val="20"/>
              </w:rPr>
            </w:pPr>
            <w:r w:rsidRPr="00E82D90">
              <w:rPr>
                <w:rFonts w:ascii="Times New Roman" w:hAnsi="Times New Roman" w:cs="Times New Roman"/>
                <w:sz w:val="20"/>
                <w:szCs w:val="20"/>
                <w:lang w:val="vi-VN"/>
              </w:rPr>
              <w:t>16,1</w:t>
            </w:r>
          </w:p>
        </w:tc>
        <w:tc>
          <w:tcPr>
            <w:tcW w:w="388" w:type="pct"/>
            <w:shd w:val="clear" w:color="000000" w:fill="FFFFFF"/>
            <w:vAlign w:val="center"/>
          </w:tcPr>
          <w:p w:rsidR="00F605DA" w:rsidRPr="00E82D90" w:rsidRDefault="00927421" w:rsidP="00927421">
            <w:pPr>
              <w:spacing w:before="60" w:after="60"/>
              <w:jc w:val="center"/>
              <w:rPr>
                <w:rFonts w:ascii="Times New Roman" w:hAnsi="Times New Roman" w:cs="Times New Roman"/>
                <w:sz w:val="20"/>
                <w:szCs w:val="20"/>
                <w:lang w:val="vi-VN"/>
              </w:rPr>
            </w:pPr>
            <w:r w:rsidRPr="00E82D90">
              <w:rPr>
                <w:rFonts w:ascii="Times New Roman" w:hAnsi="Times New Roman" w:cs="Times New Roman"/>
                <w:sz w:val="20"/>
                <w:szCs w:val="20"/>
                <w:lang w:val="vi-VN"/>
              </w:rPr>
              <w:t>17,4</w:t>
            </w:r>
          </w:p>
        </w:tc>
        <w:tc>
          <w:tcPr>
            <w:tcW w:w="388" w:type="pct"/>
            <w:shd w:val="clear" w:color="000000" w:fill="FFFFFF"/>
            <w:vAlign w:val="center"/>
          </w:tcPr>
          <w:p w:rsidR="00F605DA" w:rsidRPr="00E82D90" w:rsidRDefault="00927421" w:rsidP="00927421">
            <w:pPr>
              <w:spacing w:before="60" w:after="60"/>
              <w:jc w:val="center"/>
              <w:rPr>
                <w:rFonts w:ascii="Times New Roman" w:hAnsi="Times New Roman" w:cs="Times New Roman"/>
                <w:sz w:val="20"/>
                <w:szCs w:val="20"/>
                <w:lang w:val="vi-VN"/>
              </w:rPr>
            </w:pPr>
            <w:r w:rsidRPr="00E82D90">
              <w:rPr>
                <w:rFonts w:ascii="Times New Roman" w:hAnsi="Times New Roman" w:cs="Times New Roman"/>
                <w:sz w:val="20"/>
                <w:szCs w:val="20"/>
                <w:lang w:val="vi-VN"/>
              </w:rPr>
              <w:t>17,9</w:t>
            </w:r>
          </w:p>
        </w:tc>
        <w:tc>
          <w:tcPr>
            <w:tcW w:w="422" w:type="pct"/>
            <w:shd w:val="clear" w:color="000000" w:fill="FFFFFF"/>
            <w:vAlign w:val="center"/>
          </w:tcPr>
          <w:p w:rsidR="00F605DA" w:rsidRPr="00E82D90" w:rsidRDefault="00927421" w:rsidP="00927421">
            <w:pPr>
              <w:spacing w:before="60" w:after="60"/>
              <w:jc w:val="center"/>
              <w:rPr>
                <w:rFonts w:ascii="Times New Roman" w:hAnsi="Times New Roman" w:cs="Times New Roman"/>
                <w:sz w:val="20"/>
                <w:szCs w:val="20"/>
                <w:lang w:val="vi-VN"/>
              </w:rPr>
            </w:pPr>
            <w:r w:rsidRPr="00E82D90">
              <w:rPr>
                <w:rFonts w:ascii="Times New Roman" w:hAnsi="Times New Roman" w:cs="Times New Roman"/>
                <w:sz w:val="20"/>
                <w:szCs w:val="20"/>
                <w:lang w:val="vi-VN"/>
              </w:rPr>
              <w:t>18,6</w:t>
            </w:r>
          </w:p>
        </w:tc>
        <w:tc>
          <w:tcPr>
            <w:tcW w:w="422" w:type="pct"/>
            <w:shd w:val="clear" w:color="000000" w:fill="FFFFFF"/>
            <w:vAlign w:val="center"/>
          </w:tcPr>
          <w:p w:rsidR="00F605DA" w:rsidRPr="00E82D90" w:rsidRDefault="00927421" w:rsidP="00927421">
            <w:pPr>
              <w:spacing w:before="60" w:after="60"/>
              <w:jc w:val="center"/>
              <w:rPr>
                <w:rFonts w:ascii="Times New Roman" w:hAnsi="Times New Roman" w:cs="Times New Roman"/>
                <w:sz w:val="20"/>
                <w:szCs w:val="20"/>
                <w:lang w:val="vi-VN"/>
              </w:rPr>
            </w:pPr>
            <w:r w:rsidRPr="00E82D90">
              <w:rPr>
                <w:rFonts w:ascii="Times New Roman" w:hAnsi="Times New Roman" w:cs="Times New Roman"/>
                <w:sz w:val="20"/>
                <w:szCs w:val="20"/>
                <w:lang w:val="vi-VN"/>
              </w:rPr>
              <w:t>16,8</w:t>
            </w:r>
          </w:p>
        </w:tc>
        <w:tc>
          <w:tcPr>
            <w:tcW w:w="421" w:type="pct"/>
            <w:shd w:val="clear" w:color="000000" w:fill="FFFFFF"/>
            <w:vAlign w:val="center"/>
          </w:tcPr>
          <w:p w:rsidR="00F605DA" w:rsidRPr="00E82D90" w:rsidRDefault="00927421" w:rsidP="00927421">
            <w:pPr>
              <w:spacing w:before="60" w:after="60"/>
              <w:jc w:val="center"/>
              <w:rPr>
                <w:rFonts w:ascii="Times New Roman" w:hAnsi="Times New Roman" w:cs="Times New Roman"/>
                <w:sz w:val="20"/>
                <w:szCs w:val="20"/>
                <w:lang w:val="vi-VN"/>
              </w:rPr>
            </w:pPr>
            <w:r w:rsidRPr="00E82D90">
              <w:rPr>
                <w:rFonts w:ascii="Times New Roman" w:hAnsi="Times New Roman" w:cs="Times New Roman"/>
                <w:sz w:val="20"/>
                <w:szCs w:val="20"/>
                <w:lang w:val="vi-VN"/>
              </w:rPr>
              <w:t>16,3</w:t>
            </w:r>
          </w:p>
        </w:tc>
        <w:tc>
          <w:tcPr>
            <w:tcW w:w="423" w:type="pct"/>
            <w:shd w:val="clear" w:color="000000" w:fill="FFFFFF"/>
            <w:vAlign w:val="center"/>
          </w:tcPr>
          <w:p w:rsidR="00F605DA" w:rsidRPr="00E82D90" w:rsidRDefault="00927421" w:rsidP="00927421">
            <w:pPr>
              <w:spacing w:before="60" w:after="60"/>
              <w:jc w:val="center"/>
              <w:rPr>
                <w:rFonts w:ascii="Times New Roman" w:hAnsi="Times New Roman" w:cs="Times New Roman"/>
                <w:sz w:val="20"/>
                <w:szCs w:val="20"/>
                <w:lang w:val="vi-VN"/>
              </w:rPr>
            </w:pPr>
            <w:r w:rsidRPr="00E82D90">
              <w:rPr>
                <w:rFonts w:ascii="Times New Roman" w:hAnsi="Times New Roman" w:cs="Times New Roman"/>
                <w:sz w:val="20"/>
                <w:szCs w:val="20"/>
                <w:lang w:val="vi-VN"/>
              </w:rPr>
              <w:t>15,7</w:t>
            </w:r>
          </w:p>
        </w:tc>
        <w:tc>
          <w:tcPr>
            <w:tcW w:w="493" w:type="pct"/>
            <w:shd w:val="clear" w:color="000000" w:fill="FFFFFF"/>
            <w:vAlign w:val="center"/>
          </w:tcPr>
          <w:p w:rsidR="00F605DA" w:rsidRPr="00E82D90" w:rsidRDefault="00F605DA" w:rsidP="00927421">
            <w:pPr>
              <w:spacing w:before="60" w:after="60"/>
              <w:jc w:val="center"/>
              <w:rPr>
                <w:rFonts w:ascii="Times New Roman" w:hAnsi="Times New Roman" w:cs="Times New Roman"/>
                <w:b/>
                <w:sz w:val="20"/>
                <w:szCs w:val="20"/>
                <w:lang w:val="vi-VN"/>
              </w:rPr>
            </w:pPr>
            <w:r w:rsidRPr="00E82D90">
              <w:rPr>
                <w:rFonts w:ascii="Times New Roman" w:hAnsi="Times New Roman" w:cs="Times New Roman"/>
                <w:b/>
                <w:sz w:val="20"/>
                <w:szCs w:val="20"/>
                <w:lang w:val="vi-VN"/>
              </w:rPr>
              <w:t>-</w:t>
            </w:r>
          </w:p>
        </w:tc>
        <w:tc>
          <w:tcPr>
            <w:tcW w:w="422" w:type="pct"/>
            <w:shd w:val="clear" w:color="000000" w:fill="FFFFFF"/>
            <w:vAlign w:val="center"/>
          </w:tcPr>
          <w:p w:rsidR="00F605DA" w:rsidRPr="00E82D90" w:rsidRDefault="00F605DA" w:rsidP="00927421">
            <w:pPr>
              <w:spacing w:before="60" w:after="60"/>
              <w:jc w:val="center"/>
              <w:rPr>
                <w:rFonts w:ascii="Times New Roman" w:hAnsi="Times New Roman" w:cs="Times New Roman"/>
                <w:sz w:val="20"/>
                <w:szCs w:val="20"/>
              </w:rPr>
            </w:pPr>
          </w:p>
        </w:tc>
      </w:tr>
      <w:tr w:rsidR="001822EE" w:rsidRPr="00E82D90" w:rsidTr="001822EE">
        <w:trPr>
          <w:trHeight w:val="60"/>
          <w:jc w:val="center"/>
        </w:trPr>
        <w:tc>
          <w:tcPr>
            <w:tcW w:w="421" w:type="pct"/>
            <w:vMerge/>
            <w:shd w:val="clear" w:color="000000" w:fill="FFFFFF"/>
            <w:vAlign w:val="center"/>
          </w:tcPr>
          <w:p w:rsidR="00F605DA" w:rsidRPr="00E82D90" w:rsidRDefault="00F605DA" w:rsidP="00927421">
            <w:pPr>
              <w:spacing w:before="60" w:after="60"/>
              <w:jc w:val="center"/>
              <w:rPr>
                <w:rFonts w:ascii="Times New Roman" w:hAnsi="Times New Roman" w:cs="Times New Roman"/>
                <w:bCs/>
                <w:sz w:val="20"/>
                <w:szCs w:val="20"/>
              </w:rPr>
            </w:pPr>
          </w:p>
        </w:tc>
        <w:tc>
          <w:tcPr>
            <w:tcW w:w="422" w:type="pct"/>
            <w:vMerge w:val="restart"/>
            <w:vAlign w:val="center"/>
          </w:tcPr>
          <w:p w:rsidR="00F605DA" w:rsidRPr="00E82D90" w:rsidRDefault="00F605DA" w:rsidP="00927421">
            <w:pPr>
              <w:spacing w:before="60" w:after="60"/>
              <w:rPr>
                <w:rFonts w:ascii="Times New Roman" w:hAnsi="Times New Roman" w:cs="Times New Roman"/>
                <w:bCs/>
                <w:sz w:val="20"/>
                <w:szCs w:val="20"/>
                <w:lang w:val="vi-VN"/>
              </w:rPr>
            </w:pPr>
            <w:r w:rsidRPr="00E82D90">
              <w:rPr>
                <w:rFonts w:ascii="Times New Roman" w:hAnsi="Times New Roman" w:cs="Times New Roman"/>
                <w:bCs/>
                <w:sz w:val="20"/>
                <w:szCs w:val="20"/>
                <w:lang w:val="vi-VN"/>
              </w:rPr>
              <w:t>Độ màu</w:t>
            </w:r>
          </w:p>
        </w:tc>
        <w:tc>
          <w:tcPr>
            <w:tcW w:w="355" w:type="pct"/>
            <w:shd w:val="clear" w:color="000000" w:fill="FFFFFF"/>
            <w:vAlign w:val="center"/>
          </w:tcPr>
          <w:p w:rsidR="00F605DA" w:rsidRPr="00E82D90" w:rsidRDefault="00F605DA" w:rsidP="00927421">
            <w:pPr>
              <w:spacing w:before="60" w:after="60"/>
              <w:ind w:left="-60" w:right="-81"/>
              <w:jc w:val="center"/>
              <w:rPr>
                <w:rFonts w:ascii="Times New Roman" w:hAnsi="Times New Roman" w:cs="Times New Roman"/>
                <w:bCs/>
                <w:sz w:val="20"/>
                <w:szCs w:val="20"/>
              </w:rPr>
            </w:pPr>
            <w:r w:rsidRPr="00E82D90">
              <w:rPr>
                <w:rFonts w:ascii="Times New Roman" w:hAnsi="Times New Roman" w:cs="Times New Roman"/>
                <w:bCs/>
                <w:sz w:val="20"/>
                <w:szCs w:val="20"/>
              </w:rPr>
              <w:t>Trước</w:t>
            </w:r>
          </w:p>
          <w:p w:rsidR="00F605DA" w:rsidRPr="00E82D90" w:rsidRDefault="00F605DA" w:rsidP="00927421">
            <w:pPr>
              <w:spacing w:before="60" w:after="60"/>
              <w:ind w:left="-60" w:right="-81"/>
              <w:jc w:val="center"/>
              <w:rPr>
                <w:rFonts w:ascii="Times New Roman" w:hAnsi="Times New Roman" w:cs="Times New Roman"/>
                <w:bCs/>
                <w:sz w:val="20"/>
                <w:szCs w:val="20"/>
              </w:rPr>
            </w:pPr>
            <w:r w:rsidRPr="00E82D90">
              <w:rPr>
                <w:rFonts w:ascii="Times New Roman" w:hAnsi="Times New Roman" w:cs="Times New Roman"/>
                <w:bCs/>
                <w:sz w:val="20"/>
                <w:szCs w:val="20"/>
              </w:rPr>
              <w:t xml:space="preserve"> XL</w:t>
            </w:r>
          </w:p>
        </w:tc>
        <w:tc>
          <w:tcPr>
            <w:tcW w:w="421" w:type="pct"/>
            <w:shd w:val="clear" w:color="000000" w:fill="FFFFFF"/>
            <w:vAlign w:val="center"/>
          </w:tcPr>
          <w:p w:rsidR="00F605DA" w:rsidRPr="00E82D90" w:rsidRDefault="00F605DA" w:rsidP="00927421">
            <w:pPr>
              <w:spacing w:before="60" w:after="60"/>
              <w:jc w:val="center"/>
              <w:rPr>
                <w:rFonts w:ascii="Times New Roman" w:hAnsi="Times New Roman" w:cs="Times New Roman"/>
                <w:sz w:val="20"/>
                <w:szCs w:val="20"/>
                <w:lang w:val="vi-VN"/>
              </w:rPr>
            </w:pPr>
            <w:r w:rsidRPr="00E82D90">
              <w:rPr>
                <w:rFonts w:ascii="Times New Roman" w:hAnsi="Times New Roman" w:cs="Times New Roman"/>
                <w:sz w:val="20"/>
                <w:szCs w:val="20"/>
                <w:lang w:val="vi-VN"/>
              </w:rPr>
              <w:t>186,74</w:t>
            </w:r>
          </w:p>
        </w:tc>
        <w:tc>
          <w:tcPr>
            <w:tcW w:w="388" w:type="pct"/>
            <w:shd w:val="clear" w:color="000000" w:fill="FFFFFF"/>
            <w:vAlign w:val="center"/>
          </w:tcPr>
          <w:p w:rsidR="00F605DA" w:rsidRPr="00E82D90" w:rsidRDefault="00F605DA" w:rsidP="00927421">
            <w:pPr>
              <w:spacing w:before="60" w:after="60"/>
              <w:jc w:val="center"/>
              <w:rPr>
                <w:rFonts w:ascii="Times New Roman" w:hAnsi="Times New Roman" w:cs="Times New Roman"/>
                <w:sz w:val="20"/>
                <w:szCs w:val="20"/>
                <w:lang w:val="vi-VN"/>
              </w:rPr>
            </w:pPr>
          </w:p>
        </w:tc>
        <w:tc>
          <w:tcPr>
            <w:tcW w:w="388" w:type="pct"/>
            <w:shd w:val="clear" w:color="000000" w:fill="FFFFFF"/>
            <w:vAlign w:val="center"/>
          </w:tcPr>
          <w:p w:rsidR="00F605DA" w:rsidRPr="00E82D90" w:rsidRDefault="00F605DA" w:rsidP="00927421">
            <w:pPr>
              <w:spacing w:before="60" w:after="60"/>
              <w:jc w:val="center"/>
              <w:rPr>
                <w:rFonts w:ascii="Times New Roman" w:hAnsi="Times New Roman" w:cs="Times New Roman"/>
                <w:sz w:val="20"/>
                <w:szCs w:val="20"/>
                <w:lang w:val="vi-VN"/>
              </w:rPr>
            </w:pPr>
          </w:p>
        </w:tc>
        <w:tc>
          <w:tcPr>
            <w:tcW w:w="422" w:type="pct"/>
            <w:shd w:val="clear" w:color="000000" w:fill="FFFFFF"/>
            <w:vAlign w:val="center"/>
          </w:tcPr>
          <w:p w:rsidR="00F605DA" w:rsidRPr="00E82D90" w:rsidRDefault="00F605DA" w:rsidP="00927421">
            <w:pPr>
              <w:spacing w:before="60" w:after="60"/>
              <w:jc w:val="center"/>
              <w:rPr>
                <w:rFonts w:ascii="Times New Roman" w:hAnsi="Times New Roman" w:cs="Times New Roman"/>
                <w:sz w:val="20"/>
                <w:szCs w:val="20"/>
                <w:lang w:val="vi-VN"/>
              </w:rPr>
            </w:pPr>
          </w:p>
        </w:tc>
        <w:tc>
          <w:tcPr>
            <w:tcW w:w="422" w:type="pct"/>
            <w:shd w:val="clear" w:color="000000" w:fill="FFFFFF"/>
            <w:vAlign w:val="center"/>
          </w:tcPr>
          <w:p w:rsidR="00F605DA" w:rsidRPr="00E82D90" w:rsidRDefault="00F605DA" w:rsidP="00927421">
            <w:pPr>
              <w:spacing w:before="60" w:after="60"/>
              <w:jc w:val="center"/>
              <w:rPr>
                <w:rFonts w:ascii="Times New Roman" w:hAnsi="Times New Roman" w:cs="Times New Roman"/>
                <w:sz w:val="20"/>
                <w:szCs w:val="20"/>
                <w:lang w:val="vi-VN"/>
              </w:rPr>
            </w:pPr>
          </w:p>
        </w:tc>
        <w:tc>
          <w:tcPr>
            <w:tcW w:w="421" w:type="pct"/>
            <w:shd w:val="clear" w:color="000000" w:fill="FFFFFF"/>
            <w:vAlign w:val="center"/>
          </w:tcPr>
          <w:p w:rsidR="00F605DA" w:rsidRPr="00E82D90" w:rsidRDefault="00F605DA" w:rsidP="00927421">
            <w:pPr>
              <w:spacing w:before="60" w:after="60"/>
              <w:jc w:val="center"/>
              <w:rPr>
                <w:rFonts w:ascii="Times New Roman" w:hAnsi="Times New Roman" w:cs="Times New Roman"/>
                <w:sz w:val="20"/>
                <w:szCs w:val="20"/>
                <w:lang w:val="vi-VN"/>
              </w:rPr>
            </w:pPr>
          </w:p>
        </w:tc>
        <w:tc>
          <w:tcPr>
            <w:tcW w:w="423" w:type="pct"/>
            <w:shd w:val="clear" w:color="000000" w:fill="FFFFFF"/>
            <w:vAlign w:val="center"/>
          </w:tcPr>
          <w:p w:rsidR="00F605DA" w:rsidRPr="00E82D90" w:rsidRDefault="00F605DA" w:rsidP="00927421">
            <w:pPr>
              <w:spacing w:before="60" w:after="60"/>
              <w:jc w:val="center"/>
              <w:rPr>
                <w:rFonts w:ascii="Times New Roman" w:hAnsi="Times New Roman" w:cs="Times New Roman"/>
                <w:sz w:val="20"/>
                <w:szCs w:val="20"/>
                <w:lang w:val="vi-VN"/>
              </w:rPr>
            </w:pPr>
          </w:p>
        </w:tc>
        <w:tc>
          <w:tcPr>
            <w:tcW w:w="493" w:type="pct"/>
            <w:shd w:val="clear" w:color="000000" w:fill="FFFFFF"/>
            <w:vAlign w:val="center"/>
          </w:tcPr>
          <w:p w:rsidR="00F605DA" w:rsidRPr="00E82D90" w:rsidRDefault="00F605DA" w:rsidP="00927421">
            <w:pPr>
              <w:spacing w:before="60" w:after="60"/>
              <w:jc w:val="center"/>
              <w:rPr>
                <w:rFonts w:ascii="Times New Roman" w:hAnsi="Times New Roman" w:cs="Times New Roman"/>
                <w:b/>
                <w:sz w:val="20"/>
                <w:szCs w:val="20"/>
                <w:lang w:val="vi-VN"/>
              </w:rPr>
            </w:pPr>
            <w:r w:rsidRPr="00E82D90">
              <w:rPr>
                <w:rFonts w:ascii="Times New Roman" w:hAnsi="Times New Roman" w:cs="Times New Roman"/>
                <w:b/>
                <w:sz w:val="20"/>
                <w:szCs w:val="20"/>
                <w:lang w:val="vi-VN"/>
              </w:rPr>
              <w:t>-</w:t>
            </w:r>
          </w:p>
        </w:tc>
        <w:tc>
          <w:tcPr>
            <w:tcW w:w="422" w:type="pct"/>
            <w:shd w:val="clear" w:color="000000" w:fill="FFFFFF"/>
            <w:vAlign w:val="center"/>
          </w:tcPr>
          <w:p w:rsidR="00F605DA" w:rsidRPr="00E82D90" w:rsidRDefault="00F605DA" w:rsidP="00927421">
            <w:pPr>
              <w:spacing w:before="60" w:after="60"/>
              <w:jc w:val="center"/>
              <w:rPr>
                <w:rFonts w:ascii="Times New Roman" w:hAnsi="Times New Roman" w:cs="Times New Roman"/>
                <w:sz w:val="20"/>
                <w:szCs w:val="20"/>
              </w:rPr>
            </w:pPr>
          </w:p>
        </w:tc>
      </w:tr>
      <w:tr w:rsidR="001822EE" w:rsidRPr="00E82D90" w:rsidTr="001822EE">
        <w:trPr>
          <w:trHeight w:val="60"/>
          <w:jc w:val="center"/>
        </w:trPr>
        <w:tc>
          <w:tcPr>
            <w:tcW w:w="421" w:type="pct"/>
            <w:vMerge/>
            <w:shd w:val="clear" w:color="000000" w:fill="FFFFFF"/>
            <w:vAlign w:val="center"/>
          </w:tcPr>
          <w:p w:rsidR="00F605DA" w:rsidRPr="00E82D90" w:rsidRDefault="00F605DA" w:rsidP="00927421">
            <w:pPr>
              <w:spacing w:before="60" w:after="60"/>
              <w:jc w:val="center"/>
              <w:rPr>
                <w:rFonts w:ascii="Times New Roman" w:hAnsi="Times New Roman" w:cs="Times New Roman"/>
                <w:bCs/>
                <w:sz w:val="20"/>
                <w:szCs w:val="20"/>
              </w:rPr>
            </w:pPr>
          </w:p>
        </w:tc>
        <w:tc>
          <w:tcPr>
            <w:tcW w:w="422" w:type="pct"/>
            <w:vMerge/>
            <w:vAlign w:val="center"/>
          </w:tcPr>
          <w:p w:rsidR="00F605DA" w:rsidRPr="00E82D90" w:rsidRDefault="00F605DA" w:rsidP="00927421">
            <w:pPr>
              <w:spacing w:before="60" w:after="60"/>
              <w:rPr>
                <w:rFonts w:ascii="Times New Roman" w:hAnsi="Times New Roman" w:cs="Times New Roman"/>
                <w:bCs/>
                <w:sz w:val="20"/>
                <w:szCs w:val="20"/>
              </w:rPr>
            </w:pPr>
          </w:p>
        </w:tc>
        <w:tc>
          <w:tcPr>
            <w:tcW w:w="355" w:type="pct"/>
            <w:shd w:val="clear" w:color="000000" w:fill="FFFFFF"/>
            <w:vAlign w:val="center"/>
          </w:tcPr>
          <w:p w:rsidR="00F605DA" w:rsidRPr="00E82D90" w:rsidRDefault="00F605DA" w:rsidP="00927421">
            <w:pPr>
              <w:spacing w:before="60" w:after="60"/>
              <w:ind w:left="-60" w:right="-81"/>
              <w:jc w:val="center"/>
              <w:rPr>
                <w:rFonts w:ascii="Times New Roman" w:hAnsi="Times New Roman" w:cs="Times New Roman"/>
                <w:bCs/>
                <w:sz w:val="20"/>
                <w:szCs w:val="20"/>
              </w:rPr>
            </w:pPr>
            <w:r w:rsidRPr="00E82D90">
              <w:rPr>
                <w:rFonts w:ascii="Times New Roman" w:hAnsi="Times New Roman" w:cs="Times New Roman"/>
                <w:bCs/>
                <w:sz w:val="20"/>
                <w:szCs w:val="20"/>
              </w:rPr>
              <w:t xml:space="preserve">Sau </w:t>
            </w:r>
          </w:p>
          <w:p w:rsidR="00F605DA" w:rsidRPr="00E82D90" w:rsidRDefault="00F605DA" w:rsidP="00927421">
            <w:pPr>
              <w:spacing w:before="60" w:after="60"/>
              <w:ind w:left="-60" w:right="-81"/>
              <w:jc w:val="center"/>
              <w:rPr>
                <w:rFonts w:ascii="Times New Roman" w:hAnsi="Times New Roman" w:cs="Times New Roman"/>
                <w:bCs/>
                <w:sz w:val="20"/>
                <w:szCs w:val="20"/>
              </w:rPr>
            </w:pPr>
            <w:r w:rsidRPr="00E82D90">
              <w:rPr>
                <w:rFonts w:ascii="Times New Roman" w:hAnsi="Times New Roman" w:cs="Times New Roman"/>
                <w:bCs/>
                <w:sz w:val="20"/>
                <w:szCs w:val="20"/>
              </w:rPr>
              <w:lastRenderedPageBreak/>
              <w:t>XL</w:t>
            </w:r>
          </w:p>
        </w:tc>
        <w:tc>
          <w:tcPr>
            <w:tcW w:w="421" w:type="pct"/>
            <w:shd w:val="clear" w:color="000000" w:fill="FFFFFF"/>
            <w:vAlign w:val="center"/>
          </w:tcPr>
          <w:p w:rsidR="00F605DA" w:rsidRPr="00E82D90" w:rsidRDefault="00F605DA" w:rsidP="00927421">
            <w:pPr>
              <w:spacing w:before="60" w:after="60"/>
              <w:jc w:val="center"/>
              <w:rPr>
                <w:rFonts w:ascii="Times New Roman" w:hAnsi="Times New Roman" w:cs="Times New Roman"/>
                <w:sz w:val="20"/>
                <w:szCs w:val="20"/>
                <w:lang w:val="vi-VN"/>
              </w:rPr>
            </w:pPr>
            <w:r w:rsidRPr="00E82D90">
              <w:rPr>
                <w:rFonts w:ascii="Times New Roman" w:hAnsi="Times New Roman" w:cs="Times New Roman"/>
                <w:sz w:val="20"/>
                <w:szCs w:val="20"/>
                <w:lang w:val="vi-VN"/>
              </w:rPr>
              <w:lastRenderedPageBreak/>
              <w:t>61,51</w:t>
            </w:r>
          </w:p>
        </w:tc>
        <w:tc>
          <w:tcPr>
            <w:tcW w:w="388" w:type="pct"/>
            <w:shd w:val="clear" w:color="000000" w:fill="FFFFFF"/>
            <w:vAlign w:val="center"/>
          </w:tcPr>
          <w:p w:rsidR="00F605DA" w:rsidRPr="00E82D90" w:rsidRDefault="00927421" w:rsidP="00927421">
            <w:pPr>
              <w:spacing w:before="60" w:after="60"/>
              <w:jc w:val="center"/>
              <w:rPr>
                <w:rFonts w:ascii="Times New Roman" w:hAnsi="Times New Roman" w:cs="Times New Roman"/>
                <w:sz w:val="20"/>
                <w:szCs w:val="20"/>
                <w:lang w:val="vi-VN"/>
              </w:rPr>
            </w:pPr>
            <w:r w:rsidRPr="00E82D90">
              <w:rPr>
                <w:rFonts w:ascii="Times New Roman" w:hAnsi="Times New Roman" w:cs="Times New Roman"/>
                <w:sz w:val="20"/>
                <w:szCs w:val="20"/>
                <w:lang w:val="vi-VN"/>
              </w:rPr>
              <w:t>63,97</w:t>
            </w:r>
          </w:p>
        </w:tc>
        <w:tc>
          <w:tcPr>
            <w:tcW w:w="388" w:type="pct"/>
            <w:shd w:val="clear" w:color="000000" w:fill="FFFFFF"/>
            <w:vAlign w:val="center"/>
          </w:tcPr>
          <w:p w:rsidR="00F605DA" w:rsidRPr="00E82D90" w:rsidRDefault="00927421" w:rsidP="00927421">
            <w:pPr>
              <w:spacing w:before="60" w:after="60"/>
              <w:rPr>
                <w:rFonts w:ascii="Times New Roman" w:hAnsi="Times New Roman" w:cs="Times New Roman"/>
                <w:sz w:val="20"/>
                <w:szCs w:val="20"/>
                <w:lang w:val="vi-VN"/>
              </w:rPr>
            </w:pPr>
            <w:r w:rsidRPr="00E82D90">
              <w:rPr>
                <w:rFonts w:ascii="Times New Roman" w:hAnsi="Times New Roman" w:cs="Times New Roman"/>
                <w:sz w:val="20"/>
                <w:szCs w:val="20"/>
                <w:lang w:val="vi-VN"/>
              </w:rPr>
              <w:t>68,03</w:t>
            </w:r>
          </w:p>
        </w:tc>
        <w:tc>
          <w:tcPr>
            <w:tcW w:w="422" w:type="pct"/>
            <w:shd w:val="clear" w:color="000000" w:fill="FFFFFF"/>
            <w:vAlign w:val="center"/>
          </w:tcPr>
          <w:p w:rsidR="00F605DA" w:rsidRPr="00E82D90" w:rsidRDefault="00927421" w:rsidP="00927421">
            <w:pPr>
              <w:spacing w:before="60" w:after="60"/>
              <w:jc w:val="center"/>
              <w:rPr>
                <w:rFonts w:ascii="Times New Roman" w:hAnsi="Times New Roman" w:cs="Times New Roman"/>
                <w:sz w:val="20"/>
                <w:szCs w:val="20"/>
                <w:lang w:val="vi-VN"/>
              </w:rPr>
            </w:pPr>
            <w:r w:rsidRPr="00E82D90">
              <w:rPr>
                <w:rFonts w:ascii="Times New Roman" w:hAnsi="Times New Roman" w:cs="Times New Roman"/>
                <w:sz w:val="20"/>
                <w:szCs w:val="20"/>
                <w:lang w:val="vi-VN"/>
              </w:rPr>
              <w:t>68,90</w:t>
            </w:r>
          </w:p>
        </w:tc>
        <w:tc>
          <w:tcPr>
            <w:tcW w:w="422" w:type="pct"/>
            <w:shd w:val="clear" w:color="000000" w:fill="FFFFFF"/>
            <w:vAlign w:val="center"/>
          </w:tcPr>
          <w:p w:rsidR="00F605DA" w:rsidRPr="00E82D90" w:rsidRDefault="00927421" w:rsidP="00927421">
            <w:pPr>
              <w:spacing w:before="60" w:after="60"/>
              <w:jc w:val="center"/>
              <w:rPr>
                <w:rFonts w:ascii="Times New Roman" w:hAnsi="Times New Roman" w:cs="Times New Roman"/>
                <w:sz w:val="20"/>
                <w:szCs w:val="20"/>
                <w:lang w:val="vi-VN"/>
              </w:rPr>
            </w:pPr>
            <w:r w:rsidRPr="00E82D90">
              <w:rPr>
                <w:rFonts w:ascii="Times New Roman" w:hAnsi="Times New Roman" w:cs="Times New Roman"/>
                <w:sz w:val="20"/>
                <w:szCs w:val="20"/>
                <w:lang w:val="vi-VN"/>
              </w:rPr>
              <w:t>66,15</w:t>
            </w:r>
          </w:p>
        </w:tc>
        <w:tc>
          <w:tcPr>
            <w:tcW w:w="421" w:type="pct"/>
            <w:shd w:val="clear" w:color="000000" w:fill="FFFFFF"/>
            <w:vAlign w:val="center"/>
          </w:tcPr>
          <w:p w:rsidR="00F605DA" w:rsidRPr="00E82D90" w:rsidRDefault="00927421" w:rsidP="00927421">
            <w:pPr>
              <w:spacing w:before="60" w:after="60"/>
              <w:jc w:val="center"/>
              <w:rPr>
                <w:rFonts w:ascii="Times New Roman" w:hAnsi="Times New Roman" w:cs="Times New Roman"/>
                <w:sz w:val="20"/>
                <w:szCs w:val="20"/>
                <w:lang w:val="vi-VN"/>
              </w:rPr>
            </w:pPr>
            <w:r w:rsidRPr="00E82D90">
              <w:rPr>
                <w:rFonts w:ascii="Times New Roman" w:hAnsi="Times New Roman" w:cs="Times New Roman"/>
                <w:sz w:val="20"/>
                <w:szCs w:val="20"/>
                <w:lang w:val="vi-VN"/>
              </w:rPr>
              <w:t>67,16</w:t>
            </w:r>
          </w:p>
        </w:tc>
        <w:tc>
          <w:tcPr>
            <w:tcW w:w="423" w:type="pct"/>
            <w:shd w:val="clear" w:color="000000" w:fill="FFFFFF"/>
            <w:vAlign w:val="center"/>
          </w:tcPr>
          <w:p w:rsidR="00F605DA" w:rsidRPr="00E82D90" w:rsidRDefault="00927421" w:rsidP="00927421">
            <w:pPr>
              <w:spacing w:before="60" w:after="60"/>
              <w:jc w:val="center"/>
              <w:rPr>
                <w:rFonts w:ascii="Times New Roman" w:hAnsi="Times New Roman" w:cs="Times New Roman"/>
                <w:sz w:val="20"/>
                <w:szCs w:val="20"/>
                <w:lang w:val="vi-VN"/>
              </w:rPr>
            </w:pPr>
            <w:r w:rsidRPr="00E82D90">
              <w:rPr>
                <w:rFonts w:ascii="Times New Roman" w:hAnsi="Times New Roman" w:cs="Times New Roman"/>
                <w:sz w:val="20"/>
                <w:szCs w:val="20"/>
                <w:lang w:val="vi-VN"/>
              </w:rPr>
              <w:t>69,48</w:t>
            </w:r>
          </w:p>
        </w:tc>
        <w:tc>
          <w:tcPr>
            <w:tcW w:w="493" w:type="pct"/>
            <w:shd w:val="clear" w:color="000000" w:fill="FFFFFF"/>
            <w:vAlign w:val="center"/>
          </w:tcPr>
          <w:p w:rsidR="00F605DA" w:rsidRPr="00E82D90" w:rsidRDefault="00F605DA" w:rsidP="00927421">
            <w:pPr>
              <w:spacing w:before="60" w:after="60"/>
              <w:jc w:val="center"/>
              <w:rPr>
                <w:rFonts w:ascii="Times New Roman" w:hAnsi="Times New Roman" w:cs="Times New Roman"/>
                <w:b/>
                <w:sz w:val="20"/>
                <w:szCs w:val="20"/>
                <w:lang w:val="vi-VN"/>
              </w:rPr>
            </w:pPr>
            <w:r w:rsidRPr="00E82D90">
              <w:rPr>
                <w:rFonts w:ascii="Times New Roman" w:hAnsi="Times New Roman" w:cs="Times New Roman"/>
                <w:b/>
                <w:sz w:val="20"/>
                <w:szCs w:val="20"/>
                <w:lang w:val="vi-VN"/>
              </w:rPr>
              <w:t>-</w:t>
            </w:r>
          </w:p>
        </w:tc>
        <w:tc>
          <w:tcPr>
            <w:tcW w:w="422" w:type="pct"/>
            <w:shd w:val="clear" w:color="000000" w:fill="FFFFFF"/>
            <w:vAlign w:val="center"/>
          </w:tcPr>
          <w:p w:rsidR="00F605DA" w:rsidRPr="00E82D90" w:rsidRDefault="00F605DA" w:rsidP="00927421">
            <w:pPr>
              <w:spacing w:before="60" w:after="60"/>
              <w:jc w:val="center"/>
              <w:rPr>
                <w:rFonts w:ascii="Times New Roman" w:hAnsi="Times New Roman" w:cs="Times New Roman"/>
                <w:sz w:val="20"/>
                <w:szCs w:val="20"/>
              </w:rPr>
            </w:pPr>
          </w:p>
        </w:tc>
      </w:tr>
      <w:tr w:rsidR="001822EE" w:rsidRPr="00E82D90" w:rsidTr="001822EE">
        <w:trPr>
          <w:trHeight w:val="60"/>
          <w:jc w:val="center"/>
        </w:trPr>
        <w:tc>
          <w:tcPr>
            <w:tcW w:w="421" w:type="pct"/>
            <w:vMerge/>
            <w:shd w:val="clear" w:color="000000" w:fill="FFFFFF"/>
            <w:vAlign w:val="center"/>
            <w:hideMark/>
          </w:tcPr>
          <w:p w:rsidR="00F605DA" w:rsidRPr="00E82D90" w:rsidRDefault="00F605DA" w:rsidP="00927421">
            <w:pPr>
              <w:spacing w:before="60" w:after="60"/>
              <w:jc w:val="center"/>
              <w:rPr>
                <w:rFonts w:ascii="Times New Roman" w:hAnsi="Times New Roman" w:cs="Times New Roman"/>
                <w:bCs/>
                <w:sz w:val="20"/>
                <w:szCs w:val="20"/>
              </w:rPr>
            </w:pPr>
          </w:p>
        </w:tc>
        <w:tc>
          <w:tcPr>
            <w:tcW w:w="422" w:type="pct"/>
            <w:vMerge w:val="restart"/>
            <w:shd w:val="clear" w:color="000000" w:fill="FFFFFF"/>
            <w:vAlign w:val="center"/>
            <w:hideMark/>
          </w:tcPr>
          <w:p w:rsidR="00F605DA" w:rsidRPr="00E82D90" w:rsidRDefault="00F605DA" w:rsidP="00927421">
            <w:pPr>
              <w:spacing w:before="60" w:after="60"/>
              <w:jc w:val="center"/>
              <w:rPr>
                <w:rFonts w:ascii="Times New Roman" w:hAnsi="Times New Roman" w:cs="Times New Roman"/>
                <w:bCs/>
                <w:sz w:val="20"/>
                <w:szCs w:val="20"/>
              </w:rPr>
            </w:pPr>
            <w:r w:rsidRPr="00E82D90">
              <w:rPr>
                <w:rFonts w:ascii="Times New Roman" w:hAnsi="Times New Roman" w:cs="Times New Roman"/>
                <w:bCs/>
                <w:sz w:val="20"/>
                <w:szCs w:val="20"/>
              </w:rPr>
              <w:t>TSS</w:t>
            </w:r>
          </w:p>
        </w:tc>
        <w:tc>
          <w:tcPr>
            <w:tcW w:w="355" w:type="pct"/>
            <w:shd w:val="clear" w:color="000000" w:fill="FFFFFF"/>
            <w:vAlign w:val="center"/>
            <w:hideMark/>
          </w:tcPr>
          <w:p w:rsidR="00F605DA" w:rsidRPr="00E82D90" w:rsidRDefault="00F605DA" w:rsidP="00927421">
            <w:pPr>
              <w:spacing w:before="60" w:after="60"/>
              <w:ind w:left="-60" w:right="-81"/>
              <w:jc w:val="center"/>
              <w:rPr>
                <w:rFonts w:ascii="Times New Roman" w:hAnsi="Times New Roman" w:cs="Times New Roman"/>
                <w:bCs/>
                <w:sz w:val="20"/>
                <w:szCs w:val="20"/>
              </w:rPr>
            </w:pPr>
            <w:r w:rsidRPr="00E82D90">
              <w:rPr>
                <w:rFonts w:ascii="Times New Roman" w:hAnsi="Times New Roman" w:cs="Times New Roman"/>
                <w:bCs/>
                <w:sz w:val="20"/>
                <w:szCs w:val="20"/>
              </w:rPr>
              <w:t xml:space="preserve">Trước </w:t>
            </w:r>
          </w:p>
          <w:p w:rsidR="00F605DA" w:rsidRPr="00E82D90" w:rsidRDefault="00F605DA" w:rsidP="00927421">
            <w:pPr>
              <w:spacing w:before="60" w:after="60"/>
              <w:ind w:left="-60" w:right="-81"/>
              <w:jc w:val="center"/>
              <w:rPr>
                <w:rFonts w:ascii="Times New Roman" w:hAnsi="Times New Roman" w:cs="Times New Roman"/>
                <w:bCs/>
                <w:sz w:val="20"/>
                <w:szCs w:val="20"/>
              </w:rPr>
            </w:pPr>
            <w:r w:rsidRPr="00E82D90">
              <w:rPr>
                <w:rFonts w:ascii="Times New Roman" w:hAnsi="Times New Roman" w:cs="Times New Roman"/>
                <w:bCs/>
                <w:sz w:val="20"/>
                <w:szCs w:val="20"/>
              </w:rPr>
              <w:t>XL</w:t>
            </w:r>
          </w:p>
        </w:tc>
        <w:tc>
          <w:tcPr>
            <w:tcW w:w="421" w:type="pct"/>
            <w:shd w:val="clear" w:color="000000" w:fill="FFFFFF"/>
            <w:vAlign w:val="center"/>
          </w:tcPr>
          <w:p w:rsidR="00F605DA" w:rsidRPr="00E82D90" w:rsidRDefault="00F605DA" w:rsidP="00927421">
            <w:pPr>
              <w:jc w:val="center"/>
              <w:rPr>
                <w:rFonts w:ascii="Times New Roman" w:hAnsi="Times New Roman" w:cs="Times New Roman"/>
                <w:sz w:val="20"/>
                <w:szCs w:val="20"/>
                <w:lang w:val="vi-VN"/>
              </w:rPr>
            </w:pPr>
            <w:r w:rsidRPr="00E82D90">
              <w:rPr>
                <w:rFonts w:ascii="Times New Roman" w:hAnsi="Times New Roman" w:cs="Times New Roman"/>
                <w:sz w:val="20"/>
                <w:szCs w:val="20"/>
                <w:lang w:val="vi-VN"/>
              </w:rPr>
              <w:t>2</w:t>
            </w:r>
            <w:r w:rsidR="00927421" w:rsidRPr="00E82D90">
              <w:rPr>
                <w:rFonts w:ascii="Times New Roman" w:hAnsi="Times New Roman" w:cs="Times New Roman"/>
                <w:sz w:val="20"/>
                <w:szCs w:val="20"/>
                <w:lang w:val="vi-VN"/>
              </w:rPr>
              <w:t>.</w:t>
            </w:r>
            <w:r w:rsidRPr="00E82D90">
              <w:rPr>
                <w:rFonts w:ascii="Times New Roman" w:hAnsi="Times New Roman" w:cs="Times New Roman"/>
                <w:sz w:val="20"/>
                <w:szCs w:val="20"/>
                <w:lang w:val="vi-VN"/>
              </w:rPr>
              <w:t>166</w:t>
            </w:r>
          </w:p>
        </w:tc>
        <w:tc>
          <w:tcPr>
            <w:tcW w:w="388" w:type="pct"/>
            <w:shd w:val="clear" w:color="000000" w:fill="FFFFFF"/>
            <w:vAlign w:val="center"/>
          </w:tcPr>
          <w:p w:rsidR="00F605DA" w:rsidRPr="00E82D90" w:rsidRDefault="00F605DA" w:rsidP="00927421">
            <w:pPr>
              <w:jc w:val="center"/>
              <w:rPr>
                <w:rFonts w:ascii="Times New Roman" w:hAnsi="Times New Roman" w:cs="Times New Roman"/>
                <w:sz w:val="20"/>
                <w:szCs w:val="20"/>
                <w:lang w:val="vi-VN"/>
              </w:rPr>
            </w:pPr>
          </w:p>
        </w:tc>
        <w:tc>
          <w:tcPr>
            <w:tcW w:w="388" w:type="pct"/>
            <w:shd w:val="clear" w:color="000000" w:fill="FFFFFF"/>
            <w:vAlign w:val="center"/>
          </w:tcPr>
          <w:p w:rsidR="00F605DA" w:rsidRPr="00E82D90" w:rsidRDefault="00F605DA" w:rsidP="00927421">
            <w:pPr>
              <w:jc w:val="center"/>
              <w:rPr>
                <w:rFonts w:ascii="Times New Roman" w:hAnsi="Times New Roman" w:cs="Times New Roman"/>
                <w:sz w:val="20"/>
                <w:szCs w:val="20"/>
                <w:lang w:val="vi-VN"/>
              </w:rPr>
            </w:pPr>
          </w:p>
        </w:tc>
        <w:tc>
          <w:tcPr>
            <w:tcW w:w="422" w:type="pct"/>
            <w:shd w:val="clear" w:color="000000" w:fill="FFFFFF"/>
            <w:vAlign w:val="center"/>
          </w:tcPr>
          <w:p w:rsidR="00F605DA" w:rsidRPr="00E82D90" w:rsidRDefault="00F605DA" w:rsidP="00927421">
            <w:pPr>
              <w:jc w:val="center"/>
              <w:rPr>
                <w:rFonts w:ascii="Times New Roman" w:hAnsi="Times New Roman" w:cs="Times New Roman"/>
                <w:sz w:val="20"/>
                <w:szCs w:val="20"/>
                <w:lang w:val="vi-VN"/>
              </w:rPr>
            </w:pPr>
          </w:p>
        </w:tc>
        <w:tc>
          <w:tcPr>
            <w:tcW w:w="422" w:type="pct"/>
            <w:shd w:val="clear" w:color="000000" w:fill="FFFFFF"/>
            <w:vAlign w:val="center"/>
          </w:tcPr>
          <w:p w:rsidR="00F605DA" w:rsidRPr="00E82D90" w:rsidRDefault="00F605DA" w:rsidP="00927421">
            <w:pPr>
              <w:jc w:val="center"/>
              <w:rPr>
                <w:rFonts w:ascii="Times New Roman" w:hAnsi="Times New Roman" w:cs="Times New Roman"/>
                <w:sz w:val="20"/>
                <w:szCs w:val="20"/>
                <w:lang w:val="vi-VN"/>
              </w:rPr>
            </w:pPr>
          </w:p>
        </w:tc>
        <w:tc>
          <w:tcPr>
            <w:tcW w:w="421" w:type="pct"/>
            <w:shd w:val="clear" w:color="000000" w:fill="FFFFFF"/>
            <w:vAlign w:val="center"/>
          </w:tcPr>
          <w:p w:rsidR="00F605DA" w:rsidRPr="00E82D90" w:rsidRDefault="00F605DA" w:rsidP="00927421">
            <w:pPr>
              <w:jc w:val="center"/>
              <w:rPr>
                <w:rFonts w:ascii="Times New Roman" w:hAnsi="Times New Roman" w:cs="Times New Roman"/>
                <w:sz w:val="20"/>
                <w:szCs w:val="20"/>
              </w:rPr>
            </w:pPr>
          </w:p>
        </w:tc>
        <w:tc>
          <w:tcPr>
            <w:tcW w:w="423" w:type="pct"/>
            <w:shd w:val="clear" w:color="000000" w:fill="FFFFFF"/>
            <w:vAlign w:val="center"/>
          </w:tcPr>
          <w:p w:rsidR="00F605DA" w:rsidRPr="00E82D90" w:rsidRDefault="00F605DA" w:rsidP="00927421">
            <w:pPr>
              <w:jc w:val="center"/>
              <w:rPr>
                <w:rFonts w:ascii="Times New Roman" w:hAnsi="Times New Roman" w:cs="Times New Roman"/>
                <w:sz w:val="20"/>
                <w:szCs w:val="20"/>
              </w:rPr>
            </w:pPr>
          </w:p>
        </w:tc>
        <w:tc>
          <w:tcPr>
            <w:tcW w:w="493" w:type="pct"/>
            <w:shd w:val="clear" w:color="000000" w:fill="FFFFFF"/>
            <w:vAlign w:val="center"/>
            <w:hideMark/>
          </w:tcPr>
          <w:p w:rsidR="00F605DA" w:rsidRPr="00E82D90" w:rsidRDefault="00F605DA" w:rsidP="00927421">
            <w:pPr>
              <w:jc w:val="center"/>
              <w:rPr>
                <w:rFonts w:ascii="Times New Roman" w:hAnsi="Times New Roman" w:cs="Times New Roman"/>
                <w:b/>
                <w:sz w:val="20"/>
                <w:szCs w:val="20"/>
              </w:rPr>
            </w:pPr>
          </w:p>
        </w:tc>
        <w:tc>
          <w:tcPr>
            <w:tcW w:w="422" w:type="pct"/>
            <w:vMerge w:val="restart"/>
            <w:shd w:val="clear" w:color="000000" w:fill="FFFFFF"/>
            <w:vAlign w:val="center"/>
          </w:tcPr>
          <w:p w:rsidR="00F605DA" w:rsidRPr="00E82D90" w:rsidRDefault="00F605DA" w:rsidP="00927421">
            <w:pPr>
              <w:spacing w:before="60" w:after="60"/>
              <w:jc w:val="center"/>
              <w:rPr>
                <w:rFonts w:ascii="Times New Roman" w:hAnsi="Times New Roman" w:cs="Times New Roman"/>
                <w:sz w:val="20"/>
                <w:szCs w:val="20"/>
              </w:rPr>
            </w:pPr>
            <w:r w:rsidRPr="00E82D90">
              <w:rPr>
                <w:rFonts w:ascii="Times New Roman" w:hAnsi="Times New Roman" w:cs="Times New Roman"/>
                <w:sz w:val="20"/>
                <w:szCs w:val="20"/>
                <w:lang w:val="vi-VN"/>
              </w:rPr>
              <w:t>95,5</w:t>
            </w:r>
            <w:r w:rsidRPr="00E82D90">
              <w:rPr>
                <w:rFonts w:ascii="Times New Roman" w:hAnsi="Times New Roman" w:cs="Times New Roman"/>
                <w:sz w:val="20"/>
                <w:szCs w:val="20"/>
              </w:rPr>
              <w:t>-</w:t>
            </w:r>
            <w:r w:rsidR="00D74BF0" w:rsidRPr="00E82D90">
              <w:rPr>
                <w:rFonts w:ascii="Times New Roman" w:hAnsi="Times New Roman" w:cs="Times New Roman"/>
                <w:sz w:val="20"/>
                <w:szCs w:val="20"/>
                <w:lang w:val="vi-VN"/>
              </w:rPr>
              <w:t>95,9</w:t>
            </w:r>
            <w:r w:rsidRPr="00E82D90">
              <w:rPr>
                <w:rFonts w:ascii="Times New Roman" w:hAnsi="Times New Roman" w:cs="Times New Roman"/>
                <w:sz w:val="20"/>
                <w:szCs w:val="20"/>
              </w:rPr>
              <w:t>%</w:t>
            </w:r>
          </w:p>
        </w:tc>
      </w:tr>
      <w:tr w:rsidR="001822EE" w:rsidRPr="00E82D90" w:rsidTr="001822EE">
        <w:trPr>
          <w:trHeight w:val="60"/>
          <w:jc w:val="center"/>
        </w:trPr>
        <w:tc>
          <w:tcPr>
            <w:tcW w:w="421" w:type="pct"/>
            <w:vMerge/>
            <w:shd w:val="clear" w:color="000000" w:fill="FFFFFF"/>
            <w:vAlign w:val="center"/>
            <w:hideMark/>
          </w:tcPr>
          <w:p w:rsidR="00F605DA" w:rsidRPr="00E82D90" w:rsidRDefault="00F605DA" w:rsidP="00927421">
            <w:pPr>
              <w:spacing w:before="60" w:after="60"/>
              <w:jc w:val="center"/>
              <w:rPr>
                <w:rFonts w:ascii="Times New Roman" w:hAnsi="Times New Roman" w:cs="Times New Roman"/>
                <w:bCs/>
                <w:sz w:val="20"/>
                <w:szCs w:val="20"/>
              </w:rPr>
            </w:pPr>
          </w:p>
        </w:tc>
        <w:tc>
          <w:tcPr>
            <w:tcW w:w="422" w:type="pct"/>
            <w:vMerge/>
            <w:vAlign w:val="center"/>
            <w:hideMark/>
          </w:tcPr>
          <w:p w:rsidR="00F605DA" w:rsidRPr="00E82D90" w:rsidRDefault="00F605DA" w:rsidP="00927421">
            <w:pPr>
              <w:spacing w:before="60" w:after="60"/>
              <w:rPr>
                <w:rFonts w:ascii="Times New Roman" w:hAnsi="Times New Roman" w:cs="Times New Roman"/>
                <w:bCs/>
                <w:sz w:val="20"/>
                <w:szCs w:val="20"/>
              </w:rPr>
            </w:pPr>
          </w:p>
        </w:tc>
        <w:tc>
          <w:tcPr>
            <w:tcW w:w="355" w:type="pct"/>
            <w:shd w:val="clear" w:color="000000" w:fill="FFFFFF"/>
            <w:vAlign w:val="center"/>
            <w:hideMark/>
          </w:tcPr>
          <w:p w:rsidR="00F605DA" w:rsidRPr="00E82D90" w:rsidRDefault="00F605DA" w:rsidP="00927421">
            <w:pPr>
              <w:spacing w:before="60" w:after="60"/>
              <w:ind w:left="-60" w:right="-81"/>
              <w:jc w:val="center"/>
              <w:rPr>
                <w:rFonts w:ascii="Times New Roman" w:hAnsi="Times New Roman" w:cs="Times New Roman"/>
                <w:bCs/>
                <w:sz w:val="20"/>
                <w:szCs w:val="20"/>
              </w:rPr>
            </w:pPr>
            <w:r w:rsidRPr="00E82D90">
              <w:rPr>
                <w:rFonts w:ascii="Times New Roman" w:hAnsi="Times New Roman" w:cs="Times New Roman"/>
                <w:bCs/>
                <w:sz w:val="20"/>
                <w:szCs w:val="20"/>
              </w:rPr>
              <w:t xml:space="preserve">Sau </w:t>
            </w:r>
          </w:p>
          <w:p w:rsidR="00F605DA" w:rsidRPr="00E82D90" w:rsidRDefault="00F605DA" w:rsidP="00927421">
            <w:pPr>
              <w:spacing w:before="60" w:after="60"/>
              <w:ind w:left="-60" w:right="-81"/>
              <w:jc w:val="center"/>
              <w:rPr>
                <w:rFonts w:ascii="Times New Roman" w:hAnsi="Times New Roman" w:cs="Times New Roman"/>
                <w:bCs/>
                <w:sz w:val="20"/>
                <w:szCs w:val="20"/>
              </w:rPr>
            </w:pPr>
            <w:r w:rsidRPr="00E82D90">
              <w:rPr>
                <w:rFonts w:ascii="Times New Roman" w:hAnsi="Times New Roman" w:cs="Times New Roman"/>
                <w:bCs/>
                <w:sz w:val="20"/>
                <w:szCs w:val="20"/>
              </w:rPr>
              <w:t>XL</w:t>
            </w:r>
          </w:p>
        </w:tc>
        <w:tc>
          <w:tcPr>
            <w:tcW w:w="421" w:type="pct"/>
            <w:shd w:val="clear" w:color="000000" w:fill="FFFFFF"/>
            <w:vAlign w:val="center"/>
          </w:tcPr>
          <w:p w:rsidR="00F605DA" w:rsidRPr="00E82D90" w:rsidRDefault="00F605DA" w:rsidP="00927421">
            <w:pPr>
              <w:spacing w:before="60" w:after="60"/>
              <w:jc w:val="center"/>
              <w:rPr>
                <w:rFonts w:ascii="Times New Roman" w:hAnsi="Times New Roman" w:cs="Times New Roman"/>
                <w:sz w:val="20"/>
                <w:szCs w:val="20"/>
                <w:lang w:val="vi-VN"/>
              </w:rPr>
            </w:pPr>
            <w:r w:rsidRPr="00E82D90">
              <w:rPr>
                <w:rFonts w:ascii="Times New Roman" w:hAnsi="Times New Roman" w:cs="Times New Roman"/>
                <w:sz w:val="20"/>
                <w:szCs w:val="20"/>
                <w:lang w:val="vi-VN"/>
              </w:rPr>
              <w:t>96</w:t>
            </w:r>
          </w:p>
        </w:tc>
        <w:tc>
          <w:tcPr>
            <w:tcW w:w="388" w:type="pct"/>
            <w:shd w:val="clear" w:color="000000" w:fill="FFFFFF"/>
            <w:vAlign w:val="center"/>
          </w:tcPr>
          <w:p w:rsidR="00F605DA" w:rsidRPr="00E82D90" w:rsidRDefault="00927421" w:rsidP="00927421">
            <w:pPr>
              <w:spacing w:before="60" w:after="60"/>
              <w:jc w:val="center"/>
              <w:rPr>
                <w:rFonts w:ascii="Times New Roman" w:hAnsi="Times New Roman" w:cs="Times New Roman"/>
                <w:sz w:val="20"/>
                <w:szCs w:val="20"/>
                <w:lang w:val="vi-VN"/>
              </w:rPr>
            </w:pPr>
            <w:r w:rsidRPr="00E82D90">
              <w:rPr>
                <w:rFonts w:ascii="Times New Roman" w:hAnsi="Times New Roman" w:cs="Times New Roman"/>
                <w:sz w:val="20"/>
                <w:szCs w:val="20"/>
                <w:lang w:val="vi-VN"/>
              </w:rPr>
              <w:t>95</w:t>
            </w:r>
          </w:p>
        </w:tc>
        <w:tc>
          <w:tcPr>
            <w:tcW w:w="388" w:type="pct"/>
            <w:shd w:val="clear" w:color="000000" w:fill="FFFFFF"/>
            <w:vAlign w:val="center"/>
          </w:tcPr>
          <w:p w:rsidR="00F605DA" w:rsidRPr="00E82D90" w:rsidRDefault="00927421" w:rsidP="00927421">
            <w:pPr>
              <w:spacing w:before="60" w:after="60"/>
              <w:jc w:val="center"/>
              <w:rPr>
                <w:rFonts w:ascii="Times New Roman" w:hAnsi="Times New Roman" w:cs="Times New Roman"/>
                <w:sz w:val="20"/>
                <w:szCs w:val="20"/>
                <w:lang w:val="vi-VN"/>
              </w:rPr>
            </w:pPr>
            <w:r w:rsidRPr="00E82D90">
              <w:rPr>
                <w:rFonts w:ascii="Times New Roman" w:hAnsi="Times New Roman" w:cs="Times New Roman"/>
                <w:sz w:val="20"/>
                <w:szCs w:val="20"/>
                <w:lang w:val="vi-VN"/>
              </w:rPr>
              <w:t>92</w:t>
            </w:r>
          </w:p>
        </w:tc>
        <w:tc>
          <w:tcPr>
            <w:tcW w:w="422" w:type="pct"/>
            <w:shd w:val="clear" w:color="000000" w:fill="FFFFFF"/>
            <w:vAlign w:val="center"/>
          </w:tcPr>
          <w:p w:rsidR="00F605DA" w:rsidRPr="00E82D90" w:rsidRDefault="00927421" w:rsidP="00927421">
            <w:pPr>
              <w:spacing w:before="60" w:after="60"/>
              <w:jc w:val="center"/>
              <w:rPr>
                <w:rFonts w:ascii="Times New Roman" w:hAnsi="Times New Roman" w:cs="Times New Roman"/>
                <w:sz w:val="20"/>
                <w:szCs w:val="20"/>
                <w:lang w:val="vi-VN"/>
              </w:rPr>
            </w:pPr>
            <w:r w:rsidRPr="00E82D90">
              <w:rPr>
                <w:rFonts w:ascii="Times New Roman" w:hAnsi="Times New Roman" w:cs="Times New Roman"/>
                <w:sz w:val="20"/>
                <w:szCs w:val="20"/>
                <w:lang w:val="vi-VN"/>
              </w:rPr>
              <w:t>90</w:t>
            </w:r>
          </w:p>
        </w:tc>
        <w:tc>
          <w:tcPr>
            <w:tcW w:w="422" w:type="pct"/>
            <w:shd w:val="clear" w:color="000000" w:fill="FFFFFF"/>
            <w:vAlign w:val="center"/>
          </w:tcPr>
          <w:p w:rsidR="00F605DA" w:rsidRPr="00E82D90" w:rsidRDefault="00927421" w:rsidP="00927421">
            <w:pPr>
              <w:spacing w:before="60" w:after="60"/>
              <w:jc w:val="center"/>
              <w:rPr>
                <w:rFonts w:ascii="Times New Roman" w:hAnsi="Times New Roman" w:cs="Times New Roman"/>
                <w:sz w:val="20"/>
                <w:szCs w:val="20"/>
                <w:lang w:val="vi-VN"/>
              </w:rPr>
            </w:pPr>
            <w:r w:rsidRPr="00E82D90">
              <w:rPr>
                <w:rFonts w:ascii="Times New Roman" w:hAnsi="Times New Roman" w:cs="Times New Roman"/>
                <w:sz w:val="20"/>
                <w:szCs w:val="20"/>
                <w:lang w:val="vi-VN"/>
              </w:rPr>
              <w:t>91,5</w:t>
            </w:r>
          </w:p>
        </w:tc>
        <w:tc>
          <w:tcPr>
            <w:tcW w:w="421" w:type="pct"/>
            <w:shd w:val="clear" w:color="000000" w:fill="FFFFFF"/>
            <w:vAlign w:val="center"/>
          </w:tcPr>
          <w:p w:rsidR="00F605DA" w:rsidRPr="00E82D90" w:rsidRDefault="00927421" w:rsidP="00927421">
            <w:pPr>
              <w:spacing w:before="60" w:after="60"/>
              <w:jc w:val="center"/>
              <w:rPr>
                <w:rFonts w:ascii="Times New Roman" w:hAnsi="Times New Roman" w:cs="Times New Roman"/>
                <w:sz w:val="20"/>
                <w:szCs w:val="20"/>
                <w:lang w:val="vi-VN"/>
              </w:rPr>
            </w:pPr>
            <w:r w:rsidRPr="00E82D90">
              <w:rPr>
                <w:rFonts w:ascii="Times New Roman" w:hAnsi="Times New Roman" w:cs="Times New Roman"/>
                <w:sz w:val="20"/>
                <w:szCs w:val="20"/>
                <w:lang w:val="vi-VN"/>
              </w:rPr>
              <w:t>93</w:t>
            </w:r>
          </w:p>
        </w:tc>
        <w:tc>
          <w:tcPr>
            <w:tcW w:w="423" w:type="pct"/>
            <w:shd w:val="clear" w:color="000000" w:fill="FFFFFF"/>
            <w:vAlign w:val="center"/>
          </w:tcPr>
          <w:p w:rsidR="00F605DA" w:rsidRPr="00E82D90" w:rsidRDefault="00927421" w:rsidP="00927421">
            <w:pPr>
              <w:spacing w:before="60" w:after="60"/>
              <w:jc w:val="center"/>
              <w:rPr>
                <w:rFonts w:ascii="Times New Roman" w:hAnsi="Times New Roman" w:cs="Times New Roman"/>
                <w:sz w:val="20"/>
                <w:szCs w:val="20"/>
                <w:lang w:val="vi-VN"/>
              </w:rPr>
            </w:pPr>
            <w:r w:rsidRPr="00E82D90">
              <w:rPr>
                <w:rFonts w:ascii="Times New Roman" w:hAnsi="Times New Roman" w:cs="Times New Roman"/>
                <w:sz w:val="20"/>
                <w:szCs w:val="20"/>
                <w:lang w:val="vi-VN"/>
              </w:rPr>
              <w:t>89</w:t>
            </w:r>
          </w:p>
        </w:tc>
        <w:tc>
          <w:tcPr>
            <w:tcW w:w="493" w:type="pct"/>
            <w:shd w:val="clear" w:color="000000" w:fill="FFFFFF"/>
            <w:vAlign w:val="center"/>
            <w:hideMark/>
          </w:tcPr>
          <w:p w:rsidR="00F605DA" w:rsidRPr="00E82D90" w:rsidRDefault="00F605DA" w:rsidP="00927421">
            <w:pPr>
              <w:spacing w:before="60" w:after="60"/>
              <w:jc w:val="center"/>
              <w:rPr>
                <w:rFonts w:ascii="Times New Roman" w:hAnsi="Times New Roman" w:cs="Times New Roman"/>
                <w:b/>
                <w:sz w:val="20"/>
                <w:szCs w:val="20"/>
                <w:lang w:val="vi-VN"/>
              </w:rPr>
            </w:pPr>
            <w:r w:rsidRPr="00E82D90">
              <w:rPr>
                <w:rFonts w:ascii="Times New Roman" w:hAnsi="Times New Roman" w:cs="Times New Roman"/>
                <w:b/>
                <w:sz w:val="20"/>
                <w:szCs w:val="20"/>
                <w:lang w:val="vi-VN"/>
              </w:rPr>
              <w:t>100</w:t>
            </w:r>
          </w:p>
        </w:tc>
        <w:tc>
          <w:tcPr>
            <w:tcW w:w="422" w:type="pct"/>
            <w:vMerge/>
            <w:shd w:val="clear" w:color="000000" w:fill="FFFFFF"/>
            <w:vAlign w:val="center"/>
          </w:tcPr>
          <w:p w:rsidR="00F605DA" w:rsidRPr="00E82D90" w:rsidRDefault="00F605DA" w:rsidP="00927421">
            <w:pPr>
              <w:spacing w:before="60" w:after="60"/>
              <w:jc w:val="center"/>
              <w:rPr>
                <w:rFonts w:ascii="Times New Roman" w:hAnsi="Times New Roman" w:cs="Times New Roman"/>
                <w:sz w:val="20"/>
                <w:szCs w:val="20"/>
              </w:rPr>
            </w:pPr>
          </w:p>
        </w:tc>
      </w:tr>
      <w:tr w:rsidR="001822EE" w:rsidRPr="00E82D90" w:rsidTr="001822EE">
        <w:trPr>
          <w:trHeight w:val="60"/>
          <w:jc w:val="center"/>
        </w:trPr>
        <w:tc>
          <w:tcPr>
            <w:tcW w:w="421" w:type="pct"/>
            <w:vMerge/>
            <w:shd w:val="clear" w:color="000000" w:fill="FFFFFF"/>
            <w:vAlign w:val="center"/>
          </w:tcPr>
          <w:p w:rsidR="00F605DA" w:rsidRPr="00E82D90" w:rsidRDefault="00F605DA" w:rsidP="00927421">
            <w:pPr>
              <w:spacing w:before="60" w:after="60"/>
              <w:jc w:val="center"/>
              <w:rPr>
                <w:rFonts w:ascii="Times New Roman" w:hAnsi="Times New Roman" w:cs="Times New Roman"/>
                <w:bCs/>
                <w:sz w:val="20"/>
                <w:szCs w:val="20"/>
              </w:rPr>
            </w:pPr>
          </w:p>
        </w:tc>
        <w:tc>
          <w:tcPr>
            <w:tcW w:w="422" w:type="pct"/>
            <w:vMerge w:val="restart"/>
            <w:vAlign w:val="center"/>
          </w:tcPr>
          <w:p w:rsidR="00F605DA" w:rsidRPr="00E82D90" w:rsidRDefault="00F605DA" w:rsidP="00927421">
            <w:pPr>
              <w:spacing w:before="60" w:after="60"/>
              <w:jc w:val="center"/>
              <w:rPr>
                <w:rFonts w:ascii="Times New Roman" w:hAnsi="Times New Roman" w:cs="Times New Roman"/>
                <w:bCs/>
                <w:sz w:val="20"/>
                <w:szCs w:val="20"/>
              </w:rPr>
            </w:pPr>
            <w:r w:rsidRPr="00E82D90">
              <w:rPr>
                <w:rFonts w:ascii="Times New Roman" w:hAnsi="Times New Roman" w:cs="Times New Roman"/>
                <w:bCs/>
                <w:sz w:val="20"/>
                <w:szCs w:val="20"/>
              </w:rPr>
              <w:t>BOD5</w:t>
            </w:r>
          </w:p>
        </w:tc>
        <w:tc>
          <w:tcPr>
            <w:tcW w:w="355" w:type="pct"/>
            <w:shd w:val="clear" w:color="000000" w:fill="FFFFFF"/>
            <w:vAlign w:val="center"/>
          </w:tcPr>
          <w:p w:rsidR="00F605DA" w:rsidRPr="00E82D90" w:rsidRDefault="00F605DA" w:rsidP="00927421">
            <w:pPr>
              <w:spacing w:before="60" w:after="60"/>
              <w:ind w:left="-60" w:right="-81"/>
              <w:jc w:val="center"/>
              <w:rPr>
                <w:rFonts w:ascii="Times New Roman" w:hAnsi="Times New Roman" w:cs="Times New Roman"/>
                <w:bCs/>
                <w:sz w:val="20"/>
                <w:szCs w:val="20"/>
              </w:rPr>
            </w:pPr>
            <w:r w:rsidRPr="00E82D90">
              <w:rPr>
                <w:rFonts w:ascii="Times New Roman" w:hAnsi="Times New Roman" w:cs="Times New Roman"/>
                <w:bCs/>
                <w:sz w:val="20"/>
                <w:szCs w:val="20"/>
              </w:rPr>
              <w:t xml:space="preserve">Trước </w:t>
            </w:r>
          </w:p>
          <w:p w:rsidR="00F605DA" w:rsidRPr="00E82D90" w:rsidRDefault="00F605DA" w:rsidP="00927421">
            <w:pPr>
              <w:spacing w:before="60" w:after="60"/>
              <w:ind w:left="-60" w:right="-81"/>
              <w:jc w:val="center"/>
              <w:rPr>
                <w:rFonts w:ascii="Times New Roman" w:hAnsi="Times New Roman" w:cs="Times New Roman"/>
                <w:bCs/>
                <w:sz w:val="20"/>
                <w:szCs w:val="20"/>
                <w:lang w:val="vi-VN"/>
              </w:rPr>
            </w:pPr>
            <w:r w:rsidRPr="00E82D90">
              <w:rPr>
                <w:rFonts w:ascii="Times New Roman" w:hAnsi="Times New Roman" w:cs="Times New Roman"/>
                <w:bCs/>
                <w:sz w:val="20"/>
                <w:szCs w:val="20"/>
              </w:rPr>
              <w:t>XL</w:t>
            </w:r>
          </w:p>
        </w:tc>
        <w:tc>
          <w:tcPr>
            <w:tcW w:w="421" w:type="pct"/>
            <w:shd w:val="clear" w:color="000000" w:fill="FFFFFF"/>
            <w:vAlign w:val="center"/>
          </w:tcPr>
          <w:p w:rsidR="00F605DA" w:rsidRPr="00E82D90" w:rsidRDefault="00F605DA" w:rsidP="00927421">
            <w:pPr>
              <w:spacing w:before="60" w:after="60"/>
              <w:jc w:val="center"/>
              <w:rPr>
                <w:rFonts w:ascii="Times New Roman" w:hAnsi="Times New Roman" w:cs="Times New Roman"/>
                <w:sz w:val="20"/>
                <w:szCs w:val="20"/>
                <w:lang w:val="vi-VN"/>
              </w:rPr>
            </w:pPr>
            <w:r w:rsidRPr="00E82D90">
              <w:rPr>
                <w:rFonts w:ascii="Times New Roman" w:hAnsi="Times New Roman" w:cs="Times New Roman"/>
                <w:sz w:val="20"/>
                <w:szCs w:val="20"/>
                <w:lang w:val="vi-VN"/>
              </w:rPr>
              <w:t>162,19</w:t>
            </w:r>
          </w:p>
        </w:tc>
        <w:tc>
          <w:tcPr>
            <w:tcW w:w="388" w:type="pct"/>
            <w:shd w:val="clear" w:color="000000" w:fill="FFFFFF"/>
            <w:vAlign w:val="center"/>
          </w:tcPr>
          <w:p w:rsidR="00F605DA" w:rsidRPr="00E82D90" w:rsidRDefault="00F605DA" w:rsidP="00927421">
            <w:pPr>
              <w:spacing w:before="60" w:after="60"/>
              <w:jc w:val="center"/>
              <w:rPr>
                <w:rFonts w:ascii="Times New Roman" w:hAnsi="Times New Roman" w:cs="Times New Roman"/>
                <w:sz w:val="20"/>
                <w:szCs w:val="20"/>
                <w:lang w:val="vi-VN"/>
              </w:rPr>
            </w:pPr>
          </w:p>
        </w:tc>
        <w:tc>
          <w:tcPr>
            <w:tcW w:w="388" w:type="pct"/>
            <w:shd w:val="clear" w:color="000000" w:fill="FFFFFF"/>
            <w:vAlign w:val="center"/>
          </w:tcPr>
          <w:p w:rsidR="00F605DA" w:rsidRPr="00E82D90" w:rsidRDefault="00F605DA" w:rsidP="00927421">
            <w:pPr>
              <w:spacing w:before="60" w:after="60"/>
              <w:jc w:val="center"/>
              <w:rPr>
                <w:rFonts w:ascii="Times New Roman" w:hAnsi="Times New Roman" w:cs="Times New Roman"/>
                <w:sz w:val="20"/>
                <w:szCs w:val="20"/>
                <w:lang w:val="vi-VN"/>
              </w:rPr>
            </w:pPr>
          </w:p>
        </w:tc>
        <w:tc>
          <w:tcPr>
            <w:tcW w:w="422" w:type="pct"/>
            <w:shd w:val="clear" w:color="000000" w:fill="FFFFFF"/>
            <w:vAlign w:val="center"/>
          </w:tcPr>
          <w:p w:rsidR="00F605DA" w:rsidRPr="00E82D90" w:rsidRDefault="00F605DA" w:rsidP="00927421">
            <w:pPr>
              <w:spacing w:before="60" w:after="60"/>
              <w:jc w:val="center"/>
              <w:rPr>
                <w:rFonts w:ascii="Times New Roman" w:hAnsi="Times New Roman" w:cs="Times New Roman"/>
                <w:sz w:val="20"/>
                <w:szCs w:val="20"/>
                <w:lang w:val="vi-VN"/>
              </w:rPr>
            </w:pPr>
          </w:p>
        </w:tc>
        <w:tc>
          <w:tcPr>
            <w:tcW w:w="422" w:type="pct"/>
            <w:shd w:val="clear" w:color="000000" w:fill="FFFFFF"/>
            <w:vAlign w:val="center"/>
          </w:tcPr>
          <w:p w:rsidR="00F605DA" w:rsidRPr="00E82D90" w:rsidRDefault="00F605DA" w:rsidP="00927421">
            <w:pPr>
              <w:spacing w:before="60" w:after="60"/>
              <w:jc w:val="center"/>
              <w:rPr>
                <w:rFonts w:ascii="Times New Roman" w:hAnsi="Times New Roman" w:cs="Times New Roman"/>
                <w:sz w:val="20"/>
                <w:szCs w:val="20"/>
                <w:lang w:val="vi-VN"/>
              </w:rPr>
            </w:pPr>
          </w:p>
        </w:tc>
        <w:tc>
          <w:tcPr>
            <w:tcW w:w="421" w:type="pct"/>
            <w:shd w:val="clear" w:color="000000" w:fill="FFFFFF"/>
            <w:vAlign w:val="center"/>
          </w:tcPr>
          <w:p w:rsidR="00F605DA" w:rsidRPr="00E82D90" w:rsidRDefault="00F605DA" w:rsidP="00927421">
            <w:pPr>
              <w:spacing w:before="60" w:after="60"/>
              <w:jc w:val="center"/>
              <w:rPr>
                <w:rFonts w:ascii="Times New Roman" w:hAnsi="Times New Roman" w:cs="Times New Roman"/>
                <w:sz w:val="20"/>
                <w:szCs w:val="20"/>
              </w:rPr>
            </w:pPr>
          </w:p>
        </w:tc>
        <w:tc>
          <w:tcPr>
            <w:tcW w:w="423" w:type="pct"/>
            <w:shd w:val="clear" w:color="000000" w:fill="FFFFFF"/>
            <w:vAlign w:val="center"/>
          </w:tcPr>
          <w:p w:rsidR="00F605DA" w:rsidRPr="00E82D90" w:rsidRDefault="00F605DA" w:rsidP="00927421">
            <w:pPr>
              <w:spacing w:before="60" w:after="60"/>
              <w:jc w:val="center"/>
              <w:rPr>
                <w:rFonts w:ascii="Times New Roman" w:hAnsi="Times New Roman" w:cs="Times New Roman"/>
                <w:sz w:val="20"/>
                <w:szCs w:val="20"/>
              </w:rPr>
            </w:pPr>
          </w:p>
        </w:tc>
        <w:tc>
          <w:tcPr>
            <w:tcW w:w="493" w:type="pct"/>
            <w:shd w:val="clear" w:color="000000" w:fill="FFFFFF"/>
            <w:vAlign w:val="center"/>
          </w:tcPr>
          <w:p w:rsidR="00F605DA" w:rsidRPr="00E82D90" w:rsidRDefault="00F605DA" w:rsidP="00927421">
            <w:pPr>
              <w:spacing w:before="60" w:after="60"/>
              <w:jc w:val="center"/>
              <w:rPr>
                <w:rFonts w:ascii="Times New Roman" w:hAnsi="Times New Roman" w:cs="Times New Roman"/>
                <w:b/>
                <w:sz w:val="20"/>
                <w:szCs w:val="20"/>
              </w:rPr>
            </w:pPr>
          </w:p>
        </w:tc>
        <w:tc>
          <w:tcPr>
            <w:tcW w:w="422" w:type="pct"/>
            <w:vMerge w:val="restart"/>
            <w:shd w:val="clear" w:color="000000" w:fill="FFFFFF"/>
            <w:vAlign w:val="center"/>
          </w:tcPr>
          <w:p w:rsidR="00F605DA" w:rsidRPr="00E82D90" w:rsidRDefault="005F6B71" w:rsidP="00927421">
            <w:pPr>
              <w:spacing w:before="60" w:after="60"/>
              <w:jc w:val="center"/>
              <w:rPr>
                <w:rFonts w:ascii="Times New Roman" w:hAnsi="Times New Roman" w:cs="Times New Roman"/>
                <w:sz w:val="20"/>
                <w:szCs w:val="20"/>
              </w:rPr>
            </w:pPr>
            <w:r w:rsidRPr="00E82D90">
              <w:rPr>
                <w:rFonts w:ascii="Times New Roman" w:hAnsi="Times New Roman" w:cs="Times New Roman"/>
                <w:sz w:val="20"/>
                <w:szCs w:val="20"/>
                <w:lang w:val="vi-VN"/>
              </w:rPr>
              <w:t>64,0</w:t>
            </w:r>
            <w:r w:rsidR="00F605DA" w:rsidRPr="00E82D90">
              <w:rPr>
                <w:rFonts w:ascii="Times New Roman" w:hAnsi="Times New Roman" w:cs="Times New Roman"/>
                <w:sz w:val="20"/>
                <w:szCs w:val="20"/>
              </w:rPr>
              <w:t>-</w:t>
            </w:r>
            <w:r w:rsidRPr="00E82D90">
              <w:rPr>
                <w:rFonts w:ascii="Times New Roman" w:hAnsi="Times New Roman" w:cs="Times New Roman"/>
                <w:sz w:val="20"/>
                <w:szCs w:val="20"/>
                <w:lang w:val="vi-VN"/>
              </w:rPr>
              <w:t>66,4</w:t>
            </w:r>
            <w:r w:rsidR="00F605DA" w:rsidRPr="00E82D90">
              <w:rPr>
                <w:rFonts w:ascii="Times New Roman" w:hAnsi="Times New Roman" w:cs="Times New Roman"/>
                <w:sz w:val="20"/>
                <w:szCs w:val="20"/>
              </w:rPr>
              <w:t>%</w:t>
            </w:r>
          </w:p>
        </w:tc>
      </w:tr>
      <w:tr w:rsidR="001822EE" w:rsidRPr="00E82D90" w:rsidTr="001822EE">
        <w:trPr>
          <w:trHeight w:val="60"/>
          <w:jc w:val="center"/>
        </w:trPr>
        <w:tc>
          <w:tcPr>
            <w:tcW w:w="421" w:type="pct"/>
            <w:vMerge/>
            <w:shd w:val="clear" w:color="000000" w:fill="FFFFFF"/>
            <w:vAlign w:val="center"/>
          </w:tcPr>
          <w:p w:rsidR="00F605DA" w:rsidRPr="00E82D90" w:rsidRDefault="00F605DA" w:rsidP="00927421">
            <w:pPr>
              <w:spacing w:before="60" w:after="60"/>
              <w:jc w:val="center"/>
              <w:rPr>
                <w:rFonts w:ascii="Times New Roman" w:hAnsi="Times New Roman" w:cs="Times New Roman"/>
                <w:bCs/>
                <w:sz w:val="20"/>
                <w:szCs w:val="20"/>
              </w:rPr>
            </w:pPr>
          </w:p>
        </w:tc>
        <w:tc>
          <w:tcPr>
            <w:tcW w:w="422" w:type="pct"/>
            <w:vMerge/>
            <w:vAlign w:val="center"/>
          </w:tcPr>
          <w:p w:rsidR="00F605DA" w:rsidRPr="00E82D90" w:rsidRDefault="00F605DA" w:rsidP="00927421">
            <w:pPr>
              <w:spacing w:before="60" w:after="60"/>
              <w:rPr>
                <w:rFonts w:ascii="Times New Roman" w:hAnsi="Times New Roman" w:cs="Times New Roman"/>
                <w:bCs/>
                <w:sz w:val="20"/>
                <w:szCs w:val="20"/>
              </w:rPr>
            </w:pPr>
          </w:p>
        </w:tc>
        <w:tc>
          <w:tcPr>
            <w:tcW w:w="355" w:type="pct"/>
            <w:shd w:val="clear" w:color="000000" w:fill="FFFFFF"/>
            <w:vAlign w:val="center"/>
          </w:tcPr>
          <w:p w:rsidR="00F605DA" w:rsidRPr="00E82D90" w:rsidRDefault="00F605DA" w:rsidP="00927421">
            <w:pPr>
              <w:spacing w:before="60" w:after="60"/>
              <w:ind w:left="-60" w:right="-81"/>
              <w:jc w:val="center"/>
              <w:rPr>
                <w:rFonts w:ascii="Times New Roman" w:hAnsi="Times New Roman" w:cs="Times New Roman"/>
                <w:bCs/>
                <w:sz w:val="20"/>
                <w:szCs w:val="20"/>
              </w:rPr>
            </w:pPr>
            <w:r w:rsidRPr="00E82D90">
              <w:rPr>
                <w:rFonts w:ascii="Times New Roman" w:hAnsi="Times New Roman" w:cs="Times New Roman"/>
                <w:bCs/>
                <w:sz w:val="20"/>
                <w:szCs w:val="20"/>
              </w:rPr>
              <w:t xml:space="preserve">Sau </w:t>
            </w:r>
          </w:p>
          <w:p w:rsidR="00F605DA" w:rsidRPr="00E82D90" w:rsidRDefault="00F605DA" w:rsidP="00927421">
            <w:pPr>
              <w:spacing w:before="60" w:after="60"/>
              <w:ind w:left="-60" w:right="-81"/>
              <w:jc w:val="center"/>
              <w:rPr>
                <w:rFonts w:ascii="Times New Roman" w:hAnsi="Times New Roman" w:cs="Times New Roman"/>
                <w:bCs/>
                <w:sz w:val="20"/>
                <w:szCs w:val="20"/>
              </w:rPr>
            </w:pPr>
            <w:r w:rsidRPr="00E82D90">
              <w:rPr>
                <w:rFonts w:ascii="Times New Roman" w:hAnsi="Times New Roman" w:cs="Times New Roman"/>
                <w:bCs/>
                <w:sz w:val="20"/>
                <w:szCs w:val="20"/>
              </w:rPr>
              <w:t>XL</w:t>
            </w:r>
          </w:p>
        </w:tc>
        <w:tc>
          <w:tcPr>
            <w:tcW w:w="421" w:type="pct"/>
            <w:shd w:val="clear" w:color="000000" w:fill="FFFFFF"/>
            <w:vAlign w:val="center"/>
          </w:tcPr>
          <w:p w:rsidR="00F605DA" w:rsidRPr="00E82D90" w:rsidRDefault="00D705B9" w:rsidP="00927421">
            <w:pPr>
              <w:spacing w:before="60" w:after="60"/>
              <w:jc w:val="center"/>
              <w:rPr>
                <w:rFonts w:ascii="Times New Roman" w:hAnsi="Times New Roman" w:cs="Times New Roman"/>
                <w:sz w:val="20"/>
                <w:szCs w:val="20"/>
                <w:lang w:val="vi-VN"/>
              </w:rPr>
            </w:pPr>
            <w:r w:rsidRPr="00E82D90">
              <w:rPr>
                <w:rFonts w:ascii="Times New Roman" w:hAnsi="Times New Roman" w:cs="Times New Roman"/>
                <w:sz w:val="20"/>
                <w:szCs w:val="20"/>
                <w:lang w:val="vi-VN"/>
              </w:rPr>
              <w:t>40,52</w:t>
            </w:r>
          </w:p>
        </w:tc>
        <w:tc>
          <w:tcPr>
            <w:tcW w:w="388" w:type="pct"/>
            <w:shd w:val="clear" w:color="000000" w:fill="FFFFFF"/>
            <w:vAlign w:val="center"/>
          </w:tcPr>
          <w:p w:rsidR="00F605DA" w:rsidRPr="00E82D90" w:rsidRDefault="00D705B9" w:rsidP="00927421">
            <w:pPr>
              <w:spacing w:before="60" w:after="60"/>
              <w:jc w:val="center"/>
              <w:rPr>
                <w:rFonts w:ascii="Times New Roman" w:hAnsi="Times New Roman" w:cs="Times New Roman"/>
                <w:sz w:val="20"/>
                <w:szCs w:val="20"/>
                <w:lang w:val="vi-VN"/>
              </w:rPr>
            </w:pPr>
            <w:r w:rsidRPr="00E82D90">
              <w:rPr>
                <w:rFonts w:ascii="Times New Roman" w:hAnsi="Times New Roman" w:cs="Times New Roman"/>
                <w:sz w:val="20"/>
                <w:szCs w:val="20"/>
                <w:lang w:val="vi-VN"/>
              </w:rPr>
              <w:t>40,55</w:t>
            </w:r>
          </w:p>
        </w:tc>
        <w:tc>
          <w:tcPr>
            <w:tcW w:w="388" w:type="pct"/>
            <w:shd w:val="clear" w:color="000000" w:fill="FFFFFF"/>
            <w:vAlign w:val="center"/>
          </w:tcPr>
          <w:p w:rsidR="00F605DA" w:rsidRPr="00E82D90" w:rsidRDefault="00D705B9" w:rsidP="00927421">
            <w:pPr>
              <w:spacing w:before="60" w:after="60"/>
              <w:jc w:val="center"/>
              <w:rPr>
                <w:rFonts w:ascii="Times New Roman" w:hAnsi="Times New Roman" w:cs="Times New Roman"/>
                <w:sz w:val="20"/>
                <w:szCs w:val="20"/>
                <w:lang w:val="vi-VN"/>
              </w:rPr>
            </w:pPr>
            <w:r w:rsidRPr="00E82D90">
              <w:rPr>
                <w:rFonts w:ascii="Times New Roman" w:hAnsi="Times New Roman" w:cs="Times New Roman"/>
                <w:sz w:val="20"/>
                <w:szCs w:val="20"/>
                <w:lang w:val="vi-VN"/>
              </w:rPr>
              <w:t>41,55</w:t>
            </w:r>
          </w:p>
        </w:tc>
        <w:tc>
          <w:tcPr>
            <w:tcW w:w="422" w:type="pct"/>
            <w:shd w:val="clear" w:color="000000" w:fill="FFFFFF"/>
            <w:vAlign w:val="center"/>
          </w:tcPr>
          <w:p w:rsidR="00F605DA" w:rsidRPr="00E82D90" w:rsidRDefault="00927421" w:rsidP="00927421">
            <w:pPr>
              <w:spacing w:before="60" w:after="60"/>
              <w:jc w:val="center"/>
              <w:rPr>
                <w:rFonts w:ascii="Times New Roman" w:hAnsi="Times New Roman" w:cs="Times New Roman"/>
                <w:sz w:val="20"/>
                <w:szCs w:val="20"/>
                <w:lang w:val="vi-VN"/>
              </w:rPr>
            </w:pPr>
            <w:r w:rsidRPr="00E82D90">
              <w:rPr>
                <w:rFonts w:ascii="Times New Roman" w:hAnsi="Times New Roman" w:cs="Times New Roman"/>
                <w:sz w:val="20"/>
                <w:szCs w:val="20"/>
                <w:lang w:val="vi-VN"/>
              </w:rPr>
              <w:t>56,85</w:t>
            </w:r>
          </w:p>
        </w:tc>
        <w:tc>
          <w:tcPr>
            <w:tcW w:w="422" w:type="pct"/>
            <w:shd w:val="clear" w:color="000000" w:fill="FFFFFF"/>
            <w:vAlign w:val="center"/>
          </w:tcPr>
          <w:p w:rsidR="00F605DA" w:rsidRPr="00E82D90" w:rsidRDefault="00D705B9" w:rsidP="00927421">
            <w:pPr>
              <w:spacing w:before="60" w:after="60"/>
              <w:jc w:val="center"/>
              <w:rPr>
                <w:rFonts w:ascii="Times New Roman" w:hAnsi="Times New Roman" w:cs="Times New Roman"/>
                <w:sz w:val="20"/>
                <w:szCs w:val="20"/>
                <w:lang w:val="vi-VN"/>
              </w:rPr>
            </w:pPr>
            <w:r w:rsidRPr="00E82D90">
              <w:rPr>
                <w:rFonts w:ascii="Times New Roman" w:hAnsi="Times New Roman" w:cs="Times New Roman"/>
                <w:sz w:val="20"/>
                <w:szCs w:val="20"/>
                <w:lang w:val="vi-VN"/>
              </w:rPr>
              <w:t>40,75</w:t>
            </w:r>
          </w:p>
        </w:tc>
        <w:tc>
          <w:tcPr>
            <w:tcW w:w="421" w:type="pct"/>
            <w:shd w:val="clear" w:color="000000" w:fill="FFFFFF"/>
            <w:vAlign w:val="center"/>
          </w:tcPr>
          <w:p w:rsidR="00F605DA" w:rsidRPr="00E82D90" w:rsidRDefault="00D705B9" w:rsidP="00927421">
            <w:pPr>
              <w:spacing w:before="60" w:after="60"/>
              <w:jc w:val="center"/>
              <w:rPr>
                <w:rFonts w:ascii="Times New Roman" w:hAnsi="Times New Roman" w:cs="Times New Roman"/>
                <w:sz w:val="20"/>
                <w:szCs w:val="20"/>
                <w:lang w:val="vi-VN"/>
              </w:rPr>
            </w:pPr>
            <w:r w:rsidRPr="00E82D90">
              <w:rPr>
                <w:rFonts w:ascii="Times New Roman" w:hAnsi="Times New Roman" w:cs="Times New Roman"/>
                <w:sz w:val="20"/>
                <w:szCs w:val="20"/>
                <w:lang w:val="vi-VN"/>
              </w:rPr>
              <w:t>41,32</w:t>
            </w:r>
          </w:p>
        </w:tc>
        <w:tc>
          <w:tcPr>
            <w:tcW w:w="423" w:type="pct"/>
            <w:shd w:val="clear" w:color="000000" w:fill="FFFFFF"/>
            <w:vAlign w:val="center"/>
          </w:tcPr>
          <w:p w:rsidR="00F605DA" w:rsidRPr="00E82D90" w:rsidRDefault="00D705B9" w:rsidP="00927421">
            <w:pPr>
              <w:spacing w:before="60" w:after="60"/>
              <w:jc w:val="center"/>
              <w:rPr>
                <w:rFonts w:ascii="Times New Roman" w:hAnsi="Times New Roman" w:cs="Times New Roman"/>
                <w:sz w:val="20"/>
                <w:szCs w:val="20"/>
                <w:lang w:val="vi-VN"/>
              </w:rPr>
            </w:pPr>
            <w:r w:rsidRPr="00E82D90">
              <w:rPr>
                <w:rFonts w:ascii="Times New Roman" w:hAnsi="Times New Roman" w:cs="Times New Roman"/>
                <w:sz w:val="20"/>
                <w:szCs w:val="20"/>
                <w:lang w:val="vi-VN"/>
              </w:rPr>
              <w:t>41,44</w:t>
            </w:r>
          </w:p>
        </w:tc>
        <w:tc>
          <w:tcPr>
            <w:tcW w:w="493" w:type="pct"/>
            <w:shd w:val="clear" w:color="000000" w:fill="FFFFFF"/>
            <w:vAlign w:val="center"/>
          </w:tcPr>
          <w:p w:rsidR="00F605DA" w:rsidRPr="00E82D90" w:rsidRDefault="00D705B9" w:rsidP="00927421">
            <w:pPr>
              <w:spacing w:before="60" w:after="60"/>
              <w:jc w:val="center"/>
              <w:rPr>
                <w:rFonts w:ascii="Times New Roman" w:hAnsi="Times New Roman" w:cs="Times New Roman"/>
                <w:sz w:val="20"/>
                <w:szCs w:val="20"/>
                <w:lang w:val="vi-VN"/>
              </w:rPr>
            </w:pPr>
            <w:r w:rsidRPr="00E82D90">
              <w:rPr>
                <w:rFonts w:ascii="Times New Roman" w:hAnsi="Times New Roman" w:cs="Times New Roman"/>
                <w:sz w:val="20"/>
                <w:szCs w:val="20"/>
                <w:lang w:val="vi-VN"/>
              </w:rPr>
              <w:t>41,64</w:t>
            </w:r>
          </w:p>
        </w:tc>
        <w:tc>
          <w:tcPr>
            <w:tcW w:w="422" w:type="pct"/>
            <w:vMerge/>
            <w:shd w:val="clear" w:color="000000" w:fill="FFFFFF"/>
            <w:vAlign w:val="center"/>
          </w:tcPr>
          <w:p w:rsidR="00F605DA" w:rsidRPr="00E82D90" w:rsidRDefault="00F605DA" w:rsidP="00927421">
            <w:pPr>
              <w:spacing w:before="60" w:after="60"/>
              <w:jc w:val="center"/>
              <w:rPr>
                <w:rFonts w:ascii="Times New Roman" w:hAnsi="Times New Roman" w:cs="Times New Roman"/>
                <w:sz w:val="20"/>
                <w:szCs w:val="20"/>
              </w:rPr>
            </w:pPr>
          </w:p>
        </w:tc>
      </w:tr>
      <w:tr w:rsidR="001822EE" w:rsidRPr="00E82D90" w:rsidTr="001822EE">
        <w:trPr>
          <w:trHeight w:val="60"/>
          <w:jc w:val="center"/>
        </w:trPr>
        <w:tc>
          <w:tcPr>
            <w:tcW w:w="421" w:type="pct"/>
            <w:vMerge/>
            <w:shd w:val="clear" w:color="000000" w:fill="FFFFFF"/>
            <w:vAlign w:val="center"/>
            <w:hideMark/>
          </w:tcPr>
          <w:p w:rsidR="00F605DA" w:rsidRPr="00E82D90" w:rsidRDefault="00F605DA" w:rsidP="00927421">
            <w:pPr>
              <w:spacing w:before="60" w:after="60"/>
              <w:jc w:val="center"/>
              <w:rPr>
                <w:rFonts w:ascii="Times New Roman" w:hAnsi="Times New Roman" w:cs="Times New Roman"/>
                <w:bCs/>
                <w:sz w:val="20"/>
                <w:szCs w:val="20"/>
              </w:rPr>
            </w:pPr>
          </w:p>
        </w:tc>
        <w:tc>
          <w:tcPr>
            <w:tcW w:w="422" w:type="pct"/>
            <w:vMerge w:val="restart"/>
            <w:shd w:val="clear" w:color="000000" w:fill="FFFFFF"/>
            <w:vAlign w:val="center"/>
            <w:hideMark/>
          </w:tcPr>
          <w:p w:rsidR="00F605DA" w:rsidRPr="00E82D90" w:rsidRDefault="00F605DA" w:rsidP="00927421">
            <w:pPr>
              <w:spacing w:before="60" w:after="60"/>
              <w:jc w:val="center"/>
              <w:rPr>
                <w:rFonts w:ascii="Times New Roman" w:hAnsi="Times New Roman" w:cs="Times New Roman"/>
                <w:bCs/>
                <w:sz w:val="20"/>
                <w:szCs w:val="20"/>
              </w:rPr>
            </w:pPr>
            <w:r w:rsidRPr="00E82D90">
              <w:rPr>
                <w:rFonts w:ascii="Times New Roman" w:hAnsi="Times New Roman" w:cs="Times New Roman"/>
                <w:bCs/>
                <w:sz w:val="20"/>
                <w:szCs w:val="20"/>
              </w:rPr>
              <w:t>COD</w:t>
            </w:r>
          </w:p>
        </w:tc>
        <w:tc>
          <w:tcPr>
            <w:tcW w:w="355" w:type="pct"/>
            <w:shd w:val="clear" w:color="000000" w:fill="FFFFFF"/>
            <w:vAlign w:val="center"/>
            <w:hideMark/>
          </w:tcPr>
          <w:p w:rsidR="00F605DA" w:rsidRPr="00E82D90" w:rsidRDefault="00F605DA" w:rsidP="00927421">
            <w:pPr>
              <w:spacing w:before="60" w:after="60"/>
              <w:ind w:left="-60" w:right="-81"/>
              <w:jc w:val="center"/>
              <w:rPr>
                <w:rFonts w:ascii="Times New Roman" w:hAnsi="Times New Roman" w:cs="Times New Roman"/>
                <w:bCs/>
                <w:sz w:val="20"/>
                <w:szCs w:val="20"/>
              </w:rPr>
            </w:pPr>
            <w:r w:rsidRPr="00E82D90">
              <w:rPr>
                <w:rFonts w:ascii="Times New Roman" w:hAnsi="Times New Roman" w:cs="Times New Roman"/>
                <w:bCs/>
                <w:sz w:val="20"/>
                <w:szCs w:val="20"/>
              </w:rPr>
              <w:t xml:space="preserve">Trước </w:t>
            </w:r>
          </w:p>
          <w:p w:rsidR="00F605DA" w:rsidRPr="00E82D90" w:rsidRDefault="00F605DA" w:rsidP="00927421">
            <w:pPr>
              <w:spacing w:before="60" w:after="60"/>
              <w:ind w:left="-60" w:right="-81"/>
              <w:jc w:val="center"/>
              <w:rPr>
                <w:rFonts w:ascii="Times New Roman" w:hAnsi="Times New Roman" w:cs="Times New Roman"/>
                <w:bCs/>
                <w:sz w:val="20"/>
                <w:szCs w:val="20"/>
              </w:rPr>
            </w:pPr>
            <w:r w:rsidRPr="00E82D90">
              <w:rPr>
                <w:rFonts w:ascii="Times New Roman" w:hAnsi="Times New Roman" w:cs="Times New Roman"/>
                <w:bCs/>
                <w:sz w:val="20"/>
                <w:szCs w:val="20"/>
              </w:rPr>
              <w:t>XL</w:t>
            </w:r>
          </w:p>
        </w:tc>
        <w:tc>
          <w:tcPr>
            <w:tcW w:w="421" w:type="pct"/>
            <w:shd w:val="clear" w:color="000000" w:fill="FFFFFF"/>
            <w:vAlign w:val="center"/>
          </w:tcPr>
          <w:p w:rsidR="00F605DA" w:rsidRPr="00E82D90" w:rsidRDefault="00F605DA" w:rsidP="00927421">
            <w:pPr>
              <w:jc w:val="center"/>
              <w:rPr>
                <w:rFonts w:ascii="Times New Roman" w:hAnsi="Times New Roman" w:cs="Times New Roman"/>
                <w:sz w:val="20"/>
                <w:szCs w:val="20"/>
                <w:lang w:val="vi-VN"/>
              </w:rPr>
            </w:pPr>
            <w:r w:rsidRPr="00E82D90">
              <w:rPr>
                <w:rFonts w:ascii="Times New Roman" w:hAnsi="Times New Roman" w:cs="Times New Roman"/>
                <w:sz w:val="20"/>
                <w:szCs w:val="20"/>
                <w:lang w:val="vi-VN"/>
              </w:rPr>
              <w:t>347,20</w:t>
            </w:r>
          </w:p>
        </w:tc>
        <w:tc>
          <w:tcPr>
            <w:tcW w:w="388" w:type="pct"/>
            <w:shd w:val="clear" w:color="000000" w:fill="FFFFFF"/>
            <w:vAlign w:val="center"/>
          </w:tcPr>
          <w:p w:rsidR="00F605DA" w:rsidRPr="00E82D90" w:rsidRDefault="00F605DA" w:rsidP="00927421">
            <w:pPr>
              <w:jc w:val="center"/>
              <w:rPr>
                <w:rFonts w:ascii="Times New Roman" w:hAnsi="Times New Roman" w:cs="Times New Roman"/>
                <w:sz w:val="20"/>
                <w:szCs w:val="20"/>
                <w:lang w:val="vi-VN"/>
              </w:rPr>
            </w:pPr>
          </w:p>
        </w:tc>
        <w:tc>
          <w:tcPr>
            <w:tcW w:w="388" w:type="pct"/>
            <w:shd w:val="clear" w:color="000000" w:fill="FFFFFF"/>
            <w:vAlign w:val="center"/>
          </w:tcPr>
          <w:p w:rsidR="00F605DA" w:rsidRPr="00E82D90" w:rsidRDefault="00F605DA" w:rsidP="00927421">
            <w:pPr>
              <w:jc w:val="center"/>
              <w:rPr>
                <w:rFonts w:ascii="Times New Roman" w:hAnsi="Times New Roman" w:cs="Times New Roman"/>
                <w:sz w:val="20"/>
                <w:szCs w:val="20"/>
                <w:lang w:val="vi-VN"/>
              </w:rPr>
            </w:pPr>
          </w:p>
        </w:tc>
        <w:tc>
          <w:tcPr>
            <w:tcW w:w="422" w:type="pct"/>
            <w:shd w:val="clear" w:color="000000" w:fill="FFFFFF"/>
            <w:vAlign w:val="center"/>
          </w:tcPr>
          <w:p w:rsidR="00F605DA" w:rsidRPr="00E82D90" w:rsidRDefault="00F605DA" w:rsidP="00927421">
            <w:pPr>
              <w:jc w:val="center"/>
              <w:rPr>
                <w:rFonts w:ascii="Times New Roman" w:hAnsi="Times New Roman" w:cs="Times New Roman"/>
                <w:sz w:val="20"/>
                <w:szCs w:val="20"/>
                <w:lang w:val="vi-VN"/>
              </w:rPr>
            </w:pPr>
          </w:p>
        </w:tc>
        <w:tc>
          <w:tcPr>
            <w:tcW w:w="422" w:type="pct"/>
            <w:shd w:val="clear" w:color="000000" w:fill="FFFFFF"/>
            <w:vAlign w:val="center"/>
          </w:tcPr>
          <w:p w:rsidR="00F605DA" w:rsidRPr="00E82D90" w:rsidRDefault="00F605DA" w:rsidP="00927421">
            <w:pPr>
              <w:jc w:val="center"/>
              <w:rPr>
                <w:rFonts w:ascii="Times New Roman" w:hAnsi="Times New Roman" w:cs="Times New Roman"/>
                <w:sz w:val="20"/>
                <w:szCs w:val="20"/>
                <w:lang w:val="vi-VN"/>
              </w:rPr>
            </w:pPr>
          </w:p>
        </w:tc>
        <w:tc>
          <w:tcPr>
            <w:tcW w:w="421" w:type="pct"/>
            <w:shd w:val="clear" w:color="000000" w:fill="FFFFFF"/>
            <w:vAlign w:val="center"/>
          </w:tcPr>
          <w:p w:rsidR="00F605DA" w:rsidRPr="00E82D90" w:rsidRDefault="00F605DA" w:rsidP="00927421">
            <w:pPr>
              <w:jc w:val="center"/>
              <w:rPr>
                <w:rFonts w:ascii="Times New Roman" w:hAnsi="Times New Roman" w:cs="Times New Roman"/>
                <w:sz w:val="20"/>
                <w:szCs w:val="20"/>
              </w:rPr>
            </w:pPr>
          </w:p>
        </w:tc>
        <w:tc>
          <w:tcPr>
            <w:tcW w:w="423" w:type="pct"/>
            <w:shd w:val="clear" w:color="000000" w:fill="FFFFFF"/>
            <w:vAlign w:val="center"/>
          </w:tcPr>
          <w:p w:rsidR="00F605DA" w:rsidRPr="00E82D90" w:rsidRDefault="00F605DA" w:rsidP="00927421">
            <w:pPr>
              <w:jc w:val="center"/>
              <w:rPr>
                <w:rFonts w:ascii="Times New Roman" w:hAnsi="Times New Roman" w:cs="Times New Roman"/>
                <w:sz w:val="20"/>
                <w:szCs w:val="20"/>
              </w:rPr>
            </w:pPr>
          </w:p>
        </w:tc>
        <w:tc>
          <w:tcPr>
            <w:tcW w:w="493" w:type="pct"/>
            <w:shd w:val="clear" w:color="000000" w:fill="FFFFFF"/>
            <w:hideMark/>
          </w:tcPr>
          <w:p w:rsidR="00F605DA" w:rsidRPr="00E82D90" w:rsidRDefault="00F605DA" w:rsidP="00927421">
            <w:pPr>
              <w:jc w:val="center"/>
              <w:rPr>
                <w:rFonts w:ascii="Times New Roman" w:hAnsi="Times New Roman" w:cs="Times New Roman"/>
                <w:b/>
                <w:sz w:val="20"/>
                <w:szCs w:val="20"/>
              </w:rPr>
            </w:pPr>
          </w:p>
        </w:tc>
        <w:tc>
          <w:tcPr>
            <w:tcW w:w="422" w:type="pct"/>
            <w:vMerge w:val="restart"/>
            <w:shd w:val="clear" w:color="000000" w:fill="FFFFFF"/>
            <w:vAlign w:val="center"/>
          </w:tcPr>
          <w:p w:rsidR="00F605DA" w:rsidRPr="00E82D90" w:rsidRDefault="00F605DA" w:rsidP="00927421">
            <w:pPr>
              <w:spacing w:before="60" w:after="60"/>
              <w:jc w:val="center"/>
              <w:rPr>
                <w:rFonts w:ascii="Times New Roman" w:hAnsi="Times New Roman" w:cs="Times New Roman"/>
                <w:sz w:val="20"/>
                <w:szCs w:val="20"/>
              </w:rPr>
            </w:pPr>
            <w:r w:rsidRPr="00E82D90">
              <w:rPr>
                <w:rFonts w:ascii="Times New Roman" w:hAnsi="Times New Roman" w:cs="Times New Roman"/>
                <w:sz w:val="20"/>
                <w:szCs w:val="20"/>
              </w:rPr>
              <w:t>5</w:t>
            </w:r>
            <w:r w:rsidRPr="00E82D90">
              <w:rPr>
                <w:rFonts w:ascii="Times New Roman" w:hAnsi="Times New Roman" w:cs="Times New Roman"/>
                <w:sz w:val="20"/>
                <w:szCs w:val="20"/>
                <w:lang w:val="vi-VN"/>
              </w:rPr>
              <w:t>9</w:t>
            </w:r>
            <w:r w:rsidRPr="00E82D90">
              <w:rPr>
                <w:rFonts w:ascii="Times New Roman" w:hAnsi="Times New Roman" w:cs="Times New Roman"/>
                <w:sz w:val="20"/>
                <w:szCs w:val="20"/>
              </w:rPr>
              <w:t>,</w:t>
            </w:r>
            <w:r w:rsidR="005F6B71" w:rsidRPr="00E82D90">
              <w:rPr>
                <w:rFonts w:ascii="Times New Roman" w:hAnsi="Times New Roman" w:cs="Times New Roman"/>
                <w:sz w:val="20"/>
                <w:szCs w:val="20"/>
                <w:lang w:val="vi-VN"/>
              </w:rPr>
              <w:t>4 – 60,8</w:t>
            </w:r>
            <w:r w:rsidRPr="00E82D90">
              <w:rPr>
                <w:rFonts w:ascii="Times New Roman" w:hAnsi="Times New Roman" w:cs="Times New Roman"/>
                <w:sz w:val="20"/>
                <w:szCs w:val="20"/>
              </w:rPr>
              <w:t>%</w:t>
            </w:r>
          </w:p>
        </w:tc>
      </w:tr>
      <w:tr w:rsidR="001822EE" w:rsidRPr="00E82D90" w:rsidTr="001822EE">
        <w:trPr>
          <w:trHeight w:val="60"/>
          <w:jc w:val="center"/>
        </w:trPr>
        <w:tc>
          <w:tcPr>
            <w:tcW w:w="421" w:type="pct"/>
            <w:vMerge/>
            <w:vAlign w:val="center"/>
            <w:hideMark/>
          </w:tcPr>
          <w:p w:rsidR="00F605DA" w:rsidRPr="00E82D90" w:rsidRDefault="00F605DA" w:rsidP="00927421">
            <w:pPr>
              <w:spacing w:before="60" w:after="60"/>
              <w:rPr>
                <w:rFonts w:ascii="Times New Roman" w:hAnsi="Times New Roman" w:cs="Times New Roman"/>
                <w:bCs/>
                <w:sz w:val="20"/>
                <w:szCs w:val="20"/>
              </w:rPr>
            </w:pPr>
          </w:p>
        </w:tc>
        <w:tc>
          <w:tcPr>
            <w:tcW w:w="422" w:type="pct"/>
            <w:vMerge/>
            <w:vAlign w:val="center"/>
            <w:hideMark/>
          </w:tcPr>
          <w:p w:rsidR="00F605DA" w:rsidRPr="00E82D90" w:rsidRDefault="00F605DA" w:rsidP="00927421">
            <w:pPr>
              <w:spacing w:before="60" w:after="60"/>
              <w:rPr>
                <w:rFonts w:ascii="Times New Roman" w:hAnsi="Times New Roman" w:cs="Times New Roman"/>
                <w:bCs/>
                <w:sz w:val="20"/>
                <w:szCs w:val="20"/>
              </w:rPr>
            </w:pPr>
          </w:p>
        </w:tc>
        <w:tc>
          <w:tcPr>
            <w:tcW w:w="355" w:type="pct"/>
            <w:shd w:val="clear" w:color="000000" w:fill="FFFFFF"/>
            <w:vAlign w:val="center"/>
            <w:hideMark/>
          </w:tcPr>
          <w:p w:rsidR="00F605DA" w:rsidRPr="00E82D90" w:rsidRDefault="00F605DA" w:rsidP="00927421">
            <w:pPr>
              <w:spacing w:before="60" w:after="60"/>
              <w:ind w:left="-60" w:right="-81"/>
              <w:jc w:val="center"/>
              <w:rPr>
                <w:rFonts w:ascii="Times New Roman" w:hAnsi="Times New Roman" w:cs="Times New Roman"/>
                <w:bCs/>
                <w:sz w:val="20"/>
                <w:szCs w:val="20"/>
              </w:rPr>
            </w:pPr>
            <w:r w:rsidRPr="00E82D90">
              <w:rPr>
                <w:rFonts w:ascii="Times New Roman" w:hAnsi="Times New Roman" w:cs="Times New Roman"/>
                <w:bCs/>
                <w:sz w:val="20"/>
                <w:szCs w:val="20"/>
              </w:rPr>
              <w:t xml:space="preserve">Sau </w:t>
            </w:r>
          </w:p>
          <w:p w:rsidR="00F605DA" w:rsidRPr="00E82D90" w:rsidRDefault="00F605DA" w:rsidP="00927421">
            <w:pPr>
              <w:spacing w:before="60" w:after="60"/>
              <w:ind w:left="-60" w:right="-81"/>
              <w:jc w:val="center"/>
              <w:rPr>
                <w:rFonts w:ascii="Times New Roman" w:hAnsi="Times New Roman" w:cs="Times New Roman"/>
                <w:bCs/>
                <w:sz w:val="20"/>
                <w:szCs w:val="20"/>
              </w:rPr>
            </w:pPr>
            <w:r w:rsidRPr="00E82D90">
              <w:rPr>
                <w:rFonts w:ascii="Times New Roman" w:hAnsi="Times New Roman" w:cs="Times New Roman"/>
                <w:bCs/>
                <w:sz w:val="20"/>
                <w:szCs w:val="20"/>
              </w:rPr>
              <w:t>XL</w:t>
            </w:r>
          </w:p>
        </w:tc>
        <w:tc>
          <w:tcPr>
            <w:tcW w:w="421" w:type="pct"/>
            <w:shd w:val="clear" w:color="000000" w:fill="FFFFFF"/>
            <w:vAlign w:val="center"/>
          </w:tcPr>
          <w:p w:rsidR="00F605DA" w:rsidRPr="00E82D90" w:rsidRDefault="00F605DA" w:rsidP="00927421">
            <w:pPr>
              <w:spacing w:before="60" w:after="60"/>
              <w:jc w:val="center"/>
              <w:rPr>
                <w:rFonts w:ascii="Times New Roman" w:hAnsi="Times New Roman" w:cs="Times New Roman"/>
                <w:sz w:val="20"/>
                <w:szCs w:val="20"/>
                <w:lang w:val="vi-VN"/>
              </w:rPr>
            </w:pPr>
            <w:r w:rsidRPr="00E82D90">
              <w:rPr>
                <w:rFonts w:ascii="Times New Roman" w:hAnsi="Times New Roman" w:cs="Times New Roman"/>
                <w:sz w:val="20"/>
                <w:szCs w:val="20"/>
                <w:lang w:val="vi-VN"/>
              </w:rPr>
              <w:t>136,00</w:t>
            </w:r>
          </w:p>
        </w:tc>
        <w:tc>
          <w:tcPr>
            <w:tcW w:w="388" w:type="pct"/>
            <w:shd w:val="clear" w:color="000000" w:fill="FFFFFF"/>
            <w:vAlign w:val="center"/>
          </w:tcPr>
          <w:p w:rsidR="00F605DA" w:rsidRPr="00E82D90" w:rsidRDefault="00927421" w:rsidP="00927421">
            <w:pPr>
              <w:spacing w:before="60" w:after="60"/>
              <w:jc w:val="center"/>
              <w:rPr>
                <w:rFonts w:ascii="Times New Roman" w:hAnsi="Times New Roman" w:cs="Times New Roman"/>
                <w:sz w:val="20"/>
                <w:szCs w:val="20"/>
                <w:lang w:val="vi-VN"/>
              </w:rPr>
            </w:pPr>
            <w:r w:rsidRPr="00E82D90">
              <w:rPr>
                <w:rFonts w:ascii="Times New Roman" w:hAnsi="Times New Roman" w:cs="Times New Roman"/>
                <w:sz w:val="20"/>
                <w:szCs w:val="20"/>
                <w:lang w:val="vi-VN"/>
              </w:rPr>
              <w:t>137,60</w:t>
            </w:r>
          </w:p>
        </w:tc>
        <w:tc>
          <w:tcPr>
            <w:tcW w:w="388" w:type="pct"/>
            <w:shd w:val="clear" w:color="000000" w:fill="FFFFFF"/>
            <w:vAlign w:val="center"/>
          </w:tcPr>
          <w:p w:rsidR="00F605DA" w:rsidRPr="00E82D90" w:rsidRDefault="00927421" w:rsidP="00927421">
            <w:pPr>
              <w:spacing w:before="60" w:after="60"/>
              <w:jc w:val="center"/>
              <w:rPr>
                <w:rFonts w:ascii="Times New Roman" w:hAnsi="Times New Roman" w:cs="Times New Roman"/>
                <w:sz w:val="20"/>
                <w:szCs w:val="20"/>
                <w:lang w:val="vi-VN"/>
              </w:rPr>
            </w:pPr>
            <w:r w:rsidRPr="00E82D90">
              <w:rPr>
                <w:rFonts w:ascii="Times New Roman" w:hAnsi="Times New Roman" w:cs="Times New Roman"/>
                <w:sz w:val="20"/>
                <w:szCs w:val="20"/>
                <w:lang w:val="vi-VN"/>
              </w:rPr>
              <w:t>139,20</w:t>
            </w:r>
          </w:p>
        </w:tc>
        <w:tc>
          <w:tcPr>
            <w:tcW w:w="422" w:type="pct"/>
            <w:shd w:val="clear" w:color="000000" w:fill="FFFFFF"/>
            <w:vAlign w:val="center"/>
          </w:tcPr>
          <w:p w:rsidR="00F605DA" w:rsidRPr="00E82D90" w:rsidRDefault="00927421" w:rsidP="00927421">
            <w:pPr>
              <w:spacing w:before="60" w:after="60"/>
              <w:jc w:val="center"/>
              <w:rPr>
                <w:rFonts w:ascii="Times New Roman" w:hAnsi="Times New Roman" w:cs="Times New Roman"/>
                <w:sz w:val="20"/>
                <w:szCs w:val="20"/>
                <w:lang w:val="vi-VN"/>
              </w:rPr>
            </w:pPr>
            <w:r w:rsidRPr="00E82D90">
              <w:rPr>
                <w:rFonts w:ascii="Times New Roman" w:hAnsi="Times New Roman" w:cs="Times New Roman"/>
                <w:sz w:val="20"/>
                <w:szCs w:val="20"/>
                <w:lang w:val="vi-VN"/>
              </w:rPr>
              <w:t>140,80</w:t>
            </w:r>
          </w:p>
        </w:tc>
        <w:tc>
          <w:tcPr>
            <w:tcW w:w="422" w:type="pct"/>
            <w:shd w:val="clear" w:color="000000" w:fill="FFFFFF"/>
            <w:vAlign w:val="center"/>
          </w:tcPr>
          <w:p w:rsidR="00F605DA" w:rsidRPr="00E82D90" w:rsidRDefault="00F605DA" w:rsidP="00927421">
            <w:pPr>
              <w:spacing w:before="60" w:after="60"/>
              <w:jc w:val="center"/>
              <w:rPr>
                <w:rFonts w:ascii="Times New Roman" w:hAnsi="Times New Roman" w:cs="Times New Roman"/>
                <w:sz w:val="20"/>
                <w:szCs w:val="20"/>
                <w:lang w:val="vi-VN"/>
              </w:rPr>
            </w:pPr>
            <w:r w:rsidRPr="00E82D90">
              <w:rPr>
                <w:rFonts w:ascii="Times New Roman" w:hAnsi="Times New Roman" w:cs="Times New Roman"/>
                <w:sz w:val="20"/>
                <w:szCs w:val="20"/>
                <w:lang w:val="vi-VN"/>
              </w:rPr>
              <w:t>137,60</w:t>
            </w:r>
          </w:p>
        </w:tc>
        <w:tc>
          <w:tcPr>
            <w:tcW w:w="421" w:type="pct"/>
            <w:shd w:val="clear" w:color="000000" w:fill="FFFFFF"/>
            <w:vAlign w:val="center"/>
          </w:tcPr>
          <w:p w:rsidR="00F605DA" w:rsidRPr="00E82D90" w:rsidRDefault="00927421" w:rsidP="00927421">
            <w:pPr>
              <w:spacing w:before="60" w:after="60"/>
              <w:jc w:val="center"/>
              <w:rPr>
                <w:rFonts w:ascii="Times New Roman" w:hAnsi="Times New Roman" w:cs="Times New Roman"/>
                <w:sz w:val="20"/>
                <w:szCs w:val="20"/>
                <w:lang w:val="vi-VN"/>
              </w:rPr>
            </w:pPr>
            <w:r w:rsidRPr="00E82D90">
              <w:rPr>
                <w:rFonts w:ascii="Times New Roman" w:hAnsi="Times New Roman" w:cs="Times New Roman"/>
                <w:sz w:val="20"/>
                <w:szCs w:val="20"/>
                <w:lang w:val="vi-VN"/>
              </w:rPr>
              <w:t>140,80</w:t>
            </w:r>
          </w:p>
        </w:tc>
        <w:tc>
          <w:tcPr>
            <w:tcW w:w="423" w:type="pct"/>
            <w:shd w:val="clear" w:color="000000" w:fill="FFFFFF"/>
            <w:vAlign w:val="center"/>
          </w:tcPr>
          <w:p w:rsidR="00F605DA" w:rsidRPr="00E82D90" w:rsidRDefault="00927421" w:rsidP="00927421">
            <w:pPr>
              <w:spacing w:before="60" w:after="60"/>
              <w:jc w:val="center"/>
              <w:rPr>
                <w:rFonts w:ascii="Times New Roman" w:hAnsi="Times New Roman" w:cs="Times New Roman"/>
                <w:sz w:val="20"/>
                <w:szCs w:val="20"/>
                <w:lang w:val="vi-VN"/>
              </w:rPr>
            </w:pPr>
            <w:r w:rsidRPr="00E82D90">
              <w:rPr>
                <w:rFonts w:ascii="Times New Roman" w:hAnsi="Times New Roman" w:cs="Times New Roman"/>
                <w:sz w:val="20"/>
                <w:szCs w:val="20"/>
                <w:lang w:val="vi-VN"/>
              </w:rPr>
              <w:t>139,20</w:t>
            </w:r>
          </w:p>
        </w:tc>
        <w:tc>
          <w:tcPr>
            <w:tcW w:w="493" w:type="pct"/>
            <w:shd w:val="clear" w:color="000000" w:fill="FFFFFF"/>
            <w:vAlign w:val="center"/>
            <w:hideMark/>
          </w:tcPr>
          <w:p w:rsidR="00F605DA" w:rsidRPr="00E82D90" w:rsidRDefault="00F605DA" w:rsidP="00927421">
            <w:pPr>
              <w:spacing w:before="60" w:after="60"/>
              <w:jc w:val="center"/>
              <w:rPr>
                <w:rFonts w:ascii="Times New Roman" w:hAnsi="Times New Roman" w:cs="Times New Roman"/>
                <w:b/>
                <w:sz w:val="20"/>
                <w:szCs w:val="20"/>
                <w:lang w:val="vi-VN"/>
              </w:rPr>
            </w:pPr>
            <w:r w:rsidRPr="00E82D90">
              <w:rPr>
                <w:rFonts w:ascii="Times New Roman" w:hAnsi="Times New Roman" w:cs="Times New Roman"/>
                <w:b/>
                <w:sz w:val="20"/>
                <w:szCs w:val="20"/>
                <w:lang w:val="vi-VN"/>
              </w:rPr>
              <w:t>250</w:t>
            </w:r>
          </w:p>
        </w:tc>
        <w:tc>
          <w:tcPr>
            <w:tcW w:w="422" w:type="pct"/>
            <w:vMerge/>
            <w:shd w:val="clear" w:color="000000" w:fill="FFFFFF"/>
            <w:vAlign w:val="center"/>
          </w:tcPr>
          <w:p w:rsidR="00F605DA" w:rsidRPr="00E82D90" w:rsidRDefault="00F605DA" w:rsidP="00927421">
            <w:pPr>
              <w:spacing w:before="60" w:after="60"/>
              <w:jc w:val="center"/>
              <w:rPr>
                <w:rFonts w:ascii="Times New Roman" w:hAnsi="Times New Roman" w:cs="Times New Roman"/>
                <w:sz w:val="20"/>
                <w:szCs w:val="20"/>
              </w:rPr>
            </w:pPr>
          </w:p>
        </w:tc>
      </w:tr>
      <w:tr w:rsidR="001822EE" w:rsidRPr="00E82D90" w:rsidTr="001822EE">
        <w:trPr>
          <w:trHeight w:val="60"/>
          <w:jc w:val="center"/>
        </w:trPr>
        <w:tc>
          <w:tcPr>
            <w:tcW w:w="421" w:type="pct"/>
            <w:vMerge/>
            <w:vAlign w:val="center"/>
            <w:hideMark/>
          </w:tcPr>
          <w:p w:rsidR="00F605DA" w:rsidRPr="00E82D90" w:rsidRDefault="00F605DA" w:rsidP="00927421">
            <w:pPr>
              <w:spacing w:before="60" w:after="60"/>
              <w:rPr>
                <w:rFonts w:ascii="Times New Roman" w:hAnsi="Times New Roman" w:cs="Times New Roman"/>
                <w:bCs/>
                <w:sz w:val="20"/>
                <w:szCs w:val="20"/>
              </w:rPr>
            </w:pPr>
          </w:p>
        </w:tc>
        <w:tc>
          <w:tcPr>
            <w:tcW w:w="422" w:type="pct"/>
            <w:vMerge w:val="restart"/>
            <w:shd w:val="clear" w:color="000000" w:fill="FFFFFF"/>
            <w:vAlign w:val="center"/>
            <w:hideMark/>
          </w:tcPr>
          <w:p w:rsidR="00F605DA" w:rsidRPr="00E82D90" w:rsidRDefault="00F605DA" w:rsidP="00927421">
            <w:pPr>
              <w:spacing w:before="60" w:after="60"/>
              <w:jc w:val="center"/>
              <w:rPr>
                <w:rFonts w:ascii="Times New Roman" w:hAnsi="Times New Roman" w:cs="Times New Roman"/>
                <w:bCs/>
                <w:sz w:val="20"/>
                <w:szCs w:val="20"/>
              </w:rPr>
            </w:pPr>
            <w:r w:rsidRPr="00E82D90">
              <w:rPr>
                <w:rFonts w:ascii="Times New Roman" w:hAnsi="Times New Roman" w:cs="Times New Roman"/>
                <w:bCs/>
                <w:sz w:val="20"/>
                <w:szCs w:val="20"/>
              </w:rPr>
              <w:t>Tổng N (theo N)</w:t>
            </w:r>
          </w:p>
        </w:tc>
        <w:tc>
          <w:tcPr>
            <w:tcW w:w="355" w:type="pct"/>
            <w:shd w:val="clear" w:color="000000" w:fill="FFFFFF"/>
            <w:vAlign w:val="center"/>
            <w:hideMark/>
          </w:tcPr>
          <w:p w:rsidR="00F605DA" w:rsidRPr="00E82D90" w:rsidRDefault="00F605DA" w:rsidP="00927421">
            <w:pPr>
              <w:spacing w:before="60" w:after="60"/>
              <w:ind w:left="-60" w:right="-81"/>
              <w:jc w:val="center"/>
              <w:rPr>
                <w:rFonts w:ascii="Times New Roman" w:hAnsi="Times New Roman" w:cs="Times New Roman"/>
                <w:bCs/>
                <w:sz w:val="20"/>
                <w:szCs w:val="20"/>
              </w:rPr>
            </w:pPr>
            <w:r w:rsidRPr="00E82D90">
              <w:rPr>
                <w:rFonts w:ascii="Times New Roman" w:hAnsi="Times New Roman" w:cs="Times New Roman"/>
                <w:bCs/>
                <w:sz w:val="20"/>
                <w:szCs w:val="20"/>
              </w:rPr>
              <w:t xml:space="preserve">Trước </w:t>
            </w:r>
          </w:p>
          <w:p w:rsidR="00F605DA" w:rsidRPr="00E82D90" w:rsidRDefault="00F605DA" w:rsidP="00927421">
            <w:pPr>
              <w:spacing w:before="60" w:after="60"/>
              <w:ind w:left="-60" w:right="-81"/>
              <w:jc w:val="center"/>
              <w:rPr>
                <w:rFonts w:ascii="Times New Roman" w:hAnsi="Times New Roman" w:cs="Times New Roman"/>
                <w:bCs/>
                <w:sz w:val="20"/>
                <w:szCs w:val="20"/>
              </w:rPr>
            </w:pPr>
            <w:r w:rsidRPr="00E82D90">
              <w:rPr>
                <w:rFonts w:ascii="Times New Roman" w:hAnsi="Times New Roman" w:cs="Times New Roman"/>
                <w:bCs/>
                <w:sz w:val="20"/>
                <w:szCs w:val="20"/>
              </w:rPr>
              <w:t>XL</w:t>
            </w:r>
          </w:p>
        </w:tc>
        <w:tc>
          <w:tcPr>
            <w:tcW w:w="421" w:type="pct"/>
            <w:shd w:val="clear" w:color="000000" w:fill="FFFFFF"/>
            <w:vAlign w:val="center"/>
          </w:tcPr>
          <w:p w:rsidR="00F605DA" w:rsidRPr="00E82D90" w:rsidRDefault="00F605DA" w:rsidP="00927421">
            <w:pPr>
              <w:jc w:val="center"/>
              <w:rPr>
                <w:rFonts w:ascii="Times New Roman" w:hAnsi="Times New Roman" w:cs="Times New Roman"/>
                <w:sz w:val="20"/>
                <w:szCs w:val="20"/>
                <w:lang w:val="vi-VN"/>
              </w:rPr>
            </w:pPr>
            <w:r w:rsidRPr="00E82D90">
              <w:rPr>
                <w:rFonts w:ascii="Times New Roman" w:hAnsi="Times New Roman" w:cs="Times New Roman"/>
                <w:sz w:val="20"/>
                <w:szCs w:val="20"/>
                <w:lang w:val="vi-VN"/>
              </w:rPr>
              <w:t>19</w:t>
            </w:r>
            <w:r w:rsidR="005F6B71" w:rsidRPr="00E82D90">
              <w:rPr>
                <w:rFonts w:ascii="Times New Roman" w:hAnsi="Times New Roman" w:cs="Times New Roman"/>
                <w:sz w:val="20"/>
                <w:szCs w:val="20"/>
                <w:lang w:val="vi-VN"/>
              </w:rPr>
              <w:t>1</w:t>
            </w:r>
            <w:r w:rsidRPr="00E82D90">
              <w:rPr>
                <w:rFonts w:ascii="Times New Roman" w:hAnsi="Times New Roman" w:cs="Times New Roman"/>
                <w:sz w:val="20"/>
                <w:szCs w:val="20"/>
                <w:lang w:val="vi-VN"/>
              </w:rPr>
              <w:t>,18</w:t>
            </w:r>
          </w:p>
        </w:tc>
        <w:tc>
          <w:tcPr>
            <w:tcW w:w="388" w:type="pct"/>
            <w:shd w:val="clear" w:color="000000" w:fill="FFFFFF"/>
            <w:vAlign w:val="center"/>
          </w:tcPr>
          <w:p w:rsidR="00F605DA" w:rsidRPr="00E82D90" w:rsidRDefault="00F605DA" w:rsidP="00927421">
            <w:pPr>
              <w:jc w:val="center"/>
              <w:rPr>
                <w:rFonts w:ascii="Times New Roman" w:hAnsi="Times New Roman" w:cs="Times New Roman"/>
                <w:sz w:val="20"/>
                <w:szCs w:val="20"/>
                <w:lang w:val="vi-VN"/>
              </w:rPr>
            </w:pPr>
          </w:p>
        </w:tc>
        <w:tc>
          <w:tcPr>
            <w:tcW w:w="388" w:type="pct"/>
            <w:shd w:val="clear" w:color="000000" w:fill="FFFFFF"/>
            <w:vAlign w:val="center"/>
          </w:tcPr>
          <w:p w:rsidR="00F605DA" w:rsidRPr="00E82D90" w:rsidRDefault="00F605DA" w:rsidP="00927421">
            <w:pPr>
              <w:jc w:val="center"/>
              <w:rPr>
                <w:rFonts w:ascii="Times New Roman" w:hAnsi="Times New Roman" w:cs="Times New Roman"/>
                <w:sz w:val="20"/>
                <w:szCs w:val="20"/>
                <w:lang w:val="vi-VN"/>
              </w:rPr>
            </w:pPr>
          </w:p>
        </w:tc>
        <w:tc>
          <w:tcPr>
            <w:tcW w:w="422" w:type="pct"/>
            <w:shd w:val="clear" w:color="000000" w:fill="FFFFFF"/>
            <w:vAlign w:val="center"/>
          </w:tcPr>
          <w:p w:rsidR="00F605DA" w:rsidRPr="00E82D90" w:rsidRDefault="00F605DA" w:rsidP="00927421">
            <w:pPr>
              <w:jc w:val="center"/>
              <w:rPr>
                <w:rFonts w:ascii="Times New Roman" w:hAnsi="Times New Roman" w:cs="Times New Roman"/>
                <w:sz w:val="20"/>
                <w:szCs w:val="20"/>
                <w:lang w:val="vi-VN"/>
              </w:rPr>
            </w:pPr>
          </w:p>
        </w:tc>
        <w:tc>
          <w:tcPr>
            <w:tcW w:w="422" w:type="pct"/>
            <w:shd w:val="clear" w:color="000000" w:fill="FFFFFF"/>
            <w:vAlign w:val="center"/>
          </w:tcPr>
          <w:p w:rsidR="00F605DA" w:rsidRPr="00E82D90" w:rsidRDefault="00F605DA" w:rsidP="00927421">
            <w:pPr>
              <w:jc w:val="center"/>
              <w:rPr>
                <w:rFonts w:ascii="Times New Roman" w:hAnsi="Times New Roman" w:cs="Times New Roman"/>
                <w:sz w:val="20"/>
                <w:szCs w:val="20"/>
                <w:lang w:val="vi-VN"/>
              </w:rPr>
            </w:pPr>
          </w:p>
        </w:tc>
        <w:tc>
          <w:tcPr>
            <w:tcW w:w="421" w:type="pct"/>
            <w:shd w:val="clear" w:color="000000" w:fill="FFFFFF"/>
            <w:vAlign w:val="center"/>
          </w:tcPr>
          <w:p w:rsidR="00F605DA" w:rsidRPr="00E82D90" w:rsidRDefault="00F605DA" w:rsidP="00927421">
            <w:pPr>
              <w:jc w:val="center"/>
              <w:rPr>
                <w:rFonts w:ascii="Times New Roman" w:hAnsi="Times New Roman" w:cs="Times New Roman"/>
                <w:sz w:val="20"/>
                <w:szCs w:val="20"/>
                <w:lang w:val="vi-VN"/>
              </w:rPr>
            </w:pPr>
          </w:p>
        </w:tc>
        <w:tc>
          <w:tcPr>
            <w:tcW w:w="423" w:type="pct"/>
            <w:shd w:val="clear" w:color="000000" w:fill="FFFFFF"/>
            <w:vAlign w:val="center"/>
          </w:tcPr>
          <w:p w:rsidR="00F605DA" w:rsidRPr="00E82D90" w:rsidRDefault="00F605DA" w:rsidP="00927421">
            <w:pPr>
              <w:jc w:val="center"/>
              <w:rPr>
                <w:rFonts w:ascii="Times New Roman" w:hAnsi="Times New Roman" w:cs="Times New Roman"/>
                <w:sz w:val="20"/>
                <w:szCs w:val="20"/>
                <w:lang w:val="vi-VN"/>
              </w:rPr>
            </w:pPr>
          </w:p>
        </w:tc>
        <w:tc>
          <w:tcPr>
            <w:tcW w:w="493" w:type="pct"/>
            <w:shd w:val="clear" w:color="000000" w:fill="FFFFFF"/>
            <w:hideMark/>
          </w:tcPr>
          <w:p w:rsidR="00F605DA" w:rsidRPr="00E82D90" w:rsidRDefault="00F605DA" w:rsidP="00927421">
            <w:pPr>
              <w:jc w:val="center"/>
              <w:rPr>
                <w:rFonts w:ascii="Times New Roman" w:hAnsi="Times New Roman" w:cs="Times New Roman"/>
                <w:b/>
                <w:sz w:val="20"/>
                <w:szCs w:val="20"/>
                <w:lang w:val="vi-VN"/>
              </w:rPr>
            </w:pPr>
          </w:p>
        </w:tc>
        <w:tc>
          <w:tcPr>
            <w:tcW w:w="422" w:type="pct"/>
            <w:vMerge w:val="restart"/>
            <w:shd w:val="clear" w:color="000000" w:fill="FFFFFF"/>
            <w:vAlign w:val="center"/>
          </w:tcPr>
          <w:p w:rsidR="00F605DA" w:rsidRPr="00E82D90" w:rsidRDefault="00F605DA" w:rsidP="005F6B71">
            <w:pPr>
              <w:spacing w:before="60" w:after="60"/>
              <w:jc w:val="center"/>
              <w:rPr>
                <w:rFonts w:ascii="Times New Roman" w:hAnsi="Times New Roman" w:cs="Times New Roman"/>
                <w:sz w:val="20"/>
                <w:szCs w:val="20"/>
              </w:rPr>
            </w:pPr>
            <w:r w:rsidRPr="00E82D90">
              <w:rPr>
                <w:rFonts w:ascii="Times New Roman" w:hAnsi="Times New Roman" w:cs="Times New Roman"/>
                <w:sz w:val="20"/>
                <w:szCs w:val="20"/>
              </w:rPr>
              <w:t>5</w:t>
            </w:r>
            <w:r w:rsidRPr="00E82D90">
              <w:rPr>
                <w:rFonts w:ascii="Times New Roman" w:hAnsi="Times New Roman" w:cs="Times New Roman"/>
                <w:sz w:val="20"/>
                <w:szCs w:val="20"/>
                <w:lang w:val="vi-VN"/>
              </w:rPr>
              <w:t>8</w:t>
            </w:r>
            <w:r w:rsidRPr="00E82D90">
              <w:rPr>
                <w:rFonts w:ascii="Times New Roman" w:hAnsi="Times New Roman" w:cs="Times New Roman"/>
                <w:sz w:val="20"/>
                <w:szCs w:val="20"/>
              </w:rPr>
              <w:t>,</w:t>
            </w:r>
            <w:r w:rsidR="005F6B71" w:rsidRPr="00E82D90">
              <w:rPr>
                <w:rFonts w:ascii="Times New Roman" w:hAnsi="Times New Roman" w:cs="Times New Roman"/>
                <w:sz w:val="20"/>
                <w:szCs w:val="20"/>
                <w:lang w:val="vi-VN"/>
              </w:rPr>
              <w:t>7</w:t>
            </w:r>
            <w:r w:rsidRPr="00E82D90">
              <w:rPr>
                <w:rFonts w:ascii="Times New Roman" w:hAnsi="Times New Roman" w:cs="Times New Roman"/>
                <w:sz w:val="20"/>
                <w:szCs w:val="20"/>
              </w:rPr>
              <w:t>-5</w:t>
            </w:r>
            <w:r w:rsidR="005F6B71" w:rsidRPr="00E82D90">
              <w:rPr>
                <w:rFonts w:ascii="Times New Roman" w:hAnsi="Times New Roman" w:cs="Times New Roman"/>
                <w:sz w:val="20"/>
                <w:szCs w:val="20"/>
                <w:lang w:val="vi-VN"/>
              </w:rPr>
              <w:t>9</w:t>
            </w:r>
            <w:r w:rsidRPr="00E82D90">
              <w:rPr>
                <w:rFonts w:ascii="Times New Roman" w:hAnsi="Times New Roman" w:cs="Times New Roman"/>
                <w:sz w:val="20"/>
                <w:szCs w:val="20"/>
              </w:rPr>
              <w:t>,</w:t>
            </w:r>
            <w:r w:rsidR="005F6B71" w:rsidRPr="00E82D90">
              <w:rPr>
                <w:rFonts w:ascii="Times New Roman" w:hAnsi="Times New Roman" w:cs="Times New Roman"/>
                <w:sz w:val="20"/>
                <w:szCs w:val="20"/>
                <w:lang w:val="vi-VN"/>
              </w:rPr>
              <w:t>8</w:t>
            </w:r>
            <w:r w:rsidRPr="00E82D90">
              <w:rPr>
                <w:rFonts w:ascii="Times New Roman" w:hAnsi="Times New Roman" w:cs="Times New Roman"/>
                <w:sz w:val="20"/>
                <w:szCs w:val="20"/>
              </w:rPr>
              <w:t>%</w:t>
            </w:r>
          </w:p>
        </w:tc>
      </w:tr>
      <w:tr w:rsidR="001822EE" w:rsidRPr="00E82D90" w:rsidTr="001822EE">
        <w:trPr>
          <w:trHeight w:val="60"/>
          <w:jc w:val="center"/>
        </w:trPr>
        <w:tc>
          <w:tcPr>
            <w:tcW w:w="421" w:type="pct"/>
            <w:vMerge/>
            <w:vAlign w:val="center"/>
            <w:hideMark/>
          </w:tcPr>
          <w:p w:rsidR="00F605DA" w:rsidRPr="00E82D90" w:rsidRDefault="00F605DA" w:rsidP="00927421">
            <w:pPr>
              <w:spacing w:before="60" w:after="60"/>
              <w:rPr>
                <w:rFonts w:ascii="Times New Roman" w:hAnsi="Times New Roman" w:cs="Times New Roman"/>
                <w:bCs/>
                <w:sz w:val="20"/>
                <w:szCs w:val="20"/>
              </w:rPr>
            </w:pPr>
          </w:p>
        </w:tc>
        <w:tc>
          <w:tcPr>
            <w:tcW w:w="422" w:type="pct"/>
            <w:vMerge/>
            <w:shd w:val="clear" w:color="000000" w:fill="FFFFFF"/>
            <w:vAlign w:val="center"/>
            <w:hideMark/>
          </w:tcPr>
          <w:p w:rsidR="00F605DA" w:rsidRPr="00E82D90" w:rsidRDefault="00F605DA" w:rsidP="00927421">
            <w:pPr>
              <w:spacing w:before="60" w:after="60"/>
              <w:rPr>
                <w:rFonts w:ascii="Times New Roman" w:hAnsi="Times New Roman" w:cs="Times New Roman"/>
                <w:bCs/>
                <w:sz w:val="20"/>
                <w:szCs w:val="20"/>
              </w:rPr>
            </w:pPr>
          </w:p>
        </w:tc>
        <w:tc>
          <w:tcPr>
            <w:tcW w:w="355" w:type="pct"/>
            <w:shd w:val="clear" w:color="000000" w:fill="FFFFFF"/>
            <w:vAlign w:val="center"/>
            <w:hideMark/>
          </w:tcPr>
          <w:p w:rsidR="00F605DA" w:rsidRPr="00E82D90" w:rsidRDefault="00F605DA" w:rsidP="00927421">
            <w:pPr>
              <w:spacing w:before="60" w:after="60"/>
              <w:ind w:left="-60" w:right="-81"/>
              <w:jc w:val="center"/>
              <w:rPr>
                <w:rFonts w:ascii="Times New Roman" w:hAnsi="Times New Roman" w:cs="Times New Roman"/>
                <w:bCs/>
                <w:sz w:val="20"/>
                <w:szCs w:val="20"/>
              </w:rPr>
            </w:pPr>
            <w:r w:rsidRPr="00E82D90">
              <w:rPr>
                <w:rFonts w:ascii="Times New Roman" w:hAnsi="Times New Roman" w:cs="Times New Roman"/>
                <w:bCs/>
                <w:sz w:val="20"/>
                <w:szCs w:val="20"/>
              </w:rPr>
              <w:t xml:space="preserve">Sau </w:t>
            </w:r>
          </w:p>
          <w:p w:rsidR="00F605DA" w:rsidRPr="00E82D90" w:rsidRDefault="00F605DA" w:rsidP="00927421">
            <w:pPr>
              <w:spacing w:before="60" w:after="60"/>
              <w:ind w:left="-60" w:right="-81"/>
              <w:jc w:val="center"/>
              <w:rPr>
                <w:rFonts w:ascii="Times New Roman" w:hAnsi="Times New Roman" w:cs="Times New Roman"/>
                <w:bCs/>
                <w:sz w:val="20"/>
                <w:szCs w:val="20"/>
              </w:rPr>
            </w:pPr>
            <w:r w:rsidRPr="00E82D90">
              <w:rPr>
                <w:rFonts w:ascii="Times New Roman" w:hAnsi="Times New Roman" w:cs="Times New Roman"/>
                <w:bCs/>
                <w:sz w:val="20"/>
                <w:szCs w:val="20"/>
              </w:rPr>
              <w:t>XL</w:t>
            </w:r>
          </w:p>
        </w:tc>
        <w:tc>
          <w:tcPr>
            <w:tcW w:w="421" w:type="pct"/>
            <w:shd w:val="clear" w:color="000000" w:fill="FFFFFF"/>
            <w:vAlign w:val="center"/>
          </w:tcPr>
          <w:p w:rsidR="00F605DA" w:rsidRPr="00E82D90" w:rsidRDefault="00F605DA" w:rsidP="00927421">
            <w:pPr>
              <w:spacing w:before="60" w:after="60"/>
              <w:jc w:val="center"/>
              <w:rPr>
                <w:rFonts w:ascii="Times New Roman" w:hAnsi="Times New Roman" w:cs="Times New Roman"/>
                <w:sz w:val="20"/>
                <w:szCs w:val="20"/>
                <w:lang w:val="vi-VN"/>
              </w:rPr>
            </w:pPr>
            <w:r w:rsidRPr="00E82D90">
              <w:rPr>
                <w:rFonts w:ascii="Times New Roman" w:hAnsi="Times New Roman" w:cs="Times New Roman"/>
                <w:sz w:val="20"/>
                <w:szCs w:val="20"/>
                <w:lang w:val="vi-VN"/>
              </w:rPr>
              <w:t>78,99</w:t>
            </w:r>
          </w:p>
        </w:tc>
        <w:tc>
          <w:tcPr>
            <w:tcW w:w="388" w:type="pct"/>
            <w:shd w:val="clear" w:color="000000" w:fill="FFFFFF"/>
            <w:vAlign w:val="center"/>
          </w:tcPr>
          <w:p w:rsidR="00F605DA" w:rsidRPr="00E82D90" w:rsidRDefault="00927421" w:rsidP="00927421">
            <w:pPr>
              <w:spacing w:before="60" w:after="60"/>
              <w:jc w:val="center"/>
              <w:rPr>
                <w:rFonts w:ascii="Times New Roman" w:hAnsi="Times New Roman" w:cs="Times New Roman"/>
                <w:sz w:val="20"/>
                <w:szCs w:val="20"/>
                <w:lang w:val="vi-VN"/>
              </w:rPr>
            </w:pPr>
            <w:r w:rsidRPr="00E82D90">
              <w:rPr>
                <w:rFonts w:ascii="Times New Roman" w:hAnsi="Times New Roman" w:cs="Times New Roman"/>
                <w:sz w:val="20"/>
                <w:szCs w:val="20"/>
                <w:lang w:val="vi-VN"/>
              </w:rPr>
              <w:t>77,81</w:t>
            </w:r>
          </w:p>
        </w:tc>
        <w:tc>
          <w:tcPr>
            <w:tcW w:w="388" w:type="pct"/>
            <w:shd w:val="clear" w:color="000000" w:fill="FFFFFF"/>
            <w:vAlign w:val="center"/>
          </w:tcPr>
          <w:p w:rsidR="00F605DA" w:rsidRPr="00E82D90" w:rsidRDefault="00927421" w:rsidP="00927421">
            <w:pPr>
              <w:spacing w:before="60" w:after="60"/>
              <w:jc w:val="center"/>
              <w:rPr>
                <w:rFonts w:ascii="Times New Roman" w:hAnsi="Times New Roman" w:cs="Times New Roman"/>
                <w:sz w:val="20"/>
                <w:szCs w:val="20"/>
                <w:lang w:val="vi-VN"/>
              </w:rPr>
            </w:pPr>
            <w:r w:rsidRPr="00E82D90">
              <w:rPr>
                <w:rFonts w:ascii="Times New Roman" w:hAnsi="Times New Roman" w:cs="Times New Roman"/>
                <w:sz w:val="20"/>
                <w:szCs w:val="20"/>
                <w:lang w:val="vi-VN"/>
              </w:rPr>
              <w:t>77,25</w:t>
            </w:r>
          </w:p>
        </w:tc>
        <w:tc>
          <w:tcPr>
            <w:tcW w:w="422" w:type="pct"/>
            <w:shd w:val="clear" w:color="000000" w:fill="FFFFFF"/>
            <w:vAlign w:val="center"/>
          </w:tcPr>
          <w:p w:rsidR="00F605DA" w:rsidRPr="00E82D90" w:rsidRDefault="00927421" w:rsidP="00927421">
            <w:pPr>
              <w:spacing w:before="60" w:after="60"/>
              <w:jc w:val="center"/>
              <w:rPr>
                <w:rFonts w:ascii="Times New Roman" w:hAnsi="Times New Roman" w:cs="Times New Roman"/>
                <w:sz w:val="20"/>
                <w:szCs w:val="20"/>
                <w:lang w:val="vi-VN"/>
              </w:rPr>
            </w:pPr>
            <w:r w:rsidRPr="00E82D90">
              <w:rPr>
                <w:rFonts w:ascii="Times New Roman" w:hAnsi="Times New Roman" w:cs="Times New Roman"/>
                <w:sz w:val="20"/>
                <w:szCs w:val="20"/>
                <w:lang w:val="vi-VN"/>
              </w:rPr>
              <w:t>78,09</w:t>
            </w:r>
          </w:p>
        </w:tc>
        <w:tc>
          <w:tcPr>
            <w:tcW w:w="422" w:type="pct"/>
            <w:shd w:val="clear" w:color="000000" w:fill="FFFFFF"/>
            <w:vAlign w:val="center"/>
          </w:tcPr>
          <w:p w:rsidR="00F605DA" w:rsidRPr="00E82D90" w:rsidRDefault="00927421" w:rsidP="00927421">
            <w:pPr>
              <w:spacing w:before="60" w:after="60"/>
              <w:jc w:val="center"/>
              <w:rPr>
                <w:rFonts w:ascii="Times New Roman" w:hAnsi="Times New Roman" w:cs="Times New Roman"/>
                <w:sz w:val="20"/>
                <w:szCs w:val="20"/>
                <w:lang w:val="vi-VN"/>
              </w:rPr>
            </w:pPr>
            <w:r w:rsidRPr="00E82D90">
              <w:rPr>
                <w:rFonts w:ascii="Times New Roman" w:hAnsi="Times New Roman" w:cs="Times New Roman"/>
                <w:sz w:val="20"/>
                <w:szCs w:val="20"/>
                <w:lang w:val="vi-VN"/>
              </w:rPr>
              <w:t>78,23</w:t>
            </w:r>
          </w:p>
        </w:tc>
        <w:tc>
          <w:tcPr>
            <w:tcW w:w="421" w:type="pct"/>
            <w:shd w:val="clear" w:color="000000" w:fill="FFFFFF"/>
            <w:vAlign w:val="center"/>
          </w:tcPr>
          <w:p w:rsidR="00F605DA" w:rsidRPr="00E82D90" w:rsidRDefault="00927421" w:rsidP="00927421">
            <w:pPr>
              <w:spacing w:before="60" w:after="60"/>
              <w:jc w:val="center"/>
              <w:rPr>
                <w:rFonts w:ascii="Times New Roman" w:hAnsi="Times New Roman" w:cs="Times New Roman"/>
                <w:sz w:val="20"/>
                <w:szCs w:val="20"/>
                <w:lang w:val="vi-VN"/>
              </w:rPr>
            </w:pPr>
            <w:r w:rsidRPr="00E82D90">
              <w:rPr>
                <w:rFonts w:ascii="Times New Roman" w:hAnsi="Times New Roman" w:cs="Times New Roman"/>
                <w:sz w:val="20"/>
                <w:szCs w:val="20"/>
                <w:lang w:val="vi-VN"/>
              </w:rPr>
              <w:t>76,91</w:t>
            </w:r>
          </w:p>
        </w:tc>
        <w:tc>
          <w:tcPr>
            <w:tcW w:w="423" w:type="pct"/>
            <w:shd w:val="clear" w:color="000000" w:fill="FFFFFF"/>
            <w:vAlign w:val="center"/>
          </w:tcPr>
          <w:p w:rsidR="00F605DA" w:rsidRPr="00E82D90" w:rsidRDefault="00927421" w:rsidP="00927421">
            <w:pPr>
              <w:spacing w:before="60" w:after="60"/>
              <w:jc w:val="center"/>
              <w:rPr>
                <w:rFonts w:ascii="Times New Roman" w:hAnsi="Times New Roman" w:cs="Times New Roman"/>
                <w:sz w:val="20"/>
                <w:szCs w:val="20"/>
                <w:lang w:val="vi-VN"/>
              </w:rPr>
            </w:pPr>
            <w:r w:rsidRPr="00E82D90">
              <w:rPr>
                <w:rFonts w:ascii="Times New Roman" w:hAnsi="Times New Roman" w:cs="Times New Roman"/>
                <w:sz w:val="20"/>
                <w:szCs w:val="20"/>
                <w:lang w:val="vi-VN"/>
              </w:rPr>
              <w:t>77,36</w:t>
            </w:r>
          </w:p>
        </w:tc>
        <w:tc>
          <w:tcPr>
            <w:tcW w:w="493" w:type="pct"/>
            <w:shd w:val="clear" w:color="000000" w:fill="FFFFFF"/>
            <w:vAlign w:val="center"/>
            <w:hideMark/>
          </w:tcPr>
          <w:p w:rsidR="00F605DA" w:rsidRPr="00E82D90" w:rsidRDefault="00F605DA" w:rsidP="00927421">
            <w:pPr>
              <w:spacing w:before="60" w:after="60"/>
              <w:jc w:val="center"/>
              <w:rPr>
                <w:rFonts w:ascii="Times New Roman" w:hAnsi="Times New Roman" w:cs="Times New Roman"/>
                <w:b/>
                <w:sz w:val="20"/>
                <w:szCs w:val="20"/>
              </w:rPr>
            </w:pPr>
            <w:r w:rsidRPr="00E82D90">
              <w:rPr>
                <w:rFonts w:ascii="Times New Roman" w:hAnsi="Times New Roman" w:cs="Times New Roman"/>
                <w:b/>
                <w:sz w:val="20"/>
                <w:szCs w:val="20"/>
                <w:lang w:val="vi-VN"/>
              </w:rPr>
              <w:t>80</w:t>
            </w:r>
          </w:p>
        </w:tc>
        <w:tc>
          <w:tcPr>
            <w:tcW w:w="422" w:type="pct"/>
            <w:vMerge/>
            <w:shd w:val="clear" w:color="000000" w:fill="FFFFFF"/>
            <w:vAlign w:val="center"/>
          </w:tcPr>
          <w:p w:rsidR="00F605DA" w:rsidRPr="00E82D90" w:rsidRDefault="00F605DA" w:rsidP="00927421">
            <w:pPr>
              <w:spacing w:before="60" w:after="60"/>
              <w:jc w:val="center"/>
              <w:rPr>
                <w:rFonts w:ascii="Times New Roman" w:hAnsi="Times New Roman" w:cs="Times New Roman"/>
                <w:sz w:val="20"/>
                <w:szCs w:val="20"/>
              </w:rPr>
            </w:pPr>
          </w:p>
        </w:tc>
      </w:tr>
      <w:tr w:rsidR="001822EE" w:rsidRPr="00E82D90" w:rsidTr="001822EE">
        <w:trPr>
          <w:trHeight w:val="60"/>
          <w:jc w:val="center"/>
        </w:trPr>
        <w:tc>
          <w:tcPr>
            <w:tcW w:w="421" w:type="pct"/>
            <w:vMerge/>
            <w:vAlign w:val="center"/>
          </w:tcPr>
          <w:p w:rsidR="00F605DA" w:rsidRPr="00E82D90" w:rsidRDefault="00F605DA" w:rsidP="00927421">
            <w:pPr>
              <w:spacing w:before="60" w:after="60"/>
              <w:rPr>
                <w:rFonts w:ascii="Times New Roman" w:hAnsi="Times New Roman" w:cs="Times New Roman"/>
                <w:bCs/>
                <w:sz w:val="20"/>
                <w:szCs w:val="20"/>
              </w:rPr>
            </w:pPr>
          </w:p>
        </w:tc>
        <w:tc>
          <w:tcPr>
            <w:tcW w:w="422" w:type="pct"/>
            <w:vMerge w:val="restart"/>
            <w:shd w:val="clear" w:color="000000" w:fill="FFFFFF"/>
            <w:vAlign w:val="center"/>
          </w:tcPr>
          <w:p w:rsidR="00F605DA" w:rsidRPr="00E82D90" w:rsidRDefault="00F605DA" w:rsidP="00927421">
            <w:pPr>
              <w:spacing w:before="60" w:after="60"/>
              <w:rPr>
                <w:rFonts w:ascii="Times New Roman" w:hAnsi="Times New Roman" w:cs="Times New Roman"/>
                <w:bCs/>
                <w:sz w:val="20"/>
                <w:szCs w:val="20"/>
              </w:rPr>
            </w:pPr>
            <w:r w:rsidRPr="00E82D90">
              <w:rPr>
                <w:rFonts w:ascii="Times New Roman" w:hAnsi="Times New Roman" w:cs="Times New Roman"/>
                <w:bCs/>
                <w:sz w:val="20"/>
                <w:szCs w:val="20"/>
              </w:rPr>
              <w:t>Tổng P</w:t>
            </w:r>
          </w:p>
        </w:tc>
        <w:tc>
          <w:tcPr>
            <w:tcW w:w="355" w:type="pct"/>
            <w:shd w:val="clear" w:color="000000" w:fill="FFFFFF"/>
            <w:vAlign w:val="center"/>
          </w:tcPr>
          <w:p w:rsidR="00F605DA" w:rsidRPr="00E82D90" w:rsidRDefault="00F605DA" w:rsidP="00927421">
            <w:pPr>
              <w:spacing w:before="60" w:after="60"/>
              <w:ind w:left="-60" w:right="-81"/>
              <w:jc w:val="center"/>
              <w:rPr>
                <w:rFonts w:ascii="Times New Roman" w:hAnsi="Times New Roman" w:cs="Times New Roman"/>
                <w:bCs/>
                <w:sz w:val="20"/>
                <w:szCs w:val="20"/>
              </w:rPr>
            </w:pPr>
            <w:r w:rsidRPr="00E82D90">
              <w:rPr>
                <w:rFonts w:ascii="Times New Roman" w:hAnsi="Times New Roman" w:cs="Times New Roman"/>
                <w:bCs/>
                <w:sz w:val="20"/>
                <w:szCs w:val="20"/>
              </w:rPr>
              <w:t xml:space="preserve">Trước </w:t>
            </w:r>
          </w:p>
          <w:p w:rsidR="00F605DA" w:rsidRPr="00E82D90" w:rsidRDefault="00F605DA" w:rsidP="00927421">
            <w:pPr>
              <w:spacing w:before="60" w:after="60"/>
              <w:ind w:left="-60" w:right="-81"/>
              <w:jc w:val="center"/>
              <w:rPr>
                <w:rFonts w:ascii="Times New Roman" w:hAnsi="Times New Roman" w:cs="Times New Roman"/>
                <w:bCs/>
                <w:sz w:val="20"/>
                <w:szCs w:val="20"/>
              </w:rPr>
            </w:pPr>
            <w:r w:rsidRPr="00E82D90">
              <w:rPr>
                <w:rFonts w:ascii="Times New Roman" w:hAnsi="Times New Roman" w:cs="Times New Roman"/>
                <w:bCs/>
                <w:sz w:val="20"/>
                <w:szCs w:val="20"/>
              </w:rPr>
              <w:t>XL</w:t>
            </w:r>
          </w:p>
        </w:tc>
        <w:tc>
          <w:tcPr>
            <w:tcW w:w="421" w:type="pct"/>
            <w:shd w:val="clear" w:color="000000" w:fill="FFFFFF"/>
            <w:vAlign w:val="center"/>
          </w:tcPr>
          <w:p w:rsidR="00F605DA" w:rsidRPr="00E82D90" w:rsidRDefault="00F605DA" w:rsidP="00927421">
            <w:pPr>
              <w:spacing w:before="60" w:after="60"/>
              <w:jc w:val="center"/>
              <w:rPr>
                <w:rFonts w:ascii="Times New Roman" w:hAnsi="Times New Roman" w:cs="Times New Roman"/>
                <w:sz w:val="20"/>
                <w:szCs w:val="20"/>
                <w:lang w:val="vi-VN"/>
              </w:rPr>
            </w:pPr>
            <w:r w:rsidRPr="00E82D90">
              <w:rPr>
                <w:rFonts w:ascii="Times New Roman" w:hAnsi="Times New Roman" w:cs="Times New Roman"/>
                <w:sz w:val="20"/>
                <w:szCs w:val="20"/>
                <w:lang w:val="vi-VN"/>
              </w:rPr>
              <w:t>33,13</w:t>
            </w:r>
          </w:p>
        </w:tc>
        <w:tc>
          <w:tcPr>
            <w:tcW w:w="388" w:type="pct"/>
            <w:shd w:val="clear" w:color="000000" w:fill="FFFFFF"/>
            <w:vAlign w:val="center"/>
          </w:tcPr>
          <w:p w:rsidR="00F605DA" w:rsidRPr="00E82D90" w:rsidRDefault="00F605DA" w:rsidP="00927421">
            <w:pPr>
              <w:spacing w:before="60" w:after="60"/>
              <w:jc w:val="center"/>
              <w:rPr>
                <w:rFonts w:ascii="Times New Roman" w:hAnsi="Times New Roman" w:cs="Times New Roman"/>
                <w:sz w:val="20"/>
                <w:szCs w:val="20"/>
                <w:lang w:val="vi-VN"/>
              </w:rPr>
            </w:pPr>
          </w:p>
        </w:tc>
        <w:tc>
          <w:tcPr>
            <w:tcW w:w="388" w:type="pct"/>
            <w:shd w:val="clear" w:color="000000" w:fill="FFFFFF"/>
            <w:vAlign w:val="center"/>
          </w:tcPr>
          <w:p w:rsidR="00F605DA" w:rsidRPr="00E82D90" w:rsidRDefault="00F605DA" w:rsidP="00927421">
            <w:pPr>
              <w:spacing w:before="60" w:after="60"/>
              <w:jc w:val="center"/>
              <w:rPr>
                <w:rFonts w:ascii="Times New Roman" w:hAnsi="Times New Roman" w:cs="Times New Roman"/>
                <w:sz w:val="20"/>
                <w:szCs w:val="20"/>
                <w:lang w:val="vi-VN"/>
              </w:rPr>
            </w:pPr>
          </w:p>
        </w:tc>
        <w:tc>
          <w:tcPr>
            <w:tcW w:w="422" w:type="pct"/>
            <w:shd w:val="clear" w:color="000000" w:fill="FFFFFF"/>
            <w:vAlign w:val="center"/>
          </w:tcPr>
          <w:p w:rsidR="00F605DA" w:rsidRPr="00E82D90" w:rsidRDefault="00F605DA" w:rsidP="00927421">
            <w:pPr>
              <w:spacing w:before="60" w:after="60"/>
              <w:jc w:val="center"/>
              <w:rPr>
                <w:rFonts w:ascii="Times New Roman" w:hAnsi="Times New Roman" w:cs="Times New Roman"/>
                <w:sz w:val="20"/>
                <w:szCs w:val="20"/>
                <w:lang w:val="vi-VN"/>
              </w:rPr>
            </w:pPr>
          </w:p>
        </w:tc>
        <w:tc>
          <w:tcPr>
            <w:tcW w:w="422" w:type="pct"/>
            <w:shd w:val="clear" w:color="000000" w:fill="FFFFFF"/>
            <w:vAlign w:val="center"/>
          </w:tcPr>
          <w:p w:rsidR="00F605DA" w:rsidRPr="00E82D90" w:rsidRDefault="00F605DA" w:rsidP="00927421">
            <w:pPr>
              <w:spacing w:before="60" w:after="60"/>
              <w:jc w:val="center"/>
              <w:rPr>
                <w:rFonts w:ascii="Times New Roman" w:hAnsi="Times New Roman" w:cs="Times New Roman"/>
                <w:sz w:val="20"/>
                <w:szCs w:val="20"/>
                <w:lang w:val="vi-VN"/>
              </w:rPr>
            </w:pPr>
          </w:p>
        </w:tc>
        <w:tc>
          <w:tcPr>
            <w:tcW w:w="421" w:type="pct"/>
            <w:shd w:val="clear" w:color="000000" w:fill="FFFFFF"/>
            <w:vAlign w:val="center"/>
          </w:tcPr>
          <w:p w:rsidR="00F605DA" w:rsidRPr="00E82D90" w:rsidRDefault="00F605DA" w:rsidP="00927421">
            <w:pPr>
              <w:spacing w:before="60" w:after="60"/>
              <w:jc w:val="center"/>
              <w:rPr>
                <w:rFonts w:ascii="Times New Roman" w:hAnsi="Times New Roman" w:cs="Times New Roman"/>
                <w:sz w:val="20"/>
                <w:szCs w:val="20"/>
                <w:lang w:val="vi-VN"/>
              </w:rPr>
            </w:pPr>
          </w:p>
        </w:tc>
        <w:tc>
          <w:tcPr>
            <w:tcW w:w="423" w:type="pct"/>
            <w:shd w:val="clear" w:color="000000" w:fill="FFFFFF"/>
            <w:vAlign w:val="center"/>
          </w:tcPr>
          <w:p w:rsidR="00F605DA" w:rsidRPr="00E82D90" w:rsidRDefault="00F605DA" w:rsidP="00927421">
            <w:pPr>
              <w:spacing w:before="60" w:after="60"/>
              <w:jc w:val="center"/>
              <w:rPr>
                <w:rFonts w:ascii="Times New Roman" w:hAnsi="Times New Roman" w:cs="Times New Roman"/>
                <w:sz w:val="20"/>
                <w:szCs w:val="20"/>
                <w:lang w:val="vi-VN"/>
              </w:rPr>
            </w:pPr>
          </w:p>
        </w:tc>
        <w:tc>
          <w:tcPr>
            <w:tcW w:w="493" w:type="pct"/>
            <w:shd w:val="clear" w:color="000000" w:fill="FFFFFF"/>
            <w:vAlign w:val="center"/>
          </w:tcPr>
          <w:p w:rsidR="00F605DA" w:rsidRPr="00E82D90" w:rsidRDefault="00F605DA" w:rsidP="00927421">
            <w:pPr>
              <w:spacing w:before="60" w:after="60"/>
              <w:jc w:val="center"/>
              <w:rPr>
                <w:rFonts w:ascii="Times New Roman" w:hAnsi="Times New Roman" w:cs="Times New Roman"/>
                <w:b/>
                <w:sz w:val="20"/>
                <w:szCs w:val="20"/>
                <w:lang w:val="vi-VN"/>
              </w:rPr>
            </w:pPr>
          </w:p>
        </w:tc>
        <w:tc>
          <w:tcPr>
            <w:tcW w:w="422" w:type="pct"/>
            <w:vMerge w:val="restart"/>
            <w:shd w:val="clear" w:color="000000" w:fill="FFFFFF"/>
            <w:vAlign w:val="center"/>
          </w:tcPr>
          <w:p w:rsidR="00F605DA" w:rsidRPr="00E82D90" w:rsidRDefault="00F605DA" w:rsidP="005F6B71">
            <w:pPr>
              <w:spacing w:before="60" w:after="60"/>
              <w:jc w:val="center"/>
              <w:rPr>
                <w:rFonts w:ascii="Times New Roman" w:hAnsi="Times New Roman" w:cs="Times New Roman"/>
                <w:sz w:val="20"/>
                <w:szCs w:val="20"/>
              </w:rPr>
            </w:pPr>
            <w:r w:rsidRPr="00E82D90">
              <w:rPr>
                <w:rFonts w:ascii="Times New Roman" w:hAnsi="Times New Roman" w:cs="Times New Roman"/>
                <w:sz w:val="20"/>
                <w:szCs w:val="20"/>
              </w:rPr>
              <w:t>9</w:t>
            </w:r>
            <w:r w:rsidR="005F6B71" w:rsidRPr="00E82D90">
              <w:rPr>
                <w:rFonts w:ascii="Times New Roman" w:hAnsi="Times New Roman" w:cs="Times New Roman"/>
                <w:sz w:val="20"/>
                <w:szCs w:val="20"/>
                <w:lang w:val="vi-VN"/>
              </w:rPr>
              <w:t>0</w:t>
            </w:r>
            <w:r w:rsidRPr="00E82D90">
              <w:rPr>
                <w:rFonts w:ascii="Times New Roman" w:hAnsi="Times New Roman" w:cs="Times New Roman"/>
                <w:sz w:val="20"/>
                <w:szCs w:val="20"/>
              </w:rPr>
              <w:t>,</w:t>
            </w:r>
            <w:r w:rsidRPr="00E82D90">
              <w:rPr>
                <w:rFonts w:ascii="Times New Roman" w:hAnsi="Times New Roman" w:cs="Times New Roman"/>
                <w:sz w:val="20"/>
                <w:szCs w:val="20"/>
                <w:lang w:val="vi-VN"/>
              </w:rPr>
              <w:t>9</w:t>
            </w:r>
            <w:r w:rsidRPr="00E82D90">
              <w:rPr>
                <w:rFonts w:ascii="Times New Roman" w:hAnsi="Times New Roman" w:cs="Times New Roman"/>
                <w:sz w:val="20"/>
                <w:szCs w:val="20"/>
              </w:rPr>
              <w:t xml:space="preserve"> – 9</w:t>
            </w:r>
            <w:r w:rsidR="005F6B71" w:rsidRPr="00E82D90">
              <w:rPr>
                <w:rFonts w:ascii="Times New Roman" w:hAnsi="Times New Roman" w:cs="Times New Roman"/>
                <w:sz w:val="20"/>
                <w:szCs w:val="20"/>
                <w:lang w:val="vi-VN"/>
              </w:rPr>
              <w:t>1</w:t>
            </w:r>
            <w:r w:rsidRPr="00E82D90">
              <w:rPr>
                <w:rFonts w:ascii="Times New Roman" w:hAnsi="Times New Roman" w:cs="Times New Roman"/>
                <w:sz w:val="20"/>
                <w:szCs w:val="20"/>
              </w:rPr>
              <w:t>,</w:t>
            </w:r>
            <w:r w:rsidR="005F6B71" w:rsidRPr="00E82D90">
              <w:rPr>
                <w:rFonts w:ascii="Times New Roman" w:hAnsi="Times New Roman" w:cs="Times New Roman"/>
                <w:sz w:val="20"/>
                <w:szCs w:val="20"/>
                <w:lang w:val="vi-VN"/>
              </w:rPr>
              <w:t>9</w:t>
            </w:r>
            <w:r w:rsidRPr="00E82D90">
              <w:rPr>
                <w:rFonts w:ascii="Times New Roman" w:hAnsi="Times New Roman" w:cs="Times New Roman"/>
                <w:sz w:val="20"/>
                <w:szCs w:val="20"/>
              </w:rPr>
              <w:t>%</w:t>
            </w:r>
          </w:p>
        </w:tc>
      </w:tr>
      <w:tr w:rsidR="001822EE" w:rsidRPr="00E82D90" w:rsidTr="001822EE">
        <w:trPr>
          <w:trHeight w:val="60"/>
          <w:jc w:val="center"/>
        </w:trPr>
        <w:tc>
          <w:tcPr>
            <w:tcW w:w="421" w:type="pct"/>
            <w:vMerge/>
            <w:vAlign w:val="center"/>
          </w:tcPr>
          <w:p w:rsidR="00F605DA" w:rsidRPr="00E82D90" w:rsidRDefault="00F605DA" w:rsidP="00927421">
            <w:pPr>
              <w:spacing w:before="60" w:after="60"/>
              <w:rPr>
                <w:rFonts w:ascii="Times New Roman" w:hAnsi="Times New Roman" w:cs="Times New Roman"/>
                <w:bCs/>
                <w:sz w:val="20"/>
                <w:szCs w:val="20"/>
              </w:rPr>
            </w:pPr>
          </w:p>
        </w:tc>
        <w:tc>
          <w:tcPr>
            <w:tcW w:w="422" w:type="pct"/>
            <w:vMerge/>
            <w:shd w:val="clear" w:color="000000" w:fill="FFFFFF"/>
            <w:vAlign w:val="center"/>
          </w:tcPr>
          <w:p w:rsidR="00F605DA" w:rsidRPr="00E82D90" w:rsidRDefault="00F605DA" w:rsidP="00927421">
            <w:pPr>
              <w:spacing w:before="60" w:after="60"/>
              <w:rPr>
                <w:rFonts w:ascii="Times New Roman" w:hAnsi="Times New Roman" w:cs="Times New Roman"/>
                <w:bCs/>
                <w:sz w:val="20"/>
                <w:szCs w:val="20"/>
              </w:rPr>
            </w:pPr>
          </w:p>
        </w:tc>
        <w:tc>
          <w:tcPr>
            <w:tcW w:w="355" w:type="pct"/>
            <w:shd w:val="clear" w:color="000000" w:fill="FFFFFF"/>
            <w:vAlign w:val="center"/>
          </w:tcPr>
          <w:p w:rsidR="00F605DA" w:rsidRPr="00E82D90" w:rsidRDefault="00F605DA" w:rsidP="00927421">
            <w:pPr>
              <w:spacing w:before="60" w:after="60"/>
              <w:ind w:left="-60" w:right="-81"/>
              <w:jc w:val="center"/>
              <w:rPr>
                <w:rFonts w:ascii="Times New Roman" w:hAnsi="Times New Roman" w:cs="Times New Roman"/>
                <w:bCs/>
                <w:sz w:val="20"/>
                <w:szCs w:val="20"/>
              </w:rPr>
            </w:pPr>
            <w:r w:rsidRPr="00E82D90">
              <w:rPr>
                <w:rFonts w:ascii="Times New Roman" w:hAnsi="Times New Roman" w:cs="Times New Roman"/>
                <w:bCs/>
                <w:sz w:val="20"/>
                <w:szCs w:val="20"/>
              </w:rPr>
              <w:t xml:space="preserve">Sau </w:t>
            </w:r>
          </w:p>
          <w:p w:rsidR="00F605DA" w:rsidRPr="00E82D90" w:rsidRDefault="00F605DA" w:rsidP="00927421">
            <w:pPr>
              <w:spacing w:before="60" w:after="60"/>
              <w:ind w:left="-60" w:right="-81"/>
              <w:jc w:val="center"/>
              <w:rPr>
                <w:rFonts w:ascii="Times New Roman" w:hAnsi="Times New Roman" w:cs="Times New Roman"/>
                <w:bCs/>
                <w:sz w:val="20"/>
                <w:szCs w:val="20"/>
              </w:rPr>
            </w:pPr>
            <w:r w:rsidRPr="00E82D90">
              <w:rPr>
                <w:rFonts w:ascii="Times New Roman" w:hAnsi="Times New Roman" w:cs="Times New Roman"/>
                <w:bCs/>
                <w:sz w:val="20"/>
                <w:szCs w:val="20"/>
              </w:rPr>
              <w:t>XL</w:t>
            </w:r>
          </w:p>
        </w:tc>
        <w:tc>
          <w:tcPr>
            <w:tcW w:w="421" w:type="pct"/>
            <w:shd w:val="clear" w:color="000000" w:fill="FFFFFF"/>
            <w:vAlign w:val="center"/>
          </w:tcPr>
          <w:p w:rsidR="00F605DA" w:rsidRPr="00E82D90" w:rsidRDefault="00F605DA" w:rsidP="00927421">
            <w:pPr>
              <w:spacing w:before="60" w:after="60"/>
              <w:jc w:val="center"/>
              <w:rPr>
                <w:rFonts w:ascii="Times New Roman" w:hAnsi="Times New Roman" w:cs="Times New Roman"/>
                <w:sz w:val="20"/>
                <w:szCs w:val="20"/>
                <w:lang w:val="vi-VN"/>
              </w:rPr>
            </w:pPr>
            <w:r w:rsidRPr="00E82D90">
              <w:rPr>
                <w:rFonts w:ascii="Times New Roman" w:hAnsi="Times New Roman" w:cs="Times New Roman"/>
                <w:sz w:val="20"/>
                <w:szCs w:val="20"/>
                <w:lang w:val="vi-VN"/>
              </w:rPr>
              <w:t>2,85</w:t>
            </w:r>
          </w:p>
        </w:tc>
        <w:tc>
          <w:tcPr>
            <w:tcW w:w="388" w:type="pct"/>
            <w:shd w:val="clear" w:color="000000" w:fill="FFFFFF"/>
            <w:vAlign w:val="center"/>
          </w:tcPr>
          <w:p w:rsidR="00F605DA" w:rsidRPr="00E82D90" w:rsidRDefault="00927421" w:rsidP="00927421">
            <w:pPr>
              <w:spacing w:before="60" w:after="60"/>
              <w:jc w:val="center"/>
              <w:rPr>
                <w:rFonts w:ascii="Times New Roman" w:hAnsi="Times New Roman" w:cs="Times New Roman"/>
                <w:sz w:val="20"/>
                <w:szCs w:val="20"/>
                <w:lang w:val="vi-VN"/>
              </w:rPr>
            </w:pPr>
            <w:r w:rsidRPr="00E82D90">
              <w:rPr>
                <w:rFonts w:ascii="Times New Roman" w:hAnsi="Times New Roman" w:cs="Times New Roman"/>
                <w:sz w:val="20"/>
                <w:szCs w:val="20"/>
                <w:lang w:val="vi-VN"/>
              </w:rPr>
              <w:t>2,81</w:t>
            </w:r>
          </w:p>
        </w:tc>
        <w:tc>
          <w:tcPr>
            <w:tcW w:w="388" w:type="pct"/>
            <w:shd w:val="clear" w:color="000000" w:fill="FFFFFF"/>
            <w:vAlign w:val="center"/>
          </w:tcPr>
          <w:p w:rsidR="00F605DA" w:rsidRPr="00E82D90" w:rsidRDefault="00927421" w:rsidP="00927421">
            <w:pPr>
              <w:spacing w:before="60" w:after="60"/>
              <w:jc w:val="center"/>
              <w:rPr>
                <w:rFonts w:ascii="Times New Roman" w:hAnsi="Times New Roman" w:cs="Times New Roman"/>
                <w:sz w:val="20"/>
                <w:szCs w:val="20"/>
                <w:lang w:val="vi-VN"/>
              </w:rPr>
            </w:pPr>
            <w:r w:rsidRPr="00E82D90">
              <w:rPr>
                <w:rFonts w:ascii="Times New Roman" w:hAnsi="Times New Roman" w:cs="Times New Roman"/>
                <w:sz w:val="20"/>
                <w:szCs w:val="20"/>
                <w:lang w:val="vi-VN"/>
              </w:rPr>
              <w:t>2,70</w:t>
            </w:r>
          </w:p>
        </w:tc>
        <w:tc>
          <w:tcPr>
            <w:tcW w:w="422" w:type="pct"/>
            <w:shd w:val="clear" w:color="000000" w:fill="FFFFFF"/>
            <w:vAlign w:val="center"/>
          </w:tcPr>
          <w:p w:rsidR="00F605DA" w:rsidRPr="00E82D90" w:rsidRDefault="00927421" w:rsidP="00927421">
            <w:pPr>
              <w:spacing w:before="60" w:after="60"/>
              <w:jc w:val="center"/>
              <w:rPr>
                <w:rFonts w:ascii="Times New Roman" w:hAnsi="Times New Roman" w:cs="Times New Roman"/>
                <w:sz w:val="20"/>
                <w:szCs w:val="20"/>
                <w:lang w:val="vi-VN"/>
              </w:rPr>
            </w:pPr>
            <w:r w:rsidRPr="00E82D90">
              <w:rPr>
                <w:rFonts w:ascii="Times New Roman" w:hAnsi="Times New Roman" w:cs="Times New Roman"/>
                <w:sz w:val="20"/>
                <w:szCs w:val="20"/>
                <w:lang w:val="vi-VN"/>
              </w:rPr>
              <w:t>2,86</w:t>
            </w:r>
          </w:p>
        </w:tc>
        <w:tc>
          <w:tcPr>
            <w:tcW w:w="422" w:type="pct"/>
            <w:shd w:val="clear" w:color="000000" w:fill="FFFFFF"/>
            <w:vAlign w:val="center"/>
          </w:tcPr>
          <w:p w:rsidR="00F605DA" w:rsidRPr="00E82D90" w:rsidRDefault="00927421" w:rsidP="00927421">
            <w:pPr>
              <w:spacing w:before="60" w:after="60"/>
              <w:jc w:val="center"/>
              <w:rPr>
                <w:rFonts w:ascii="Times New Roman" w:hAnsi="Times New Roman" w:cs="Times New Roman"/>
                <w:sz w:val="20"/>
                <w:szCs w:val="20"/>
                <w:lang w:val="vi-VN"/>
              </w:rPr>
            </w:pPr>
            <w:r w:rsidRPr="00E82D90">
              <w:rPr>
                <w:rFonts w:ascii="Times New Roman" w:hAnsi="Times New Roman" w:cs="Times New Roman"/>
                <w:sz w:val="20"/>
                <w:szCs w:val="20"/>
                <w:lang w:val="vi-VN"/>
              </w:rPr>
              <w:t>3,01</w:t>
            </w:r>
          </w:p>
        </w:tc>
        <w:tc>
          <w:tcPr>
            <w:tcW w:w="421" w:type="pct"/>
            <w:shd w:val="clear" w:color="000000" w:fill="FFFFFF"/>
            <w:vAlign w:val="center"/>
          </w:tcPr>
          <w:p w:rsidR="00F605DA" w:rsidRPr="00E82D90" w:rsidRDefault="005F6B71" w:rsidP="00927421">
            <w:pPr>
              <w:spacing w:before="60" w:after="60"/>
              <w:jc w:val="center"/>
              <w:rPr>
                <w:rFonts w:ascii="Times New Roman" w:hAnsi="Times New Roman" w:cs="Times New Roman"/>
                <w:sz w:val="20"/>
                <w:szCs w:val="20"/>
                <w:lang w:val="vi-VN"/>
              </w:rPr>
            </w:pPr>
            <w:r w:rsidRPr="00E82D90">
              <w:rPr>
                <w:rFonts w:ascii="Times New Roman" w:hAnsi="Times New Roman" w:cs="Times New Roman"/>
                <w:sz w:val="20"/>
                <w:szCs w:val="20"/>
                <w:lang w:val="vi-VN"/>
              </w:rPr>
              <w:t>2,95</w:t>
            </w:r>
          </w:p>
        </w:tc>
        <w:tc>
          <w:tcPr>
            <w:tcW w:w="423" w:type="pct"/>
            <w:shd w:val="clear" w:color="000000" w:fill="FFFFFF"/>
            <w:vAlign w:val="center"/>
          </w:tcPr>
          <w:p w:rsidR="00F605DA" w:rsidRPr="00E82D90" w:rsidRDefault="00927421" w:rsidP="00927421">
            <w:pPr>
              <w:spacing w:before="60" w:after="60"/>
              <w:jc w:val="center"/>
              <w:rPr>
                <w:rFonts w:ascii="Times New Roman" w:hAnsi="Times New Roman" w:cs="Times New Roman"/>
                <w:sz w:val="20"/>
                <w:szCs w:val="20"/>
                <w:lang w:val="vi-VN"/>
              </w:rPr>
            </w:pPr>
            <w:r w:rsidRPr="00E82D90">
              <w:rPr>
                <w:rFonts w:ascii="Times New Roman" w:hAnsi="Times New Roman" w:cs="Times New Roman"/>
                <w:sz w:val="20"/>
                <w:szCs w:val="20"/>
                <w:lang w:val="vi-VN"/>
              </w:rPr>
              <w:t>2,88</w:t>
            </w:r>
          </w:p>
        </w:tc>
        <w:tc>
          <w:tcPr>
            <w:tcW w:w="493" w:type="pct"/>
            <w:shd w:val="clear" w:color="000000" w:fill="FFFFFF"/>
            <w:vAlign w:val="center"/>
          </w:tcPr>
          <w:p w:rsidR="00F605DA" w:rsidRPr="00E82D90" w:rsidRDefault="00F605DA" w:rsidP="00927421">
            <w:pPr>
              <w:spacing w:before="60" w:after="60"/>
              <w:jc w:val="center"/>
              <w:rPr>
                <w:rFonts w:ascii="Times New Roman" w:hAnsi="Times New Roman" w:cs="Times New Roman"/>
                <w:b/>
                <w:sz w:val="20"/>
                <w:szCs w:val="20"/>
              </w:rPr>
            </w:pPr>
            <w:r w:rsidRPr="00E82D90">
              <w:rPr>
                <w:rFonts w:ascii="Times New Roman" w:hAnsi="Times New Roman" w:cs="Times New Roman"/>
                <w:b/>
                <w:sz w:val="20"/>
                <w:szCs w:val="20"/>
                <w:lang w:val="vi-VN"/>
              </w:rPr>
              <w:t>20</w:t>
            </w:r>
          </w:p>
        </w:tc>
        <w:tc>
          <w:tcPr>
            <w:tcW w:w="422" w:type="pct"/>
            <w:vMerge/>
            <w:shd w:val="clear" w:color="000000" w:fill="FFFFFF"/>
            <w:vAlign w:val="center"/>
          </w:tcPr>
          <w:p w:rsidR="00F605DA" w:rsidRPr="00E82D90" w:rsidRDefault="00F605DA" w:rsidP="00927421">
            <w:pPr>
              <w:spacing w:before="60" w:after="60"/>
              <w:jc w:val="center"/>
              <w:rPr>
                <w:rFonts w:ascii="Times New Roman" w:hAnsi="Times New Roman" w:cs="Times New Roman"/>
                <w:sz w:val="20"/>
                <w:szCs w:val="20"/>
              </w:rPr>
            </w:pPr>
          </w:p>
        </w:tc>
      </w:tr>
      <w:tr w:rsidR="001822EE" w:rsidRPr="00E82D90" w:rsidTr="001822EE">
        <w:trPr>
          <w:trHeight w:val="60"/>
          <w:jc w:val="center"/>
        </w:trPr>
        <w:tc>
          <w:tcPr>
            <w:tcW w:w="421" w:type="pct"/>
            <w:vMerge/>
            <w:vAlign w:val="center"/>
          </w:tcPr>
          <w:p w:rsidR="005F6B71" w:rsidRPr="00E82D90" w:rsidRDefault="005F6B71" w:rsidP="00927421">
            <w:pPr>
              <w:spacing w:before="60" w:after="60"/>
              <w:rPr>
                <w:rFonts w:ascii="Times New Roman" w:hAnsi="Times New Roman" w:cs="Times New Roman"/>
                <w:bCs/>
                <w:sz w:val="20"/>
                <w:szCs w:val="20"/>
              </w:rPr>
            </w:pPr>
          </w:p>
        </w:tc>
        <w:tc>
          <w:tcPr>
            <w:tcW w:w="422" w:type="pct"/>
            <w:vMerge w:val="restart"/>
            <w:shd w:val="clear" w:color="000000" w:fill="FFFFFF"/>
            <w:vAlign w:val="center"/>
          </w:tcPr>
          <w:p w:rsidR="005F6B71" w:rsidRPr="00E82D90" w:rsidRDefault="005F6B71" w:rsidP="00927421">
            <w:pPr>
              <w:spacing w:before="60" w:after="60"/>
              <w:rPr>
                <w:rFonts w:ascii="Times New Roman" w:hAnsi="Times New Roman" w:cs="Times New Roman"/>
                <w:bCs/>
                <w:sz w:val="20"/>
                <w:szCs w:val="20"/>
                <w:vertAlign w:val="superscript"/>
                <w:lang w:val="vi-VN"/>
              </w:rPr>
            </w:pPr>
            <w:r w:rsidRPr="00E82D90">
              <w:rPr>
                <w:rFonts w:ascii="Times New Roman" w:hAnsi="Times New Roman" w:cs="Times New Roman"/>
                <w:bCs/>
                <w:sz w:val="20"/>
                <w:szCs w:val="20"/>
                <w:lang w:val="vi-VN"/>
              </w:rPr>
              <w:t>Tổng CN</w:t>
            </w:r>
            <w:r w:rsidRPr="00E82D90">
              <w:rPr>
                <w:rFonts w:ascii="Times New Roman" w:hAnsi="Times New Roman" w:cs="Times New Roman"/>
                <w:bCs/>
                <w:sz w:val="20"/>
                <w:szCs w:val="20"/>
                <w:vertAlign w:val="superscript"/>
                <w:lang w:val="vi-VN"/>
              </w:rPr>
              <w:t>-</w:t>
            </w:r>
          </w:p>
        </w:tc>
        <w:tc>
          <w:tcPr>
            <w:tcW w:w="355" w:type="pct"/>
            <w:shd w:val="clear" w:color="000000" w:fill="FFFFFF"/>
            <w:vAlign w:val="center"/>
          </w:tcPr>
          <w:p w:rsidR="005F6B71" w:rsidRPr="00E82D90" w:rsidRDefault="005F6B71" w:rsidP="00927421">
            <w:pPr>
              <w:spacing w:before="60" w:after="60"/>
              <w:ind w:left="-60" w:right="-81"/>
              <w:jc w:val="center"/>
              <w:rPr>
                <w:rFonts w:ascii="Times New Roman" w:hAnsi="Times New Roman" w:cs="Times New Roman"/>
                <w:bCs/>
                <w:sz w:val="20"/>
                <w:szCs w:val="20"/>
              </w:rPr>
            </w:pPr>
            <w:r w:rsidRPr="00E82D90">
              <w:rPr>
                <w:rFonts w:ascii="Times New Roman" w:hAnsi="Times New Roman" w:cs="Times New Roman"/>
                <w:bCs/>
                <w:sz w:val="20"/>
                <w:szCs w:val="20"/>
              </w:rPr>
              <w:t xml:space="preserve">Trước </w:t>
            </w:r>
          </w:p>
          <w:p w:rsidR="005F6B71" w:rsidRPr="00E82D90" w:rsidRDefault="005F6B71" w:rsidP="00927421">
            <w:pPr>
              <w:spacing w:before="60" w:after="60"/>
              <w:ind w:left="-60" w:right="-81"/>
              <w:jc w:val="center"/>
              <w:rPr>
                <w:rFonts w:ascii="Times New Roman" w:hAnsi="Times New Roman" w:cs="Times New Roman"/>
                <w:bCs/>
                <w:sz w:val="20"/>
                <w:szCs w:val="20"/>
              </w:rPr>
            </w:pPr>
            <w:r w:rsidRPr="00E82D90">
              <w:rPr>
                <w:rFonts w:ascii="Times New Roman" w:hAnsi="Times New Roman" w:cs="Times New Roman"/>
                <w:bCs/>
                <w:sz w:val="20"/>
                <w:szCs w:val="20"/>
              </w:rPr>
              <w:t>XL</w:t>
            </w:r>
          </w:p>
        </w:tc>
        <w:tc>
          <w:tcPr>
            <w:tcW w:w="421" w:type="pct"/>
            <w:shd w:val="clear" w:color="000000" w:fill="FFFFFF"/>
            <w:vAlign w:val="center"/>
          </w:tcPr>
          <w:p w:rsidR="005F6B71" w:rsidRPr="00E82D90" w:rsidRDefault="005F6B71" w:rsidP="00927421">
            <w:pPr>
              <w:spacing w:before="60" w:after="60"/>
              <w:jc w:val="center"/>
              <w:rPr>
                <w:rFonts w:ascii="Times New Roman" w:hAnsi="Times New Roman" w:cs="Times New Roman"/>
                <w:sz w:val="20"/>
                <w:szCs w:val="20"/>
                <w:lang w:val="vi-VN"/>
              </w:rPr>
            </w:pPr>
            <w:r w:rsidRPr="00E82D90">
              <w:rPr>
                <w:rFonts w:ascii="Times New Roman" w:hAnsi="Times New Roman" w:cs="Times New Roman"/>
                <w:sz w:val="20"/>
                <w:szCs w:val="20"/>
                <w:lang w:val="vi-VN"/>
              </w:rPr>
              <w:t>0,013</w:t>
            </w:r>
          </w:p>
        </w:tc>
        <w:tc>
          <w:tcPr>
            <w:tcW w:w="388" w:type="pct"/>
            <w:shd w:val="clear" w:color="000000" w:fill="FFFFFF"/>
            <w:vAlign w:val="center"/>
          </w:tcPr>
          <w:p w:rsidR="005F6B71" w:rsidRPr="00E82D90" w:rsidRDefault="005F6B71" w:rsidP="00927421">
            <w:pPr>
              <w:spacing w:before="60" w:after="60"/>
              <w:jc w:val="center"/>
              <w:rPr>
                <w:rFonts w:ascii="Times New Roman" w:hAnsi="Times New Roman" w:cs="Times New Roman"/>
                <w:sz w:val="20"/>
                <w:szCs w:val="20"/>
                <w:lang w:val="vi-VN"/>
              </w:rPr>
            </w:pPr>
          </w:p>
        </w:tc>
        <w:tc>
          <w:tcPr>
            <w:tcW w:w="388" w:type="pct"/>
            <w:shd w:val="clear" w:color="000000" w:fill="FFFFFF"/>
            <w:vAlign w:val="center"/>
          </w:tcPr>
          <w:p w:rsidR="005F6B71" w:rsidRPr="00E82D90" w:rsidRDefault="005F6B71" w:rsidP="00927421">
            <w:pPr>
              <w:spacing w:before="60" w:after="60"/>
              <w:jc w:val="center"/>
              <w:rPr>
                <w:rFonts w:ascii="Times New Roman" w:hAnsi="Times New Roman" w:cs="Times New Roman"/>
                <w:sz w:val="20"/>
                <w:szCs w:val="20"/>
                <w:lang w:val="vi-VN"/>
              </w:rPr>
            </w:pPr>
          </w:p>
        </w:tc>
        <w:tc>
          <w:tcPr>
            <w:tcW w:w="422" w:type="pct"/>
            <w:shd w:val="clear" w:color="000000" w:fill="FFFFFF"/>
            <w:vAlign w:val="center"/>
          </w:tcPr>
          <w:p w:rsidR="005F6B71" w:rsidRPr="00E82D90" w:rsidRDefault="005F6B71" w:rsidP="00927421">
            <w:pPr>
              <w:spacing w:before="60" w:after="60"/>
              <w:jc w:val="center"/>
              <w:rPr>
                <w:rFonts w:ascii="Times New Roman" w:hAnsi="Times New Roman" w:cs="Times New Roman"/>
                <w:sz w:val="20"/>
                <w:szCs w:val="20"/>
                <w:lang w:val="vi-VN"/>
              </w:rPr>
            </w:pPr>
          </w:p>
        </w:tc>
        <w:tc>
          <w:tcPr>
            <w:tcW w:w="422" w:type="pct"/>
            <w:shd w:val="clear" w:color="000000" w:fill="FFFFFF"/>
            <w:vAlign w:val="center"/>
          </w:tcPr>
          <w:p w:rsidR="005F6B71" w:rsidRPr="00E82D90" w:rsidRDefault="005F6B71" w:rsidP="00927421">
            <w:pPr>
              <w:spacing w:before="60" w:after="60"/>
              <w:jc w:val="center"/>
              <w:rPr>
                <w:rFonts w:ascii="Times New Roman" w:hAnsi="Times New Roman" w:cs="Times New Roman"/>
                <w:sz w:val="20"/>
                <w:szCs w:val="20"/>
                <w:lang w:val="vi-VN"/>
              </w:rPr>
            </w:pPr>
          </w:p>
        </w:tc>
        <w:tc>
          <w:tcPr>
            <w:tcW w:w="421" w:type="pct"/>
            <w:shd w:val="clear" w:color="000000" w:fill="FFFFFF"/>
            <w:vAlign w:val="center"/>
          </w:tcPr>
          <w:p w:rsidR="005F6B71" w:rsidRPr="00E82D90" w:rsidRDefault="005F6B71" w:rsidP="00927421">
            <w:pPr>
              <w:spacing w:before="60" w:after="60"/>
              <w:jc w:val="center"/>
              <w:rPr>
                <w:rFonts w:ascii="Times New Roman" w:hAnsi="Times New Roman" w:cs="Times New Roman"/>
                <w:sz w:val="20"/>
                <w:szCs w:val="20"/>
                <w:lang w:val="vi-VN"/>
              </w:rPr>
            </w:pPr>
          </w:p>
        </w:tc>
        <w:tc>
          <w:tcPr>
            <w:tcW w:w="423" w:type="pct"/>
            <w:shd w:val="clear" w:color="000000" w:fill="FFFFFF"/>
            <w:vAlign w:val="center"/>
          </w:tcPr>
          <w:p w:rsidR="005F6B71" w:rsidRPr="00E82D90" w:rsidRDefault="005F6B71" w:rsidP="00927421">
            <w:pPr>
              <w:spacing w:before="60" w:after="60"/>
              <w:jc w:val="center"/>
              <w:rPr>
                <w:rFonts w:ascii="Times New Roman" w:hAnsi="Times New Roman" w:cs="Times New Roman"/>
                <w:sz w:val="20"/>
                <w:szCs w:val="20"/>
                <w:lang w:val="vi-VN"/>
              </w:rPr>
            </w:pPr>
          </w:p>
        </w:tc>
        <w:tc>
          <w:tcPr>
            <w:tcW w:w="493" w:type="pct"/>
            <w:shd w:val="clear" w:color="000000" w:fill="FFFFFF"/>
            <w:vAlign w:val="center"/>
          </w:tcPr>
          <w:p w:rsidR="005F6B71" w:rsidRPr="00E82D90" w:rsidRDefault="005F6B71" w:rsidP="00927421">
            <w:pPr>
              <w:spacing w:before="60" w:after="60"/>
              <w:jc w:val="center"/>
              <w:rPr>
                <w:rFonts w:ascii="Times New Roman" w:hAnsi="Times New Roman" w:cs="Times New Roman"/>
                <w:b/>
                <w:sz w:val="20"/>
                <w:szCs w:val="20"/>
                <w:lang w:val="vi-VN"/>
              </w:rPr>
            </w:pPr>
          </w:p>
        </w:tc>
        <w:tc>
          <w:tcPr>
            <w:tcW w:w="422" w:type="pct"/>
            <w:vMerge w:val="restart"/>
            <w:shd w:val="clear" w:color="000000" w:fill="FFFFFF"/>
            <w:vAlign w:val="center"/>
          </w:tcPr>
          <w:p w:rsidR="005F6B71" w:rsidRPr="00E82D90" w:rsidRDefault="005F6B71" w:rsidP="00927421">
            <w:pPr>
              <w:spacing w:before="60" w:after="60"/>
              <w:jc w:val="center"/>
              <w:rPr>
                <w:rFonts w:ascii="Times New Roman" w:hAnsi="Times New Roman" w:cs="Times New Roman"/>
                <w:sz w:val="20"/>
                <w:szCs w:val="20"/>
              </w:rPr>
            </w:pPr>
            <w:r w:rsidRPr="00E82D90">
              <w:rPr>
                <w:rFonts w:ascii="Times New Roman" w:hAnsi="Times New Roman" w:cs="Times New Roman"/>
                <w:sz w:val="20"/>
                <w:szCs w:val="20"/>
                <w:lang w:val="vi-VN"/>
              </w:rPr>
              <w:t>&gt;84,6%</w:t>
            </w:r>
          </w:p>
        </w:tc>
      </w:tr>
      <w:tr w:rsidR="001822EE" w:rsidRPr="00E82D90" w:rsidTr="001822EE">
        <w:trPr>
          <w:trHeight w:val="60"/>
          <w:jc w:val="center"/>
        </w:trPr>
        <w:tc>
          <w:tcPr>
            <w:tcW w:w="421" w:type="pct"/>
            <w:vMerge/>
            <w:vAlign w:val="center"/>
          </w:tcPr>
          <w:p w:rsidR="005F6B71" w:rsidRPr="00E82D90" w:rsidRDefault="005F6B71" w:rsidP="00927421">
            <w:pPr>
              <w:spacing w:before="60" w:after="60"/>
              <w:rPr>
                <w:rFonts w:ascii="Times New Roman" w:hAnsi="Times New Roman" w:cs="Times New Roman"/>
                <w:bCs/>
                <w:sz w:val="20"/>
                <w:szCs w:val="20"/>
              </w:rPr>
            </w:pPr>
          </w:p>
        </w:tc>
        <w:tc>
          <w:tcPr>
            <w:tcW w:w="422" w:type="pct"/>
            <w:vMerge/>
            <w:shd w:val="clear" w:color="000000" w:fill="FFFFFF"/>
            <w:vAlign w:val="center"/>
          </w:tcPr>
          <w:p w:rsidR="005F6B71" w:rsidRPr="00E82D90" w:rsidRDefault="005F6B71" w:rsidP="00927421">
            <w:pPr>
              <w:spacing w:before="60" w:after="60"/>
              <w:rPr>
                <w:rFonts w:ascii="Times New Roman" w:hAnsi="Times New Roman" w:cs="Times New Roman"/>
                <w:bCs/>
                <w:sz w:val="20"/>
                <w:szCs w:val="20"/>
              </w:rPr>
            </w:pPr>
          </w:p>
        </w:tc>
        <w:tc>
          <w:tcPr>
            <w:tcW w:w="355" w:type="pct"/>
            <w:shd w:val="clear" w:color="000000" w:fill="FFFFFF"/>
            <w:vAlign w:val="center"/>
          </w:tcPr>
          <w:p w:rsidR="005F6B71" w:rsidRPr="00E82D90" w:rsidRDefault="005F6B71" w:rsidP="00927421">
            <w:pPr>
              <w:spacing w:before="60" w:after="60"/>
              <w:ind w:left="-60" w:right="-81"/>
              <w:jc w:val="center"/>
              <w:rPr>
                <w:rFonts w:ascii="Times New Roman" w:hAnsi="Times New Roman" w:cs="Times New Roman"/>
                <w:bCs/>
                <w:sz w:val="20"/>
                <w:szCs w:val="20"/>
              </w:rPr>
            </w:pPr>
            <w:r w:rsidRPr="00E82D90">
              <w:rPr>
                <w:rFonts w:ascii="Times New Roman" w:hAnsi="Times New Roman" w:cs="Times New Roman"/>
                <w:bCs/>
                <w:sz w:val="20"/>
                <w:szCs w:val="20"/>
              </w:rPr>
              <w:t xml:space="preserve">Sau </w:t>
            </w:r>
          </w:p>
          <w:p w:rsidR="005F6B71" w:rsidRPr="00E82D90" w:rsidRDefault="005F6B71" w:rsidP="00927421">
            <w:pPr>
              <w:spacing w:before="60" w:after="60"/>
              <w:ind w:left="-60" w:right="-81"/>
              <w:jc w:val="center"/>
              <w:rPr>
                <w:rFonts w:ascii="Times New Roman" w:hAnsi="Times New Roman" w:cs="Times New Roman"/>
                <w:bCs/>
                <w:sz w:val="20"/>
                <w:szCs w:val="20"/>
              </w:rPr>
            </w:pPr>
            <w:r w:rsidRPr="00E82D90">
              <w:rPr>
                <w:rFonts w:ascii="Times New Roman" w:hAnsi="Times New Roman" w:cs="Times New Roman"/>
                <w:bCs/>
                <w:sz w:val="20"/>
                <w:szCs w:val="20"/>
              </w:rPr>
              <w:t>XL</w:t>
            </w:r>
          </w:p>
        </w:tc>
        <w:tc>
          <w:tcPr>
            <w:tcW w:w="421" w:type="pct"/>
            <w:shd w:val="clear" w:color="000000" w:fill="FFFFFF"/>
            <w:vAlign w:val="center"/>
          </w:tcPr>
          <w:p w:rsidR="005F6B71" w:rsidRPr="00E82D90" w:rsidRDefault="005F6B71" w:rsidP="00927421">
            <w:pPr>
              <w:spacing w:before="60" w:after="60"/>
              <w:jc w:val="center"/>
              <w:rPr>
                <w:rFonts w:ascii="Times New Roman" w:hAnsi="Times New Roman" w:cs="Times New Roman"/>
                <w:sz w:val="20"/>
                <w:szCs w:val="20"/>
                <w:lang w:val="vi-VN"/>
              </w:rPr>
            </w:pPr>
            <w:r w:rsidRPr="00E82D90">
              <w:rPr>
                <w:rFonts w:ascii="Times New Roman" w:hAnsi="Times New Roman" w:cs="Times New Roman"/>
                <w:sz w:val="20"/>
                <w:szCs w:val="20"/>
                <w:lang w:val="vi-VN"/>
              </w:rPr>
              <w:t>&lt;0,002</w:t>
            </w:r>
          </w:p>
        </w:tc>
        <w:tc>
          <w:tcPr>
            <w:tcW w:w="388" w:type="pct"/>
            <w:shd w:val="clear" w:color="000000" w:fill="FFFFFF"/>
            <w:vAlign w:val="center"/>
          </w:tcPr>
          <w:p w:rsidR="005F6B71" w:rsidRPr="00E82D90" w:rsidRDefault="005F6B71" w:rsidP="00927421">
            <w:pPr>
              <w:spacing w:before="60" w:after="60"/>
              <w:jc w:val="center"/>
              <w:rPr>
                <w:rFonts w:ascii="Times New Roman" w:hAnsi="Times New Roman" w:cs="Times New Roman"/>
                <w:sz w:val="20"/>
                <w:szCs w:val="20"/>
                <w:lang w:val="vi-VN"/>
              </w:rPr>
            </w:pPr>
            <w:r w:rsidRPr="00E82D90">
              <w:rPr>
                <w:rFonts w:ascii="Times New Roman" w:hAnsi="Times New Roman" w:cs="Times New Roman"/>
                <w:sz w:val="20"/>
                <w:szCs w:val="20"/>
                <w:lang w:val="vi-VN"/>
              </w:rPr>
              <w:t>&lt;0,002</w:t>
            </w:r>
          </w:p>
        </w:tc>
        <w:tc>
          <w:tcPr>
            <w:tcW w:w="388" w:type="pct"/>
            <w:shd w:val="clear" w:color="000000" w:fill="FFFFFF"/>
            <w:vAlign w:val="center"/>
          </w:tcPr>
          <w:p w:rsidR="005F6B71" w:rsidRPr="00E82D90" w:rsidRDefault="005F6B71" w:rsidP="00927421">
            <w:pPr>
              <w:spacing w:before="60" w:after="60"/>
              <w:jc w:val="center"/>
              <w:rPr>
                <w:rFonts w:ascii="Times New Roman" w:hAnsi="Times New Roman" w:cs="Times New Roman"/>
                <w:sz w:val="20"/>
                <w:szCs w:val="20"/>
                <w:lang w:val="vi-VN"/>
              </w:rPr>
            </w:pPr>
            <w:r w:rsidRPr="00E82D90">
              <w:rPr>
                <w:rFonts w:ascii="Times New Roman" w:hAnsi="Times New Roman" w:cs="Times New Roman"/>
                <w:sz w:val="20"/>
                <w:szCs w:val="20"/>
                <w:lang w:val="vi-VN"/>
              </w:rPr>
              <w:t>&lt;0,002</w:t>
            </w:r>
          </w:p>
        </w:tc>
        <w:tc>
          <w:tcPr>
            <w:tcW w:w="422" w:type="pct"/>
            <w:shd w:val="clear" w:color="000000" w:fill="FFFFFF"/>
            <w:vAlign w:val="center"/>
          </w:tcPr>
          <w:p w:rsidR="005F6B71" w:rsidRPr="00E82D90" w:rsidRDefault="005F6B71" w:rsidP="00927421">
            <w:pPr>
              <w:spacing w:before="60" w:after="60"/>
              <w:jc w:val="center"/>
              <w:rPr>
                <w:rFonts w:ascii="Times New Roman" w:hAnsi="Times New Roman" w:cs="Times New Roman"/>
                <w:sz w:val="20"/>
                <w:szCs w:val="20"/>
                <w:lang w:val="vi-VN"/>
              </w:rPr>
            </w:pPr>
            <w:r w:rsidRPr="00E82D90">
              <w:rPr>
                <w:rFonts w:ascii="Times New Roman" w:hAnsi="Times New Roman" w:cs="Times New Roman"/>
                <w:sz w:val="20"/>
                <w:szCs w:val="20"/>
                <w:lang w:val="vi-VN"/>
              </w:rPr>
              <w:t>&lt;0,002</w:t>
            </w:r>
          </w:p>
        </w:tc>
        <w:tc>
          <w:tcPr>
            <w:tcW w:w="422" w:type="pct"/>
            <w:shd w:val="clear" w:color="000000" w:fill="FFFFFF"/>
            <w:vAlign w:val="center"/>
          </w:tcPr>
          <w:p w:rsidR="005F6B71" w:rsidRPr="00E82D90" w:rsidRDefault="005F6B71" w:rsidP="00927421">
            <w:pPr>
              <w:spacing w:before="60" w:after="60"/>
              <w:jc w:val="center"/>
              <w:rPr>
                <w:rFonts w:ascii="Times New Roman" w:hAnsi="Times New Roman" w:cs="Times New Roman"/>
                <w:sz w:val="20"/>
                <w:szCs w:val="20"/>
                <w:lang w:val="vi-VN"/>
              </w:rPr>
            </w:pPr>
            <w:r w:rsidRPr="00E82D90">
              <w:rPr>
                <w:rFonts w:ascii="Times New Roman" w:hAnsi="Times New Roman" w:cs="Times New Roman"/>
                <w:sz w:val="20"/>
                <w:szCs w:val="20"/>
                <w:lang w:val="vi-VN"/>
              </w:rPr>
              <w:t>&lt;0,002</w:t>
            </w:r>
          </w:p>
        </w:tc>
        <w:tc>
          <w:tcPr>
            <w:tcW w:w="421" w:type="pct"/>
            <w:shd w:val="clear" w:color="000000" w:fill="FFFFFF"/>
            <w:vAlign w:val="center"/>
          </w:tcPr>
          <w:p w:rsidR="005F6B71" w:rsidRPr="00E82D90" w:rsidRDefault="005F6B71" w:rsidP="00927421">
            <w:pPr>
              <w:rPr>
                <w:rFonts w:ascii="Times New Roman" w:hAnsi="Times New Roman" w:cs="Times New Roman"/>
              </w:rPr>
            </w:pPr>
            <w:r w:rsidRPr="00E82D90">
              <w:rPr>
                <w:rFonts w:ascii="Times New Roman" w:hAnsi="Times New Roman" w:cs="Times New Roman"/>
                <w:sz w:val="20"/>
                <w:szCs w:val="20"/>
                <w:lang w:val="vi-VN"/>
              </w:rPr>
              <w:t>&lt;0,002</w:t>
            </w:r>
          </w:p>
        </w:tc>
        <w:tc>
          <w:tcPr>
            <w:tcW w:w="423" w:type="pct"/>
            <w:shd w:val="clear" w:color="000000" w:fill="FFFFFF"/>
            <w:vAlign w:val="center"/>
          </w:tcPr>
          <w:p w:rsidR="005F6B71" w:rsidRPr="00E82D90" w:rsidRDefault="005F6B71" w:rsidP="00927421">
            <w:pPr>
              <w:rPr>
                <w:rFonts w:ascii="Times New Roman" w:hAnsi="Times New Roman" w:cs="Times New Roman"/>
              </w:rPr>
            </w:pPr>
            <w:r w:rsidRPr="00E82D90">
              <w:rPr>
                <w:rFonts w:ascii="Times New Roman" w:hAnsi="Times New Roman" w:cs="Times New Roman"/>
                <w:sz w:val="20"/>
                <w:szCs w:val="20"/>
                <w:lang w:val="vi-VN"/>
              </w:rPr>
              <w:t>&lt;0,002</w:t>
            </w:r>
          </w:p>
        </w:tc>
        <w:tc>
          <w:tcPr>
            <w:tcW w:w="493" w:type="pct"/>
            <w:shd w:val="clear" w:color="000000" w:fill="FFFFFF"/>
            <w:vAlign w:val="center"/>
          </w:tcPr>
          <w:p w:rsidR="005F6B71" w:rsidRPr="00E82D90" w:rsidRDefault="005F6B71" w:rsidP="00927421">
            <w:pPr>
              <w:spacing w:before="60" w:after="60"/>
              <w:jc w:val="center"/>
              <w:rPr>
                <w:rFonts w:ascii="Times New Roman" w:hAnsi="Times New Roman" w:cs="Times New Roman"/>
                <w:b/>
                <w:sz w:val="20"/>
                <w:szCs w:val="20"/>
              </w:rPr>
            </w:pPr>
            <w:r w:rsidRPr="00E82D90">
              <w:rPr>
                <w:rFonts w:ascii="Times New Roman" w:hAnsi="Times New Roman" w:cs="Times New Roman"/>
                <w:b/>
                <w:sz w:val="20"/>
                <w:szCs w:val="20"/>
                <w:lang w:val="vi-VN"/>
              </w:rPr>
              <w:t>0,1</w:t>
            </w:r>
          </w:p>
        </w:tc>
        <w:tc>
          <w:tcPr>
            <w:tcW w:w="422" w:type="pct"/>
            <w:vMerge/>
            <w:shd w:val="clear" w:color="000000" w:fill="FFFFFF"/>
            <w:vAlign w:val="center"/>
          </w:tcPr>
          <w:p w:rsidR="005F6B71" w:rsidRPr="00E82D90" w:rsidRDefault="005F6B71" w:rsidP="00927421">
            <w:pPr>
              <w:spacing w:before="60" w:after="60"/>
              <w:jc w:val="center"/>
              <w:rPr>
                <w:rFonts w:ascii="Times New Roman" w:hAnsi="Times New Roman" w:cs="Times New Roman"/>
                <w:sz w:val="20"/>
                <w:szCs w:val="20"/>
              </w:rPr>
            </w:pPr>
          </w:p>
        </w:tc>
      </w:tr>
      <w:tr w:rsidR="001822EE" w:rsidRPr="00E82D90" w:rsidTr="001822EE">
        <w:trPr>
          <w:trHeight w:val="60"/>
          <w:jc w:val="center"/>
        </w:trPr>
        <w:tc>
          <w:tcPr>
            <w:tcW w:w="421" w:type="pct"/>
            <w:vMerge/>
            <w:vAlign w:val="center"/>
          </w:tcPr>
          <w:p w:rsidR="00F605DA" w:rsidRPr="00E82D90" w:rsidRDefault="00F605DA" w:rsidP="00927421">
            <w:pPr>
              <w:spacing w:before="60" w:after="60"/>
              <w:rPr>
                <w:rFonts w:ascii="Times New Roman" w:hAnsi="Times New Roman" w:cs="Times New Roman"/>
                <w:bCs/>
                <w:sz w:val="20"/>
                <w:szCs w:val="20"/>
              </w:rPr>
            </w:pPr>
          </w:p>
        </w:tc>
        <w:tc>
          <w:tcPr>
            <w:tcW w:w="422" w:type="pct"/>
            <w:vMerge w:val="restart"/>
            <w:shd w:val="clear" w:color="000000" w:fill="FFFFFF"/>
            <w:vAlign w:val="center"/>
          </w:tcPr>
          <w:p w:rsidR="00F605DA" w:rsidRPr="00E82D90" w:rsidRDefault="00F605DA" w:rsidP="00927421">
            <w:pPr>
              <w:spacing w:before="60" w:after="60"/>
              <w:rPr>
                <w:rFonts w:ascii="Times New Roman" w:hAnsi="Times New Roman" w:cs="Times New Roman"/>
                <w:bCs/>
                <w:sz w:val="20"/>
                <w:szCs w:val="20"/>
              </w:rPr>
            </w:pPr>
            <w:r w:rsidRPr="00E82D90">
              <w:rPr>
                <w:rFonts w:ascii="Times New Roman" w:hAnsi="Times New Roman" w:cs="Times New Roman"/>
                <w:bCs/>
                <w:sz w:val="20"/>
                <w:szCs w:val="20"/>
              </w:rPr>
              <w:t>Tổng Coliform</w:t>
            </w:r>
          </w:p>
        </w:tc>
        <w:tc>
          <w:tcPr>
            <w:tcW w:w="355" w:type="pct"/>
            <w:shd w:val="clear" w:color="000000" w:fill="FFFFFF"/>
            <w:vAlign w:val="center"/>
          </w:tcPr>
          <w:p w:rsidR="00F605DA" w:rsidRPr="00E82D90" w:rsidRDefault="00F605DA" w:rsidP="00927421">
            <w:pPr>
              <w:spacing w:before="60" w:after="60"/>
              <w:ind w:left="-60" w:right="-81"/>
              <w:jc w:val="center"/>
              <w:rPr>
                <w:rFonts w:ascii="Times New Roman" w:hAnsi="Times New Roman" w:cs="Times New Roman"/>
                <w:bCs/>
                <w:sz w:val="20"/>
                <w:szCs w:val="20"/>
              </w:rPr>
            </w:pPr>
            <w:r w:rsidRPr="00E82D90">
              <w:rPr>
                <w:rFonts w:ascii="Times New Roman" w:hAnsi="Times New Roman" w:cs="Times New Roman"/>
                <w:bCs/>
                <w:sz w:val="20"/>
                <w:szCs w:val="20"/>
              </w:rPr>
              <w:t xml:space="preserve">Trước </w:t>
            </w:r>
          </w:p>
          <w:p w:rsidR="00F605DA" w:rsidRPr="00E82D90" w:rsidRDefault="00F605DA" w:rsidP="00927421">
            <w:pPr>
              <w:spacing w:before="60" w:after="60"/>
              <w:ind w:left="-60" w:right="-81"/>
              <w:jc w:val="center"/>
              <w:rPr>
                <w:rFonts w:ascii="Times New Roman" w:hAnsi="Times New Roman" w:cs="Times New Roman"/>
                <w:bCs/>
                <w:sz w:val="20"/>
                <w:szCs w:val="20"/>
              </w:rPr>
            </w:pPr>
            <w:r w:rsidRPr="00E82D90">
              <w:rPr>
                <w:rFonts w:ascii="Times New Roman" w:hAnsi="Times New Roman" w:cs="Times New Roman"/>
                <w:bCs/>
                <w:sz w:val="20"/>
                <w:szCs w:val="20"/>
              </w:rPr>
              <w:t>XL</w:t>
            </w:r>
          </w:p>
        </w:tc>
        <w:tc>
          <w:tcPr>
            <w:tcW w:w="421" w:type="pct"/>
            <w:shd w:val="clear" w:color="000000" w:fill="FFFFFF"/>
            <w:vAlign w:val="center"/>
          </w:tcPr>
          <w:p w:rsidR="00F605DA" w:rsidRPr="00E82D90" w:rsidRDefault="00F605DA" w:rsidP="00927421">
            <w:pPr>
              <w:spacing w:before="60" w:after="60"/>
              <w:jc w:val="center"/>
              <w:rPr>
                <w:rFonts w:ascii="Times New Roman" w:hAnsi="Times New Roman" w:cs="Times New Roman"/>
                <w:sz w:val="20"/>
                <w:szCs w:val="20"/>
                <w:lang w:val="vi-VN"/>
              </w:rPr>
            </w:pPr>
            <w:r w:rsidRPr="00E82D90">
              <w:rPr>
                <w:rFonts w:ascii="Times New Roman" w:hAnsi="Times New Roman" w:cs="Times New Roman"/>
                <w:sz w:val="20"/>
                <w:szCs w:val="20"/>
                <w:lang w:val="vi-VN"/>
              </w:rPr>
              <w:t>3.900</w:t>
            </w:r>
          </w:p>
        </w:tc>
        <w:tc>
          <w:tcPr>
            <w:tcW w:w="388" w:type="pct"/>
            <w:shd w:val="clear" w:color="000000" w:fill="FFFFFF"/>
            <w:vAlign w:val="center"/>
          </w:tcPr>
          <w:p w:rsidR="00F605DA" w:rsidRPr="00E82D90" w:rsidRDefault="00F605DA" w:rsidP="00927421">
            <w:pPr>
              <w:spacing w:before="60" w:after="60"/>
              <w:jc w:val="center"/>
              <w:rPr>
                <w:rFonts w:ascii="Times New Roman" w:hAnsi="Times New Roman" w:cs="Times New Roman"/>
                <w:sz w:val="20"/>
                <w:szCs w:val="20"/>
                <w:lang w:val="vi-VN"/>
              </w:rPr>
            </w:pPr>
          </w:p>
        </w:tc>
        <w:tc>
          <w:tcPr>
            <w:tcW w:w="388" w:type="pct"/>
            <w:shd w:val="clear" w:color="000000" w:fill="FFFFFF"/>
            <w:vAlign w:val="center"/>
          </w:tcPr>
          <w:p w:rsidR="00F605DA" w:rsidRPr="00E82D90" w:rsidRDefault="00F605DA" w:rsidP="00927421">
            <w:pPr>
              <w:spacing w:before="60" w:after="60"/>
              <w:jc w:val="center"/>
              <w:rPr>
                <w:rFonts w:ascii="Times New Roman" w:hAnsi="Times New Roman" w:cs="Times New Roman"/>
                <w:sz w:val="20"/>
                <w:szCs w:val="20"/>
                <w:lang w:val="vi-VN"/>
              </w:rPr>
            </w:pPr>
          </w:p>
        </w:tc>
        <w:tc>
          <w:tcPr>
            <w:tcW w:w="422" w:type="pct"/>
            <w:shd w:val="clear" w:color="000000" w:fill="FFFFFF"/>
            <w:vAlign w:val="center"/>
          </w:tcPr>
          <w:p w:rsidR="00F605DA" w:rsidRPr="00E82D90" w:rsidRDefault="00F605DA" w:rsidP="00927421">
            <w:pPr>
              <w:spacing w:before="60" w:after="60"/>
              <w:jc w:val="center"/>
              <w:rPr>
                <w:rFonts w:ascii="Times New Roman" w:hAnsi="Times New Roman" w:cs="Times New Roman"/>
                <w:sz w:val="20"/>
                <w:szCs w:val="20"/>
                <w:lang w:val="vi-VN"/>
              </w:rPr>
            </w:pPr>
          </w:p>
        </w:tc>
        <w:tc>
          <w:tcPr>
            <w:tcW w:w="422" w:type="pct"/>
            <w:shd w:val="clear" w:color="000000" w:fill="FFFFFF"/>
            <w:vAlign w:val="center"/>
          </w:tcPr>
          <w:p w:rsidR="00F605DA" w:rsidRPr="00E82D90" w:rsidRDefault="00F605DA" w:rsidP="00927421">
            <w:pPr>
              <w:spacing w:before="60" w:after="60"/>
              <w:jc w:val="center"/>
              <w:rPr>
                <w:rFonts w:ascii="Times New Roman" w:hAnsi="Times New Roman" w:cs="Times New Roman"/>
                <w:sz w:val="20"/>
                <w:szCs w:val="20"/>
                <w:lang w:val="vi-VN"/>
              </w:rPr>
            </w:pPr>
          </w:p>
        </w:tc>
        <w:tc>
          <w:tcPr>
            <w:tcW w:w="421" w:type="pct"/>
            <w:shd w:val="clear" w:color="000000" w:fill="FFFFFF"/>
            <w:vAlign w:val="center"/>
          </w:tcPr>
          <w:p w:rsidR="00F605DA" w:rsidRPr="00E82D90" w:rsidRDefault="00F605DA" w:rsidP="00927421">
            <w:pPr>
              <w:spacing w:before="60" w:after="60"/>
              <w:jc w:val="center"/>
              <w:rPr>
                <w:rFonts w:ascii="Times New Roman" w:hAnsi="Times New Roman" w:cs="Times New Roman"/>
                <w:sz w:val="20"/>
                <w:szCs w:val="20"/>
              </w:rPr>
            </w:pPr>
          </w:p>
        </w:tc>
        <w:tc>
          <w:tcPr>
            <w:tcW w:w="423" w:type="pct"/>
            <w:shd w:val="clear" w:color="000000" w:fill="FFFFFF"/>
            <w:vAlign w:val="center"/>
          </w:tcPr>
          <w:p w:rsidR="00F605DA" w:rsidRPr="00E82D90" w:rsidRDefault="00F605DA" w:rsidP="00927421">
            <w:pPr>
              <w:spacing w:before="60" w:after="60"/>
              <w:jc w:val="center"/>
              <w:rPr>
                <w:rFonts w:ascii="Times New Roman" w:hAnsi="Times New Roman" w:cs="Times New Roman"/>
                <w:sz w:val="20"/>
                <w:szCs w:val="20"/>
              </w:rPr>
            </w:pPr>
          </w:p>
        </w:tc>
        <w:tc>
          <w:tcPr>
            <w:tcW w:w="493" w:type="pct"/>
            <w:shd w:val="clear" w:color="000000" w:fill="FFFFFF"/>
            <w:vAlign w:val="center"/>
          </w:tcPr>
          <w:p w:rsidR="00F605DA" w:rsidRPr="00E82D90" w:rsidRDefault="00F605DA" w:rsidP="00927421">
            <w:pPr>
              <w:spacing w:before="60" w:after="60"/>
              <w:jc w:val="center"/>
              <w:rPr>
                <w:rFonts w:ascii="Times New Roman" w:hAnsi="Times New Roman" w:cs="Times New Roman"/>
                <w:b/>
                <w:sz w:val="20"/>
                <w:szCs w:val="20"/>
              </w:rPr>
            </w:pPr>
          </w:p>
        </w:tc>
        <w:tc>
          <w:tcPr>
            <w:tcW w:w="422" w:type="pct"/>
            <w:vMerge w:val="restart"/>
            <w:shd w:val="clear" w:color="000000" w:fill="FFFFFF"/>
            <w:vAlign w:val="center"/>
          </w:tcPr>
          <w:p w:rsidR="00F605DA" w:rsidRPr="00E82D90" w:rsidRDefault="005F6B71" w:rsidP="005F6B71">
            <w:pPr>
              <w:spacing w:before="60" w:after="60"/>
              <w:jc w:val="center"/>
              <w:rPr>
                <w:rFonts w:ascii="Times New Roman" w:hAnsi="Times New Roman" w:cs="Times New Roman"/>
                <w:sz w:val="20"/>
                <w:szCs w:val="20"/>
              </w:rPr>
            </w:pPr>
            <w:r w:rsidRPr="00E82D90">
              <w:rPr>
                <w:rFonts w:ascii="Times New Roman" w:hAnsi="Times New Roman" w:cs="Times New Roman"/>
                <w:sz w:val="20"/>
                <w:szCs w:val="20"/>
                <w:lang w:val="vi-VN"/>
              </w:rPr>
              <w:t>7,7</w:t>
            </w:r>
            <w:r w:rsidR="00F605DA" w:rsidRPr="00E82D90">
              <w:rPr>
                <w:rFonts w:ascii="Times New Roman" w:hAnsi="Times New Roman" w:cs="Times New Roman"/>
                <w:sz w:val="20"/>
                <w:szCs w:val="20"/>
              </w:rPr>
              <w:t xml:space="preserve"> -</w:t>
            </w:r>
            <w:r w:rsidRPr="00E82D90">
              <w:rPr>
                <w:rFonts w:ascii="Times New Roman" w:hAnsi="Times New Roman" w:cs="Times New Roman"/>
                <w:sz w:val="20"/>
                <w:szCs w:val="20"/>
                <w:lang w:val="vi-VN"/>
              </w:rPr>
              <w:t>12,8</w:t>
            </w:r>
            <w:r w:rsidR="00F605DA" w:rsidRPr="00E82D90">
              <w:rPr>
                <w:rFonts w:ascii="Times New Roman" w:hAnsi="Times New Roman" w:cs="Times New Roman"/>
                <w:sz w:val="20"/>
                <w:szCs w:val="20"/>
              </w:rPr>
              <w:t>%</w:t>
            </w:r>
          </w:p>
        </w:tc>
      </w:tr>
      <w:tr w:rsidR="001822EE" w:rsidRPr="00E82D90" w:rsidTr="001822EE">
        <w:trPr>
          <w:trHeight w:val="60"/>
          <w:jc w:val="center"/>
        </w:trPr>
        <w:tc>
          <w:tcPr>
            <w:tcW w:w="421" w:type="pct"/>
            <w:vMerge/>
            <w:vAlign w:val="center"/>
          </w:tcPr>
          <w:p w:rsidR="00F605DA" w:rsidRPr="00E82D90" w:rsidRDefault="00F605DA" w:rsidP="00927421">
            <w:pPr>
              <w:spacing w:before="60" w:after="60"/>
              <w:rPr>
                <w:rFonts w:ascii="Times New Roman" w:hAnsi="Times New Roman" w:cs="Times New Roman"/>
                <w:bCs/>
                <w:sz w:val="20"/>
                <w:szCs w:val="20"/>
              </w:rPr>
            </w:pPr>
          </w:p>
        </w:tc>
        <w:tc>
          <w:tcPr>
            <w:tcW w:w="422" w:type="pct"/>
            <w:vMerge/>
            <w:shd w:val="clear" w:color="000000" w:fill="FFFFFF"/>
            <w:vAlign w:val="center"/>
          </w:tcPr>
          <w:p w:rsidR="00F605DA" w:rsidRPr="00E82D90" w:rsidRDefault="00F605DA" w:rsidP="00927421">
            <w:pPr>
              <w:spacing w:before="60" w:after="60"/>
              <w:rPr>
                <w:rFonts w:ascii="Times New Roman" w:hAnsi="Times New Roman" w:cs="Times New Roman"/>
                <w:bCs/>
                <w:sz w:val="20"/>
                <w:szCs w:val="20"/>
              </w:rPr>
            </w:pPr>
          </w:p>
        </w:tc>
        <w:tc>
          <w:tcPr>
            <w:tcW w:w="355" w:type="pct"/>
            <w:shd w:val="clear" w:color="000000" w:fill="FFFFFF"/>
            <w:vAlign w:val="center"/>
          </w:tcPr>
          <w:p w:rsidR="00F605DA" w:rsidRPr="00E82D90" w:rsidRDefault="00F605DA" w:rsidP="00927421">
            <w:pPr>
              <w:spacing w:before="60" w:after="60"/>
              <w:ind w:left="-60" w:right="-81"/>
              <w:jc w:val="center"/>
              <w:rPr>
                <w:rFonts w:ascii="Times New Roman" w:hAnsi="Times New Roman" w:cs="Times New Roman"/>
                <w:bCs/>
                <w:sz w:val="20"/>
                <w:szCs w:val="20"/>
              </w:rPr>
            </w:pPr>
            <w:r w:rsidRPr="00E82D90">
              <w:rPr>
                <w:rFonts w:ascii="Times New Roman" w:hAnsi="Times New Roman" w:cs="Times New Roman"/>
                <w:bCs/>
                <w:sz w:val="20"/>
                <w:szCs w:val="20"/>
              </w:rPr>
              <w:t xml:space="preserve">Sau </w:t>
            </w:r>
          </w:p>
          <w:p w:rsidR="00F605DA" w:rsidRPr="00E82D90" w:rsidRDefault="00F605DA" w:rsidP="00927421">
            <w:pPr>
              <w:spacing w:before="60" w:after="60"/>
              <w:ind w:left="-60" w:right="-81"/>
              <w:jc w:val="center"/>
              <w:rPr>
                <w:rFonts w:ascii="Times New Roman" w:hAnsi="Times New Roman" w:cs="Times New Roman"/>
                <w:bCs/>
                <w:sz w:val="20"/>
                <w:szCs w:val="20"/>
              </w:rPr>
            </w:pPr>
            <w:r w:rsidRPr="00E82D90">
              <w:rPr>
                <w:rFonts w:ascii="Times New Roman" w:hAnsi="Times New Roman" w:cs="Times New Roman"/>
                <w:bCs/>
                <w:sz w:val="20"/>
                <w:szCs w:val="20"/>
              </w:rPr>
              <w:t>XL</w:t>
            </w:r>
          </w:p>
        </w:tc>
        <w:tc>
          <w:tcPr>
            <w:tcW w:w="421" w:type="pct"/>
            <w:shd w:val="clear" w:color="000000" w:fill="FFFFFF"/>
            <w:vAlign w:val="center"/>
          </w:tcPr>
          <w:p w:rsidR="00F605DA" w:rsidRPr="00E82D90" w:rsidRDefault="00F605DA" w:rsidP="00F605DA">
            <w:pPr>
              <w:spacing w:before="60" w:after="60"/>
              <w:jc w:val="center"/>
              <w:rPr>
                <w:rFonts w:ascii="Times New Roman" w:hAnsi="Times New Roman" w:cs="Times New Roman"/>
                <w:sz w:val="20"/>
                <w:szCs w:val="20"/>
                <w:lang w:val="vi-VN"/>
              </w:rPr>
            </w:pPr>
            <w:r w:rsidRPr="00E82D90">
              <w:rPr>
                <w:rFonts w:ascii="Times New Roman" w:hAnsi="Times New Roman" w:cs="Times New Roman"/>
                <w:sz w:val="20"/>
                <w:szCs w:val="20"/>
                <w:lang w:val="vi-VN"/>
              </w:rPr>
              <w:t>3.500</w:t>
            </w:r>
          </w:p>
        </w:tc>
        <w:tc>
          <w:tcPr>
            <w:tcW w:w="388" w:type="pct"/>
            <w:shd w:val="clear" w:color="000000" w:fill="FFFFFF"/>
            <w:vAlign w:val="center"/>
          </w:tcPr>
          <w:p w:rsidR="00F605DA" w:rsidRPr="00E82D90" w:rsidRDefault="00F605DA" w:rsidP="00927421">
            <w:pPr>
              <w:spacing w:before="60" w:after="60"/>
              <w:jc w:val="center"/>
              <w:rPr>
                <w:rFonts w:ascii="Times New Roman" w:hAnsi="Times New Roman" w:cs="Times New Roman"/>
                <w:sz w:val="20"/>
                <w:szCs w:val="20"/>
                <w:lang w:val="vi-VN"/>
              </w:rPr>
            </w:pPr>
            <w:r w:rsidRPr="00E82D90">
              <w:rPr>
                <w:rFonts w:ascii="Times New Roman" w:hAnsi="Times New Roman" w:cs="Times New Roman"/>
                <w:sz w:val="20"/>
                <w:szCs w:val="20"/>
                <w:lang w:val="vi-VN"/>
              </w:rPr>
              <w:t>3.600</w:t>
            </w:r>
          </w:p>
        </w:tc>
        <w:tc>
          <w:tcPr>
            <w:tcW w:w="388" w:type="pct"/>
            <w:shd w:val="clear" w:color="000000" w:fill="FFFFFF"/>
            <w:vAlign w:val="center"/>
          </w:tcPr>
          <w:p w:rsidR="00F605DA" w:rsidRPr="00E82D90" w:rsidRDefault="00927421" w:rsidP="00927421">
            <w:pPr>
              <w:spacing w:before="60" w:after="60"/>
              <w:jc w:val="center"/>
              <w:rPr>
                <w:rFonts w:ascii="Times New Roman" w:hAnsi="Times New Roman" w:cs="Times New Roman"/>
                <w:sz w:val="20"/>
                <w:szCs w:val="20"/>
                <w:lang w:val="vi-VN"/>
              </w:rPr>
            </w:pPr>
            <w:r w:rsidRPr="00E82D90">
              <w:rPr>
                <w:rFonts w:ascii="Times New Roman" w:hAnsi="Times New Roman" w:cs="Times New Roman"/>
                <w:sz w:val="20"/>
                <w:szCs w:val="20"/>
                <w:lang w:val="vi-VN"/>
              </w:rPr>
              <w:t>4.200</w:t>
            </w:r>
          </w:p>
        </w:tc>
        <w:tc>
          <w:tcPr>
            <w:tcW w:w="422" w:type="pct"/>
            <w:shd w:val="clear" w:color="000000" w:fill="FFFFFF"/>
            <w:vAlign w:val="center"/>
          </w:tcPr>
          <w:p w:rsidR="00F605DA" w:rsidRPr="00E82D90" w:rsidRDefault="00927421" w:rsidP="00927421">
            <w:pPr>
              <w:spacing w:before="60" w:after="60"/>
              <w:jc w:val="center"/>
              <w:rPr>
                <w:rFonts w:ascii="Times New Roman" w:hAnsi="Times New Roman" w:cs="Times New Roman"/>
                <w:sz w:val="20"/>
                <w:szCs w:val="20"/>
                <w:lang w:val="vi-VN"/>
              </w:rPr>
            </w:pPr>
            <w:r w:rsidRPr="00E82D90">
              <w:rPr>
                <w:rFonts w:ascii="Times New Roman" w:hAnsi="Times New Roman" w:cs="Times New Roman"/>
                <w:sz w:val="20"/>
                <w:szCs w:val="20"/>
                <w:lang w:val="vi-VN"/>
              </w:rPr>
              <w:t>3.6</w:t>
            </w:r>
            <w:r w:rsidR="00F605DA" w:rsidRPr="00E82D90">
              <w:rPr>
                <w:rFonts w:ascii="Times New Roman" w:hAnsi="Times New Roman" w:cs="Times New Roman"/>
                <w:sz w:val="20"/>
                <w:szCs w:val="20"/>
                <w:lang w:val="vi-VN"/>
              </w:rPr>
              <w:t>00</w:t>
            </w:r>
          </w:p>
        </w:tc>
        <w:tc>
          <w:tcPr>
            <w:tcW w:w="422" w:type="pct"/>
            <w:shd w:val="clear" w:color="000000" w:fill="FFFFFF"/>
            <w:vAlign w:val="center"/>
          </w:tcPr>
          <w:p w:rsidR="00F605DA" w:rsidRPr="00E82D90" w:rsidRDefault="00927421" w:rsidP="00927421">
            <w:pPr>
              <w:spacing w:before="60" w:after="60"/>
              <w:jc w:val="center"/>
              <w:rPr>
                <w:rFonts w:ascii="Times New Roman" w:hAnsi="Times New Roman" w:cs="Times New Roman"/>
                <w:sz w:val="20"/>
                <w:szCs w:val="20"/>
                <w:lang w:val="vi-VN"/>
              </w:rPr>
            </w:pPr>
            <w:r w:rsidRPr="00E82D90">
              <w:rPr>
                <w:rFonts w:ascii="Times New Roman" w:hAnsi="Times New Roman" w:cs="Times New Roman"/>
                <w:sz w:val="20"/>
                <w:szCs w:val="20"/>
                <w:lang w:val="vi-VN"/>
              </w:rPr>
              <w:t>3.5</w:t>
            </w:r>
            <w:r w:rsidR="00F605DA" w:rsidRPr="00E82D90">
              <w:rPr>
                <w:rFonts w:ascii="Times New Roman" w:hAnsi="Times New Roman" w:cs="Times New Roman"/>
                <w:sz w:val="20"/>
                <w:szCs w:val="20"/>
                <w:lang w:val="vi-VN"/>
              </w:rPr>
              <w:t>00</w:t>
            </w:r>
          </w:p>
        </w:tc>
        <w:tc>
          <w:tcPr>
            <w:tcW w:w="421" w:type="pct"/>
            <w:shd w:val="clear" w:color="000000" w:fill="FFFFFF"/>
            <w:vAlign w:val="center"/>
          </w:tcPr>
          <w:p w:rsidR="00F605DA" w:rsidRPr="00E82D90" w:rsidRDefault="00927421" w:rsidP="00927421">
            <w:pPr>
              <w:spacing w:before="60" w:after="60"/>
              <w:jc w:val="center"/>
              <w:rPr>
                <w:rFonts w:ascii="Times New Roman" w:hAnsi="Times New Roman" w:cs="Times New Roman"/>
                <w:sz w:val="20"/>
                <w:szCs w:val="20"/>
                <w:lang w:val="vi-VN"/>
              </w:rPr>
            </w:pPr>
            <w:r w:rsidRPr="00E82D90">
              <w:rPr>
                <w:rFonts w:ascii="Times New Roman" w:hAnsi="Times New Roman" w:cs="Times New Roman"/>
                <w:sz w:val="20"/>
                <w:szCs w:val="20"/>
                <w:lang w:val="vi-VN"/>
              </w:rPr>
              <w:t>3.900</w:t>
            </w:r>
          </w:p>
        </w:tc>
        <w:tc>
          <w:tcPr>
            <w:tcW w:w="423" w:type="pct"/>
            <w:shd w:val="clear" w:color="000000" w:fill="FFFFFF"/>
            <w:vAlign w:val="center"/>
          </w:tcPr>
          <w:p w:rsidR="00F605DA" w:rsidRPr="00E82D90" w:rsidRDefault="00927421" w:rsidP="00927421">
            <w:pPr>
              <w:spacing w:before="60" w:after="60"/>
              <w:jc w:val="center"/>
              <w:rPr>
                <w:rFonts w:ascii="Times New Roman" w:hAnsi="Times New Roman" w:cs="Times New Roman"/>
                <w:sz w:val="20"/>
                <w:szCs w:val="20"/>
                <w:lang w:val="vi-VN"/>
              </w:rPr>
            </w:pPr>
            <w:r w:rsidRPr="00E82D90">
              <w:rPr>
                <w:rFonts w:ascii="Times New Roman" w:hAnsi="Times New Roman" w:cs="Times New Roman"/>
                <w:sz w:val="20"/>
                <w:szCs w:val="20"/>
                <w:lang w:val="vi-VN"/>
              </w:rPr>
              <w:t>3.400</w:t>
            </w:r>
          </w:p>
        </w:tc>
        <w:tc>
          <w:tcPr>
            <w:tcW w:w="493" w:type="pct"/>
            <w:shd w:val="clear" w:color="000000" w:fill="FFFFFF"/>
            <w:vAlign w:val="center"/>
          </w:tcPr>
          <w:p w:rsidR="00F605DA" w:rsidRPr="00E82D90" w:rsidRDefault="00F605DA" w:rsidP="00927421">
            <w:pPr>
              <w:spacing w:before="60" w:after="60"/>
              <w:jc w:val="center"/>
              <w:rPr>
                <w:rFonts w:ascii="Times New Roman" w:hAnsi="Times New Roman" w:cs="Times New Roman"/>
                <w:b/>
                <w:sz w:val="20"/>
                <w:szCs w:val="20"/>
                <w:lang w:val="vi-VN"/>
              </w:rPr>
            </w:pPr>
            <w:r w:rsidRPr="00E82D90">
              <w:rPr>
                <w:rFonts w:ascii="Times New Roman" w:hAnsi="Times New Roman" w:cs="Times New Roman"/>
                <w:b/>
                <w:sz w:val="20"/>
                <w:szCs w:val="20"/>
                <w:lang w:val="vi-VN"/>
              </w:rPr>
              <w:t>5.000</w:t>
            </w:r>
          </w:p>
        </w:tc>
        <w:tc>
          <w:tcPr>
            <w:tcW w:w="422" w:type="pct"/>
            <w:vMerge/>
            <w:shd w:val="clear" w:color="000000" w:fill="FFFFFF"/>
            <w:vAlign w:val="center"/>
          </w:tcPr>
          <w:p w:rsidR="00F605DA" w:rsidRPr="00E82D90" w:rsidRDefault="00F605DA" w:rsidP="00927421">
            <w:pPr>
              <w:spacing w:before="60" w:after="60"/>
              <w:jc w:val="center"/>
              <w:rPr>
                <w:rFonts w:ascii="Times New Roman" w:hAnsi="Times New Roman" w:cs="Times New Roman"/>
                <w:sz w:val="20"/>
                <w:szCs w:val="20"/>
              </w:rPr>
            </w:pPr>
          </w:p>
        </w:tc>
      </w:tr>
    </w:tbl>
    <w:p w:rsidR="009B37DC" w:rsidRPr="00E82D90" w:rsidRDefault="00457A99" w:rsidP="00811872">
      <w:pPr>
        <w:spacing w:before="60" w:after="60"/>
        <w:ind w:firstLine="567"/>
        <w:jc w:val="both"/>
        <w:rPr>
          <w:rFonts w:ascii="Times New Roman" w:hAnsi="Times New Roman" w:cs="Times New Roman"/>
          <w:sz w:val="26"/>
          <w:szCs w:val="26"/>
          <w:lang w:val="en-US"/>
        </w:rPr>
      </w:pPr>
      <w:r w:rsidRPr="00E82D90">
        <w:rPr>
          <w:rFonts w:ascii="Times New Roman" w:hAnsi="Times New Roman" w:cs="Times New Roman"/>
          <w:i/>
          <w:sz w:val="28"/>
          <w:szCs w:val="28"/>
          <w:u w:val="single"/>
        </w:rPr>
        <w:t>Nhận xét:</w:t>
      </w:r>
      <w:r w:rsidRPr="00E82D90">
        <w:rPr>
          <w:rFonts w:ascii="Times New Roman" w:hAnsi="Times New Roman" w:cs="Times New Roman"/>
          <w:sz w:val="28"/>
          <w:szCs w:val="28"/>
        </w:rPr>
        <w:t xml:space="preserve"> Dựa trên kết quả quan trắc chất lượng nước thải của hệ thống xử lý, nước thải đầu vào và nước thải đầu ra của giai đoạn vận hành thử nghiệm tại bảng trên cho thấy hiện tại công trình xử lý nước thải của </w:t>
      </w:r>
      <w:r w:rsidR="00FE7E86" w:rsidRPr="00E82D90">
        <w:rPr>
          <w:rFonts w:ascii="Times New Roman" w:hAnsi="Times New Roman" w:cs="Times New Roman"/>
          <w:sz w:val="28"/>
          <w:szCs w:val="28"/>
          <w:lang w:val="vi-VN"/>
        </w:rPr>
        <w:t>Dự án</w:t>
      </w:r>
      <w:r w:rsidRPr="00E82D90">
        <w:rPr>
          <w:rFonts w:ascii="Times New Roman" w:hAnsi="Times New Roman" w:cs="Times New Roman"/>
          <w:sz w:val="28"/>
          <w:szCs w:val="28"/>
        </w:rPr>
        <w:t xml:space="preserve"> đang vận hành hiệu quả, kết quả các đợt xử lý có độ ổn định cao. Chất lượng nước thải đạt so với </w:t>
      </w:r>
      <w:r w:rsidR="00FE7E86" w:rsidRPr="00E82D90">
        <w:rPr>
          <w:rFonts w:ascii="Times New Roman" w:hAnsi="Times New Roman" w:cs="Times New Roman"/>
          <w:sz w:val="28"/>
          <w:szCs w:val="28"/>
          <w:lang w:val="vi-VN"/>
        </w:rPr>
        <w:t>QCVN 63:201</w:t>
      </w:r>
      <w:r w:rsidR="00FE7E86" w:rsidRPr="00E82D90">
        <w:rPr>
          <w:rFonts w:ascii="Times New Roman" w:hAnsi="Times New Roman" w:cs="Times New Roman"/>
          <w:sz w:val="28"/>
          <w:szCs w:val="28"/>
        </w:rPr>
        <w:t>7</w:t>
      </w:r>
      <w:r w:rsidR="00FE7E86" w:rsidRPr="00E82D90">
        <w:rPr>
          <w:rFonts w:ascii="Times New Roman" w:hAnsi="Times New Roman" w:cs="Times New Roman"/>
          <w:sz w:val="28"/>
          <w:szCs w:val="28"/>
          <w:lang w:val="vi-VN"/>
        </w:rPr>
        <w:t>/BTNMT</w:t>
      </w:r>
      <w:r w:rsidR="00FE7E86" w:rsidRPr="00E82D90">
        <w:rPr>
          <w:rFonts w:ascii="Times New Roman" w:hAnsi="Times New Roman" w:cs="Times New Roman"/>
          <w:bCs/>
          <w:sz w:val="28"/>
          <w:szCs w:val="28"/>
        </w:rPr>
        <w:t xml:space="preserve"> (cột B)</w:t>
      </w:r>
      <w:r w:rsidR="00FE7E86" w:rsidRPr="00E82D90">
        <w:rPr>
          <w:rFonts w:ascii="Times New Roman" w:hAnsi="Times New Roman" w:cs="Times New Roman"/>
          <w:bCs/>
          <w:sz w:val="28"/>
          <w:szCs w:val="28"/>
          <w:lang w:val="vi-VN"/>
        </w:rPr>
        <w:t>.</w:t>
      </w:r>
    </w:p>
    <w:p w:rsidR="009E4428" w:rsidRPr="00E82D90" w:rsidRDefault="009E4428" w:rsidP="009B37DC">
      <w:pPr>
        <w:ind w:firstLine="720"/>
        <w:jc w:val="both"/>
        <w:rPr>
          <w:rFonts w:ascii="Times New Roman" w:hAnsi="Times New Roman" w:cs="Times New Roman"/>
          <w:sz w:val="28"/>
          <w:szCs w:val="28"/>
        </w:rPr>
        <w:sectPr w:rsidR="009E4428" w:rsidRPr="00E82D90" w:rsidSect="00A022B6">
          <w:footerReference w:type="default" r:id="rId12"/>
          <w:pgSz w:w="12240" w:h="15840"/>
          <w:pgMar w:top="1134" w:right="1134" w:bottom="1134" w:left="1474" w:header="720" w:footer="720" w:gutter="0"/>
          <w:cols w:space="720"/>
          <w:docGrid w:linePitch="360"/>
        </w:sectPr>
      </w:pPr>
    </w:p>
    <w:p w:rsidR="009B37DC" w:rsidRPr="00E82D90" w:rsidRDefault="009B37DC" w:rsidP="009B37DC">
      <w:pPr>
        <w:ind w:firstLine="720"/>
        <w:jc w:val="both"/>
        <w:rPr>
          <w:rFonts w:ascii="Times New Roman" w:hAnsi="Times New Roman" w:cs="Times New Roman"/>
          <w:sz w:val="28"/>
          <w:szCs w:val="28"/>
        </w:rPr>
      </w:pPr>
      <w:r w:rsidRPr="00E82D90">
        <w:rPr>
          <w:rFonts w:ascii="Times New Roman" w:hAnsi="Times New Roman" w:cs="Times New Roman"/>
          <w:sz w:val="28"/>
          <w:szCs w:val="28"/>
        </w:rPr>
        <w:lastRenderedPageBreak/>
        <w:t>- Kết quả đánh giá hiệu quả xử lý của hệ thống xử lý nước thải thông qua số liệu quan trắc nước thải tự động, liên tục (đ</w:t>
      </w:r>
      <w:r w:rsidRPr="00E82D90">
        <w:rPr>
          <w:rFonts w:ascii="Times New Roman" w:hAnsi="Times New Roman" w:cs="Times New Roman"/>
          <w:sz w:val="28"/>
          <w:szCs w:val="28"/>
          <w:lang w:val="en-US"/>
        </w:rPr>
        <w:t>ố</w:t>
      </w:r>
      <w:r w:rsidRPr="00E82D90">
        <w:rPr>
          <w:rFonts w:ascii="Times New Roman" w:hAnsi="Times New Roman" w:cs="Times New Roman"/>
          <w:sz w:val="28"/>
          <w:szCs w:val="28"/>
        </w:rPr>
        <w:t>i với trường hợp phải l</w:t>
      </w:r>
      <w:r w:rsidRPr="00E82D90">
        <w:rPr>
          <w:rFonts w:ascii="Times New Roman" w:hAnsi="Times New Roman" w:cs="Times New Roman"/>
          <w:sz w:val="28"/>
          <w:szCs w:val="28"/>
          <w:lang w:val="en-US"/>
        </w:rPr>
        <w:t>ắ</w:t>
      </w:r>
      <w:r w:rsidRPr="00E82D90">
        <w:rPr>
          <w:rFonts w:ascii="Times New Roman" w:hAnsi="Times New Roman" w:cs="Times New Roman"/>
          <w:sz w:val="28"/>
          <w:szCs w:val="28"/>
        </w:rPr>
        <w:t>p đặt)</w:t>
      </w:r>
      <w:r w:rsidR="002E549D" w:rsidRPr="00E82D90">
        <w:rPr>
          <w:rFonts w:ascii="Times New Roman" w:hAnsi="Times New Roman" w:cs="Times New Roman"/>
          <w:sz w:val="28"/>
          <w:szCs w:val="28"/>
          <w:lang w:val="vi-VN"/>
        </w:rPr>
        <w:t>:</w:t>
      </w:r>
      <w:r w:rsidRPr="00E82D90">
        <w:rPr>
          <w:rFonts w:ascii="Times New Roman" w:hAnsi="Times New Roman" w:cs="Times New Roman"/>
          <w:sz w:val="28"/>
          <w:szCs w:val="28"/>
        </w:rPr>
        <w:t xml:space="preserve"> </w:t>
      </w:r>
    </w:p>
    <w:p w:rsidR="00B0667A" w:rsidRPr="00E82D90" w:rsidRDefault="00B0667A" w:rsidP="00942FAD">
      <w:pPr>
        <w:pStyle w:val="BH1"/>
      </w:pPr>
      <w:bookmarkStart w:id="171" w:name="_Toc104126732"/>
      <w:r w:rsidRPr="00E82D90">
        <w:t xml:space="preserve">Bảng 5.4. </w:t>
      </w:r>
      <w:r w:rsidR="009E4428" w:rsidRPr="00E82D90">
        <w:t>K</w:t>
      </w:r>
      <w:r w:rsidRPr="00E82D90">
        <w:t>ết quả quan trắc</w:t>
      </w:r>
      <w:r w:rsidR="002E549D" w:rsidRPr="00E82D90">
        <w:t xml:space="preserve"> nước thải</w:t>
      </w:r>
      <w:r w:rsidRPr="00E82D90">
        <w:t xml:space="preserve"> tự động, liên tục</w:t>
      </w:r>
      <w:bookmarkEnd w:id="17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4"/>
        <w:gridCol w:w="893"/>
        <w:gridCol w:w="1216"/>
        <w:gridCol w:w="907"/>
        <w:gridCol w:w="904"/>
        <w:gridCol w:w="907"/>
        <w:gridCol w:w="936"/>
        <w:gridCol w:w="838"/>
        <w:gridCol w:w="890"/>
        <w:gridCol w:w="857"/>
        <w:gridCol w:w="982"/>
        <w:gridCol w:w="982"/>
        <w:gridCol w:w="857"/>
        <w:gridCol w:w="1169"/>
      </w:tblGrid>
      <w:tr w:rsidR="002E549D" w:rsidRPr="00E82D90" w:rsidTr="002E549D">
        <w:trPr>
          <w:trHeight w:val="55"/>
          <w:jc w:val="center"/>
        </w:trPr>
        <w:tc>
          <w:tcPr>
            <w:tcW w:w="451" w:type="pct"/>
            <w:shd w:val="clear" w:color="000000" w:fill="FFFFFF"/>
            <w:vAlign w:val="center"/>
            <w:hideMark/>
          </w:tcPr>
          <w:p w:rsidR="009E4428" w:rsidRPr="00E82D90" w:rsidRDefault="009E4428" w:rsidP="00BA55A5">
            <w:pPr>
              <w:spacing w:before="60" w:after="60"/>
              <w:jc w:val="center"/>
              <w:rPr>
                <w:rFonts w:ascii="Times New Roman" w:hAnsi="Times New Roman" w:cs="Times New Roman"/>
                <w:b/>
                <w:bCs/>
              </w:rPr>
            </w:pPr>
            <w:r w:rsidRPr="00E82D90">
              <w:rPr>
                <w:rFonts w:ascii="Times New Roman" w:hAnsi="Times New Roman" w:cs="Times New Roman"/>
                <w:b/>
                <w:bCs/>
              </w:rPr>
              <w:t>Lần đo đạc, lấy mẫu phân tích</w:t>
            </w:r>
          </w:p>
        </w:tc>
        <w:tc>
          <w:tcPr>
            <w:tcW w:w="329" w:type="pct"/>
            <w:shd w:val="clear" w:color="000000" w:fill="FFFFFF"/>
            <w:vAlign w:val="center"/>
          </w:tcPr>
          <w:p w:rsidR="009E4428" w:rsidRPr="00E82D90" w:rsidRDefault="009E4428" w:rsidP="00BA55A5">
            <w:pPr>
              <w:ind w:left="-113" w:right="-110"/>
              <w:jc w:val="center"/>
              <w:rPr>
                <w:rFonts w:ascii="Times New Roman" w:hAnsi="Times New Roman" w:cs="Times New Roman"/>
                <w:b/>
                <w:lang w:val="vi-VN"/>
              </w:rPr>
            </w:pPr>
            <w:r w:rsidRPr="00E82D90">
              <w:rPr>
                <w:rFonts w:ascii="Times New Roman" w:hAnsi="Times New Roman" w:cs="Times New Roman"/>
                <w:b/>
                <w:lang w:val="vi-VN"/>
              </w:rPr>
              <w:t>Đơn vị</w:t>
            </w:r>
          </w:p>
        </w:tc>
        <w:tc>
          <w:tcPr>
            <w:tcW w:w="448" w:type="pct"/>
            <w:shd w:val="clear" w:color="000000" w:fill="FFFFFF"/>
            <w:vAlign w:val="center"/>
          </w:tcPr>
          <w:p w:rsidR="009E4428" w:rsidRPr="00E82D90" w:rsidRDefault="009E4428" w:rsidP="00BA55A5">
            <w:pPr>
              <w:ind w:left="-113" w:right="-110"/>
              <w:jc w:val="center"/>
              <w:rPr>
                <w:rFonts w:ascii="Times New Roman" w:hAnsi="Times New Roman" w:cs="Times New Roman"/>
                <w:b/>
              </w:rPr>
            </w:pPr>
            <w:r w:rsidRPr="00E82D90">
              <w:rPr>
                <w:rFonts w:ascii="Times New Roman" w:hAnsi="Times New Roman" w:cs="Times New Roman"/>
                <w:b/>
              </w:rPr>
              <w:t>25/11/</w:t>
            </w:r>
          </w:p>
          <w:p w:rsidR="009E4428" w:rsidRPr="00E82D90" w:rsidRDefault="009E4428" w:rsidP="00BA55A5">
            <w:pPr>
              <w:ind w:left="-113" w:right="-110"/>
              <w:jc w:val="center"/>
              <w:rPr>
                <w:rFonts w:ascii="Times New Roman" w:hAnsi="Times New Roman" w:cs="Times New Roman"/>
                <w:b/>
              </w:rPr>
            </w:pPr>
            <w:r w:rsidRPr="00E82D90">
              <w:rPr>
                <w:rFonts w:ascii="Times New Roman" w:hAnsi="Times New Roman" w:cs="Times New Roman"/>
                <w:b/>
              </w:rPr>
              <w:t>2021</w:t>
            </w:r>
          </w:p>
        </w:tc>
        <w:tc>
          <w:tcPr>
            <w:tcW w:w="334" w:type="pct"/>
            <w:shd w:val="clear" w:color="000000" w:fill="FFFFFF"/>
            <w:vAlign w:val="center"/>
          </w:tcPr>
          <w:p w:rsidR="009E4428" w:rsidRPr="00E82D90" w:rsidRDefault="009E4428" w:rsidP="00BA55A5">
            <w:pPr>
              <w:ind w:left="-113" w:right="-110"/>
              <w:jc w:val="center"/>
              <w:rPr>
                <w:rFonts w:ascii="Times New Roman" w:hAnsi="Times New Roman" w:cs="Times New Roman"/>
                <w:b/>
              </w:rPr>
            </w:pPr>
            <w:r w:rsidRPr="00E82D90">
              <w:rPr>
                <w:rFonts w:ascii="Times New Roman" w:hAnsi="Times New Roman" w:cs="Times New Roman"/>
                <w:b/>
              </w:rPr>
              <w:t>29/11/</w:t>
            </w:r>
          </w:p>
          <w:p w:rsidR="009E4428" w:rsidRPr="00E82D90" w:rsidRDefault="009E4428" w:rsidP="00BA55A5">
            <w:pPr>
              <w:ind w:left="-113" w:right="-110"/>
              <w:jc w:val="center"/>
              <w:rPr>
                <w:rFonts w:ascii="Times New Roman" w:hAnsi="Times New Roman" w:cs="Times New Roman"/>
                <w:b/>
              </w:rPr>
            </w:pPr>
            <w:r w:rsidRPr="00E82D90">
              <w:rPr>
                <w:rFonts w:ascii="Times New Roman" w:hAnsi="Times New Roman" w:cs="Times New Roman"/>
                <w:b/>
              </w:rPr>
              <w:t>2021</w:t>
            </w:r>
          </w:p>
        </w:tc>
        <w:tc>
          <w:tcPr>
            <w:tcW w:w="333" w:type="pct"/>
            <w:shd w:val="clear" w:color="000000" w:fill="FFFFFF"/>
            <w:vAlign w:val="center"/>
          </w:tcPr>
          <w:p w:rsidR="009E4428" w:rsidRPr="00E82D90" w:rsidRDefault="009E4428" w:rsidP="00BA55A5">
            <w:pPr>
              <w:ind w:left="-113" w:right="-110"/>
              <w:jc w:val="center"/>
              <w:rPr>
                <w:rFonts w:ascii="Times New Roman" w:hAnsi="Times New Roman" w:cs="Times New Roman"/>
                <w:b/>
              </w:rPr>
            </w:pPr>
            <w:r w:rsidRPr="00E82D90">
              <w:rPr>
                <w:rFonts w:ascii="Times New Roman" w:hAnsi="Times New Roman" w:cs="Times New Roman"/>
                <w:b/>
              </w:rPr>
              <w:t>02/1</w:t>
            </w:r>
            <w:r w:rsidRPr="00E82D90">
              <w:rPr>
                <w:rFonts w:ascii="Times New Roman" w:hAnsi="Times New Roman" w:cs="Times New Roman"/>
                <w:b/>
                <w:lang w:val="vi-VN"/>
              </w:rPr>
              <w:t>2</w:t>
            </w:r>
            <w:r w:rsidRPr="00E82D90">
              <w:rPr>
                <w:rFonts w:ascii="Times New Roman" w:hAnsi="Times New Roman" w:cs="Times New Roman"/>
                <w:b/>
              </w:rPr>
              <w:t>/</w:t>
            </w:r>
          </w:p>
          <w:p w:rsidR="009E4428" w:rsidRPr="00E82D90" w:rsidRDefault="009E4428" w:rsidP="00BA55A5">
            <w:pPr>
              <w:ind w:left="-113" w:right="-110"/>
              <w:jc w:val="center"/>
              <w:rPr>
                <w:rFonts w:ascii="Times New Roman" w:hAnsi="Times New Roman" w:cs="Times New Roman"/>
                <w:b/>
              </w:rPr>
            </w:pPr>
            <w:r w:rsidRPr="00E82D90">
              <w:rPr>
                <w:rFonts w:ascii="Times New Roman" w:hAnsi="Times New Roman" w:cs="Times New Roman"/>
                <w:b/>
              </w:rPr>
              <w:t>2021</w:t>
            </w:r>
          </w:p>
        </w:tc>
        <w:tc>
          <w:tcPr>
            <w:tcW w:w="334" w:type="pct"/>
            <w:shd w:val="clear" w:color="000000" w:fill="FFFFFF"/>
            <w:vAlign w:val="center"/>
          </w:tcPr>
          <w:p w:rsidR="009E4428" w:rsidRPr="00E82D90" w:rsidRDefault="009E4428" w:rsidP="00BA55A5">
            <w:pPr>
              <w:ind w:left="-113" w:right="-110"/>
              <w:jc w:val="center"/>
              <w:rPr>
                <w:rFonts w:ascii="Times New Roman" w:hAnsi="Times New Roman" w:cs="Times New Roman"/>
                <w:b/>
              </w:rPr>
            </w:pPr>
            <w:r w:rsidRPr="00E82D90">
              <w:rPr>
                <w:rFonts w:ascii="Times New Roman" w:hAnsi="Times New Roman" w:cs="Times New Roman"/>
                <w:b/>
              </w:rPr>
              <w:t>07/1</w:t>
            </w:r>
            <w:r w:rsidRPr="00E82D90">
              <w:rPr>
                <w:rFonts w:ascii="Times New Roman" w:hAnsi="Times New Roman" w:cs="Times New Roman"/>
                <w:b/>
                <w:lang w:val="vi-VN"/>
              </w:rPr>
              <w:t>2</w:t>
            </w:r>
            <w:r w:rsidRPr="00E82D90">
              <w:rPr>
                <w:rFonts w:ascii="Times New Roman" w:hAnsi="Times New Roman" w:cs="Times New Roman"/>
                <w:b/>
              </w:rPr>
              <w:t>/</w:t>
            </w:r>
          </w:p>
          <w:p w:rsidR="009E4428" w:rsidRPr="00E82D90" w:rsidRDefault="009E4428" w:rsidP="00BA55A5">
            <w:pPr>
              <w:ind w:left="-113" w:right="-110"/>
              <w:jc w:val="center"/>
              <w:rPr>
                <w:rFonts w:ascii="Times New Roman" w:hAnsi="Times New Roman" w:cs="Times New Roman"/>
                <w:b/>
              </w:rPr>
            </w:pPr>
            <w:r w:rsidRPr="00E82D90">
              <w:rPr>
                <w:rFonts w:ascii="Times New Roman" w:hAnsi="Times New Roman" w:cs="Times New Roman"/>
                <w:b/>
              </w:rPr>
              <w:t>2021</w:t>
            </w:r>
          </w:p>
        </w:tc>
        <w:tc>
          <w:tcPr>
            <w:tcW w:w="345" w:type="pct"/>
            <w:shd w:val="clear" w:color="000000" w:fill="FFFFFF"/>
            <w:vAlign w:val="center"/>
          </w:tcPr>
          <w:p w:rsidR="009E4428" w:rsidRPr="00E82D90" w:rsidRDefault="009E4428" w:rsidP="00BA55A5">
            <w:pPr>
              <w:ind w:left="-113" w:right="-110"/>
              <w:jc w:val="center"/>
              <w:rPr>
                <w:rFonts w:ascii="Times New Roman" w:hAnsi="Times New Roman" w:cs="Times New Roman"/>
                <w:b/>
              </w:rPr>
            </w:pPr>
            <w:r w:rsidRPr="00E82D90">
              <w:rPr>
                <w:rFonts w:ascii="Times New Roman" w:hAnsi="Times New Roman" w:cs="Times New Roman"/>
                <w:b/>
              </w:rPr>
              <w:t>1</w:t>
            </w:r>
            <w:r w:rsidRPr="00E82D90">
              <w:rPr>
                <w:rFonts w:ascii="Times New Roman" w:hAnsi="Times New Roman" w:cs="Times New Roman"/>
                <w:b/>
                <w:lang w:val="vi-VN"/>
              </w:rPr>
              <w:t>3</w:t>
            </w:r>
            <w:r w:rsidRPr="00E82D90">
              <w:rPr>
                <w:rFonts w:ascii="Times New Roman" w:hAnsi="Times New Roman" w:cs="Times New Roman"/>
                <w:b/>
              </w:rPr>
              <w:t>/1</w:t>
            </w:r>
            <w:r w:rsidRPr="00E82D90">
              <w:rPr>
                <w:rFonts w:ascii="Times New Roman" w:hAnsi="Times New Roman" w:cs="Times New Roman"/>
                <w:b/>
                <w:lang w:val="vi-VN"/>
              </w:rPr>
              <w:t>2</w:t>
            </w:r>
            <w:r w:rsidRPr="00E82D90">
              <w:rPr>
                <w:rFonts w:ascii="Times New Roman" w:hAnsi="Times New Roman" w:cs="Times New Roman"/>
                <w:b/>
              </w:rPr>
              <w:t>/</w:t>
            </w:r>
          </w:p>
          <w:p w:rsidR="009E4428" w:rsidRPr="00E82D90" w:rsidRDefault="009E4428" w:rsidP="00BA55A5">
            <w:pPr>
              <w:ind w:left="-113" w:right="-110"/>
              <w:jc w:val="center"/>
              <w:rPr>
                <w:rFonts w:ascii="Times New Roman" w:hAnsi="Times New Roman" w:cs="Times New Roman"/>
                <w:b/>
              </w:rPr>
            </w:pPr>
            <w:r w:rsidRPr="00E82D90">
              <w:rPr>
                <w:rFonts w:ascii="Times New Roman" w:hAnsi="Times New Roman" w:cs="Times New Roman"/>
                <w:b/>
              </w:rPr>
              <w:t>2021</w:t>
            </w:r>
          </w:p>
        </w:tc>
        <w:tc>
          <w:tcPr>
            <w:tcW w:w="309" w:type="pct"/>
            <w:shd w:val="clear" w:color="000000" w:fill="FFFFFF"/>
            <w:vAlign w:val="center"/>
          </w:tcPr>
          <w:p w:rsidR="009E4428" w:rsidRPr="00E82D90" w:rsidRDefault="009E4428" w:rsidP="00BA55A5">
            <w:pPr>
              <w:ind w:left="-113" w:right="-110"/>
              <w:jc w:val="center"/>
              <w:rPr>
                <w:rFonts w:ascii="Times New Roman" w:hAnsi="Times New Roman" w:cs="Times New Roman"/>
                <w:b/>
              </w:rPr>
            </w:pPr>
            <w:r w:rsidRPr="00E82D90">
              <w:rPr>
                <w:rFonts w:ascii="Times New Roman" w:hAnsi="Times New Roman" w:cs="Times New Roman"/>
                <w:b/>
                <w:lang w:val="vi-VN"/>
              </w:rPr>
              <w:t>03</w:t>
            </w:r>
            <w:r w:rsidRPr="00E82D90">
              <w:rPr>
                <w:rFonts w:ascii="Times New Roman" w:hAnsi="Times New Roman" w:cs="Times New Roman"/>
                <w:b/>
              </w:rPr>
              <w:t>/</w:t>
            </w:r>
            <w:r w:rsidRPr="00E82D90">
              <w:rPr>
                <w:rFonts w:ascii="Times New Roman" w:hAnsi="Times New Roman" w:cs="Times New Roman"/>
                <w:b/>
                <w:lang w:val="vi-VN"/>
              </w:rPr>
              <w:t>0</w:t>
            </w:r>
            <w:r w:rsidRPr="00E82D90">
              <w:rPr>
                <w:rFonts w:ascii="Times New Roman" w:hAnsi="Times New Roman" w:cs="Times New Roman"/>
                <w:b/>
              </w:rPr>
              <w:t>1/</w:t>
            </w:r>
          </w:p>
          <w:p w:rsidR="009E4428" w:rsidRPr="00E82D90" w:rsidRDefault="009E4428" w:rsidP="00BA55A5">
            <w:pPr>
              <w:ind w:left="-113" w:right="-110"/>
              <w:jc w:val="center"/>
              <w:rPr>
                <w:rFonts w:ascii="Times New Roman" w:hAnsi="Times New Roman" w:cs="Times New Roman"/>
                <w:b/>
              </w:rPr>
            </w:pPr>
            <w:r w:rsidRPr="00E82D90">
              <w:rPr>
                <w:rFonts w:ascii="Times New Roman" w:hAnsi="Times New Roman" w:cs="Times New Roman"/>
                <w:b/>
              </w:rPr>
              <w:t>2022</w:t>
            </w:r>
          </w:p>
        </w:tc>
        <w:tc>
          <w:tcPr>
            <w:tcW w:w="328" w:type="pct"/>
            <w:shd w:val="clear" w:color="000000" w:fill="FFFFFF"/>
            <w:vAlign w:val="center"/>
          </w:tcPr>
          <w:p w:rsidR="009E4428" w:rsidRPr="00E82D90" w:rsidRDefault="009E4428" w:rsidP="009E4428">
            <w:pPr>
              <w:jc w:val="center"/>
              <w:rPr>
                <w:rFonts w:ascii="Times New Roman" w:hAnsi="Times New Roman" w:cs="Times New Roman"/>
                <w:b/>
              </w:rPr>
            </w:pPr>
            <w:r w:rsidRPr="00E82D90">
              <w:rPr>
                <w:rFonts w:ascii="Times New Roman" w:hAnsi="Times New Roman" w:cs="Times New Roman"/>
                <w:b/>
                <w:lang w:val="vi-VN"/>
              </w:rPr>
              <w:t>04</w:t>
            </w:r>
            <w:r w:rsidRPr="00E82D90">
              <w:rPr>
                <w:rFonts w:ascii="Times New Roman" w:hAnsi="Times New Roman" w:cs="Times New Roman"/>
                <w:b/>
              </w:rPr>
              <w:t>/</w:t>
            </w:r>
            <w:r w:rsidRPr="00E82D90">
              <w:rPr>
                <w:rFonts w:ascii="Times New Roman" w:hAnsi="Times New Roman" w:cs="Times New Roman"/>
                <w:b/>
                <w:lang w:val="vi-VN"/>
              </w:rPr>
              <w:t>0</w:t>
            </w:r>
            <w:r w:rsidRPr="00E82D90">
              <w:rPr>
                <w:rFonts w:ascii="Times New Roman" w:hAnsi="Times New Roman" w:cs="Times New Roman"/>
                <w:b/>
              </w:rPr>
              <w:t>1/</w:t>
            </w:r>
          </w:p>
          <w:p w:rsidR="009E4428" w:rsidRPr="00E82D90" w:rsidRDefault="009E4428" w:rsidP="009E4428">
            <w:pPr>
              <w:jc w:val="center"/>
              <w:rPr>
                <w:rFonts w:ascii="Times New Roman" w:hAnsi="Times New Roman" w:cs="Times New Roman"/>
                <w:b/>
                <w:lang w:val="vi-VN"/>
              </w:rPr>
            </w:pPr>
            <w:r w:rsidRPr="00E82D90">
              <w:rPr>
                <w:rFonts w:ascii="Times New Roman" w:hAnsi="Times New Roman" w:cs="Times New Roman"/>
                <w:b/>
                <w:lang w:val="vi-VN"/>
              </w:rPr>
              <w:t>2022</w:t>
            </w:r>
          </w:p>
        </w:tc>
        <w:tc>
          <w:tcPr>
            <w:tcW w:w="316" w:type="pct"/>
            <w:shd w:val="clear" w:color="000000" w:fill="FFFFFF"/>
            <w:vAlign w:val="center"/>
          </w:tcPr>
          <w:p w:rsidR="009E4428" w:rsidRPr="00E82D90" w:rsidRDefault="009E4428" w:rsidP="009E4428">
            <w:pPr>
              <w:jc w:val="center"/>
              <w:rPr>
                <w:rFonts w:ascii="Times New Roman" w:hAnsi="Times New Roman" w:cs="Times New Roman"/>
                <w:b/>
              </w:rPr>
            </w:pPr>
            <w:r w:rsidRPr="00E82D90">
              <w:rPr>
                <w:rFonts w:ascii="Times New Roman" w:hAnsi="Times New Roman" w:cs="Times New Roman"/>
                <w:b/>
                <w:lang w:val="vi-VN"/>
              </w:rPr>
              <w:t>05</w:t>
            </w:r>
            <w:r w:rsidRPr="00E82D90">
              <w:rPr>
                <w:rFonts w:ascii="Times New Roman" w:hAnsi="Times New Roman" w:cs="Times New Roman"/>
                <w:b/>
              </w:rPr>
              <w:t>/</w:t>
            </w:r>
            <w:r w:rsidRPr="00E82D90">
              <w:rPr>
                <w:rFonts w:ascii="Times New Roman" w:hAnsi="Times New Roman" w:cs="Times New Roman"/>
                <w:b/>
                <w:lang w:val="vi-VN"/>
              </w:rPr>
              <w:t>0</w:t>
            </w:r>
            <w:r w:rsidRPr="00E82D90">
              <w:rPr>
                <w:rFonts w:ascii="Times New Roman" w:hAnsi="Times New Roman" w:cs="Times New Roman"/>
                <w:b/>
              </w:rPr>
              <w:t>1/</w:t>
            </w:r>
          </w:p>
          <w:p w:rsidR="009E4428" w:rsidRPr="00E82D90" w:rsidRDefault="009E4428" w:rsidP="009E4428">
            <w:pPr>
              <w:jc w:val="center"/>
              <w:rPr>
                <w:rFonts w:ascii="Times New Roman" w:hAnsi="Times New Roman" w:cs="Times New Roman"/>
                <w:b/>
                <w:lang w:val="vi-VN"/>
              </w:rPr>
            </w:pPr>
            <w:r w:rsidRPr="00E82D90">
              <w:rPr>
                <w:rFonts w:ascii="Times New Roman" w:hAnsi="Times New Roman" w:cs="Times New Roman"/>
                <w:b/>
                <w:lang w:val="vi-VN"/>
              </w:rPr>
              <w:t>2022</w:t>
            </w:r>
          </w:p>
        </w:tc>
        <w:tc>
          <w:tcPr>
            <w:tcW w:w="362" w:type="pct"/>
            <w:shd w:val="clear" w:color="000000" w:fill="FFFFFF"/>
            <w:vAlign w:val="center"/>
          </w:tcPr>
          <w:p w:rsidR="009E4428" w:rsidRPr="00E82D90" w:rsidRDefault="009E4428" w:rsidP="00BA55A5">
            <w:pPr>
              <w:jc w:val="center"/>
              <w:rPr>
                <w:rFonts w:ascii="Times New Roman" w:hAnsi="Times New Roman" w:cs="Times New Roman"/>
                <w:b/>
              </w:rPr>
            </w:pPr>
            <w:r w:rsidRPr="00E82D90">
              <w:rPr>
                <w:rFonts w:ascii="Times New Roman" w:hAnsi="Times New Roman" w:cs="Times New Roman"/>
                <w:b/>
                <w:lang w:val="vi-VN"/>
              </w:rPr>
              <w:t>06</w:t>
            </w:r>
            <w:r w:rsidRPr="00E82D90">
              <w:rPr>
                <w:rFonts w:ascii="Times New Roman" w:hAnsi="Times New Roman" w:cs="Times New Roman"/>
                <w:b/>
              </w:rPr>
              <w:t>/</w:t>
            </w:r>
            <w:r w:rsidRPr="00E82D90">
              <w:rPr>
                <w:rFonts w:ascii="Times New Roman" w:hAnsi="Times New Roman" w:cs="Times New Roman"/>
                <w:b/>
                <w:lang w:val="vi-VN"/>
              </w:rPr>
              <w:t>0</w:t>
            </w:r>
            <w:r w:rsidRPr="00E82D90">
              <w:rPr>
                <w:rFonts w:ascii="Times New Roman" w:hAnsi="Times New Roman" w:cs="Times New Roman"/>
                <w:b/>
              </w:rPr>
              <w:t>1/</w:t>
            </w:r>
          </w:p>
          <w:p w:rsidR="009E4428" w:rsidRPr="00E82D90" w:rsidRDefault="009E4428" w:rsidP="00BA55A5">
            <w:pPr>
              <w:jc w:val="center"/>
              <w:rPr>
                <w:rFonts w:ascii="Times New Roman" w:hAnsi="Times New Roman" w:cs="Times New Roman"/>
                <w:b/>
                <w:lang w:val="vi-VN"/>
              </w:rPr>
            </w:pPr>
            <w:r w:rsidRPr="00E82D90">
              <w:rPr>
                <w:rFonts w:ascii="Times New Roman" w:hAnsi="Times New Roman" w:cs="Times New Roman"/>
                <w:b/>
                <w:lang w:val="vi-VN"/>
              </w:rPr>
              <w:t>2022</w:t>
            </w:r>
          </w:p>
        </w:tc>
        <w:tc>
          <w:tcPr>
            <w:tcW w:w="362" w:type="pct"/>
            <w:shd w:val="clear" w:color="000000" w:fill="FFFFFF"/>
            <w:vAlign w:val="center"/>
          </w:tcPr>
          <w:p w:rsidR="009E4428" w:rsidRPr="00E82D90" w:rsidRDefault="009E4428" w:rsidP="009E4428">
            <w:pPr>
              <w:jc w:val="center"/>
              <w:rPr>
                <w:rFonts w:ascii="Times New Roman" w:hAnsi="Times New Roman" w:cs="Times New Roman"/>
                <w:b/>
              </w:rPr>
            </w:pPr>
            <w:r w:rsidRPr="00E82D90">
              <w:rPr>
                <w:rFonts w:ascii="Times New Roman" w:hAnsi="Times New Roman" w:cs="Times New Roman"/>
                <w:b/>
                <w:lang w:val="vi-VN"/>
              </w:rPr>
              <w:t>07</w:t>
            </w:r>
            <w:r w:rsidRPr="00E82D90">
              <w:rPr>
                <w:rFonts w:ascii="Times New Roman" w:hAnsi="Times New Roman" w:cs="Times New Roman"/>
                <w:b/>
              </w:rPr>
              <w:t>/</w:t>
            </w:r>
            <w:r w:rsidRPr="00E82D90">
              <w:rPr>
                <w:rFonts w:ascii="Times New Roman" w:hAnsi="Times New Roman" w:cs="Times New Roman"/>
                <w:b/>
                <w:lang w:val="vi-VN"/>
              </w:rPr>
              <w:t>0</w:t>
            </w:r>
            <w:r w:rsidRPr="00E82D90">
              <w:rPr>
                <w:rFonts w:ascii="Times New Roman" w:hAnsi="Times New Roman" w:cs="Times New Roman"/>
                <w:b/>
              </w:rPr>
              <w:t>1/</w:t>
            </w:r>
          </w:p>
          <w:p w:rsidR="009E4428" w:rsidRPr="00E82D90" w:rsidRDefault="009E4428" w:rsidP="009E4428">
            <w:pPr>
              <w:jc w:val="center"/>
              <w:rPr>
                <w:rFonts w:ascii="Times New Roman" w:hAnsi="Times New Roman" w:cs="Times New Roman"/>
                <w:b/>
                <w:lang w:val="vi-VN"/>
              </w:rPr>
            </w:pPr>
            <w:r w:rsidRPr="00E82D90">
              <w:rPr>
                <w:rFonts w:ascii="Times New Roman" w:hAnsi="Times New Roman" w:cs="Times New Roman"/>
                <w:b/>
                <w:lang w:val="vi-VN"/>
              </w:rPr>
              <w:t>2022</w:t>
            </w:r>
          </w:p>
        </w:tc>
        <w:tc>
          <w:tcPr>
            <w:tcW w:w="316" w:type="pct"/>
            <w:shd w:val="clear" w:color="000000" w:fill="FFFFFF"/>
            <w:vAlign w:val="center"/>
          </w:tcPr>
          <w:p w:rsidR="009E4428" w:rsidRPr="00E82D90" w:rsidRDefault="009E4428" w:rsidP="009E4428">
            <w:pPr>
              <w:jc w:val="center"/>
              <w:rPr>
                <w:rFonts w:ascii="Times New Roman" w:hAnsi="Times New Roman" w:cs="Times New Roman"/>
                <w:b/>
              </w:rPr>
            </w:pPr>
            <w:r w:rsidRPr="00E82D90">
              <w:rPr>
                <w:rFonts w:ascii="Times New Roman" w:hAnsi="Times New Roman" w:cs="Times New Roman"/>
                <w:b/>
                <w:lang w:val="vi-VN"/>
              </w:rPr>
              <w:t>10</w:t>
            </w:r>
            <w:r w:rsidRPr="00E82D90">
              <w:rPr>
                <w:rFonts w:ascii="Times New Roman" w:hAnsi="Times New Roman" w:cs="Times New Roman"/>
                <w:b/>
              </w:rPr>
              <w:t>/</w:t>
            </w:r>
            <w:r w:rsidRPr="00E82D90">
              <w:rPr>
                <w:rFonts w:ascii="Times New Roman" w:hAnsi="Times New Roman" w:cs="Times New Roman"/>
                <w:b/>
                <w:lang w:val="vi-VN"/>
              </w:rPr>
              <w:t>0</w:t>
            </w:r>
            <w:r w:rsidRPr="00E82D90">
              <w:rPr>
                <w:rFonts w:ascii="Times New Roman" w:hAnsi="Times New Roman" w:cs="Times New Roman"/>
                <w:b/>
              </w:rPr>
              <w:t>1/</w:t>
            </w:r>
          </w:p>
          <w:p w:rsidR="009E4428" w:rsidRPr="00E82D90" w:rsidRDefault="009E4428" w:rsidP="009E4428">
            <w:pPr>
              <w:jc w:val="center"/>
              <w:rPr>
                <w:rFonts w:ascii="Times New Roman" w:hAnsi="Times New Roman" w:cs="Times New Roman"/>
                <w:b/>
                <w:lang w:val="vi-VN"/>
              </w:rPr>
            </w:pPr>
            <w:r w:rsidRPr="00E82D90">
              <w:rPr>
                <w:rFonts w:ascii="Times New Roman" w:hAnsi="Times New Roman" w:cs="Times New Roman"/>
                <w:b/>
                <w:lang w:val="vi-VN"/>
              </w:rPr>
              <w:t>2022</w:t>
            </w:r>
          </w:p>
        </w:tc>
        <w:tc>
          <w:tcPr>
            <w:tcW w:w="431" w:type="pct"/>
            <w:shd w:val="clear" w:color="000000" w:fill="FFFFFF"/>
            <w:vAlign w:val="center"/>
          </w:tcPr>
          <w:p w:rsidR="002E549D" w:rsidRPr="00E82D90" w:rsidRDefault="009E4428" w:rsidP="009E4428">
            <w:pPr>
              <w:jc w:val="center"/>
              <w:rPr>
                <w:rFonts w:ascii="Times New Roman" w:hAnsi="Times New Roman" w:cs="Times New Roman"/>
                <w:b/>
                <w:lang w:val="vi-VN"/>
              </w:rPr>
            </w:pPr>
            <w:r w:rsidRPr="00E82D90">
              <w:rPr>
                <w:rFonts w:ascii="Times New Roman" w:hAnsi="Times New Roman" w:cs="Times New Roman"/>
                <w:b/>
                <w:lang w:val="vi-VN"/>
              </w:rPr>
              <w:t>QCVN 63:201</w:t>
            </w:r>
            <w:r w:rsidRPr="00E82D90">
              <w:rPr>
                <w:rFonts w:ascii="Times New Roman" w:hAnsi="Times New Roman" w:cs="Times New Roman"/>
                <w:b/>
              </w:rPr>
              <w:t>7</w:t>
            </w:r>
            <w:r w:rsidRPr="00E82D90">
              <w:rPr>
                <w:rFonts w:ascii="Times New Roman" w:hAnsi="Times New Roman" w:cs="Times New Roman"/>
                <w:b/>
                <w:lang w:val="vi-VN"/>
              </w:rPr>
              <w:t>/</w:t>
            </w:r>
          </w:p>
          <w:p w:rsidR="009E4428" w:rsidRPr="00E82D90" w:rsidRDefault="009E4428" w:rsidP="009E4428">
            <w:pPr>
              <w:jc w:val="center"/>
              <w:rPr>
                <w:rFonts w:ascii="Times New Roman" w:hAnsi="Times New Roman" w:cs="Times New Roman"/>
                <w:b/>
                <w:lang w:val="vi-VN"/>
              </w:rPr>
            </w:pPr>
            <w:r w:rsidRPr="00E82D90">
              <w:rPr>
                <w:rFonts w:ascii="Times New Roman" w:hAnsi="Times New Roman" w:cs="Times New Roman"/>
                <w:b/>
                <w:lang w:val="vi-VN"/>
              </w:rPr>
              <w:t>BTNMT</w:t>
            </w:r>
            <w:r w:rsidRPr="00E82D90">
              <w:rPr>
                <w:rFonts w:ascii="Times New Roman" w:hAnsi="Times New Roman" w:cs="Times New Roman"/>
                <w:b/>
                <w:bCs/>
              </w:rPr>
              <w:t xml:space="preserve"> (cột B)</w:t>
            </w:r>
          </w:p>
        </w:tc>
      </w:tr>
      <w:tr w:rsidR="002E549D" w:rsidRPr="00E82D90" w:rsidTr="002E549D">
        <w:trPr>
          <w:trHeight w:val="55"/>
          <w:jc w:val="center"/>
        </w:trPr>
        <w:tc>
          <w:tcPr>
            <w:tcW w:w="451" w:type="pct"/>
            <w:shd w:val="clear" w:color="000000" w:fill="FFFFFF"/>
            <w:vAlign w:val="center"/>
          </w:tcPr>
          <w:p w:rsidR="009E4428" w:rsidRPr="00E82D90" w:rsidRDefault="009E4428" w:rsidP="00BA55A5">
            <w:pPr>
              <w:spacing w:before="60" w:after="60"/>
              <w:jc w:val="center"/>
              <w:rPr>
                <w:rFonts w:ascii="Times New Roman" w:hAnsi="Times New Roman" w:cs="Times New Roman"/>
                <w:bCs/>
                <w:lang w:val="en-US"/>
              </w:rPr>
            </w:pPr>
            <w:r w:rsidRPr="00E82D90">
              <w:rPr>
                <w:rFonts w:ascii="Times New Roman" w:hAnsi="Times New Roman" w:cs="Times New Roman"/>
                <w:bCs/>
                <w:lang w:val="en-US"/>
              </w:rPr>
              <w:t>Tổng lưu lượng thải ra môi trường (m</w:t>
            </w:r>
            <w:r w:rsidRPr="00E82D90">
              <w:rPr>
                <w:rFonts w:ascii="Times New Roman" w:hAnsi="Times New Roman" w:cs="Times New Roman"/>
                <w:bCs/>
                <w:vertAlign w:val="superscript"/>
                <w:lang w:val="en-US"/>
              </w:rPr>
              <w:t>3</w:t>
            </w:r>
            <w:r w:rsidRPr="00E82D90">
              <w:rPr>
                <w:rFonts w:ascii="Times New Roman" w:hAnsi="Times New Roman" w:cs="Times New Roman"/>
                <w:bCs/>
                <w:lang w:val="en-US"/>
              </w:rPr>
              <w:t>)</w:t>
            </w:r>
          </w:p>
        </w:tc>
        <w:tc>
          <w:tcPr>
            <w:tcW w:w="329" w:type="pct"/>
          </w:tcPr>
          <w:p w:rsidR="003D164E" w:rsidRPr="00E82D90" w:rsidRDefault="003D164E" w:rsidP="00BA55A5">
            <w:pPr>
              <w:ind w:left="-113" w:right="-110"/>
              <w:jc w:val="center"/>
              <w:rPr>
                <w:rFonts w:ascii="Times New Roman" w:hAnsi="Times New Roman" w:cs="Times New Roman"/>
                <w:bCs/>
                <w:lang w:val="vi-VN"/>
              </w:rPr>
            </w:pPr>
          </w:p>
          <w:p w:rsidR="003D164E" w:rsidRPr="00E82D90" w:rsidRDefault="003D164E" w:rsidP="00BA55A5">
            <w:pPr>
              <w:ind w:left="-113" w:right="-110"/>
              <w:jc w:val="center"/>
              <w:rPr>
                <w:rFonts w:ascii="Times New Roman" w:hAnsi="Times New Roman" w:cs="Times New Roman"/>
                <w:bCs/>
                <w:lang w:val="vi-VN"/>
              </w:rPr>
            </w:pPr>
          </w:p>
          <w:p w:rsidR="009E4428" w:rsidRPr="00E82D90" w:rsidRDefault="009E4428" w:rsidP="00BA55A5">
            <w:pPr>
              <w:ind w:left="-113" w:right="-110"/>
              <w:jc w:val="center"/>
              <w:rPr>
                <w:rFonts w:ascii="Times New Roman" w:hAnsi="Times New Roman" w:cs="Times New Roman"/>
                <w:bCs/>
                <w:vertAlign w:val="superscript"/>
                <w:lang w:val="vi-VN"/>
              </w:rPr>
            </w:pPr>
            <w:r w:rsidRPr="00E82D90">
              <w:rPr>
                <w:rFonts w:ascii="Times New Roman" w:hAnsi="Times New Roman" w:cs="Times New Roman"/>
                <w:bCs/>
                <w:lang w:val="vi-VN"/>
              </w:rPr>
              <w:t>m</w:t>
            </w:r>
            <w:r w:rsidRPr="00E82D90">
              <w:rPr>
                <w:rFonts w:ascii="Times New Roman" w:hAnsi="Times New Roman" w:cs="Times New Roman"/>
                <w:bCs/>
                <w:vertAlign w:val="superscript"/>
                <w:lang w:val="vi-VN"/>
              </w:rPr>
              <w:t>3</w:t>
            </w:r>
          </w:p>
        </w:tc>
        <w:tc>
          <w:tcPr>
            <w:tcW w:w="448" w:type="pct"/>
            <w:shd w:val="clear" w:color="auto" w:fill="auto"/>
            <w:vAlign w:val="center"/>
          </w:tcPr>
          <w:p w:rsidR="009E4428" w:rsidRPr="00E82D90" w:rsidRDefault="009E4428" w:rsidP="00BA55A5">
            <w:pPr>
              <w:ind w:left="-113" w:right="-110"/>
              <w:jc w:val="center"/>
              <w:rPr>
                <w:rFonts w:ascii="Times New Roman" w:hAnsi="Times New Roman" w:cs="Times New Roman"/>
                <w:bCs/>
              </w:rPr>
            </w:pPr>
            <w:r w:rsidRPr="00E82D90">
              <w:rPr>
                <w:rFonts w:ascii="Times New Roman" w:hAnsi="Times New Roman" w:cs="Times New Roman"/>
                <w:bCs/>
              </w:rPr>
              <w:t>886,8</w:t>
            </w:r>
          </w:p>
        </w:tc>
        <w:tc>
          <w:tcPr>
            <w:tcW w:w="334" w:type="pct"/>
            <w:shd w:val="clear" w:color="auto" w:fill="auto"/>
            <w:vAlign w:val="center"/>
          </w:tcPr>
          <w:p w:rsidR="009E4428" w:rsidRPr="00E82D90" w:rsidRDefault="009E4428" w:rsidP="00BA55A5">
            <w:pPr>
              <w:ind w:left="-113" w:right="-110"/>
              <w:jc w:val="center"/>
              <w:rPr>
                <w:rFonts w:ascii="Times New Roman" w:hAnsi="Times New Roman" w:cs="Times New Roman"/>
                <w:bCs/>
              </w:rPr>
            </w:pPr>
            <w:r w:rsidRPr="00E82D90">
              <w:rPr>
                <w:rFonts w:ascii="Times New Roman" w:hAnsi="Times New Roman" w:cs="Times New Roman"/>
                <w:bCs/>
              </w:rPr>
              <w:t>1344,9</w:t>
            </w:r>
          </w:p>
        </w:tc>
        <w:tc>
          <w:tcPr>
            <w:tcW w:w="333" w:type="pct"/>
            <w:shd w:val="clear" w:color="auto" w:fill="auto"/>
            <w:vAlign w:val="center"/>
          </w:tcPr>
          <w:p w:rsidR="009E4428" w:rsidRPr="00E82D90" w:rsidRDefault="009E4428" w:rsidP="00BA55A5">
            <w:pPr>
              <w:ind w:left="-113" w:right="-110"/>
              <w:jc w:val="center"/>
              <w:rPr>
                <w:rFonts w:ascii="Times New Roman" w:hAnsi="Times New Roman" w:cs="Times New Roman"/>
                <w:bCs/>
              </w:rPr>
            </w:pPr>
            <w:r w:rsidRPr="00E82D90">
              <w:rPr>
                <w:rFonts w:ascii="Times New Roman" w:hAnsi="Times New Roman" w:cs="Times New Roman"/>
                <w:bCs/>
              </w:rPr>
              <w:t>972,2</w:t>
            </w:r>
          </w:p>
        </w:tc>
        <w:tc>
          <w:tcPr>
            <w:tcW w:w="334" w:type="pct"/>
            <w:shd w:val="clear" w:color="auto" w:fill="auto"/>
            <w:vAlign w:val="center"/>
          </w:tcPr>
          <w:p w:rsidR="009E4428" w:rsidRPr="00E82D90" w:rsidRDefault="009E4428" w:rsidP="00BA55A5">
            <w:pPr>
              <w:ind w:left="-113" w:right="-110"/>
              <w:jc w:val="center"/>
              <w:rPr>
                <w:rFonts w:ascii="Times New Roman" w:hAnsi="Times New Roman" w:cs="Times New Roman"/>
                <w:bCs/>
              </w:rPr>
            </w:pPr>
            <w:r w:rsidRPr="00E82D90">
              <w:rPr>
                <w:rFonts w:ascii="Times New Roman" w:hAnsi="Times New Roman" w:cs="Times New Roman"/>
                <w:bCs/>
              </w:rPr>
              <w:t>1011,6</w:t>
            </w:r>
          </w:p>
        </w:tc>
        <w:tc>
          <w:tcPr>
            <w:tcW w:w="345" w:type="pct"/>
            <w:shd w:val="clear" w:color="auto" w:fill="auto"/>
            <w:vAlign w:val="center"/>
          </w:tcPr>
          <w:p w:rsidR="009E4428" w:rsidRPr="00E82D90" w:rsidRDefault="009E4428" w:rsidP="00BA55A5">
            <w:pPr>
              <w:ind w:left="-113" w:right="-110"/>
              <w:jc w:val="center"/>
              <w:rPr>
                <w:rFonts w:ascii="Times New Roman" w:hAnsi="Times New Roman" w:cs="Times New Roman"/>
                <w:bCs/>
              </w:rPr>
            </w:pPr>
            <w:r w:rsidRPr="00E82D90">
              <w:rPr>
                <w:rFonts w:ascii="Times New Roman" w:hAnsi="Times New Roman" w:cs="Times New Roman"/>
                <w:bCs/>
              </w:rPr>
              <w:t>1263,6</w:t>
            </w:r>
          </w:p>
        </w:tc>
        <w:tc>
          <w:tcPr>
            <w:tcW w:w="309" w:type="pct"/>
            <w:shd w:val="clear" w:color="auto" w:fill="auto"/>
            <w:vAlign w:val="center"/>
          </w:tcPr>
          <w:p w:rsidR="009E4428" w:rsidRPr="00E82D90" w:rsidRDefault="009E4428" w:rsidP="00BA55A5">
            <w:pPr>
              <w:ind w:left="-113" w:right="-110"/>
              <w:jc w:val="center"/>
              <w:rPr>
                <w:rFonts w:ascii="Times New Roman" w:hAnsi="Times New Roman" w:cs="Times New Roman"/>
                <w:bCs/>
              </w:rPr>
            </w:pPr>
            <w:r w:rsidRPr="00E82D90">
              <w:rPr>
                <w:rFonts w:ascii="Times New Roman" w:hAnsi="Times New Roman" w:cs="Times New Roman"/>
                <w:bCs/>
              </w:rPr>
              <w:t>712,5</w:t>
            </w:r>
          </w:p>
        </w:tc>
        <w:tc>
          <w:tcPr>
            <w:tcW w:w="328" w:type="pct"/>
            <w:shd w:val="clear" w:color="auto" w:fill="auto"/>
            <w:vAlign w:val="center"/>
          </w:tcPr>
          <w:p w:rsidR="009E4428" w:rsidRPr="00E82D90" w:rsidRDefault="009E4428" w:rsidP="00BA55A5">
            <w:pPr>
              <w:jc w:val="center"/>
              <w:rPr>
                <w:rFonts w:ascii="Times New Roman" w:hAnsi="Times New Roman" w:cs="Times New Roman"/>
                <w:bCs/>
              </w:rPr>
            </w:pPr>
            <w:r w:rsidRPr="00E82D90">
              <w:rPr>
                <w:rFonts w:ascii="Times New Roman" w:hAnsi="Times New Roman" w:cs="Times New Roman"/>
                <w:bCs/>
              </w:rPr>
              <w:t>1680,7</w:t>
            </w:r>
          </w:p>
        </w:tc>
        <w:tc>
          <w:tcPr>
            <w:tcW w:w="316" w:type="pct"/>
            <w:shd w:val="clear" w:color="auto" w:fill="auto"/>
            <w:vAlign w:val="center"/>
          </w:tcPr>
          <w:p w:rsidR="009E4428" w:rsidRPr="00E82D90" w:rsidRDefault="009E4428" w:rsidP="00BA55A5">
            <w:pPr>
              <w:jc w:val="center"/>
              <w:rPr>
                <w:rFonts w:ascii="Times New Roman" w:hAnsi="Times New Roman" w:cs="Times New Roman"/>
                <w:bCs/>
              </w:rPr>
            </w:pPr>
            <w:r w:rsidRPr="00E82D90">
              <w:rPr>
                <w:rFonts w:ascii="Times New Roman" w:hAnsi="Times New Roman" w:cs="Times New Roman"/>
                <w:bCs/>
              </w:rPr>
              <w:t>1248,2</w:t>
            </w:r>
          </w:p>
        </w:tc>
        <w:tc>
          <w:tcPr>
            <w:tcW w:w="362" w:type="pct"/>
            <w:shd w:val="clear" w:color="auto" w:fill="auto"/>
            <w:vAlign w:val="center"/>
          </w:tcPr>
          <w:p w:rsidR="009E4428" w:rsidRPr="00E82D90" w:rsidRDefault="009E4428" w:rsidP="00BA55A5">
            <w:pPr>
              <w:jc w:val="center"/>
              <w:rPr>
                <w:rFonts w:ascii="Times New Roman" w:hAnsi="Times New Roman" w:cs="Times New Roman"/>
                <w:bCs/>
              </w:rPr>
            </w:pPr>
            <w:r w:rsidRPr="00E82D90">
              <w:rPr>
                <w:rFonts w:ascii="Times New Roman" w:hAnsi="Times New Roman" w:cs="Times New Roman"/>
                <w:bCs/>
              </w:rPr>
              <w:t>954,4</w:t>
            </w:r>
          </w:p>
        </w:tc>
        <w:tc>
          <w:tcPr>
            <w:tcW w:w="362" w:type="pct"/>
            <w:shd w:val="clear" w:color="auto" w:fill="auto"/>
            <w:vAlign w:val="center"/>
          </w:tcPr>
          <w:p w:rsidR="009E4428" w:rsidRPr="00E82D90" w:rsidRDefault="009E4428" w:rsidP="00BA55A5">
            <w:pPr>
              <w:jc w:val="center"/>
              <w:rPr>
                <w:rFonts w:ascii="Times New Roman" w:hAnsi="Times New Roman" w:cs="Times New Roman"/>
                <w:bCs/>
              </w:rPr>
            </w:pPr>
            <w:r w:rsidRPr="00E82D90">
              <w:rPr>
                <w:rFonts w:ascii="Times New Roman" w:hAnsi="Times New Roman" w:cs="Times New Roman"/>
                <w:bCs/>
              </w:rPr>
              <w:t>1063,4</w:t>
            </w:r>
          </w:p>
        </w:tc>
        <w:tc>
          <w:tcPr>
            <w:tcW w:w="316" w:type="pct"/>
            <w:shd w:val="clear" w:color="auto" w:fill="auto"/>
            <w:vAlign w:val="center"/>
          </w:tcPr>
          <w:p w:rsidR="009E4428" w:rsidRPr="00E82D90" w:rsidRDefault="009E4428" w:rsidP="00BA55A5">
            <w:pPr>
              <w:jc w:val="center"/>
              <w:rPr>
                <w:rFonts w:ascii="Times New Roman" w:hAnsi="Times New Roman" w:cs="Times New Roman"/>
                <w:bCs/>
              </w:rPr>
            </w:pPr>
            <w:r w:rsidRPr="00E82D90">
              <w:rPr>
                <w:rFonts w:ascii="Times New Roman" w:hAnsi="Times New Roman" w:cs="Times New Roman"/>
                <w:bCs/>
              </w:rPr>
              <w:t>1193,7</w:t>
            </w:r>
          </w:p>
        </w:tc>
        <w:tc>
          <w:tcPr>
            <w:tcW w:w="431" w:type="pct"/>
          </w:tcPr>
          <w:p w:rsidR="003D164E" w:rsidRPr="00E82D90" w:rsidRDefault="003D164E" w:rsidP="00BA55A5">
            <w:pPr>
              <w:jc w:val="center"/>
              <w:rPr>
                <w:rFonts w:ascii="Times New Roman" w:hAnsi="Times New Roman" w:cs="Times New Roman"/>
                <w:bCs/>
                <w:lang w:val="vi-VN"/>
              </w:rPr>
            </w:pPr>
          </w:p>
          <w:p w:rsidR="003D164E" w:rsidRPr="00E82D90" w:rsidRDefault="003D164E" w:rsidP="00BA55A5">
            <w:pPr>
              <w:jc w:val="center"/>
              <w:rPr>
                <w:rFonts w:ascii="Times New Roman" w:hAnsi="Times New Roman" w:cs="Times New Roman"/>
                <w:bCs/>
                <w:lang w:val="vi-VN"/>
              </w:rPr>
            </w:pPr>
          </w:p>
          <w:p w:rsidR="009E4428" w:rsidRPr="00E82D90" w:rsidRDefault="009E4428" w:rsidP="00BA55A5">
            <w:pPr>
              <w:jc w:val="center"/>
              <w:rPr>
                <w:rFonts w:ascii="Times New Roman" w:hAnsi="Times New Roman" w:cs="Times New Roman"/>
                <w:bCs/>
                <w:lang w:val="vi-VN"/>
              </w:rPr>
            </w:pPr>
            <w:r w:rsidRPr="00E82D90">
              <w:rPr>
                <w:rFonts w:ascii="Times New Roman" w:hAnsi="Times New Roman" w:cs="Times New Roman"/>
                <w:bCs/>
                <w:lang w:val="vi-VN"/>
              </w:rPr>
              <w:t>-</w:t>
            </w:r>
          </w:p>
        </w:tc>
      </w:tr>
      <w:tr w:rsidR="002E549D" w:rsidRPr="00E82D90" w:rsidTr="002E549D">
        <w:trPr>
          <w:trHeight w:val="55"/>
          <w:jc w:val="center"/>
        </w:trPr>
        <w:tc>
          <w:tcPr>
            <w:tcW w:w="451" w:type="pct"/>
            <w:shd w:val="clear" w:color="000000" w:fill="FFFFFF"/>
            <w:vAlign w:val="center"/>
          </w:tcPr>
          <w:p w:rsidR="009E4428" w:rsidRPr="00E82D90" w:rsidRDefault="009E4428" w:rsidP="00BA55A5">
            <w:pPr>
              <w:spacing w:before="60" w:after="60"/>
              <w:jc w:val="center"/>
              <w:rPr>
                <w:rFonts w:ascii="Times New Roman" w:hAnsi="Times New Roman" w:cs="Times New Roman"/>
                <w:bCs/>
                <w:lang w:val="vi-VN"/>
              </w:rPr>
            </w:pPr>
            <w:r w:rsidRPr="00E82D90">
              <w:rPr>
                <w:rFonts w:ascii="Times New Roman" w:hAnsi="Times New Roman" w:cs="Times New Roman"/>
                <w:bCs/>
                <w:lang w:val="vi-VN"/>
              </w:rPr>
              <w:t>Nhiệt độ</w:t>
            </w:r>
          </w:p>
        </w:tc>
        <w:tc>
          <w:tcPr>
            <w:tcW w:w="329" w:type="pct"/>
            <w:shd w:val="clear" w:color="000000" w:fill="FFFFFF"/>
          </w:tcPr>
          <w:p w:rsidR="009E4428" w:rsidRPr="00E82D90" w:rsidRDefault="009E4428" w:rsidP="00BA55A5">
            <w:pPr>
              <w:ind w:left="-113" w:right="-110"/>
              <w:jc w:val="center"/>
              <w:rPr>
                <w:rFonts w:ascii="Times New Roman" w:hAnsi="Times New Roman" w:cs="Times New Roman"/>
                <w:bCs/>
                <w:lang w:val="vi-VN"/>
              </w:rPr>
            </w:pPr>
            <w:r w:rsidRPr="00E82D90">
              <w:rPr>
                <w:rFonts w:ascii="Times New Roman" w:hAnsi="Times New Roman" w:cs="Times New Roman"/>
                <w:bCs/>
                <w:vertAlign w:val="superscript"/>
                <w:lang w:val="vi-VN"/>
              </w:rPr>
              <w:t>0</w:t>
            </w:r>
            <w:r w:rsidRPr="00E82D90">
              <w:rPr>
                <w:rFonts w:ascii="Times New Roman" w:hAnsi="Times New Roman" w:cs="Times New Roman"/>
                <w:bCs/>
                <w:lang w:val="vi-VN"/>
              </w:rPr>
              <w:t>C</w:t>
            </w:r>
          </w:p>
        </w:tc>
        <w:tc>
          <w:tcPr>
            <w:tcW w:w="448" w:type="pct"/>
            <w:shd w:val="clear" w:color="000000" w:fill="FFFFFF"/>
            <w:vAlign w:val="center"/>
          </w:tcPr>
          <w:p w:rsidR="009E4428" w:rsidRPr="00E82D90" w:rsidRDefault="009E4428" w:rsidP="00BA55A5">
            <w:pPr>
              <w:ind w:left="-113" w:right="-110"/>
              <w:jc w:val="center"/>
              <w:rPr>
                <w:rFonts w:ascii="Times New Roman" w:hAnsi="Times New Roman" w:cs="Times New Roman"/>
                <w:bCs/>
              </w:rPr>
            </w:pPr>
            <w:r w:rsidRPr="00E82D90">
              <w:rPr>
                <w:rFonts w:ascii="Times New Roman" w:hAnsi="Times New Roman" w:cs="Times New Roman"/>
                <w:bCs/>
              </w:rPr>
              <w:t>23,4</w:t>
            </w:r>
          </w:p>
        </w:tc>
        <w:tc>
          <w:tcPr>
            <w:tcW w:w="334" w:type="pct"/>
            <w:shd w:val="clear" w:color="000000" w:fill="FFFFFF"/>
            <w:vAlign w:val="center"/>
          </w:tcPr>
          <w:p w:rsidR="009E4428" w:rsidRPr="00E82D90" w:rsidRDefault="009E4428" w:rsidP="00BA55A5">
            <w:pPr>
              <w:ind w:left="-113" w:right="-110"/>
              <w:jc w:val="center"/>
              <w:rPr>
                <w:rFonts w:ascii="Times New Roman" w:hAnsi="Times New Roman" w:cs="Times New Roman"/>
                <w:bCs/>
              </w:rPr>
            </w:pPr>
            <w:r w:rsidRPr="00E82D90">
              <w:rPr>
                <w:rFonts w:ascii="Times New Roman" w:hAnsi="Times New Roman" w:cs="Times New Roman"/>
                <w:bCs/>
              </w:rPr>
              <w:t>22,2</w:t>
            </w:r>
          </w:p>
        </w:tc>
        <w:tc>
          <w:tcPr>
            <w:tcW w:w="333" w:type="pct"/>
            <w:shd w:val="clear" w:color="000000" w:fill="FFFFFF"/>
            <w:vAlign w:val="center"/>
          </w:tcPr>
          <w:p w:rsidR="009E4428" w:rsidRPr="00E82D90" w:rsidRDefault="009E4428" w:rsidP="00BA55A5">
            <w:pPr>
              <w:ind w:left="-113" w:right="-110"/>
              <w:jc w:val="center"/>
              <w:rPr>
                <w:rFonts w:ascii="Times New Roman" w:hAnsi="Times New Roman" w:cs="Times New Roman"/>
                <w:bCs/>
              </w:rPr>
            </w:pPr>
            <w:r w:rsidRPr="00E82D90">
              <w:rPr>
                <w:rFonts w:ascii="Times New Roman" w:hAnsi="Times New Roman" w:cs="Times New Roman"/>
                <w:bCs/>
              </w:rPr>
              <w:t>21,6</w:t>
            </w:r>
          </w:p>
        </w:tc>
        <w:tc>
          <w:tcPr>
            <w:tcW w:w="334" w:type="pct"/>
            <w:shd w:val="clear" w:color="000000" w:fill="FFFFFF"/>
            <w:vAlign w:val="center"/>
          </w:tcPr>
          <w:p w:rsidR="009E4428" w:rsidRPr="00E82D90" w:rsidRDefault="009E4428" w:rsidP="00BA55A5">
            <w:pPr>
              <w:ind w:left="-113" w:right="-110"/>
              <w:jc w:val="center"/>
              <w:rPr>
                <w:rFonts w:ascii="Times New Roman" w:hAnsi="Times New Roman" w:cs="Times New Roman"/>
                <w:bCs/>
              </w:rPr>
            </w:pPr>
            <w:r w:rsidRPr="00E82D90">
              <w:rPr>
                <w:rFonts w:ascii="Times New Roman" w:hAnsi="Times New Roman" w:cs="Times New Roman"/>
                <w:bCs/>
              </w:rPr>
              <w:t>20,7</w:t>
            </w:r>
          </w:p>
        </w:tc>
        <w:tc>
          <w:tcPr>
            <w:tcW w:w="345" w:type="pct"/>
            <w:shd w:val="clear" w:color="000000" w:fill="FFFFFF"/>
            <w:vAlign w:val="center"/>
          </w:tcPr>
          <w:p w:rsidR="009E4428" w:rsidRPr="00E82D90" w:rsidRDefault="009E4428" w:rsidP="00BA55A5">
            <w:pPr>
              <w:ind w:left="-113" w:right="-110"/>
              <w:jc w:val="center"/>
              <w:rPr>
                <w:rFonts w:ascii="Times New Roman" w:hAnsi="Times New Roman" w:cs="Times New Roman"/>
                <w:bCs/>
              </w:rPr>
            </w:pPr>
            <w:r w:rsidRPr="00E82D90">
              <w:rPr>
                <w:rFonts w:ascii="Times New Roman" w:hAnsi="Times New Roman" w:cs="Times New Roman"/>
                <w:bCs/>
              </w:rPr>
              <w:t>22,6</w:t>
            </w:r>
          </w:p>
        </w:tc>
        <w:tc>
          <w:tcPr>
            <w:tcW w:w="309" w:type="pct"/>
            <w:shd w:val="clear" w:color="000000" w:fill="FFFFFF"/>
            <w:vAlign w:val="center"/>
          </w:tcPr>
          <w:p w:rsidR="009E4428" w:rsidRPr="00E82D90" w:rsidRDefault="009E4428" w:rsidP="00BA55A5">
            <w:pPr>
              <w:ind w:left="-113" w:right="-110"/>
              <w:jc w:val="center"/>
              <w:rPr>
                <w:rFonts w:ascii="Times New Roman" w:hAnsi="Times New Roman" w:cs="Times New Roman"/>
                <w:bCs/>
              </w:rPr>
            </w:pPr>
            <w:r w:rsidRPr="00E82D90">
              <w:rPr>
                <w:rFonts w:ascii="Times New Roman" w:hAnsi="Times New Roman" w:cs="Times New Roman"/>
                <w:bCs/>
              </w:rPr>
              <w:t>21,2</w:t>
            </w:r>
          </w:p>
        </w:tc>
        <w:tc>
          <w:tcPr>
            <w:tcW w:w="328" w:type="pct"/>
            <w:shd w:val="clear" w:color="000000" w:fill="FFFFFF"/>
            <w:vAlign w:val="center"/>
          </w:tcPr>
          <w:p w:rsidR="009E4428" w:rsidRPr="00E82D90" w:rsidRDefault="009E4428" w:rsidP="00BA55A5">
            <w:pPr>
              <w:jc w:val="center"/>
              <w:rPr>
                <w:rFonts w:ascii="Times New Roman" w:hAnsi="Times New Roman" w:cs="Times New Roman"/>
                <w:bCs/>
              </w:rPr>
            </w:pPr>
            <w:r w:rsidRPr="00E82D90">
              <w:rPr>
                <w:rFonts w:ascii="Times New Roman" w:hAnsi="Times New Roman" w:cs="Times New Roman"/>
                <w:bCs/>
              </w:rPr>
              <w:t>21,2</w:t>
            </w:r>
          </w:p>
        </w:tc>
        <w:tc>
          <w:tcPr>
            <w:tcW w:w="316" w:type="pct"/>
            <w:shd w:val="clear" w:color="000000" w:fill="FFFFFF"/>
            <w:vAlign w:val="center"/>
          </w:tcPr>
          <w:p w:rsidR="009E4428" w:rsidRPr="00E82D90" w:rsidRDefault="009E4428" w:rsidP="00BA55A5">
            <w:pPr>
              <w:jc w:val="center"/>
              <w:rPr>
                <w:rFonts w:ascii="Times New Roman" w:hAnsi="Times New Roman" w:cs="Times New Roman"/>
                <w:bCs/>
              </w:rPr>
            </w:pPr>
            <w:r w:rsidRPr="00E82D90">
              <w:rPr>
                <w:rFonts w:ascii="Times New Roman" w:hAnsi="Times New Roman" w:cs="Times New Roman"/>
                <w:bCs/>
              </w:rPr>
              <w:t>21,4</w:t>
            </w:r>
          </w:p>
        </w:tc>
        <w:tc>
          <w:tcPr>
            <w:tcW w:w="362" w:type="pct"/>
            <w:shd w:val="clear" w:color="000000" w:fill="FFFFFF"/>
            <w:vAlign w:val="center"/>
          </w:tcPr>
          <w:p w:rsidR="009E4428" w:rsidRPr="00E82D90" w:rsidRDefault="009E4428" w:rsidP="00BA55A5">
            <w:pPr>
              <w:jc w:val="center"/>
              <w:rPr>
                <w:rFonts w:ascii="Times New Roman" w:hAnsi="Times New Roman" w:cs="Times New Roman"/>
                <w:bCs/>
              </w:rPr>
            </w:pPr>
            <w:r w:rsidRPr="00E82D90">
              <w:rPr>
                <w:rFonts w:ascii="Times New Roman" w:hAnsi="Times New Roman" w:cs="Times New Roman"/>
                <w:bCs/>
              </w:rPr>
              <w:t>22,1</w:t>
            </w:r>
          </w:p>
        </w:tc>
        <w:tc>
          <w:tcPr>
            <w:tcW w:w="362" w:type="pct"/>
            <w:shd w:val="clear" w:color="000000" w:fill="FFFFFF"/>
            <w:vAlign w:val="center"/>
          </w:tcPr>
          <w:p w:rsidR="009E4428" w:rsidRPr="00E82D90" w:rsidRDefault="009E4428" w:rsidP="00BA55A5">
            <w:pPr>
              <w:jc w:val="center"/>
              <w:rPr>
                <w:rFonts w:ascii="Times New Roman" w:hAnsi="Times New Roman" w:cs="Times New Roman"/>
                <w:bCs/>
              </w:rPr>
            </w:pPr>
            <w:r w:rsidRPr="00E82D90">
              <w:rPr>
                <w:rFonts w:ascii="Times New Roman" w:hAnsi="Times New Roman" w:cs="Times New Roman"/>
                <w:bCs/>
              </w:rPr>
              <w:t>23,1</w:t>
            </w:r>
          </w:p>
        </w:tc>
        <w:tc>
          <w:tcPr>
            <w:tcW w:w="316" w:type="pct"/>
            <w:shd w:val="clear" w:color="000000" w:fill="FFFFFF"/>
            <w:vAlign w:val="center"/>
          </w:tcPr>
          <w:p w:rsidR="009E4428" w:rsidRPr="00E82D90" w:rsidRDefault="009E4428" w:rsidP="00BA55A5">
            <w:pPr>
              <w:jc w:val="center"/>
              <w:rPr>
                <w:rFonts w:ascii="Times New Roman" w:hAnsi="Times New Roman" w:cs="Times New Roman"/>
                <w:bCs/>
              </w:rPr>
            </w:pPr>
            <w:r w:rsidRPr="00E82D90">
              <w:rPr>
                <w:rFonts w:ascii="Times New Roman" w:hAnsi="Times New Roman" w:cs="Times New Roman"/>
                <w:bCs/>
              </w:rPr>
              <w:t>24,6</w:t>
            </w:r>
          </w:p>
        </w:tc>
        <w:tc>
          <w:tcPr>
            <w:tcW w:w="431" w:type="pct"/>
            <w:shd w:val="clear" w:color="000000" w:fill="FFFFFF"/>
          </w:tcPr>
          <w:p w:rsidR="009E4428" w:rsidRPr="00E82D90" w:rsidRDefault="003D164E" w:rsidP="00BA55A5">
            <w:pPr>
              <w:jc w:val="center"/>
              <w:rPr>
                <w:rFonts w:ascii="Times New Roman" w:hAnsi="Times New Roman" w:cs="Times New Roman"/>
                <w:bCs/>
                <w:lang w:val="vi-VN"/>
              </w:rPr>
            </w:pPr>
            <w:r w:rsidRPr="00E82D90">
              <w:rPr>
                <w:rFonts w:ascii="Times New Roman" w:hAnsi="Times New Roman" w:cs="Times New Roman"/>
                <w:bCs/>
                <w:lang w:val="vi-VN"/>
              </w:rPr>
              <w:t>-</w:t>
            </w:r>
          </w:p>
        </w:tc>
      </w:tr>
      <w:tr w:rsidR="002E549D" w:rsidRPr="00E82D90" w:rsidTr="002E549D">
        <w:trPr>
          <w:trHeight w:val="55"/>
          <w:jc w:val="center"/>
        </w:trPr>
        <w:tc>
          <w:tcPr>
            <w:tcW w:w="451" w:type="pct"/>
            <w:shd w:val="clear" w:color="000000" w:fill="FFFFFF"/>
            <w:vAlign w:val="center"/>
          </w:tcPr>
          <w:p w:rsidR="009E4428" w:rsidRPr="00E82D90" w:rsidRDefault="009E4428" w:rsidP="00BA55A5">
            <w:pPr>
              <w:spacing w:before="60" w:after="60"/>
              <w:jc w:val="center"/>
              <w:rPr>
                <w:rFonts w:ascii="Times New Roman" w:hAnsi="Times New Roman" w:cs="Times New Roman"/>
                <w:bCs/>
                <w:lang w:val="en-US"/>
              </w:rPr>
            </w:pPr>
            <w:r w:rsidRPr="00E82D90">
              <w:rPr>
                <w:rFonts w:ascii="Times New Roman" w:hAnsi="Times New Roman" w:cs="Times New Roman"/>
                <w:bCs/>
              </w:rPr>
              <w:t>pH</w:t>
            </w:r>
          </w:p>
        </w:tc>
        <w:tc>
          <w:tcPr>
            <w:tcW w:w="329" w:type="pct"/>
            <w:shd w:val="clear" w:color="000000" w:fill="FFFFFF"/>
          </w:tcPr>
          <w:p w:rsidR="009E4428" w:rsidRPr="00E82D90" w:rsidRDefault="009E4428" w:rsidP="00BA55A5">
            <w:pPr>
              <w:ind w:left="-113" w:right="-110"/>
              <w:jc w:val="center"/>
              <w:rPr>
                <w:rFonts w:ascii="Times New Roman" w:hAnsi="Times New Roman" w:cs="Times New Roman"/>
                <w:bCs/>
                <w:lang w:val="vi-VN"/>
              </w:rPr>
            </w:pPr>
            <w:r w:rsidRPr="00E82D90">
              <w:rPr>
                <w:rFonts w:ascii="Times New Roman" w:hAnsi="Times New Roman" w:cs="Times New Roman"/>
                <w:bCs/>
                <w:lang w:val="vi-VN"/>
              </w:rPr>
              <w:t>-</w:t>
            </w:r>
          </w:p>
        </w:tc>
        <w:tc>
          <w:tcPr>
            <w:tcW w:w="448" w:type="pct"/>
            <w:shd w:val="clear" w:color="000000" w:fill="FFFFFF"/>
            <w:vAlign w:val="center"/>
          </w:tcPr>
          <w:p w:rsidR="009E4428" w:rsidRPr="00E82D90" w:rsidRDefault="009E4428" w:rsidP="00BA55A5">
            <w:pPr>
              <w:ind w:left="-113" w:right="-110"/>
              <w:jc w:val="center"/>
              <w:rPr>
                <w:rFonts w:ascii="Times New Roman" w:hAnsi="Times New Roman" w:cs="Times New Roman"/>
                <w:bCs/>
              </w:rPr>
            </w:pPr>
            <w:r w:rsidRPr="00E82D90">
              <w:rPr>
                <w:rFonts w:ascii="Times New Roman" w:hAnsi="Times New Roman" w:cs="Times New Roman"/>
                <w:bCs/>
              </w:rPr>
              <w:t>7,8</w:t>
            </w:r>
          </w:p>
        </w:tc>
        <w:tc>
          <w:tcPr>
            <w:tcW w:w="334" w:type="pct"/>
            <w:shd w:val="clear" w:color="000000" w:fill="FFFFFF"/>
            <w:vAlign w:val="center"/>
          </w:tcPr>
          <w:p w:rsidR="009E4428" w:rsidRPr="00E82D90" w:rsidRDefault="009E4428" w:rsidP="00BA55A5">
            <w:pPr>
              <w:ind w:left="-113" w:right="-110"/>
              <w:jc w:val="center"/>
              <w:rPr>
                <w:rFonts w:ascii="Times New Roman" w:hAnsi="Times New Roman" w:cs="Times New Roman"/>
                <w:bCs/>
              </w:rPr>
            </w:pPr>
            <w:r w:rsidRPr="00E82D90">
              <w:rPr>
                <w:rFonts w:ascii="Times New Roman" w:hAnsi="Times New Roman" w:cs="Times New Roman"/>
                <w:bCs/>
              </w:rPr>
              <w:t>7,7</w:t>
            </w:r>
          </w:p>
        </w:tc>
        <w:tc>
          <w:tcPr>
            <w:tcW w:w="333" w:type="pct"/>
            <w:shd w:val="clear" w:color="000000" w:fill="FFFFFF"/>
            <w:vAlign w:val="center"/>
          </w:tcPr>
          <w:p w:rsidR="009E4428" w:rsidRPr="00E82D90" w:rsidRDefault="009E4428" w:rsidP="00BA55A5">
            <w:pPr>
              <w:ind w:left="-113" w:right="-110"/>
              <w:jc w:val="center"/>
              <w:rPr>
                <w:rFonts w:ascii="Times New Roman" w:hAnsi="Times New Roman" w:cs="Times New Roman"/>
                <w:bCs/>
              </w:rPr>
            </w:pPr>
            <w:r w:rsidRPr="00E82D90">
              <w:rPr>
                <w:rFonts w:ascii="Times New Roman" w:hAnsi="Times New Roman" w:cs="Times New Roman"/>
                <w:bCs/>
              </w:rPr>
              <w:t>7,7</w:t>
            </w:r>
          </w:p>
        </w:tc>
        <w:tc>
          <w:tcPr>
            <w:tcW w:w="334" w:type="pct"/>
            <w:shd w:val="clear" w:color="000000" w:fill="FFFFFF"/>
            <w:vAlign w:val="center"/>
          </w:tcPr>
          <w:p w:rsidR="009E4428" w:rsidRPr="00E82D90" w:rsidRDefault="009E4428" w:rsidP="00BA55A5">
            <w:pPr>
              <w:ind w:left="-113" w:right="-110"/>
              <w:jc w:val="center"/>
              <w:rPr>
                <w:rFonts w:ascii="Times New Roman" w:hAnsi="Times New Roman" w:cs="Times New Roman"/>
                <w:bCs/>
              </w:rPr>
            </w:pPr>
            <w:r w:rsidRPr="00E82D90">
              <w:rPr>
                <w:rFonts w:ascii="Times New Roman" w:hAnsi="Times New Roman" w:cs="Times New Roman"/>
                <w:bCs/>
              </w:rPr>
              <w:t>7,6</w:t>
            </w:r>
          </w:p>
        </w:tc>
        <w:tc>
          <w:tcPr>
            <w:tcW w:w="345" w:type="pct"/>
            <w:shd w:val="clear" w:color="000000" w:fill="FFFFFF"/>
            <w:vAlign w:val="center"/>
          </w:tcPr>
          <w:p w:rsidR="009E4428" w:rsidRPr="00E82D90" w:rsidRDefault="009E4428" w:rsidP="00BA55A5">
            <w:pPr>
              <w:ind w:left="-113" w:right="-110"/>
              <w:jc w:val="center"/>
              <w:rPr>
                <w:rFonts w:ascii="Times New Roman" w:hAnsi="Times New Roman" w:cs="Times New Roman"/>
                <w:bCs/>
              </w:rPr>
            </w:pPr>
            <w:r w:rsidRPr="00E82D90">
              <w:rPr>
                <w:rFonts w:ascii="Times New Roman" w:hAnsi="Times New Roman" w:cs="Times New Roman"/>
                <w:bCs/>
              </w:rPr>
              <w:t>7,6</w:t>
            </w:r>
          </w:p>
        </w:tc>
        <w:tc>
          <w:tcPr>
            <w:tcW w:w="309" w:type="pct"/>
            <w:shd w:val="clear" w:color="000000" w:fill="FFFFFF"/>
            <w:vAlign w:val="center"/>
          </w:tcPr>
          <w:p w:rsidR="009E4428" w:rsidRPr="00E82D90" w:rsidRDefault="009E4428" w:rsidP="00BA55A5">
            <w:pPr>
              <w:ind w:left="-113" w:right="-110"/>
              <w:jc w:val="center"/>
              <w:rPr>
                <w:rFonts w:ascii="Times New Roman" w:hAnsi="Times New Roman" w:cs="Times New Roman"/>
                <w:bCs/>
                <w:lang w:val="en-US"/>
              </w:rPr>
            </w:pPr>
            <w:r w:rsidRPr="00E82D90">
              <w:rPr>
                <w:rFonts w:ascii="Times New Roman" w:hAnsi="Times New Roman" w:cs="Times New Roman"/>
                <w:bCs/>
                <w:lang w:val="en-US"/>
              </w:rPr>
              <w:t>7,6</w:t>
            </w:r>
          </w:p>
        </w:tc>
        <w:tc>
          <w:tcPr>
            <w:tcW w:w="328" w:type="pct"/>
            <w:shd w:val="clear" w:color="000000" w:fill="FFFFFF"/>
            <w:vAlign w:val="center"/>
          </w:tcPr>
          <w:p w:rsidR="009E4428" w:rsidRPr="00E82D90" w:rsidRDefault="009E4428" w:rsidP="00BA55A5">
            <w:pPr>
              <w:jc w:val="center"/>
              <w:rPr>
                <w:rFonts w:ascii="Times New Roman" w:hAnsi="Times New Roman" w:cs="Times New Roman"/>
                <w:bCs/>
                <w:lang w:val="en-US"/>
              </w:rPr>
            </w:pPr>
            <w:r w:rsidRPr="00E82D90">
              <w:rPr>
                <w:rFonts w:ascii="Times New Roman" w:hAnsi="Times New Roman" w:cs="Times New Roman"/>
                <w:bCs/>
                <w:lang w:val="en-US"/>
              </w:rPr>
              <w:t>7,6</w:t>
            </w:r>
          </w:p>
        </w:tc>
        <w:tc>
          <w:tcPr>
            <w:tcW w:w="316" w:type="pct"/>
            <w:shd w:val="clear" w:color="000000" w:fill="FFFFFF"/>
            <w:vAlign w:val="center"/>
          </w:tcPr>
          <w:p w:rsidR="009E4428" w:rsidRPr="00E82D90" w:rsidRDefault="009E4428" w:rsidP="00BA55A5">
            <w:pPr>
              <w:jc w:val="center"/>
              <w:rPr>
                <w:rFonts w:ascii="Times New Roman" w:hAnsi="Times New Roman" w:cs="Times New Roman"/>
                <w:bCs/>
                <w:lang w:val="en-US"/>
              </w:rPr>
            </w:pPr>
            <w:r w:rsidRPr="00E82D90">
              <w:rPr>
                <w:rFonts w:ascii="Times New Roman" w:hAnsi="Times New Roman" w:cs="Times New Roman"/>
                <w:bCs/>
                <w:lang w:val="en-US"/>
              </w:rPr>
              <w:t>7,6</w:t>
            </w:r>
          </w:p>
        </w:tc>
        <w:tc>
          <w:tcPr>
            <w:tcW w:w="362" w:type="pct"/>
            <w:shd w:val="clear" w:color="000000" w:fill="FFFFFF"/>
            <w:vAlign w:val="center"/>
          </w:tcPr>
          <w:p w:rsidR="009E4428" w:rsidRPr="00E82D90" w:rsidRDefault="009E4428" w:rsidP="00BA55A5">
            <w:pPr>
              <w:jc w:val="center"/>
              <w:rPr>
                <w:rFonts w:ascii="Times New Roman" w:hAnsi="Times New Roman" w:cs="Times New Roman"/>
                <w:bCs/>
                <w:lang w:val="en-US"/>
              </w:rPr>
            </w:pPr>
            <w:r w:rsidRPr="00E82D90">
              <w:rPr>
                <w:rFonts w:ascii="Times New Roman" w:hAnsi="Times New Roman" w:cs="Times New Roman"/>
                <w:bCs/>
                <w:lang w:val="en-US"/>
              </w:rPr>
              <w:t>7,7</w:t>
            </w:r>
          </w:p>
        </w:tc>
        <w:tc>
          <w:tcPr>
            <w:tcW w:w="362" w:type="pct"/>
            <w:shd w:val="clear" w:color="000000" w:fill="FFFFFF"/>
            <w:vAlign w:val="center"/>
          </w:tcPr>
          <w:p w:rsidR="009E4428" w:rsidRPr="00E82D90" w:rsidRDefault="009E4428" w:rsidP="00BA55A5">
            <w:pPr>
              <w:jc w:val="center"/>
              <w:rPr>
                <w:rFonts w:ascii="Times New Roman" w:hAnsi="Times New Roman" w:cs="Times New Roman"/>
                <w:bCs/>
                <w:lang w:val="en-US"/>
              </w:rPr>
            </w:pPr>
            <w:r w:rsidRPr="00E82D90">
              <w:rPr>
                <w:rFonts w:ascii="Times New Roman" w:hAnsi="Times New Roman" w:cs="Times New Roman"/>
                <w:bCs/>
                <w:lang w:val="en-US"/>
              </w:rPr>
              <w:t>7,7</w:t>
            </w:r>
          </w:p>
        </w:tc>
        <w:tc>
          <w:tcPr>
            <w:tcW w:w="316" w:type="pct"/>
            <w:shd w:val="clear" w:color="000000" w:fill="FFFFFF"/>
            <w:vAlign w:val="center"/>
          </w:tcPr>
          <w:p w:rsidR="009E4428" w:rsidRPr="00E82D90" w:rsidRDefault="009E4428" w:rsidP="00BA55A5">
            <w:pPr>
              <w:jc w:val="center"/>
              <w:rPr>
                <w:rFonts w:ascii="Times New Roman" w:hAnsi="Times New Roman" w:cs="Times New Roman"/>
                <w:bCs/>
                <w:lang w:val="en-US"/>
              </w:rPr>
            </w:pPr>
            <w:r w:rsidRPr="00E82D90">
              <w:rPr>
                <w:rFonts w:ascii="Times New Roman" w:hAnsi="Times New Roman" w:cs="Times New Roman"/>
                <w:bCs/>
                <w:lang w:val="en-US"/>
              </w:rPr>
              <w:t>7,8</w:t>
            </w:r>
          </w:p>
        </w:tc>
        <w:tc>
          <w:tcPr>
            <w:tcW w:w="431" w:type="pct"/>
            <w:shd w:val="clear" w:color="000000" w:fill="FFFFFF"/>
          </w:tcPr>
          <w:p w:rsidR="009E4428" w:rsidRPr="00E82D90" w:rsidRDefault="003D164E" w:rsidP="00BA55A5">
            <w:pPr>
              <w:jc w:val="center"/>
              <w:rPr>
                <w:rFonts w:ascii="Times New Roman" w:hAnsi="Times New Roman" w:cs="Times New Roman"/>
                <w:bCs/>
                <w:lang w:val="en-US"/>
              </w:rPr>
            </w:pPr>
            <w:r w:rsidRPr="00E82D90">
              <w:rPr>
                <w:rFonts w:ascii="Times New Roman" w:hAnsi="Times New Roman" w:cs="Times New Roman"/>
              </w:rPr>
              <w:t>5,5 - 9</w:t>
            </w:r>
          </w:p>
        </w:tc>
      </w:tr>
      <w:tr w:rsidR="002E549D" w:rsidRPr="00E82D90" w:rsidTr="002E549D">
        <w:trPr>
          <w:trHeight w:val="55"/>
          <w:jc w:val="center"/>
        </w:trPr>
        <w:tc>
          <w:tcPr>
            <w:tcW w:w="451" w:type="pct"/>
            <w:shd w:val="clear" w:color="000000" w:fill="FFFFFF"/>
            <w:vAlign w:val="center"/>
          </w:tcPr>
          <w:p w:rsidR="009E4428" w:rsidRPr="00E82D90" w:rsidRDefault="009E4428" w:rsidP="00BA55A5">
            <w:pPr>
              <w:spacing w:before="60" w:after="60"/>
              <w:jc w:val="center"/>
              <w:rPr>
                <w:rFonts w:ascii="Times New Roman" w:hAnsi="Times New Roman" w:cs="Times New Roman"/>
                <w:bCs/>
              </w:rPr>
            </w:pPr>
            <w:r w:rsidRPr="00E82D90">
              <w:rPr>
                <w:rFonts w:ascii="Times New Roman" w:hAnsi="Times New Roman" w:cs="Times New Roman"/>
                <w:bCs/>
              </w:rPr>
              <w:t>TSS</w:t>
            </w:r>
          </w:p>
        </w:tc>
        <w:tc>
          <w:tcPr>
            <w:tcW w:w="329" w:type="pct"/>
            <w:shd w:val="clear" w:color="000000" w:fill="FFFFFF"/>
          </w:tcPr>
          <w:p w:rsidR="009E4428" w:rsidRPr="00E82D90" w:rsidRDefault="009E4428" w:rsidP="00BA55A5">
            <w:pPr>
              <w:ind w:left="-113" w:right="-110"/>
              <w:jc w:val="center"/>
              <w:rPr>
                <w:rFonts w:ascii="Times New Roman" w:hAnsi="Times New Roman" w:cs="Times New Roman"/>
                <w:bCs/>
                <w:lang w:val="vi-VN"/>
              </w:rPr>
            </w:pPr>
            <w:r w:rsidRPr="00E82D90">
              <w:rPr>
                <w:rFonts w:ascii="Times New Roman" w:hAnsi="Times New Roman" w:cs="Times New Roman"/>
                <w:bCs/>
                <w:lang w:val="vi-VN"/>
              </w:rPr>
              <w:t>mg/L</w:t>
            </w:r>
          </w:p>
        </w:tc>
        <w:tc>
          <w:tcPr>
            <w:tcW w:w="448" w:type="pct"/>
            <w:shd w:val="clear" w:color="000000" w:fill="FFFFFF"/>
            <w:vAlign w:val="center"/>
          </w:tcPr>
          <w:p w:rsidR="009E4428" w:rsidRPr="00E82D90" w:rsidRDefault="009E4428" w:rsidP="00BA55A5">
            <w:pPr>
              <w:ind w:left="-113" w:right="-110"/>
              <w:jc w:val="center"/>
              <w:rPr>
                <w:rFonts w:ascii="Times New Roman" w:hAnsi="Times New Roman" w:cs="Times New Roman"/>
                <w:bCs/>
              </w:rPr>
            </w:pPr>
            <w:r w:rsidRPr="00E82D90">
              <w:rPr>
                <w:rFonts w:ascii="Times New Roman" w:hAnsi="Times New Roman" w:cs="Times New Roman"/>
                <w:bCs/>
              </w:rPr>
              <w:t>52</w:t>
            </w:r>
          </w:p>
        </w:tc>
        <w:tc>
          <w:tcPr>
            <w:tcW w:w="334" w:type="pct"/>
            <w:shd w:val="clear" w:color="000000" w:fill="FFFFFF"/>
            <w:vAlign w:val="center"/>
          </w:tcPr>
          <w:p w:rsidR="009E4428" w:rsidRPr="00E82D90" w:rsidRDefault="009E4428" w:rsidP="00BA55A5">
            <w:pPr>
              <w:ind w:left="-113" w:right="-110"/>
              <w:jc w:val="center"/>
              <w:rPr>
                <w:rFonts w:ascii="Times New Roman" w:hAnsi="Times New Roman" w:cs="Times New Roman"/>
                <w:bCs/>
              </w:rPr>
            </w:pPr>
            <w:r w:rsidRPr="00E82D90">
              <w:rPr>
                <w:rFonts w:ascii="Times New Roman" w:hAnsi="Times New Roman" w:cs="Times New Roman"/>
                <w:bCs/>
              </w:rPr>
              <w:t>48</w:t>
            </w:r>
          </w:p>
        </w:tc>
        <w:tc>
          <w:tcPr>
            <w:tcW w:w="333" w:type="pct"/>
            <w:shd w:val="clear" w:color="000000" w:fill="FFFFFF"/>
            <w:vAlign w:val="center"/>
          </w:tcPr>
          <w:p w:rsidR="009E4428" w:rsidRPr="00E82D90" w:rsidRDefault="009E4428" w:rsidP="00BA55A5">
            <w:pPr>
              <w:ind w:left="-113" w:right="-110"/>
              <w:jc w:val="center"/>
              <w:rPr>
                <w:rFonts w:ascii="Times New Roman" w:hAnsi="Times New Roman" w:cs="Times New Roman"/>
                <w:bCs/>
              </w:rPr>
            </w:pPr>
            <w:r w:rsidRPr="00E82D90">
              <w:rPr>
                <w:rFonts w:ascii="Times New Roman" w:hAnsi="Times New Roman" w:cs="Times New Roman"/>
                <w:bCs/>
              </w:rPr>
              <w:t>50</w:t>
            </w:r>
          </w:p>
        </w:tc>
        <w:tc>
          <w:tcPr>
            <w:tcW w:w="334" w:type="pct"/>
            <w:shd w:val="clear" w:color="000000" w:fill="FFFFFF"/>
            <w:vAlign w:val="center"/>
          </w:tcPr>
          <w:p w:rsidR="009E4428" w:rsidRPr="00E82D90" w:rsidRDefault="009E4428" w:rsidP="00BA55A5">
            <w:pPr>
              <w:ind w:left="-113" w:right="-110"/>
              <w:jc w:val="center"/>
              <w:rPr>
                <w:rFonts w:ascii="Times New Roman" w:hAnsi="Times New Roman" w:cs="Times New Roman"/>
                <w:bCs/>
              </w:rPr>
            </w:pPr>
            <w:r w:rsidRPr="00E82D90">
              <w:rPr>
                <w:rFonts w:ascii="Times New Roman" w:hAnsi="Times New Roman" w:cs="Times New Roman"/>
                <w:bCs/>
              </w:rPr>
              <w:t>39</w:t>
            </w:r>
          </w:p>
        </w:tc>
        <w:tc>
          <w:tcPr>
            <w:tcW w:w="345" w:type="pct"/>
            <w:shd w:val="clear" w:color="000000" w:fill="FFFFFF"/>
            <w:vAlign w:val="center"/>
          </w:tcPr>
          <w:p w:rsidR="009E4428" w:rsidRPr="00E82D90" w:rsidRDefault="009E4428" w:rsidP="00BA55A5">
            <w:pPr>
              <w:ind w:left="-113" w:right="-110"/>
              <w:jc w:val="center"/>
              <w:rPr>
                <w:rFonts w:ascii="Times New Roman" w:hAnsi="Times New Roman" w:cs="Times New Roman"/>
                <w:bCs/>
              </w:rPr>
            </w:pPr>
            <w:r w:rsidRPr="00E82D90">
              <w:rPr>
                <w:rFonts w:ascii="Times New Roman" w:hAnsi="Times New Roman" w:cs="Times New Roman"/>
                <w:bCs/>
              </w:rPr>
              <w:t>53</w:t>
            </w:r>
          </w:p>
        </w:tc>
        <w:tc>
          <w:tcPr>
            <w:tcW w:w="309" w:type="pct"/>
            <w:shd w:val="clear" w:color="000000" w:fill="FFFFFF"/>
            <w:vAlign w:val="center"/>
          </w:tcPr>
          <w:p w:rsidR="009E4428" w:rsidRPr="00E82D90" w:rsidRDefault="009E4428" w:rsidP="00BA55A5">
            <w:pPr>
              <w:ind w:left="-113" w:right="-110"/>
              <w:jc w:val="center"/>
              <w:rPr>
                <w:rFonts w:ascii="Times New Roman" w:hAnsi="Times New Roman" w:cs="Times New Roman"/>
                <w:bCs/>
                <w:lang w:val="en-US"/>
              </w:rPr>
            </w:pPr>
            <w:r w:rsidRPr="00E82D90">
              <w:rPr>
                <w:rFonts w:ascii="Times New Roman" w:hAnsi="Times New Roman" w:cs="Times New Roman"/>
                <w:bCs/>
                <w:lang w:val="en-US"/>
              </w:rPr>
              <w:t>49</w:t>
            </w:r>
          </w:p>
        </w:tc>
        <w:tc>
          <w:tcPr>
            <w:tcW w:w="328" w:type="pct"/>
            <w:shd w:val="clear" w:color="000000" w:fill="FFFFFF"/>
            <w:vAlign w:val="center"/>
          </w:tcPr>
          <w:p w:rsidR="009E4428" w:rsidRPr="00E82D90" w:rsidRDefault="009E4428" w:rsidP="00BA55A5">
            <w:pPr>
              <w:jc w:val="center"/>
              <w:rPr>
                <w:rFonts w:ascii="Times New Roman" w:hAnsi="Times New Roman" w:cs="Times New Roman"/>
                <w:bCs/>
                <w:lang w:val="en-US"/>
              </w:rPr>
            </w:pPr>
            <w:r w:rsidRPr="00E82D90">
              <w:rPr>
                <w:rFonts w:ascii="Times New Roman" w:hAnsi="Times New Roman" w:cs="Times New Roman"/>
                <w:bCs/>
                <w:lang w:val="en-US"/>
              </w:rPr>
              <w:t>56</w:t>
            </w:r>
          </w:p>
        </w:tc>
        <w:tc>
          <w:tcPr>
            <w:tcW w:w="316" w:type="pct"/>
            <w:shd w:val="clear" w:color="000000" w:fill="FFFFFF"/>
            <w:vAlign w:val="center"/>
          </w:tcPr>
          <w:p w:rsidR="009E4428" w:rsidRPr="00E82D90" w:rsidRDefault="009E4428" w:rsidP="00BA55A5">
            <w:pPr>
              <w:jc w:val="center"/>
              <w:rPr>
                <w:rFonts w:ascii="Times New Roman" w:hAnsi="Times New Roman" w:cs="Times New Roman"/>
                <w:bCs/>
                <w:lang w:val="en-US"/>
              </w:rPr>
            </w:pPr>
            <w:r w:rsidRPr="00E82D90">
              <w:rPr>
                <w:rFonts w:ascii="Times New Roman" w:hAnsi="Times New Roman" w:cs="Times New Roman"/>
                <w:bCs/>
                <w:lang w:val="en-US"/>
              </w:rPr>
              <w:t>55</w:t>
            </w:r>
          </w:p>
        </w:tc>
        <w:tc>
          <w:tcPr>
            <w:tcW w:w="362" w:type="pct"/>
            <w:shd w:val="clear" w:color="000000" w:fill="FFFFFF"/>
            <w:vAlign w:val="center"/>
          </w:tcPr>
          <w:p w:rsidR="009E4428" w:rsidRPr="00E82D90" w:rsidRDefault="009E4428" w:rsidP="00BA55A5">
            <w:pPr>
              <w:jc w:val="center"/>
              <w:rPr>
                <w:rFonts w:ascii="Times New Roman" w:hAnsi="Times New Roman" w:cs="Times New Roman"/>
                <w:bCs/>
                <w:lang w:val="en-US"/>
              </w:rPr>
            </w:pPr>
            <w:r w:rsidRPr="00E82D90">
              <w:rPr>
                <w:rFonts w:ascii="Times New Roman" w:hAnsi="Times New Roman" w:cs="Times New Roman"/>
                <w:bCs/>
                <w:lang w:val="en-US"/>
              </w:rPr>
              <w:t>57</w:t>
            </w:r>
          </w:p>
        </w:tc>
        <w:tc>
          <w:tcPr>
            <w:tcW w:w="362" w:type="pct"/>
            <w:shd w:val="clear" w:color="000000" w:fill="FFFFFF"/>
            <w:vAlign w:val="center"/>
          </w:tcPr>
          <w:p w:rsidR="009E4428" w:rsidRPr="00E82D90" w:rsidRDefault="009E4428" w:rsidP="00BA55A5">
            <w:pPr>
              <w:jc w:val="center"/>
              <w:rPr>
                <w:rFonts w:ascii="Times New Roman" w:hAnsi="Times New Roman" w:cs="Times New Roman"/>
                <w:bCs/>
                <w:lang w:val="en-US"/>
              </w:rPr>
            </w:pPr>
            <w:r w:rsidRPr="00E82D90">
              <w:rPr>
                <w:rFonts w:ascii="Times New Roman" w:hAnsi="Times New Roman" w:cs="Times New Roman"/>
                <w:bCs/>
                <w:lang w:val="en-US"/>
              </w:rPr>
              <w:t>57</w:t>
            </w:r>
          </w:p>
        </w:tc>
        <w:tc>
          <w:tcPr>
            <w:tcW w:w="316" w:type="pct"/>
            <w:shd w:val="clear" w:color="000000" w:fill="FFFFFF"/>
            <w:vAlign w:val="center"/>
          </w:tcPr>
          <w:p w:rsidR="009E4428" w:rsidRPr="00E82D90" w:rsidRDefault="009E4428" w:rsidP="00BA55A5">
            <w:pPr>
              <w:jc w:val="center"/>
              <w:rPr>
                <w:rFonts w:ascii="Times New Roman" w:hAnsi="Times New Roman" w:cs="Times New Roman"/>
                <w:bCs/>
                <w:lang w:val="en-US"/>
              </w:rPr>
            </w:pPr>
            <w:r w:rsidRPr="00E82D90">
              <w:rPr>
                <w:rFonts w:ascii="Times New Roman" w:hAnsi="Times New Roman" w:cs="Times New Roman"/>
                <w:bCs/>
                <w:lang w:val="en-US"/>
              </w:rPr>
              <w:t>50</w:t>
            </w:r>
          </w:p>
        </w:tc>
        <w:tc>
          <w:tcPr>
            <w:tcW w:w="431" w:type="pct"/>
            <w:shd w:val="clear" w:color="000000" w:fill="FFFFFF"/>
          </w:tcPr>
          <w:p w:rsidR="009E4428" w:rsidRPr="00E82D90" w:rsidRDefault="003D164E" w:rsidP="00BA55A5">
            <w:pPr>
              <w:jc w:val="center"/>
              <w:rPr>
                <w:rFonts w:ascii="Times New Roman" w:hAnsi="Times New Roman" w:cs="Times New Roman"/>
                <w:bCs/>
                <w:lang w:val="en-US"/>
              </w:rPr>
            </w:pPr>
            <w:r w:rsidRPr="00E82D90">
              <w:rPr>
                <w:rFonts w:ascii="Times New Roman" w:hAnsi="Times New Roman" w:cs="Times New Roman"/>
                <w:lang w:val="vi-VN"/>
              </w:rPr>
              <w:t>100</w:t>
            </w:r>
          </w:p>
        </w:tc>
      </w:tr>
      <w:tr w:rsidR="002E549D" w:rsidRPr="00E82D90" w:rsidTr="002E549D">
        <w:trPr>
          <w:trHeight w:val="55"/>
          <w:jc w:val="center"/>
        </w:trPr>
        <w:tc>
          <w:tcPr>
            <w:tcW w:w="451" w:type="pct"/>
            <w:shd w:val="clear" w:color="000000" w:fill="FFFFFF"/>
            <w:vAlign w:val="center"/>
          </w:tcPr>
          <w:p w:rsidR="009E4428" w:rsidRPr="00E82D90" w:rsidRDefault="009E4428" w:rsidP="00BA55A5">
            <w:pPr>
              <w:spacing w:before="60" w:after="60"/>
              <w:jc w:val="center"/>
              <w:rPr>
                <w:rFonts w:ascii="Times New Roman" w:hAnsi="Times New Roman" w:cs="Times New Roman"/>
                <w:bCs/>
              </w:rPr>
            </w:pPr>
            <w:r w:rsidRPr="00E82D90">
              <w:rPr>
                <w:rFonts w:ascii="Times New Roman" w:hAnsi="Times New Roman" w:cs="Times New Roman"/>
                <w:bCs/>
              </w:rPr>
              <w:t>COD</w:t>
            </w:r>
          </w:p>
        </w:tc>
        <w:tc>
          <w:tcPr>
            <w:tcW w:w="329" w:type="pct"/>
            <w:shd w:val="clear" w:color="000000" w:fill="FFFFFF"/>
          </w:tcPr>
          <w:p w:rsidR="009E4428" w:rsidRPr="00E82D90" w:rsidRDefault="009E4428" w:rsidP="00BA55A5">
            <w:pPr>
              <w:ind w:left="-113" w:right="-110"/>
              <w:jc w:val="center"/>
              <w:rPr>
                <w:rFonts w:ascii="Times New Roman" w:hAnsi="Times New Roman" w:cs="Times New Roman"/>
                <w:bCs/>
                <w:lang w:val="vi-VN"/>
              </w:rPr>
            </w:pPr>
            <w:r w:rsidRPr="00E82D90">
              <w:rPr>
                <w:rFonts w:ascii="Times New Roman" w:hAnsi="Times New Roman" w:cs="Times New Roman"/>
                <w:bCs/>
                <w:lang w:val="vi-VN"/>
              </w:rPr>
              <w:t>mg/L</w:t>
            </w:r>
          </w:p>
        </w:tc>
        <w:tc>
          <w:tcPr>
            <w:tcW w:w="448" w:type="pct"/>
            <w:shd w:val="clear" w:color="000000" w:fill="FFFFFF"/>
            <w:vAlign w:val="center"/>
          </w:tcPr>
          <w:p w:rsidR="009E4428" w:rsidRPr="00E82D90" w:rsidRDefault="009E4428" w:rsidP="00BA55A5">
            <w:pPr>
              <w:ind w:left="-113" w:right="-110"/>
              <w:jc w:val="center"/>
              <w:rPr>
                <w:rFonts w:ascii="Times New Roman" w:hAnsi="Times New Roman" w:cs="Times New Roman"/>
                <w:bCs/>
              </w:rPr>
            </w:pPr>
            <w:r w:rsidRPr="00E82D90">
              <w:rPr>
                <w:rFonts w:ascii="Times New Roman" w:hAnsi="Times New Roman" w:cs="Times New Roman"/>
                <w:bCs/>
              </w:rPr>
              <w:t>54</w:t>
            </w:r>
          </w:p>
        </w:tc>
        <w:tc>
          <w:tcPr>
            <w:tcW w:w="334" w:type="pct"/>
            <w:shd w:val="clear" w:color="000000" w:fill="FFFFFF"/>
            <w:vAlign w:val="center"/>
          </w:tcPr>
          <w:p w:rsidR="009E4428" w:rsidRPr="00E82D90" w:rsidRDefault="009E4428" w:rsidP="00BA55A5">
            <w:pPr>
              <w:ind w:left="-113" w:right="-110"/>
              <w:jc w:val="center"/>
              <w:rPr>
                <w:rFonts w:ascii="Times New Roman" w:hAnsi="Times New Roman" w:cs="Times New Roman"/>
                <w:bCs/>
              </w:rPr>
            </w:pPr>
            <w:r w:rsidRPr="00E82D90">
              <w:rPr>
                <w:rFonts w:ascii="Times New Roman" w:hAnsi="Times New Roman" w:cs="Times New Roman"/>
                <w:bCs/>
              </w:rPr>
              <w:t>85</w:t>
            </w:r>
          </w:p>
        </w:tc>
        <w:tc>
          <w:tcPr>
            <w:tcW w:w="333" w:type="pct"/>
            <w:shd w:val="clear" w:color="000000" w:fill="FFFFFF"/>
            <w:vAlign w:val="center"/>
          </w:tcPr>
          <w:p w:rsidR="009E4428" w:rsidRPr="00E82D90" w:rsidRDefault="009E4428" w:rsidP="00BA55A5">
            <w:pPr>
              <w:ind w:left="-113" w:right="-110"/>
              <w:jc w:val="center"/>
              <w:rPr>
                <w:rFonts w:ascii="Times New Roman" w:hAnsi="Times New Roman" w:cs="Times New Roman"/>
                <w:bCs/>
              </w:rPr>
            </w:pPr>
            <w:r w:rsidRPr="00E82D90">
              <w:rPr>
                <w:rFonts w:ascii="Times New Roman" w:hAnsi="Times New Roman" w:cs="Times New Roman"/>
                <w:bCs/>
              </w:rPr>
              <w:t>92</w:t>
            </w:r>
          </w:p>
        </w:tc>
        <w:tc>
          <w:tcPr>
            <w:tcW w:w="334" w:type="pct"/>
            <w:shd w:val="clear" w:color="000000" w:fill="FFFFFF"/>
            <w:vAlign w:val="center"/>
          </w:tcPr>
          <w:p w:rsidR="009E4428" w:rsidRPr="00E82D90" w:rsidRDefault="009E4428" w:rsidP="00BA55A5">
            <w:pPr>
              <w:ind w:left="-113" w:right="-110"/>
              <w:jc w:val="center"/>
              <w:rPr>
                <w:rFonts w:ascii="Times New Roman" w:hAnsi="Times New Roman" w:cs="Times New Roman"/>
                <w:bCs/>
              </w:rPr>
            </w:pPr>
            <w:r w:rsidRPr="00E82D90">
              <w:rPr>
                <w:rFonts w:ascii="Times New Roman" w:hAnsi="Times New Roman" w:cs="Times New Roman"/>
                <w:bCs/>
              </w:rPr>
              <w:t>82</w:t>
            </w:r>
          </w:p>
        </w:tc>
        <w:tc>
          <w:tcPr>
            <w:tcW w:w="345" w:type="pct"/>
            <w:shd w:val="clear" w:color="000000" w:fill="FFFFFF"/>
            <w:vAlign w:val="center"/>
          </w:tcPr>
          <w:p w:rsidR="009E4428" w:rsidRPr="00E82D90" w:rsidRDefault="009E4428" w:rsidP="00BA55A5">
            <w:pPr>
              <w:ind w:left="-113" w:right="-110"/>
              <w:jc w:val="center"/>
              <w:rPr>
                <w:rFonts w:ascii="Times New Roman" w:hAnsi="Times New Roman" w:cs="Times New Roman"/>
                <w:bCs/>
              </w:rPr>
            </w:pPr>
            <w:r w:rsidRPr="00E82D90">
              <w:rPr>
                <w:rFonts w:ascii="Times New Roman" w:hAnsi="Times New Roman" w:cs="Times New Roman"/>
                <w:bCs/>
              </w:rPr>
              <w:t>106</w:t>
            </w:r>
          </w:p>
        </w:tc>
        <w:tc>
          <w:tcPr>
            <w:tcW w:w="309" w:type="pct"/>
            <w:shd w:val="clear" w:color="000000" w:fill="FFFFFF"/>
            <w:vAlign w:val="center"/>
          </w:tcPr>
          <w:p w:rsidR="009E4428" w:rsidRPr="00E82D90" w:rsidRDefault="009E4428" w:rsidP="00BA55A5">
            <w:pPr>
              <w:ind w:left="-113" w:right="-110"/>
              <w:jc w:val="center"/>
              <w:rPr>
                <w:rFonts w:ascii="Times New Roman" w:hAnsi="Times New Roman" w:cs="Times New Roman"/>
                <w:bCs/>
                <w:lang w:val="en-US"/>
              </w:rPr>
            </w:pPr>
            <w:r w:rsidRPr="00E82D90">
              <w:rPr>
                <w:rFonts w:ascii="Times New Roman" w:hAnsi="Times New Roman" w:cs="Times New Roman"/>
                <w:bCs/>
                <w:lang w:val="en-US"/>
              </w:rPr>
              <w:t>111</w:t>
            </w:r>
          </w:p>
        </w:tc>
        <w:tc>
          <w:tcPr>
            <w:tcW w:w="328" w:type="pct"/>
            <w:shd w:val="clear" w:color="000000" w:fill="FFFFFF"/>
            <w:vAlign w:val="center"/>
          </w:tcPr>
          <w:p w:rsidR="009E4428" w:rsidRPr="00E82D90" w:rsidRDefault="009E4428" w:rsidP="00BA55A5">
            <w:pPr>
              <w:jc w:val="center"/>
              <w:rPr>
                <w:rFonts w:ascii="Times New Roman" w:hAnsi="Times New Roman" w:cs="Times New Roman"/>
                <w:bCs/>
                <w:lang w:val="en-US"/>
              </w:rPr>
            </w:pPr>
            <w:r w:rsidRPr="00E82D90">
              <w:rPr>
                <w:rFonts w:ascii="Times New Roman" w:hAnsi="Times New Roman" w:cs="Times New Roman"/>
                <w:bCs/>
                <w:lang w:val="en-US"/>
              </w:rPr>
              <w:t>103</w:t>
            </w:r>
          </w:p>
        </w:tc>
        <w:tc>
          <w:tcPr>
            <w:tcW w:w="316" w:type="pct"/>
            <w:shd w:val="clear" w:color="000000" w:fill="FFFFFF"/>
            <w:vAlign w:val="center"/>
          </w:tcPr>
          <w:p w:rsidR="009E4428" w:rsidRPr="00E82D90" w:rsidRDefault="009E4428" w:rsidP="00BA55A5">
            <w:pPr>
              <w:jc w:val="center"/>
              <w:rPr>
                <w:rFonts w:ascii="Times New Roman" w:hAnsi="Times New Roman" w:cs="Times New Roman"/>
                <w:bCs/>
                <w:lang w:val="en-US"/>
              </w:rPr>
            </w:pPr>
            <w:r w:rsidRPr="00E82D90">
              <w:rPr>
                <w:rFonts w:ascii="Times New Roman" w:hAnsi="Times New Roman" w:cs="Times New Roman"/>
                <w:bCs/>
                <w:lang w:val="en-US"/>
              </w:rPr>
              <w:t>100</w:t>
            </w:r>
          </w:p>
        </w:tc>
        <w:tc>
          <w:tcPr>
            <w:tcW w:w="362" w:type="pct"/>
            <w:shd w:val="clear" w:color="000000" w:fill="FFFFFF"/>
            <w:vAlign w:val="center"/>
          </w:tcPr>
          <w:p w:rsidR="009E4428" w:rsidRPr="00E82D90" w:rsidRDefault="009E4428" w:rsidP="00BA55A5">
            <w:pPr>
              <w:jc w:val="center"/>
              <w:rPr>
                <w:rFonts w:ascii="Times New Roman" w:hAnsi="Times New Roman" w:cs="Times New Roman"/>
                <w:bCs/>
                <w:lang w:val="en-US"/>
              </w:rPr>
            </w:pPr>
            <w:r w:rsidRPr="00E82D90">
              <w:rPr>
                <w:rFonts w:ascii="Times New Roman" w:hAnsi="Times New Roman" w:cs="Times New Roman"/>
                <w:bCs/>
                <w:lang w:val="en-US"/>
              </w:rPr>
              <w:t>101</w:t>
            </w:r>
          </w:p>
        </w:tc>
        <w:tc>
          <w:tcPr>
            <w:tcW w:w="362" w:type="pct"/>
            <w:shd w:val="clear" w:color="000000" w:fill="FFFFFF"/>
            <w:vAlign w:val="center"/>
          </w:tcPr>
          <w:p w:rsidR="009E4428" w:rsidRPr="00E82D90" w:rsidRDefault="009E4428" w:rsidP="00BA55A5">
            <w:pPr>
              <w:jc w:val="center"/>
              <w:rPr>
                <w:rFonts w:ascii="Times New Roman" w:hAnsi="Times New Roman" w:cs="Times New Roman"/>
                <w:bCs/>
                <w:lang w:val="en-US"/>
              </w:rPr>
            </w:pPr>
            <w:r w:rsidRPr="00E82D90">
              <w:rPr>
                <w:rFonts w:ascii="Times New Roman" w:hAnsi="Times New Roman" w:cs="Times New Roman"/>
                <w:bCs/>
                <w:lang w:val="en-US"/>
              </w:rPr>
              <w:t>101</w:t>
            </w:r>
          </w:p>
        </w:tc>
        <w:tc>
          <w:tcPr>
            <w:tcW w:w="316" w:type="pct"/>
            <w:shd w:val="clear" w:color="000000" w:fill="FFFFFF"/>
            <w:vAlign w:val="center"/>
          </w:tcPr>
          <w:p w:rsidR="009E4428" w:rsidRPr="00E82D90" w:rsidRDefault="009E4428" w:rsidP="00BA55A5">
            <w:pPr>
              <w:jc w:val="center"/>
              <w:rPr>
                <w:rFonts w:ascii="Times New Roman" w:hAnsi="Times New Roman" w:cs="Times New Roman"/>
                <w:bCs/>
                <w:lang w:val="en-US"/>
              </w:rPr>
            </w:pPr>
            <w:r w:rsidRPr="00E82D90">
              <w:rPr>
                <w:rFonts w:ascii="Times New Roman" w:hAnsi="Times New Roman" w:cs="Times New Roman"/>
                <w:bCs/>
                <w:lang w:val="en-US"/>
              </w:rPr>
              <w:t>116</w:t>
            </w:r>
          </w:p>
        </w:tc>
        <w:tc>
          <w:tcPr>
            <w:tcW w:w="431" w:type="pct"/>
            <w:shd w:val="clear" w:color="000000" w:fill="FFFFFF"/>
          </w:tcPr>
          <w:p w:rsidR="009E4428" w:rsidRPr="00E82D90" w:rsidRDefault="003D164E" w:rsidP="00BA55A5">
            <w:pPr>
              <w:jc w:val="center"/>
              <w:rPr>
                <w:rFonts w:ascii="Times New Roman" w:hAnsi="Times New Roman" w:cs="Times New Roman"/>
                <w:bCs/>
                <w:lang w:val="vi-VN"/>
              </w:rPr>
            </w:pPr>
            <w:r w:rsidRPr="00E82D90">
              <w:rPr>
                <w:rFonts w:ascii="Times New Roman" w:hAnsi="Times New Roman" w:cs="Times New Roman"/>
                <w:bCs/>
                <w:lang w:val="vi-VN"/>
              </w:rPr>
              <w:t>250</w:t>
            </w:r>
          </w:p>
        </w:tc>
      </w:tr>
    </w:tbl>
    <w:p w:rsidR="009E4428" w:rsidRPr="00E82D90" w:rsidRDefault="009E4428" w:rsidP="009E4428">
      <w:pPr>
        <w:ind w:firstLine="720"/>
        <w:jc w:val="both"/>
        <w:rPr>
          <w:rFonts w:ascii="Times New Roman" w:hAnsi="Times New Roman" w:cs="Times New Roman"/>
          <w:i/>
          <w:sz w:val="24"/>
          <w:szCs w:val="24"/>
          <w:lang w:val="vi-VN"/>
        </w:rPr>
      </w:pPr>
      <w:r w:rsidRPr="00E82D90">
        <w:rPr>
          <w:rFonts w:ascii="Times New Roman" w:hAnsi="Times New Roman" w:cs="Times New Roman"/>
          <w:i/>
          <w:sz w:val="24"/>
          <w:szCs w:val="24"/>
          <w:lang w:val="vi-VN"/>
        </w:rPr>
        <w:t xml:space="preserve">Nguồn: </w:t>
      </w:r>
      <w:r w:rsidRPr="00E82D90">
        <w:rPr>
          <w:rFonts w:ascii="Times New Roman" w:hAnsi="Times New Roman" w:cs="Times New Roman"/>
          <w:bCs/>
          <w:i/>
          <w:sz w:val="24"/>
          <w:szCs w:val="24"/>
        </w:rPr>
        <w:t>Giá trị trung b</w:t>
      </w:r>
      <w:r w:rsidRPr="00E82D90">
        <w:rPr>
          <w:rFonts w:ascii="Times New Roman" w:hAnsi="Times New Roman" w:cs="Times New Roman"/>
          <w:bCs/>
          <w:i/>
          <w:sz w:val="24"/>
          <w:szCs w:val="24"/>
          <w:lang w:val="en-US"/>
        </w:rPr>
        <w:t>ì</w:t>
      </w:r>
      <w:r w:rsidRPr="00E82D90">
        <w:rPr>
          <w:rFonts w:ascii="Times New Roman" w:hAnsi="Times New Roman" w:cs="Times New Roman"/>
          <w:bCs/>
          <w:i/>
          <w:sz w:val="24"/>
          <w:szCs w:val="24"/>
        </w:rPr>
        <w:t>nh theo ngày (24 giờ) của các kết quả đo</w:t>
      </w:r>
      <w:r w:rsidRPr="00E82D90">
        <w:rPr>
          <w:rFonts w:ascii="Times New Roman" w:hAnsi="Times New Roman" w:cs="Times New Roman"/>
          <w:bCs/>
          <w:i/>
          <w:sz w:val="24"/>
          <w:szCs w:val="24"/>
          <w:lang w:val="vi-VN"/>
        </w:rPr>
        <w:t xml:space="preserve"> từ hệ thống quan trắc nước thải tự động liên tục của Nhà máy tinh bột sắn An Thái – Trích xuất từ Trung tâm Quan trắc TN&amp;MT Quảng Trị.</w:t>
      </w:r>
    </w:p>
    <w:p w:rsidR="009E4428" w:rsidRPr="00E82D90" w:rsidRDefault="002E549D" w:rsidP="002E549D">
      <w:pPr>
        <w:ind w:firstLine="720"/>
        <w:jc w:val="both"/>
        <w:rPr>
          <w:rFonts w:ascii="Times New Roman" w:hAnsi="Times New Roman" w:cs="Times New Roman"/>
          <w:sz w:val="28"/>
          <w:szCs w:val="28"/>
          <w:lang w:val="vi-VN"/>
        </w:rPr>
      </w:pPr>
      <w:r w:rsidRPr="00E82D90">
        <w:rPr>
          <w:rFonts w:ascii="Times New Roman" w:hAnsi="Times New Roman" w:cs="Times New Roman"/>
          <w:b/>
          <w:sz w:val="28"/>
          <w:szCs w:val="28"/>
          <w:u w:val="single"/>
          <w:lang w:val="vi-VN"/>
        </w:rPr>
        <w:t>Nhận xét:</w:t>
      </w:r>
      <w:r w:rsidRPr="00E82D90">
        <w:rPr>
          <w:rFonts w:ascii="Times New Roman" w:hAnsi="Times New Roman" w:cs="Times New Roman"/>
          <w:sz w:val="28"/>
          <w:szCs w:val="28"/>
          <w:lang w:val="vi-VN"/>
        </w:rPr>
        <w:t xml:space="preserve"> Nhìn chung, k</w:t>
      </w:r>
      <w:r w:rsidRPr="00E82D90">
        <w:rPr>
          <w:rFonts w:ascii="Times New Roman" w:hAnsi="Times New Roman" w:cs="Times New Roman"/>
          <w:sz w:val="28"/>
          <w:szCs w:val="28"/>
        </w:rPr>
        <w:t xml:space="preserve">ết quả quan trắc tự động, liên tục được so sánh, đối chiếu với kết quả đo nhanh hiện trường và kết quả lấy, phân tích mẫu trong phòng thí nghiệm khá tương đồng. Giá trị trung bình theo ngày của các kết quả quan trắc nước thải tự động, liên tục </w:t>
      </w:r>
      <w:r w:rsidRPr="00E82D90">
        <w:rPr>
          <w:rFonts w:ascii="Times New Roman" w:hAnsi="Times New Roman" w:cs="Times New Roman"/>
          <w:sz w:val="28"/>
          <w:szCs w:val="28"/>
          <w:lang w:val="vi-VN"/>
        </w:rPr>
        <w:t>đảm bảo theo QCVN 63:201</w:t>
      </w:r>
      <w:r w:rsidRPr="00E82D90">
        <w:rPr>
          <w:rFonts w:ascii="Times New Roman" w:hAnsi="Times New Roman" w:cs="Times New Roman"/>
          <w:sz w:val="28"/>
          <w:szCs w:val="28"/>
        </w:rPr>
        <w:t>7</w:t>
      </w:r>
      <w:r w:rsidRPr="00E82D90">
        <w:rPr>
          <w:rFonts w:ascii="Times New Roman" w:hAnsi="Times New Roman" w:cs="Times New Roman"/>
          <w:sz w:val="28"/>
          <w:szCs w:val="28"/>
          <w:lang w:val="vi-VN"/>
        </w:rPr>
        <w:t>/BTNMT</w:t>
      </w:r>
      <w:r w:rsidRPr="00E82D90">
        <w:rPr>
          <w:rFonts w:ascii="Times New Roman" w:hAnsi="Times New Roman" w:cs="Times New Roman"/>
          <w:bCs/>
          <w:sz w:val="28"/>
          <w:szCs w:val="28"/>
        </w:rPr>
        <w:t xml:space="preserve"> (cột B</w:t>
      </w:r>
      <w:r w:rsidRPr="00E82D90">
        <w:rPr>
          <w:rFonts w:ascii="Times New Roman" w:hAnsi="Times New Roman" w:cs="Times New Roman"/>
          <w:bCs/>
          <w:sz w:val="28"/>
          <w:szCs w:val="28"/>
          <w:lang w:val="vi-VN"/>
        </w:rPr>
        <w:t>, Kq = 0,9, Kf = 1</w:t>
      </w:r>
      <w:r w:rsidRPr="00E82D90">
        <w:rPr>
          <w:rFonts w:ascii="Times New Roman" w:hAnsi="Times New Roman" w:cs="Times New Roman"/>
          <w:bCs/>
          <w:sz w:val="28"/>
          <w:szCs w:val="28"/>
        </w:rPr>
        <w:t>)</w:t>
      </w:r>
      <w:r w:rsidR="003A1B6B" w:rsidRPr="00E82D90">
        <w:rPr>
          <w:rFonts w:ascii="Times New Roman" w:hAnsi="Times New Roman" w:cs="Times New Roman"/>
          <w:bCs/>
          <w:sz w:val="28"/>
          <w:szCs w:val="28"/>
          <w:lang w:val="vi-VN"/>
        </w:rPr>
        <w:t>.</w:t>
      </w:r>
      <w:r w:rsidRPr="00E82D90">
        <w:rPr>
          <w:rFonts w:ascii="Times New Roman" w:hAnsi="Times New Roman" w:cs="Times New Roman"/>
          <w:bCs/>
          <w:sz w:val="28"/>
          <w:szCs w:val="28"/>
          <w:lang w:val="vi-VN"/>
        </w:rPr>
        <w:t xml:space="preserve"> </w:t>
      </w:r>
    </w:p>
    <w:p w:rsidR="009E4428" w:rsidRPr="00E82D90" w:rsidRDefault="009E4428" w:rsidP="00B0667A">
      <w:pPr>
        <w:ind w:firstLine="720"/>
        <w:jc w:val="center"/>
        <w:rPr>
          <w:rFonts w:ascii="Times New Roman" w:hAnsi="Times New Roman" w:cs="Times New Roman"/>
          <w:b/>
          <w:sz w:val="28"/>
          <w:szCs w:val="28"/>
          <w:lang w:val="vi-VN"/>
        </w:rPr>
      </w:pPr>
    </w:p>
    <w:p w:rsidR="003D164E" w:rsidRPr="00E82D90" w:rsidRDefault="003D164E" w:rsidP="00B0667A">
      <w:pPr>
        <w:ind w:firstLine="720"/>
        <w:jc w:val="center"/>
        <w:rPr>
          <w:rFonts w:ascii="Times New Roman" w:hAnsi="Times New Roman" w:cs="Times New Roman"/>
          <w:b/>
          <w:sz w:val="28"/>
          <w:szCs w:val="28"/>
          <w:lang w:val="vi-VN"/>
        </w:rPr>
        <w:sectPr w:rsidR="003D164E" w:rsidRPr="00E82D90" w:rsidSect="009E4428">
          <w:pgSz w:w="15840" w:h="12240" w:orient="landscape"/>
          <w:pgMar w:top="1474" w:right="1134" w:bottom="1134" w:left="1134" w:header="720" w:footer="720" w:gutter="0"/>
          <w:cols w:space="720"/>
          <w:docGrid w:linePitch="360"/>
        </w:sectPr>
      </w:pPr>
    </w:p>
    <w:p w:rsidR="006228B8" w:rsidRPr="00E82D90" w:rsidRDefault="003A1B6B" w:rsidP="0085580B">
      <w:pPr>
        <w:pStyle w:val="AT3"/>
      </w:pPr>
      <w:bookmarkStart w:id="172" w:name="_Toc104126039"/>
      <w:r w:rsidRPr="00E82D90">
        <w:lastRenderedPageBreak/>
        <w:t>5.1.</w:t>
      </w:r>
      <w:r w:rsidR="009B37DC" w:rsidRPr="00E82D90">
        <w:rPr>
          <w:lang w:val="en-US"/>
        </w:rPr>
        <w:t xml:space="preserve">2. </w:t>
      </w:r>
      <w:r w:rsidR="009B37DC" w:rsidRPr="00E82D90">
        <w:t>Kết quả đánh giá hiệu quả xử lý của công trình, thiết bị xử lý bụi, khí thải:</w:t>
      </w:r>
      <w:bookmarkEnd w:id="172"/>
      <w:r w:rsidR="009B37DC" w:rsidRPr="00E82D90">
        <w:t xml:space="preserve"> </w:t>
      </w:r>
    </w:p>
    <w:p w:rsidR="006228B8" w:rsidRPr="00E82D90" w:rsidRDefault="006228B8" w:rsidP="009B37DC">
      <w:pPr>
        <w:ind w:firstLine="720"/>
        <w:jc w:val="both"/>
        <w:rPr>
          <w:rFonts w:ascii="Times New Roman" w:hAnsi="Times New Roman" w:cs="Times New Roman"/>
          <w:sz w:val="28"/>
          <w:szCs w:val="28"/>
          <w:lang w:val="vi-VN"/>
        </w:rPr>
      </w:pPr>
      <w:r w:rsidRPr="00E82D90">
        <w:rPr>
          <w:rFonts w:ascii="Times New Roman" w:hAnsi="Times New Roman" w:cs="Times New Roman"/>
          <w:sz w:val="28"/>
          <w:szCs w:val="28"/>
          <w:lang w:val="vi-VN"/>
        </w:rPr>
        <w:t>Hệ thống xử lý bụi, khí thải của Dự án đã được UBND tỉnh cấp Giấy xác nhận hoàn thành số 2002/GXN-UBND ngày 31/5/2016. Số liệu q</w:t>
      </w:r>
      <w:r w:rsidR="00D4130A" w:rsidRPr="00E82D90">
        <w:rPr>
          <w:rFonts w:ascii="Times New Roman" w:hAnsi="Times New Roman" w:cs="Times New Roman"/>
          <w:sz w:val="28"/>
          <w:szCs w:val="28"/>
          <w:lang w:val="vi-VN"/>
        </w:rPr>
        <w:t>uan trắ</w:t>
      </w:r>
      <w:r w:rsidRPr="00E82D90">
        <w:rPr>
          <w:rFonts w:ascii="Times New Roman" w:hAnsi="Times New Roman" w:cs="Times New Roman"/>
          <w:sz w:val="28"/>
          <w:szCs w:val="28"/>
          <w:lang w:val="vi-VN"/>
        </w:rPr>
        <w:t xml:space="preserve">c định kỳ năm 2021 tại </w:t>
      </w:r>
      <w:r w:rsidR="00D4130A" w:rsidRPr="00E82D90">
        <w:rPr>
          <w:rFonts w:ascii="Times New Roman" w:hAnsi="Times New Roman" w:cs="Times New Roman"/>
          <w:sz w:val="28"/>
          <w:szCs w:val="28"/>
          <w:lang w:val="vi-VN"/>
        </w:rPr>
        <w:t xml:space="preserve">ống khói </w:t>
      </w:r>
      <w:r w:rsidRPr="00E82D90">
        <w:rPr>
          <w:rFonts w:ascii="Times New Roman" w:hAnsi="Times New Roman" w:cs="Times New Roman"/>
          <w:sz w:val="28"/>
          <w:szCs w:val="28"/>
          <w:lang w:val="vi-VN"/>
        </w:rPr>
        <w:t xml:space="preserve">hệ thống </w:t>
      </w:r>
      <w:r w:rsidR="00D4130A" w:rsidRPr="00E82D90">
        <w:rPr>
          <w:rFonts w:ascii="Times New Roman" w:hAnsi="Times New Roman" w:cs="Times New Roman"/>
          <w:sz w:val="28"/>
          <w:szCs w:val="28"/>
          <w:lang w:val="vi-VN"/>
        </w:rPr>
        <w:t xml:space="preserve">lò hơi </w:t>
      </w:r>
      <w:r w:rsidRPr="00E82D90">
        <w:rPr>
          <w:rFonts w:ascii="Times New Roman" w:hAnsi="Times New Roman" w:cs="Times New Roman"/>
          <w:sz w:val="28"/>
          <w:szCs w:val="28"/>
          <w:lang w:val="vi-VN"/>
        </w:rPr>
        <w:t>do Trung tâm Quan trắc TN&amp;MT Quảng Trị thực hiện như sau:</w:t>
      </w:r>
    </w:p>
    <w:p w:rsidR="00B0667A" w:rsidRPr="00E82D90" w:rsidRDefault="00B0667A" w:rsidP="00942FAD">
      <w:pPr>
        <w:pStyle w:val="BH1"/>
      </w:pPr>
      <w:bookmarkStart w:id="173" w:name="_Toc104126733"/>
      <w:r w:rsidRPr="00E82D90">
        <w:t>Bảng 5.5.  Kết quả quan trắc định kỳ khí thải năm 2021 tại Nhà máy</w:t>
      </w:r>
      <w:bookmarkEnd w:id="173"/>
    </w:p>
    <w:tbl>
      <w:tblPr>
        <w:tblStyle w:val="TableGrid"/>
        <w:tblW w:w="0" w:type="auto"/>
        <w:tblLook w:val="04A0" w:firstRow="1" w:lastRow="0" w:firstColumn="1" w:lastColumn="0" w:noHBand="0" w:noVBand="1"/>
      </w:tblPr>
      <w:tblGrid>
        <w:gridCol w:w="746"/>
        <w:gridCol w:w="995"/>
        <w:gridCol w:w="1162"/>
        <w:gridCol w:w="1520"/>
        <w:gridCol w:w="1453"/>
        <w:gridCol w:w="1492"/>
        <w:gridCol w:w="2254"/>
      </w:tblGrid>
      <w:tr w:rsidR="00586F3F" w:rsidRPr="00E82D90" w:rsidTr="008523F1">
        <w:tc>
          <w:tcPr>
            <w:tcW w:w="746" w:type="dxa"/>
            <w:vMerge w:val="restart"/>
            <w:vAlign w:val="center"/>
          </w:tcPr>
          <w:p w:rsidR="008523F1" w:rsidRPr="00E82D90" w:rsidRDefault="008523F1" w:rsidP="008523F1">
            <w:pPr>
              <w:jc w:val="center"/>
              <w:rPr>
                <w:rFonts w:ascii="Times New Roman" w:hAnsi="Times New Roman" w:cs="Times New Roman"/>
                <w:b/>
                <w:sz w:val="26"/>
                <w:szCs w:val="26"/>
                <w:lang w:val="vi-VN"/>
              </w:rPr>
            </w:pPr>
            <w:r w:rsidRPr="00E82D90">
              <w:rPr>
                <w:rFonts w:ascii="Times New Roman" w:hAnsi="Times New Roman" w:cs="Times New Roman"/>
                <w:b/>
                <w:sz w:val="26"/>
                <w:szCs w:val="26"/>
                <w:lang w:val="vi-VN"/>
              </w:rPr>
              <w:t>STT</w:t>
            </w:r>
          </w:p>
        </w:tc>
        <w:tc>
          <w:tcPr>
            <w:tcW w:w="995" w:type="dxa"/>
            <w:vMerge w:val="restart"/>
            <w:vAlign w:val="center"/>
          </w:tcPr>
          <w:p w:rsidR="008523F1" w:rsidRPr="00E82D90" w:rsidRDefault="008523F1" w:rsidP="00D4130A">
            <w:pPr>
              <w:jc w:val="center"/>
              <w:rPr>
                <w:rFonts w:ascii="Times New Roman" w:hAnsi="Times New Roman" w:cs="Times New Roman"/>
                <w:b/>
                <w:sz w:val="26"/>
                <w:szCs w:val="26"/>
                <w:lang w:val="vi-VN"/>
              </w:rPr>
            </w:pPr>
            <w:r w:rsidRPr="00E82D90">
              <w:rPr>
                <w:rFonts w:ascii="Times New Roman" w:hAnsi="Times New Roman" w:cs="Times New Roman"/>
                <w:b/>
                <w:sz w:val="26"/>
                <w:szCs w:val="26"/>
                <w:lang w:val="vi-VN"/>
              </w:rPr>
              <w:t>Thông số</w:t>
            </w:r>
          </w:p>
        </w:tc>
        <w:tc>
          <w:tcPr>
            <w:tcW w:w="1162" w:type="dxa"/>
            <w:vMerge w:val="restart"/>
            <w:vAlign w:val="center"/>
          </w:tcPr>
          <w:p w:rsidR="008523F1" w:rsidRPr="00E82D90" w:rsidRDefault="008523F1" w:rsidP="00D4130A">
            <w:pPr>
              <w:jc w:val="center"/>
              <w:rPr>
                <w:rFonts w:ascii="Times New Roman" w:hAnsi="Times New Roman" w:cs="Times New Roman"/>
                <w:b/>
                <w:sz w:val="26"/>
                <w:szCs w:val="26"/>
                <w:lang w:val="vi-VN"/>
              </w:rPr>
            </w:pPr>
            <w:r w:rsidRPr="00E82D90">
              <w:rPr>
                <w:rFonts w:ascii="Times New Roman" w:hAnsi="Times New Roman" w:cs="Times New Roman"/>
                <w:b/>
                <w:sz w:val="26"/>
                <w:szCs w:val="26"/>
                <w:lang w:val="vi-VN"/>
              </w:rPr>
              <w:t>Đơn vị</w:t>
            </w:r>
          </w:p>
        </w:tc>
        <w:tc>
          <w:tcPr>
            <w:tcW w:w="4465" w:type="dxa"/>
            <w:gridSpan w:val="3"/>
            <w:vAlign w:val="center"/>
          </w:tcPr>
          <w:p w:rsidR="008523F1" w:rsidRPr="00E82D90" w:rsidRDefault="008523F1" w:rsidP="00D4130A">
            <w:pPr>
              <w:jc w:val="center"/>
              <w:rPr>
                <w:rFonts w:ascii="Times New Roman" w:hAnsi="Times New Roman" w:cs="Times New Roman"/>
                <w:b/>
                <w:sz w:val="26"/>
                <w:szCs w:val="26"/>
                <w:lang w:val="vi-VN"/>
              </w:rPr>
            </w:pPr>
            <w:r w:rsidRPr="00E82D90">
              <w:rPr>
                <w:rFonts w:ascii="Times New Roman" w:hAnsi="Times New Roman" w:cs="Times New Roman"/>
                <w:b/>
                <w:sz w:val="26"/>
                <w:szCs w:val="26"/>
                <w:lang w:val="vi-VN"/>
              </w:rPr>
              <w:t>Kết quả</w:t>
            </w:r>
          </w:p>
        </w:tc>
        <w:tc>
          <w:tcPr>
            <w:tcW w:w="2254" w:type="dxa"/>
            <w:vMerge w:val="restart"/>
            <w:vAlign w:val="center"/>
          </w:tcPr>
          <w:p w:rsidR="008523F1" w:rsidRPr="00E82D90" w:rsidRDefault="008523F1" w:rsidP="00D4130A">
            <w:pPr>
              <w:jc w:val="center"/>
              <w:rPr>
                <w:rFonts w:ascii="Times New Roman" w:hAnsi="Times New Roman" w:cs="Times New Roman"/>
                <w:b/>
                <w:sz w:val="26"/>
                <w:szCs w:val="26"/>
                <w:lang w:val="vi-VN"/>
              </w:rPr>
            </w:pPr>
            <w:r w:rsidRPr="00E82D90">
              <w:rPr>
                <w:rFonts w:ascii="Times New Roman" w:hAnsi="Times New Roman" w:cs="Times New Roman"/>
                <w:b/>
                <w:sz w:val="26"/>
                <w:szCs w:val="26"/>
                <w:lang w:val="vi-VN"/>
              </w:rPr>
              <w:t>QCVN 19:2009/BTNMT (cột B, Kp=0,9, Kv=1,2)</w:t>
            </w:r>
          </w:p>
        </w:tc>
      </w:tr>
      <w:tr w:rsidR="00586F3F" w:rsidRPr="00E82D90" w:rsidTr="008523F1">
        <w:tc>
          <w:tcPr>
            <w:tcW w:w="746" w:type="dxa"/>
            <w:vMerge/>
            <w:vAlign w:val="center"/>
          </w:tcPr>
          <w:p w:rsidR="008523F1" w:rsidRPr="00E82D90" w:rsidRDefault="008523F1" w:rsidP="008523F1">
            <w:pPr>
              <w:jc w:val="center"/>
              <w:rPr>
                <w:rFonts w:ascii="Times New Roman" w:hAnsi="Times New Roman" w:cs="Times New Roman"/>
                <w:b/>
                <w:sz w:val="26"/>
                <w:szCs w:val="26"/>
                <w:lang w:val="vi-VN"/>
              </w:rPr>
            </w:pPr>
          </w:p>
        </w:tc>
        <w:tc>
          <w:tcPr>
            <w:tcW w:w="995" w:type="dxa"/>
            <w:vMerge/>
            <w:vAlign w:val="center"/>
          </w:tcPr>
          <w:p w:rsidR="008523F1" w:rsidRPr="00E82D90" w:rsidRDefault="008523F1" w:rsidP="00D4130A">
            <w:pPr>
              <w:jc w:val="center"/>
              <w:rPr>
                <w:rFonts w:ascii="Times New Roman" w:hAnsi="Times New Roman" w:cs="Times New Roman"/>
                <w:b/>
                <w:sz w:val="26"/>
                <w:szCs w:val="26"/>
                <w:lang w:val="vi-VN"/>
              </w:rPr>
            </w:pPr>
          </w:p>
        </w:tc>
        <w:tc>
          <w:tcPr>
            <w:tcW w:w="1162" w:type="dxa"/>
            <w:vMerge/>
            <w:vAlign w:val="center"/>
          </w:tcPr>
          <w:p w:rsidR="008523F1" w:rsidRPr="00E82D90" w:rsidRDefault="008523F1" w:rsidP="00D4130A">
            <w:pPr>
              <w:jc w:val="center"/>
              <w:rPr>
                <w:rFonts w:ascii="Times New Roman" w:hAnsi="Times New Roman" w:cs="Times New Roman"/>
                <w:b/>
                <w:sz w:val="26"/>
                <w:szCs w:val="26"/>
                <w:lang w:val="vi-VN"/>
              </w:rPr>
            </w:pPr>
          </w:p>
        </w:tc>
        <w:tc>
          <w:tcPr>
            <w:tcW w:w="1520" w:type="dxa"/>
            <w:vAlign w:val="center"/>
          </w:tcPr>
          <w:p w:rsidR="008523F1" w:rsidRPr="00E82D90" w:rsidRDefault="008523F1" w:rsidP="00D4130A">
            <w:pPr>
              <w:jc w:val="center"/>
              <w:rPr>
                <w:rFonts w:ascii="Times New Roman" w:hAnsi="Times New Roman" w:cs="Times New Roman"/>
                <w:b/>
                <w:sz w:val="26"/>
                <w:szCs w:val="26"/>
                <w:lang w:val="vi-VN"/>
              </w:rPr>
            </w:pPr>
            <w:r w:rsidRPr="00E82D90">
              <w:rPr>
                <w:rFonts w:ascii="Times New Roman" w:hAnsi="Times New Roman" w:cs="Times New Roman"/>
                <w:b/>
                <w:sz w:val="26"/>
                <w:szCs w:val="26"/>
                <w:lang w:val="vi-VN"/>
              </w:rPr>
              <w:t>24/3/2021</w:t>
            </w:r>
          </w:p>
        </w:tc>
        <w:tc>
          <w:tcPr>
            <w:tcW w:w="1453" w:type="dxa"/>
            <w:vAlign w:val="center"/>
          </w:tcPr>
          <w:p w:rsidR="008523F1" w:rsidRPr="00E82D90" w:rsidRDefault="008523F1" w:rsidP="00D4130A">
            <w:pPr>
              <w:jc w:val="center"/>
              <w:rPr>
                <w:rFonts w:ascii="Times New Roman" w:hAnsi="Times New Roman" w:cs="Times New Roman"/>
                <w:b/>
                <w:sz w:val="26"/>
                <w:szCs w:val="26"/>
                <w:lang w:val="vi-VN"/>
              </w:rPr>
            </w:pPr>
            <w:r w:rsidRPr="00E82D90">
              <w:rPr>
                <w:rFonts w:ascii="Times New Roman" w:hAnsi="Times New Roman" w:cs="Times New Roman"/>
                <w:b/>
                <w:sz w:val="26"/>
                <w:szCs w:val="26"/>
                <w:lang w:val="vi-VN"/>
              </w:rPr>
              <w:t>5/11/2021</w:t>
            </w:r>
          </w:p>
        </w:tc>
        <w:tc>
          <w:tcPr>
            <w:tcW w:w="1492" w:type="dxa"/>
            <w:vAlign w:val="center"/>
          </w:tcPr>
          <w:p w:rsidR="008523F1" w:rsidRPr="00E82D90" w:rsidRDefault="008523F1" w:rsidP="00D4130A">
            <w:pPr>
              <w:jc w:val="center"/>
              <w:rPr>
                <w:rFonts w:ascii="Times New Roman" w:hAnsi="Times New Roman" w:cs="Times New Roman"/>
                <w:b/>
                <w:sz w:val="26"/>
                <w:szCs w:val="26"/>
                <w:lang w:val="vi-VN"/>
              </w:rPr>
            </w:pPr>
            <w:r w:rsidRPr="00E82D90">
              <w:rPr>
                <w:rFonts w:ascii="Times New Roman" w:hAnsi="Times New Roman" w:cs="Times New Roman"/>
                <w:b/>
                <w:sz w:val="26"/>
                <w:szCs w:val="26"/>
                <w:lang w:val="vi-VN"/>
              </w:rPr>
              <w:t>10/12/2021</w:t>
            </w:r>
          </w:p>
        </w:tc>
        <w:tc>
          <w:tcPr>
            <w:tcW w:w="2254" w:type="dxa"/>
            <w:vMerge/>
            <w:vAlign w:val="center"/>
          </w:tcPr>
          <w:p w:rsidR="008523F1" w:rsidRPr="00E82D90" w:rsidRDefault="008523F1" w:rsidP="00D4130A">
            <w:pPr>
              <w:jc w:val="center"/>
              <w:rPr>
                <w:rFonts w:ascii="Times New Roman" w:hAnsi="Times New Roman" w:cs="Times New Roman"/>
                <w:b/>
                <w:sz w:val="26"/>
                <w:szCs w:val="26"/>
                <w:lang w:val="vi-VN"/>
              </w:rPr>
            </w:pPr>
          </w:p>
        </w:tc>
      </w:tr>
      <w:tr w:rsidR="00586F3F" w:rsidRPr="00E82D90" w:rsidTr="008523F1">
        <w:tc>
          <w:tcPr>
            <w:tcW w:w="746" w:type="dxa"/>
            <w:vAlign w:val="center"/>
          </w:tcPr>
          <w:p w:rsidR="008523F1" w:rsidRPr="00E82D90" w:rsidRDefault="008523F1" w:rsidP="008523F1">
            <w:pPr>
              <w:jc w:val="center"/>
              <w:rPr>
                <w:rFonts w:ascii="Times New Roman" w:hAnsi="Times New Roman" w:cs="Times New Roman"/>
                <w:sz w:val="26"/>
                <w:szCs w:val="26"/>
                <w:lang w:val="vi-VN"/>
              </w:rPr>
            </w:pPr>
            <w:r w:rsidRPr="00E82D90">
              <w:rPr>
                <w:rFonts w:ascii="Times New Roman" w:hAnsi="Times New Roman" w:cs="Times New Roman"/>
                <w:sz w:val="26"/>
                <w:szCs w:val="26"/>
                <w:lang w:val="vi-VN"/>
              </w:rPr>
              <w:t>1</w:t>
            </w:r>
          </w:p>
        </w:tc>
        <w:tc>
          <w:tcPr>
            <w:tcW w:w="995" w:type="dxa"/>
            <w:vAlign w:val="center"/>
          </w:tcPr>
          <w:p w:rsidR="008523F1" w:rsidRPr="00E82D90" w:rsidRDefault="008523F1" w:rsidP="008523F1">
            <w:pPr>
              <w:jc w:val="center"/>
              <w:rPr>
                <w:rFonts w:ascii="Times New Roman" w:hAnsi="Times New Roman" w:cs="Times New Roman"/>
                <w:sz w:val="26"/>
                <w:szCs w:val="26"/>
                <w:lang w:val="vi-VN"/>
              </w:rPr>
            </w:pPr>
            <w:r w:rsidRPr="00E82D90">
              <w:rPr>
                <w:rFonts w:ascii="Times New Roman" w:hAnsi="Times New Roman" w:cs="Times New Roman"/>
                <w:sz w:val="26"/>
                <w:szCs w:val="26"/>
                <w:lang w:val="vi-VN"/>
              </w:rPr>
              <w:t>Lưu lượng thải</w:t>
            </w:r>
          </w:p>
        </w:tc>
        <w:tc>
          <w:tcPr>
            <w:tcW w:w="1162" w:type="dxa"/>
            <w:vAlign w:val="center"/>
          </w:tcPr>
          <w:p w:rsidR="008523F1" w:rsidRPr="00E82D90" w:rsidRDefault="008523F1" w:rsidP="008523F1">
            <w:pPr>
              <w:jc w:val="center"/>
              <w:rPr>
                <w:rFonts w:ascii="Times New Roman" w:hAnsi="Times New Roman" w:cs="Times New Roman"/>
                <w:sz w:val="26"/>
                <w:szCs w:val="26"/>
                <w:lang w:val="vi-VN"/>
              </w:rPr>
            </w:pPr>
            <w:r w:rsidRPr="00E82D90">
              <w:rPr>
                <w:rFonts w:ascii="Times New Roman" w:hAnsi="Times New Roman" w:cs="Times New Roman"/>
                <w:sz w:val="26"/>
                <w:szCs w:val="26"/>
                <w:lang w:val="vi-VN"/>
              </w:rPr>
              <w:t>m</w:t>
            </w:r>
            <w:r w:rsidRPr="00E82D90">
              <w:rPr>
                <w:rFonts w:ascii="Times New Roman" w:hAnsi="Times New Roman" w:cs="Times New Roman"/>
                <w:sz w:val="26"/>
                <w:szCs w:val="26"/>
                <w:vertAlign w:val="superscript"/>
                <w:lang w:val="vi-VN"/>
              </w:rPr>
              <w:t>3</w:t>
            </w:r>
            <w:r w:rsidRPr="00E82D90">
              <w:rPr>
                <w:rFonts w:ascii="Times New Roman" w:hAnsi="Times New Roman" w:cs="Times New Roman"/>
                <w:sz w:val="26"/>
                <w:szCs w:val="26"/>
                <w:lang w:val="vi-VN"/>
              </w:rPr>
              <w:t>/h</w:t>
            </w:r>
          </w:p>
        </w:tc>
        <w:tc>
          <w:tcPr>
            <w:tcW w:w="1520" w:type="dxa"/>
            <w:vAlign w:val="center"/>
          </w:tcPr>
          <w:p w:rsidR="008523F1" w:rsidRPr="00E82D90" w:rsidRDefault="008523F1" w:rsidP="008523F1">
            <w:pPr>
              <w:jc w:val="center"/>
              <w:rPr>
                <w:rFonts w:ascii="Times New Roman" w:hAnsi="Times New Roman" w:cs="Times New Roman"/>
                <w:sz w:val="26"/>
                <w:szCs w:val="26"/>
                <w:lang w:val="vi-VN"/>
              </w:rPr>
            </w:pPr>
            <w:r w:rsidRPr="00E82D90">
              <w:rPr>
                <w:rFonts w:ascii="Times New Roman" w:hAnsi="Times New Roman" w:cs="Times New Roman"/>
                <w:sz w:val="26"/>
                <w:szCs w:val="26"/>
                <w:lang w:val="vi-VN"/>
              </w:rPr>
              <w:t>35.880</w:t>
            </w:r>
          </w:p>
        </w:tc>
        <w:tc>
          <w:tcPr>
            <w:tcW w:w="1453" w:type="dxa"/>
            <w:vAlign w:val="center"/>
          </w:tcPr>
          <w:p w:rsidR="008523F1" w:rsidRPr="00E82D90" w:rsidRDefault="008523F1" w:rsidP="008523F1">
            <w:pPr>
              <w:jc w:val="center"/>
              <w:rPr>
                <w:rFonts w:ascii="Times New Roman" w:hAnsi="Times New Roman" w:cs="Times New Roman"/>
                <w:sz w:val="26"/>
                <w:szCs w:val="26"/>
                <w:lang w:val="vi-VN"/>
              </w:rPr>
            </w:pPr>
            <w:r w:rsidRPr="00E82D90">
              <w:rPr>
                <w:rFonts w:ascii="Times New Roman" w:hAnsi="Times New Roman" w:cs="Times New Roman"/>
                <w:sz w:val="26"/>
                <w:szCs w:val="26"/>
                <w:lang w:val="vi-VN"/>
              </w:rPr>
              <w:t>35.860</w:t>
            </w:r>
          </w:p>
        </w:tc>
        <w:tc>
          <w:tcPr>
            <w:tcW w:w="1492" w:type="dxa"/>
            <w:vAlign w:val="center"/>
          </w:tcPr>
          <w:p w:rsidR="008523F1" w:rsidRPr="00E82D90" w:rsidRDefault="008523F1" w:rsidP="008523F1">
            <w:pPr>
              <w:jc w:val="center"/>
              <w:rPr>
                <w:rFonts w:ascii="Times New Roman" w:hAnsi="Times New Roman" w:cs="Times New Roman"/>
                <w:sz w:val="26"/>
                <w:szCs w:val="26"/>
                <w:lang w:val="vi-VN"/>
              </w:rPr>
            </w:pPr>
            <w:r w:rsidRPr="00E82D90">
              <w:rPr>
                <w:rFonts w:ascii="Times New Roman" w:hAnsi="Times New Roman" w:cs="Times New Roman"/>
                <w:sz w:val="26"/>
                <w:szCs w:val="26"/>
                <w:lang w:val="vi-VN"/>
              </w:rPr>
              <w:t>35.715</w:t>
            </w:r>
          </w:p>
        </w:tc>
        <w:tc>
          <w:tcPr>
            <w:tcW w:w="2254" w:type="dxa"/>
            <w:vAlign w:val="center"/>
          </w:tcPr>
          <w:p w:rsidR="008523F1" w:rsidRPr="00E82D90" w:rsidRDefault="008523F1" w:rsidP="008523F1">
            <w:pPr>
              <w:jc w:val="center"/>
              <w:rPr>
                <w:rFonts w:ascii="Times New Roman" w:hAnsi="Times New Roman" w:cs="Times New Roman"/>
                <w:sz w:val="26"/>
                <w:szCs w:val="26"/>
                <w:lang w:val="vi-VN"/>
              </w:rPr>
            </w:pPr>
            <w:r w:rsidRPr="00E82D90">
              <w:rPr>
                <w:rFonts w:ascii="Times New Roman" w:hAnsi="Times New Roman" w:cs="Times New Roman"/>
                <w:sz w:val="26"/>
                <w:szCs w:val="26"/>
                <w:lang w:val="vi-VN"/>
              </w:rPr>
              <w:t>-</w:t>
            </w:r>
          </w:p>
        </w:tc>
      </w:tr>
      <w:tr w:rsidR="00586F3F" w:rsidRPr="00E82D90" w:rsidTr="008523F1">
        <w:tc>
          <w:tcPr>
            <w:tcW w:w="746" w:type="dxa"/>
            <w:vAlign w:val="center"/>
          </w:tcPr>
          <w:p w:rsidR="008523F1" w:rsidRPr="00E82D90" w:rsidRDefault="008523F1" w:rsidP="008523F1">
            <w:pPr>
              <w:jc w:val="center"/>
              <w:rPr>
                <w:rFonts w:ascii="Times New Roman" w:hAnsi="Times New Roman" w:cs="Times New Roman"/>
                <w:sz w:val="26"/>
                <w:szCs w:val="26"/>
                <w:lang w:val="vi-VN"/>
              </w:rPr>
            </w:pPr>
            <w:r w:rsidRPr="00E82D90">
              <w:rPr>
                <w:rFonts w:ascii="Times New Roman" w:hAnsi="Times New Roman" w:cs="Times New Roman"/>
                <w:sz w:val="26"/>
                <w:szCs w:val="26"/>
                <w:lang w:val="vi-VN"/>
              </w:rPr>
              <w:t>2</w:t>
            </w:r>
          </w:p>
        </w:tc>
        <w:tc>
          <w:tcPr>
            <w:tcW w:w="995" w:type="dxa"/>
            <w:vAlign w:val="center"/>
          </w:tcPr>
          <w:p w:rsidR="008523F1" w:rsidRPr="00E82D90" w:rsidRDefault="008523F1" w:rsidP="008523F1">
            <w:pPr>
              <w:jc w:val="center"/>
              <w:rPr>
                <w:rFonts w:ascii="Times New Roman" w:hAnsi="Times New Roman" w:cs="Times New Roman"/>
                <w:sz w:val="26"/>
                <w:szCs w:val="26"/>
                <w:lang w:val="vi-VN"/>
              </w:rPr>
            </w:pPr>
            <w:r w:rsidRPr="00E82D90">
              <w:rPr>
                <w:rFonts w:ascii="Times New Roman" w:hAnsi="Times New Roman" w:cs="Times New Roman"/>
                <w:sz w:val="26"/>
                <w:szCs w:val="26"/>
                <w:lang w:val="vi-VN"/>
              </w:rPr>
              <w:t>Bụi</w:t>
            </w:r>
          </w:p>
        </w:tc>
        <w:tc>
          <w:tcPr>
            <w:tcW w:w="1162" w:type="dxa"/>
            <w:vAlign w:val="center"/>
          </w:tcPr>
          <w:p w:rsidR="008523F1" w:rsidRPr="00E82D90" w:rsidRDefault="008523F1" w:rsidP="008523F1">
            <w:pPr>
              <w:jc w:val="center"/>
              <w:rPr>
                <w:rFonts w:ascii="Times New Roman" w:hAnsi="Times New Roman" w:cs="Times New Roman"/>
                <w:sz w:val="26"/>
                <w:szCs w:val="26"/>
                <w:vertAlign w:val="superscript"/>
                <w:lang w:val="vi-VN"/>
              </w:rPr>
            </w:pPr>
            <w:r w:rsidRPr="00E82D90">
              <w:rPr>
                <w:rFonts w:ascii="Times New Roman" w:hAnsi="Times New Roman" w:cs="Times New Roman"/>
                <w:sz w:val="26"/>
                <w:szCs w:val="26"/>
                <w:lang w:val="vi-VN"/>
              </w:rPr>
              <w:t>mg/Nm</w:t>
            </w:r>
            <w:r w:rsidRPr="00E82D90">
              <w:rPr>
                <w:rFonts w:ascii="Times New Roman" w:hAnsi="Times New Roman" w:cs="Times New Roman"/>
                <w:sz w:val="26"/>
                <w:szCs w:val="26"/>
                <w:vertAlign w:val="superscript"/>
                <w:lang w:val="vi-VN"/>
              </w:rPr>
              <w:t>3</w:t>
            </w:r>
          </w:p>
        </w:tc>
        <w:tc>
          <w:tcPr>
            <w:tcW w:w="1520" w:type="dxa"/>
            <w:vAlign w:val="center"/>
          </w:tcPr>
          <w:p w:rsidR="008523F1" w:rsidRPr="00E82D90" w:rsidRDefault="008523F1" w:rsidP="008523F1">
            <w:pPr>
              <w:jc w:val="center"/>
              <w:rPr>
                <w:rFonts w:ascii="Times New Roman" w:hAnsi="Times New Roman" w:cs="Times New Roman"/>
                <w:sz w:val="26"/>
                <w:szCs w:val="26"/>
                <w:lang w:val="vi-VN"/>
              </w:rPr>
            </w:pPr>
            <w:r w:rsidRPr="00E82D90">
              <w:rPr>
                <w:rFonts w:ascii="Times New Roman" w:hAnsi="Times New Roman" w:cs="Times New Roman"/>
                <w:sz w:val="26"/>
                <w:szCs w:val="26"/>
                <w:lang w:val="vi-VN"/>
              </w:rPr>
              <w:t>59</w:t>
            </w:r>
          </w:p>
        </w:tc>
        <w:tc>
          <w:tcPr>
            <w:tcW w:w="1453" w:type="dxa"/>
            <w:vAlign w:val="center"/>
          </w:tcPr>
          <w:p w:rsidR="008523F1" w:rsidRPr="00E82D90" w:rsidRDefault="008523F1" w:rsidP="008523F1">
            <w:pPr>
              <w:jc w:val="center"/>
              <w:rPr>
                <w:rFonts w:ascii="Times New Roman" w:hAnsi="Times New Roman" w:cs="Times New Roman"/>
                <w:sz w:val="26"/>
                <w:szCs w:val="26"/>
                <w:lang w:val="vi-VN"/>
              </w:rPr>
            </w:pPr>
            <w:r w:rsidRPr="00E82D90">
              <w:rPr>
                <w:rFonts w:ascii="Times New Roman" w:hAnsi="Times New Roman" w:cs="Times New Roman"/>
                <w:sz w:val="26"/>
                <w:szCs w:val="26"/>
                <w:lang w:val="vi-VN"/>
              </w:rPr>
              <w:t>72</w:t>
            </w:r>
          </w:p>
        </w:tc>
        <w:tc>
          <w:tcPr>
            <w:tcW w:w="1492" w:type="dxa"/>
            <w:vAlign w:val="center"/>
          </w:tcPr>
          <w:p w:rsidR="008523F1" w:rsidRPr="00E82D90" w:rsidRDefault="008523F1" w:rsidP="008523F1">
            <w:pPr>
              <w:jc w:val="center"/>
              <w:rPr>
                <w:rFonts w:ascii="Times New Roman" w:hAnsi="Times New Roman" w:cs="Times New Roman"/>
                <w:sz w:val="26"/>
                <w:szCs w:val="26"/>
                <w:lang w:val="vi-VN"/>
              </w:rPr>
            </w:pPr>
            <w:r w:rsidRPr="00E82D90">
              <w:rPr>
                <w:rFonts w:ascii="Times New Roman" w:hAnsi="Times New Roman" w:cs="Times New Roman"/>
                <w:sz w:val="26"/>
                <w:szCs w:val="26"/>
                <w:lang w:val="vi-VN"/>
              </w:rPr>
              <w:t>90</w:t>
            </w:r>
          </w:p>
        </w:tc>
        <w:tc>
          <w:tcPr>
            <w:tcW w:w="2254" w:type="dxa"/>
            <w:vAlign w:val="center"/>
          </w:tcPr>
          <w:p w:rsidR="008523F1" w:rsidRPr="00E82D90" w:rsidRDefault="008523F1" w:rsidP="008523F1">
            <w:pPr>
              <w:jc w:val="center"/>
              <w:rPr>
                <w:rFonts w:ascii="Times New Roman" w:hAnsi="Times New Roman" w:cs="Times New Roman"/>
                <w:sz w:val="26"/>
                <w:szCs w:val="26"/>
                <w:lang w:val="vi-VN"/>
              </w:rPr>
            </w:pPr>
            <w:r w:rsidRPr="00E82D90">
              <w:rPr>
                <w:rFonts w:ascii="Times New Roman" w:hAnsi="Times New Roman" w:cs="Times New Roman"/>
                <w:sz w:val="26"/>
                <w:szCs w:val="26"/>
                <w:lang w:val="vi-VN"/>
              </w:rPr>
              <w:t>216</w:t>
            </w:r>
          </w:p>
        </w:tc>
      </w:tr>
      <w:tr w:rsidR="00586F3F" w:rsidRPr="00E82D90" w:rsidTr="008523F1">
        <w:tc>
          <w:tcPr>
            <w:tcW w:w="746" w:type="dxa"/>
            <w:vAlign w:val="center"/>
          </w:tcPr>
          <w:p w:rsidR="008523F1" w:rsidRPr="00E82D90" w:rsidRDefault="008523F1" w:rsidP="008523F1">
            <w:pPr>
              <w:jc w:val="center"/>
              <w:rPr>
                <w:rFonts w:ascii="Times New Roman" w:hAnsi="Times New Roman" w:cs="Times New Roman"/>
                <w:sz w:val="26"/>
                <w:szCs w:val="26"/>
                <w:lang w:val="vi-VN"/>
              </w:rPr>
            </w:pPr>
            <w:r w:rsidRPr="00E82D90">
              <w:rPr>
                <w:rFonts w:ascii="Times New Roman" w:hAnsi="Times New Roman" w:cs="Times New Roman"/>
                <w:sz w:val="26"/>
                <w:szCs w:val="26"/>
                <w:lang w:val="vi-VN"/>
              </w:rPr>
              <w:t>3</w:t>
            </w:r>
          </w:p>
        </w:tc>
        <w:tc>
          <w:tcPr>
            <w:tcW w:w="995" w:type="dxa"/>
            <w:vAlign w:val="center"/>
          </w:tcPr>
          <w:p w:rsidR="008523F1" w:rsidRPr="00E82D90" w:rsidRDefault="008523F1" w:rsidP="008523F1">
            <w:pPr>
              <w:jc w:val="center"/>
              <w:rPr>
                <w:rFonts w:ascii="Times New Roman" w:hAnsi="Times New Roman" w:cs="Times New Roman"/>
                <w:sz w:val="26"/>
                <w:szCs w:val="26"/>
                <w:lang w:val="vi-VN"/>
              </w:rPr>
            </w:pPr>
            <w:r w:rsidRPr="00E82D90">
              <w:rPr>
                <w:rFonts w:ascii="Times New Roman" w:hAnsi="Times New Roman" w:cs="Times New Roman"/>
                <w:sz w:val="26"/>
                <w:szCs w:val="26"/>
                <w:lang w:val="vi-VN"/>
              </w:rPr>
              <w:t>CO</w:t>
            </w:r>
          </w:p>
        </w:tc>
        <w:tc>
          <w:tcPr>
            <w:tcW w:w="1162" w:type="dxa"/>
            <w:vAlign w:val="center"/>
          </w:tcPr>
          <w:p w:rsidR="008523F1" w:rsidRPr="00E82D90" w:rsidRDefault="008523F1" w:rsidP="008523F1">
            <w:pPr>
              <w:jc w:val="center"/>
              <w:rPr>
                <w:rFonts w:ascii="Times New Roman" w:hAnsi="Times New Roman" w:cs="Times New Roman"/>
                <w:sz w:val="26"/>
                <w:szCs w:val="26"/>
                <w:lang w:val="vi-VN"/>
              </w:rPr>
            </w:pPr>
            <w:r w:rsidRPr="00E82D90">
              <w:rPr>
                <w:rFonts w:ascii="Times New Roman" w:hAnsi="Times New Roman" w:cs="Times New Roman"/>
                <w:sz w:val="26"/>
                <w:szCs w:val="26"/>
                <w:lang w:val="vi-VN"/>
              </w:rPr>
              <w:t>mg/Nm</w:t>
            </w:r>
            <w:r w:rsidRPr="00E82D90">
              <w:rPr>
                <w:rFonts w:ascii="Times New Roman" w:hAnsi="Times New Roman" w:cs="Times New Roman"/>
                <w:sz w:val="26"/>
                <w:szCs w:val="26"/>
                <w:vertAlign w:val="superscript"/>
                <w:lang w:val="vi-VN"/>
              </w:rPr>
              <w:t>3</w:t>
            </w:r>
          </w:p>
        </w:tc>
        <w:tc>
          <w:tcPr>
            <w:tcW w:w="1520" w:type="dxa"/>
            <w:vAlign w:val="center"/>
          </w:tcPr>
          <w:p w:rsidR="008523F1" w:rsidRPr="00E82D90" w:rsidRDefault="008523F1" w:rsidP="008523F1">
            <w:pPr>
              <w:jc w:val="center"/>
              <w:rPr>
                <w:rFonts w:ascii="Times New Roman" w:hAnsi="Times New Roman" w:cs="Times New Roman"/>
                <w:sz w:val="26"/>
                <w:szCs w:val="26"/>
                <w:lang w:val="vi-VN"/>
              </w:rPr>
            </w:pPr>
            <w:r w:rsidRPr="00E82D90">
              <w:rPr>
                <w:rFonts w:ascii="Times New Roman" w:hAnsi="Times New Roman" w:cs="Times New Roman"/>
                <w:sz w:val="26"/>
                <w:szCs w:val="26"/>
                <w:lang w:val="vi-VN"/>
              </w:rPr>
              <w:t>142</w:t>
            </w:r>
          </w:p>
        </w:tc>
        <w:tc>
          <w:tcPr>
            <w:tcW w:w="1453" w:type="dxa"/>
            <w:vAlign w:val="center"/>
          </w:tcPr>
          <w:p w:rsidR="008523F1" w:rsidRPr="00E82D90" w:rsidRDefault="008523F1" w:rsidP="008523F1">
            <w:pPr>
              <w:jc w:val="center"/>
              <w:rPr>
                <w:rFonts w:ascii="Times New Roman" w:hAnsi="Times New Roman" w:cs="Times New Roman"/>
                <w:sz w:val="26"/>
                <w:szCs w:val="26"/>
                <w:lang w:val="vi-VN"/>
              </w:rPr>
            </w:pPr>
            <w:r w:rsidRPr="00E82D90">
              <w:rPr>
                <w:rFonts w:ascii="Times New Roman" w:hAnsi="Times New Roman" w:cs="Times New Roman"/>
                <w:sz w:val="26"/>
                <w:szCs w:val="26"/>
                <w:lang w:val="vi-VN"/>
              </w:rPr>
              <w:t>198</w:t>
            </w:r>
          </w:p>
        </w:tc>
        <w:tc>
          <w:tcPr>
            <w:tcW w:w="1492" w:type="dxa"/>
            <w:vAlign w:val="center"/>
          </w:tcPr>
          <w:p w:rsidR="008523F1" w:rsidRPr="00E82D90" w:rsidRDefault="008523F1" w:rsidP="008523F1">
            <w:pPr>
              <w:jc w:val="center"/>
              <w:rPr>
                <w:rFonts w:ascii="Times New Roman" w:hAnsi="Times New Roman" w:cs="Times New Roman"/>
                <w:sz w:val="26"/>
                <w:szCs w:val="26"/>
                <w:lang w:val="vi-VN"/>
              </w:rPr>
            </w:pPr>
            <w:r w:rsidRPr="00E82D90">
              <w:rPr>
                <w:rFonts w:ascii="Times New Roman" w:hAnsi="Times New Roman" w:cs="Times New Roman"/>
                <w:sz w:val="26"/>
                <w:szCs w:val="26"/>
                <w:lang w:val="vi-VN"/>
              </w:rPr>
              <w:t>159</w:t>
            </w:r>
          </w:p>
        </w:tc>
        <w:tc>
          <w:tcPr>
            <w:tcW w:w="2254" w:type="dxa"/>
            <w:vAlign w:val="center"/>
          </w:tcPr>
          <w:p w:rsidR="008523F1" w:rsidRPr="00E82D90" w:rsidRDefault="008523F1" w:rsidP="008523F1">
            <w:pPr>
              <w:jc w:val="center"/>
              <w:rPr>
                <w:rFonts w:ascii="Times New Roman" w:hAnsi="Times New Roman" w:cs="Times New Roman"/>
                <w:sz w:val="26"/>
                <w:szCs w:val="26"/>
                <w:lang w:val="vi-VN"/>
              </w:rPr>
            </w:pPr>
            <w:r w:rsidRPr="00E82D90">
              <w:rPr>
                <w:rFonts w:ascii="Times New Roman" w:hAnsi="Times New Roman" w:cs="Times New Roman"/>
                <w:sz w:val="26"/>
                <w:szCs w:val="26"/>
                <w:lang w:val="vi-VN"/>
              </w:rPr>
              <w:t>1.080</w:t>
            </w:r>
          </w:p>
        </w:tc>
      </w:tr>
      <w:tr w:rsidR="00586F3F" w:rsidRPr="00E82D90" w:rsidTr="008523F1">
        <w:tc>
          <w:tcPr>
            <w:tcW w:w="746" w:type="dxa"/>
            <w:vAlign w:val="center"/>
          </w:tcPr>
          <w:p w:rsidR="008523F1" w:rsidRPr="00E82D90" w:rsidRDefault="008523F1" w:rsidP="008523F1">
            <w:pPr>
              <w:jc w:val="center"/>
              <w:rPr>
                <w:rFonts w:ascii="Times New Roman" w:hAnsi="Times New Roman" w:cs="Times New Roman"/>
                <w:sz w:val="26"/>
                <w:szCs w:val="26"/>
                <w:lang w:val="vi-VN"/>
              </w:rPr>
            </w:pPr>
            <w:r w:rsidRPr="00E82D90">
              <w:rPr>
                <w:rFonts w:ascii="Times New Roman" w:hAnsi="Times New Roman" w:cs="Times New Roman"/>
                <w:sz w:val="26"/>
                <w:szCs w:val="26"/>
                <w:lang w:val="vi-VN"/>
              </w:rPr>
              <w:t>4</w:t>
            </w:r>
          </w:p>
        </w:tc>
        <w:tc>
          <w:tcPr>
            <w:tcW w:w="995" w:type="dxa"/>
            <w:vAlign w:val="center"/>
          </w:tcPr>
          <w:p w:rsidR="008523F1" w:rsidRPr="00E82D90" w:rsidRDefault="008523F1" w:rsidP="008523F1">
            <w:pPr>
              <w:jc w:val="center"/>
              <w:rPr>
                <w:rFonts w:ascii="Times New Roman" w:hAnsi="Times New Roman" w:cs="Times New Roman"/>
                <w:sz w:val="26"/>
                <w:szCs w:val="26"/>
                <w:lang w:val="vi-VN"/>
              </w:rPr>
            </w:pPr>
            <w:r w:rsidRPr="00E82D90">
              <w:rPr>
                <w:rFonts w:ascii="Times New Roman" w:hAnsi="Times New Roman" w:cs="Times New Roman"/>
                <w:sz w:val="26"/>
                <w:szCs w:val="26"/>
                <w:lang w:val="vi-VN"/>
              </w:rPr>
              <w:t>NO</w:t>
            </w:r>
            <w:r w:rsidRPr="00E82D90">
              <w:rPr>
                <w:rFonts w:ascii="Times New Roman" w:hAnsi="Times New Roman" w:cs="Times New Roman"/>
                <w:sz w:val="26"/>
                <w:szCs w:val="26"/>
                <w:vertAlign w:val="subscript"/>
                <w:lang w:val="vi-VN"/>
              </w:rPr>
              <w:t>x</w:t>
            </w:r>
            <w:r w:rsidRPr="00E82D90">
              <w:rPr>
                <w:rFonts w:ascii="Times New Roman" w:hAnsi="Times New Roman" w:cs="Times New Roman"/>
                <w:sz w:val="26"/>
                <w:szCs w:val="26"/>
                <w:lang w:val="vi-VN"/>
              </w:rPr>
              <w:t xml:space="preserve"> (Tính theo NO</w:t>
            </w:r>
            <w:r w:rsidRPr="00E82D90">
              <w:rPr>
                <w:rFonts w:ascii="Times New Roman" w:hAnsi="Times New Roman" w:cs="Times New Roman"/>
                <w:sz w:val="26"/>
                <w:szCs w:val="26"/>
                <w:vertAlign w:val="subscript"/>
                <w:lang w:val="vi-VN"/>
              </w:rPr>
              <w:t>2</w:t>
            </w:r>
            <w:r w:rsidRPr="00E82D90">
              <w:rPr>
                <w:rFonts w:ascii="Times New Roman" w:hAnsi="Times New Roman" w:cs="Times New Roman"/>
                <w:sz w:val="26"/>
                <w:szCs w:val="26"/>
                <w:lang w:val="vi-VN"/>
              </w:rPr>
              <w:t>)</w:t>
            </w:r>
          </w:p>
        </w:tc>
        <w:tc>
          <w:tcPr>
            <w:tcW w:w="1162" w:type="dxa"/>
            <w:vAlign w:val="center"/>
          </w:tcPr>
          <w:p w:rsidR="008523F1" w:rsidRPr="00E82D90" w:rsidRDefault="008523F1" w:rsidP="008523F1">
            <w:pPr>
              <w:jc w:val="center"/>
              <w:rPr>
                <w:rFonts w:ascii="Times New Roman" w:hAnsi="Times New Roman" w:cs="Times New Roman"/>
                <w:sz w:val="26"/>
                <w:szCs w:val="26"/>
              </w:rPr>
            </w:pPr>
            <w:r w:rsidRPr="00E82D90">
              <w:rPr>
                <w:rFonts w:ascii="Times New Roman" w:hAnsi="Times New Roman" w:cs="Times New Roman"/>
                <w:sz w:val="26"/>
                <w:szCs w:val="26"/>
                <w:lang w:val="vi-VN"/>
              </w:rPr>
              <w:t>mg/Nm</w:t>
            </w:r>
            <w:r w:rsidRPr="00E82D90">
              <w:rPr>
                <w:rFonts w:ascii="Times New Roman" w:hAnsi="Times New Roman" w:cs="Times New Roman"/>
                <w:sz w:val="26"/>
                <w:szCs w:val="26"/>
                <w:vertAlign w:val="superscript"/>
                <w:lang w:val="vi-VN"/>
              </w:rPr>
              <w:t>3</w:t>
            </w:r>
          </w:p>
        </w:tc>
        <w:tc>
          <w:tcPr>
            <w:tcW w:w="1520" w:type="dxa"/>
            <w:vAlign w:val="center"/>
          </w:tcPr>
          <w:p w:rsidR="008523F1" w:rsidRPr="00E82D90" w:rsidRDefault="008523F1" w:rsidP="008523F1">
            <w:pPr>
              <w:jc w:val="center"/>
              <w:rPr>
                <w:rFonts w:ascii="Times New Roman" w:hAnsi="Times New Roman" w:cs="Times New Roman"/>
                <w:sz w:val="26"/>
                <w:szCs w:val="26"/>
                <w:lang w:val="vi-VN"/>
              </w:rPr>
            </w:pPr>
            <w:r w:rsidRPr="00E82D90">
              <w:rPr>
                <w:rFonts w:ascii="Times New Roman" w:hAnsi="Times New Roman" w:cs="Times New Roman"/>
                <w:sz w:val="26"/>
                <w:szCs w:val="26"/>
                <w:lang w:val="vi-VN"/>
              </w:rPr>
              <w:t>48</w:t>
            </w:r>
          </w:p>
        </w:tc>
        <w:tc>
          <w:tcPr>
            <w:tcW w:w="1453" w:type="dxa"/>
            <w:vAlign w:val="center"/>
          </w:tcPr>
          <w:p w:rsidR="008523F1" w:rsidRPr="00E82D90" w:rsidRDefault="008523F1" w:rsidP="008523F1">
            <w:pPr>
              <w:jc w:val="center"/>
              <w:rPr>
                <w:rFonts w:ascii="Times New Roman" w:hAnsi="Times New Roman" w:cs="Times New Roman"/>
                <w:sz w:val="26"/>
                <w:szCs w:val="26"/>
                <w:lang w:val="vi-VN"/>
              </w:rPr>
            </w:pPr>
            <w:r w:rsidRPr="00E82D90">
              <w:rPr>
                <w:rFonts w:ascii="Times New Roman" w:hAnsi="Times New Roman" w:cs="Times New Roman"/>
                <w:sz w:val="26"/>
                <w:szCs w:val="26"/>
                <w:lang w:val="vi-VN"/>
              </w:rPr>
              <w:t>&lt;3</w:t>
            </w:r>
          </w:p>
        </w:tc>
        <w:tc>
          <w:tcPr>
            <w:tcW w:w="1492" w:type="dxa"/>
            <w:vAlign w:val="center"/>
          </w:tcPr>
          <w:p w:rsidR="008523F1" w:rsidRPr="00E82D90" w:rsidRDefault="008523F1" w:rsidP="008523F1">
            <w:pPr>
              <w:jc w:val="center"/>
              <w:rPr>
                <w:rFonts w:ascii="Times New Roman" w:hAnsi="Times New Roman" w:cs="Times New Roman"/>
                <w:sz w:val="26"/>
                <w:szCs w:val="26"/>
                <w:lang w:val="vi-VN"/>
              </w:rPr>
            </w:pPr>
            <w:r w:rsidRPr="00E82D90">
              <w:rPr>
                <w:rFonts w:ascii="Times New Roman" w:hAnsi="Times New Roman" w:cs="Times New Roman"/>
                <w:sz w:val="26"/>
                <w:szCs w:val="26"/>
                <w:lang w:val="vi-VN"/>
              </w:rPr>
              <w:t>64</w:t>
            </w:r>
          </w:p>
        </w:tc>
        <w:tc>
          <w:tcPr>
            <w:tcW w:w="2254" w:type="dxa"/>
            <w:vAlign w:val="center"/>
          </w:tcPr>
          <w:p w:rsidR="008523F1" w:rsidRPr="00E82D90" w:rsidRDefault="008523F1" w:rsidP="008523F1">
            <w:pPr>
              <w:jc w:val="center"/>
              <w:rPr>
                <w:rFonts w:ascii="Times New Roman" w:hAnsi="Times New Roman" w:cs="Times New Roman"/>
                <w:sz w:val="26"/>
                <w:szCs w:val="26"/>
                <w:lang w:val="vi-VN"/>
              </w:rPr>
            </w:pPr>
            <w:r w:rsidRPr="00E82D90">
              <w:rPr>
                <w:rFonts w:ascii="Times New Roman" w:hAnsi="Times New Roman" w:cs="Times New Roman"/>
                <w:sz w:val="26"/>
                <w:szCs w:val="26"/>
                <w:lang w:val="vi-VN"/>
              </w:rPr>
              <w:t>918</w:t>
            </w:r>
          </w:p>
        </w:tc>
      </w:tr>
      <w:tr w:rsidR="00586F3F" w:rsidRPr="00E82D90" w:rsidTr="008523F1">
        <w:tc>
          <w:tcPr>
            <w:tcW w:w="746" w:type="dxa"/>
            <w:vAlign w:val="center"/>
          </w:tcPr>
          <w:p w:rsidR="008523F1" w:rsidRPr="00E82D90" w:rsidRDefault="008523F1" w:rsidP="008523F1">
            <w:pPr>
              <w:jc w:val="center"/>
              <w:rPr>
                <w:rFonts w:ascii="Times New Roman" w:hAnsi="Times New Roman" w:cs="Times New Roman"/>
                <w:sz w:val="26"/>
                <w:szCs w:val="26"/>
                <w:lang w:val="vi-VN"/>
              </w:rPr>
            </w:pPr>
            <w:r w:rsidRPr="00E82D90">
              <w:rPr>
                <w:rFonts w:ascii="Times New Roman" w:hAnsi="Times New Roman" w:cs="Times New Roman"/>
                <w:sz w:val="26"/>
                <w:szCs w:val="26"/>
                <w:lang w:val="vi-VN"/>
              </w:rPr>
              <w:t>5</w:t>
            </w:r>
          </w:p>
        </w:tc>
        <w:tc>
          <w:tcPr>
            <w:tcW w:w="995" w:type="dxa"/>
            <w:vAlign w:val="center"/>
          </w:tcPr>
          <w:p w:rsidR="008523F1" w:rsidRPr="00E82D90" w:rsidRDefault="008523F1" w:rsidP="008523F1">
            <w:pPr>
              <w:jc w:val="center"/>
              <w:rPr>
                <w:rFonts w:ascii="Times New Roman" w:hAnsi="Times New Roman" w:cs="Times New Roman"/>
                <w:sz w:val="26"/>
                <w:szCs w:val="26"/>
                <w:lang w:val="vi-VN"/>
              </w:rPr>
            </w:pPr>
            <w:r w:rsidRPr="00E82D90">
              <w:rPr>
                <w:rFonts w:ascii="Times New Roman" w:hAnsi="Times New Roman" w:cs="Times New Roman"/>
                <w:sz w:val="26"/>
                <w:szCs w:val="26"/>
                <w:lang w:val="vi-VN"/>
              </w:rPr>
              <w:t>SO</w:t>
            </w:r>
            <w:r w:rsidRPr="00E82D90">
              <w:rPr>
                <w:rFonts w:ascii="Times New Roman" w:hAnsi="Times New Roman" w:cs="Times New Roman"/>
                <w:sz w:val="26"/>
                <w:szCs w:val="26"/>
                <w:vertAlign w:val="subscript"/>
                <w:lang w:val="vi-VN"/>
              </w:rPr>
              <w:t>2</w:t>
            </w:r>
          </w:p>
        </w:tc>
        <w:tc>
          <w:tcPr>
            <w:tcW w:w="1162" w:type="dxa"/>
            <w:vAlign w:val="center"/>
          </w:tcPr>
          <w:p w:rsidR="008523F1" w:rsidRPr="00E82D90" w:rsidRDefault="008523F1" w:rsidP="008523F1">
            <w:pPr>
              <w:jc w:val="center"/>
              <w:rPr>
                <w:rFonts w:ascii="Times New Roman" w:hAnsi="Times New Roman" w:cs="Times New Roman"/>
                <w:sz w:val="26"/>
                <w:szCs w:val="26"/>
              </w:rPr>
            </w:pPr>
            <w:r w:rsidRPr="00E82D90">
              <w:rPr>
                <w:rFonts w:ascii="Times New Roman" w:hAnsi="Times New Roman" w:cs="Times New Roman"/>
                <w:sz w:val="26"/>
                <w:szCs w:val="26"/>
                <w:lang w:val="vi-VN"/>
              </w:rPr>
              <w:t>mg/Nm</w:t>
            </w:r>
            <w:r w:rsidRPr="00E82D90">
              <w:rPr>
                <w:rFonts w:ascii="Times New Roman" w:hAnsi="Times New Roman" w:cs="Times New Roman"/>
                <w:sz w:val="26"/>
                <w:szCs w:val="26"/>
                <w:vertAlign w:val="superscript"/>
                <w:lang w:val="vi-VN"/>
              </w:rPr>
              <w:t>3</w:t>
            </w:r>
          </w:p>
        </w:tc>
        <w:tc>
          <w:tcPr>
            <w:tcW w:w="1520" w:type="dxa"/>
            <w:vAlign w:val="center"/>
          </w:tcPr>
          <w:p w:rsidR="008523F1" w:rsidRPr="00E82D90" w:rsidRDefault="008523F1" w:rsidP="008523F1">
            <w:pPr>
              <w:jc w:val="center"/>
              <w:rPr>
                <w:rFonts w:ascii="Times New Roman" w:hAnsi="Times New Roman" w:cs="Times New Roman"/>
                <w:sz w:val="26"/>
                <w:szCs w:val="26"/>
                <w:lang w:val="vi-VN"/>
              </w:rPr>
            </w:pPr>
            <w:r w:rsidRPr="00E82D90">
              <w:rPr>
                <w:rFonts w:ascii="Times New Roman" w:hAnsi="Times New Roman" w:cs="Times New Roman"/>
                <w:sz w:val="26"/>
                <w:szCs w:val="26"/>
                <w:lang w:val="vi-VN"/>
              </w:rPr>
              <w:t>&lt;4</w:t>
            </w:r>
          </w:p>
        </w:tc>
        <w:tc>
          <w:tcPr>
            <w:tcW w:w="1453" w:type="dxa"/>
            <w:vAlign w:val="center"/>
          </w:tcPr>
          <w:p w:rsidR="008523F1" w:rsidRPr="00E82D90" w:rsidRDefault="008523F1" w:rsidP="008523F1">
            <w:pPr>
              <w:jc w:val="center"/>
              <w:rPr>
                <w:rFonts w:ascii="Times New Roman" w:hAnsi="Times New Roman" w:cs="Times New Roman"/>
                <w:sz w:val="26"/>
                <w:szCs w:val="26"/>
                <w:lang w:val="vi-VN"/>
              </w:rPr>
            </w:pPr>
            <w:r w:rsidRPr="00E82D90">
              <w:rPr>
                <w:rFonts w:ascii="Times New Roman" w:hAnsi="Times New Roman" w:cs="Times New Roman"/>
                <w:sz w:val="26"/>
                <w:szCs w:val="26"/>
                <w:lang w:val="vi-VN"/>
              </w:rPr>
              <w:t>&lt;4</w:t>
            </w:r>
          </w:p>
        </w:tc>
        <w:tc>
          <w:tcPr>
            <w:tcW w:w="1492" w:type="dxa"/>
            <w:vAlign w:val="center"/>
          </w:tcPr>
          <w:p w:rsidR="008523F1" w:rsidRPr="00E82D90" w:rsidRDefault="008523F1" w:rsidP="008523F1">
            <w:pPr>
              <w:jc w:val="center"/>
              <w:rPr>
                <w:rFonts w:ascii="Times New Roman" w:hAnsi="Times New Roman" w:cs="Times New Roman"/>
                <w:sz w:val="26"/>
                <w:szCs w:val="26"/>
                <w:lang w:val="vi-VN"/>
              </w:rPr>
            </w:pPr>
            <w:r w:rsidRPr="00E82D90">
              <w:rPr>
                <w:rFonts w:ascii="Times New Roman" w:hAnsi="Times New Roman" w:cs="Times New Roman"/>
                <w:sz w:val="26"/>
                <w:szCs w:val="26"/>
                <w:lang w:val="vi-VN"/>
              </w:rPr>
              <w:t>169</w:t>
            </w:r>
          </w:p>
        </w:tc>
        <w:tc>
          <w:tcPr>
            <w:tcW w:w="2254" w:type="dxa"/>
            <w:vAlign w:val="center"/>
          </w:tcPr>
          <w:p w:rsidR="008523F1" w:rsidRPr="00E82D90" w:rsidRDefault="008523F1" w:rsidP="008523F1">
            <w:pPr>
              <w:jc w:val="center"/>
              <w:rPr>
                <w:rFonts w:ascii="Times New Roman" w:hAnsi="Times New Roman" w:cs="Times New Roman"/>
                <w:sz w:val="26"/>
                <w:szCs w:val="26"/>
                <w:lang w:val="vi-VN"/>
              </w:rPr>
            </w:pPr>
            <w:r w:rsidRPr="00E82D90">
              <w:rPr>
                <w:rFonts w:ascii="Times New Roman" w:hAnsi="Times New Roman" w:cs="Times New Roman"/>
                <w:sz w:val="26"/>
                <w:szCs w:val="26"/>
                <w:lang w:val="vi-VN"/>
              </w:rPr>
              <w:t>540</w:t>
            </w:r>
          </w:p>
        </w:tc>
      </w:tr>
      <w:tr w:rsidR="00586F3F" w:rsidRPr="00E82D90" w:rsidTr="008523F1">
        <w:tc>
          <w:tcPr>
            <w:tcW w:w="746" w:type="dxa"/>
            <w:vAlign w:val="center"/>
          </w:tcPr>
          <w:p w:rsidR="008523F1" w:rsidRPr="00E82D90" w:rsidRDefault="008523F1" w:rsidP="008523F1">
            <w:pPr>
              <w:jc w:val="center"/>
              <w:rPr>
                <w:rFonts w:ascii="Times New Roman" w:hAnsi="Times New Roman" w:cs="Times New Roman"/>
                <w:sz w:val="26"/>
                <w:szCs w:val="26"/>
                <w:lang w:val="vi-VN"/>
              </w:rPr>
            </w:pPr>
            <w:r w:rsidRPr="00E82D90">
              <w:rPr>
                <w:rFonts w:ascii="Times New Roman" w:hAnsi="Times New Roman" w:cs="Times New Roman"/>
                <w:sz w:val="26"/>
                <w:szCs w:val="26"/>
                <w:lang w:val="vi-VN"/>
              </w:rPr>
              <w:t>6</w:t>
            </w:r>
          </w:p>
        </w:tc>
        <w:tc>
          <w:tcPr>
            <w:tcW w:w="995" w:type="dxa"/>
            <w:vAlign w:val="center"/>
          </w:tcPr>
          <w:p w:rsidR="008523F1" w:rsidRPr="00E82D90" w:rsidRDefault="008523F1" w:rsidP="008523F1">
            <w:pPr>
              <w:jc w:val="center"/>
              <w:rPr>
                <w:rFonts w:ascii="Times New Roman" w:hAnsi="Times New Roman" w:cs="Times New Roman"/>
                <w:sz w:val="26"/>
                <w:szCs w:val="26"/>
                <w:lang w:val="vi-VN"/>
              </w:rPr>
            </w:pPr>
            <w:r w:rsidRPr="00E82D90">
              <w:rPr>
                <w:rFonts w:ascii="Times New Roman" w:hAnsi="Times New Roman" w:cs="Times New Roman"/>
                <w:sz w:val="26"/>
                <w:szCs w:val="26"/>
                <w:lang w:val="vi-VN"/>
              </w:rPr>
              <w:t>CO</w:t>
            </w:r>
            <w:r w:rsidRPr="00E82D90">
              <w:rPr>
                <w:rFonts w:ascii="Times New Roman" w:hAnsi="Times New Roman" w:cs="Times New Roman"/>
                <w:sz w:val="26"/>
                <w:szCs w:val="26"/>
                <w:vertAlign w:val="subscript"/>
                <w:lang w:val="vi-VN"/>
              </w:rPr>
              <w:t>2</w:t>
            </w:r>
          </w:p>
        </w:tc>
        <w:tc>
          <w:tcPr>
            <w:tcW w:w="1162" w:type="dxa"/>
            <w:vAlign w:val="center"/>
          </w:tcPr>
          <w:p w:rsidR="008523F1" w:rsidRPr="00E82D90" w:rsidRDefault="008523F1" w:rsidP="008523F1">
            <w:pPr>
              <w:jc w:val="center"/>
              <w:rPr>
                <w:rFonts w:ascii="Times New Roman" w:hAnsi="Times New Roman" w:cs="Times New Roman"/>
                <w:sz w:val="26"/>
                <w:szCs w:val="26"/>
                <w:lang w:val="vi-VN"/>
              </w:rPr>
            </w:pPr>
            <w:r w:rsidRPr="00E82D90">
              <w:rPr>
                <w:rFonts w:ascii="Times New Roman" w:hAnsi="Times New Roman" w:cs="Times New Roman"/>
                <w:sz w:val="26"/>
                <w:szCs w:val="26"/>
                <w:lang w:val="vi-VN"/>
              </w:rPr>
              <w:t>%V</w:t>
            </w:r>
          </w:p>
        </w:tc>
        <w:tc>
          <w:tcPr>
            <w:tcW w:w="1520" w:type="dxa"/>
            <w:vAlign w:val="center"/>
          </w:tcPr>
          <w:p w:rsidR="008523F1" w:rsidRPr="00E82D90" w:rsidRDefault="008523F1" w:rsidP="008523F1">
            <w:pPr>
              <w:jc w:val="center"/>
              <w:rPr>
                <w:rFonts w:ascii="Times New Roman" w:hAnsi="Times New Roman" w:cs="Times New Roman"/>
                <w:sz w:val="26"/>
                <w:szCs w:val="26"/>
                <w:lang w:val="vi-VN"/>
              </w:rPr>
            </w:pPr>
            <w:r w:rsidRPr="00E82D90">
              <w:rPr>
                <w:rFonts w:ascii="Times New Roman" w:hAnsi="Times New Roman" w:cs="Times New Roman"/>
                <w:sz w:val="26"/>
                <w:szCs w:val="26"/>
                <w:lang w:val="vi-VN"/>
              </w:rPr>
              <w:t>6</w:t>
            </w:r>
          </w:p>
        </w:tc>
        <w:tc>
          <w:tcPr>
            <w:tcW w:w="1453" w:type="dxa"/>
            <w:vAlign w:val="center"/>
          </w:tcPr>
          <w:p w:rsidR="008523F1" w:rsidRPr="00E82D90" w:rsidRDefault="008523F1" w:rsidP="008523F1">
            <w:pPr>
              <w:jc w:val="center"/>
              <w:rPr>
                <w:rFonts w:ascii="Times New Roman" w:hAnsi="Times New Roman" w:cs="Times New Roman"/>
                <w:sz w:val="26"/>
                <w:szCs w:val="26"/>
                <w:lang w:val="vi-VN"/>
              </w:rPr>
            </w:pPr>
            <w:r w:rsidRPr="00E82D90">
              <w:rPr>
                <w:rFonts w:ascii="Times New Roman" w:hAnsi="Times New Roman" w:cs="Times New Roman"/>
                <w:sz w:val="26"/>
                <w:szCs w:val="26"/>
                <w:lang w:val="vi-VN"/>
              </w:rPr>
              <w:t>2,18</w:t>
            </w:r>
          </w:p>
        </w:tc>
        <w:tc>
          <w:tcPr>
            <w:tcW w:w="1492" w:type="dxa"/>
            <w:vAlign w:val="center"/>
          </w:tcPr>
          <w:p w:rsidR="008523F1" w:rsidRPr="00E82D90" w:rsidRDefault="008523F1" w:rsidP="008523F1">
            <w:pPr>
              <w:jc w:val="center"/>
              <w:rPr>
                <w:rFonts w:ascii="Times New Roman" w:hAnsi="Times New Roman" w:cs="Times New Roman"/>
                <w:sz w:val="26"/>
                <w:szCs w:val="26"/>
                <w:lang w:val="vi-VN"/>
              </w:rPr>
            </w:pPr>
            <w:r w:rsidRPr="00E82D90">
              <w:rPr>
                <w:rFonts w:ascii="Times New Roman" w:hAnsi="Times New Roman" w:cs="Times New Roman"/>
                <w:sz w:val="26"/>
                <w:szCs w:val="26"/>
                <w:lang w:val="vi-VN"/>
              </w:rPr>
              <w:t>12</w:t>
            </w:r>
          </w:p>
        </w:tc>
        <w:tc>
          <w:tcPr>
            <w:tcW w:w="2254" w:type="dxa"/>
            <w:vAlign w:val="center"/>
          </w:tcPr>
          <w:p w:rsidR="008523F1" w:rsidRPr="00E82D90" w:rsidRDefault="008523F1" w:rsidP="008523F1">
            <w:pPr>
              <w:jc w:val="center"/>
              <w:rPr>
                <w:rFonts w:ascii="Times New Roman" w:hAnsi="Times New Roman" w:cs="Times New Roman"/>
                <w:sz w:val="26"/>
                <w:szCs w:val="26"/>
                <w:lang w:val="vi-VN"/>
              </w:rPr>
            </w:pPr>
            <w:r w:rsidRPr="00E82D90">
              <w:rPr>
                <w:rFonts w:ascii="Times New Roman" w:hAnsi="Times New Roman" w:cs="Times New Roman"/>
                <w:sz w:val="26"/>
                <w:szCs w:val="26"/>
                <w:lang w:val="vi-VN"/>
              </w:rPr>
              <w:t>-</w:t>
            </w:r>
          </w:p>
        </w:tc>
      </w:tr>
      <w:tr w:rsidR="00586F3F" w:rsidRPr="00E82D90" w:rsidTr="008523F1">
        <w:tc>
          <w:tcPr>
            <w:tcW w:w="746" w:type="dxa"/>
            <w:vAlign w:val="center"/>
          </w:tcPr>
          <w:p w:rsidR="008523F1" w:rsidRPr="00E82D90" w:rsidRDefault="008523F1" w:rsidP="008523F1">
            <w:pPr>
              <w:jc w:val="center"/>
              <w:rPr>
                <w:rFonts w:ascii="Times New Roman" w:hAnsi="Times New Roman" w:cs="Times New Roman"/>
                <w:sz w:val="26"/>
                <w:szCs w:val="26"/>
                <w:lang w:val="vi-VN"/>
              </w:rPr>
            </w:pPr>
            <w:r w:rsidRPr="00E82D90">
              <w:rPr>
                <w:rFonts w:ascii="Times New Roman" w:hAnsi="Times New Roman" w:cs="Times New Roman"/>
                <w:sz w:val="26"/>
                <w:szCs w:val="26"/>
                <w:lang w:val="vi-VN"/>
              </w:rPr>
              <w:t>7</w:t>
            </w:r>
          </w:p>
        </w:tc>
        <w:tc>
          <w:tcPr>
            <w:tcW w:w="995" w:type="dxa"/>
            <w:vAlign w:val="center"/>
          </w:tcPr>
          <w:p w:rsidR="008523F1" w:rsidRPr="00E82D90" w:rsidRDefault="008523F1" w:rsidP="008523F1">
            <w:pPr>
              <w:jc w:val="center"/>
              <w:rPr>
                <w:rFonts w:ascii="Times New Roman" w:hAnsi="Times New Roman" w:cs="Times New Roman"/>
                <w:sz w:val="26"/>
                <w:szCs w:val="26"/>
                <w:lang w:val="vi-VN"/>
              </w:rPr>
            </w:pPr>
            <w:r w:rsidRPr="00E82D90">
              <w:rPr>
                <w:rFonts w:ascii="Times New Roman" w:hAnsi="Times New Roman" w:cs="Times New Roman"/>
                <w:sz w:val="26"/>
                <w:szCs w:val="26"/>
                <w:lang w:val="vi-VN"/>
              </w:rPr>
              <w:t>NH</w:t>
            </w:r>
            <w:r w:rsidRPr="00E82D90">
              <w:rPr>
                <w:rFonts w:ascii="Times New Roman" w:hAnsi="Times New Roman" w:cs="Times New Roman"/>
                <w:sz w:val="26"/>
                <w:szCs w:val="26"/>
                <w:vertAlign w:val="subscript"/>
                <w:lang w:val="vi-VN"/>
              </w:rPr>
              <w:t>3</w:t>
            </w:r>
          </w:p>
        </w:tc>
        <w:tc>
          <w:tcPr>
            <w:tcW w:w="1162" w:type="dxa"/>
            <w:vAlign w:val="center"/>
          </w:tcPr>
          <w:p w:rsidR="008523F1" w:rsidRPr="00E82D90" w:rsidRDefault="008523F1" w:rsidP="008523F1">
            <w:pPr>
              <w:jc w:val="center"/>
              <w:rPr>
                <w:rFonts w:ascii="Times New Roman" w:hAnsi="Times New Roman" w:cs="Times New Roman"/>
                <w:sz w:val="26"/>
                <w:szCs w:val="26"/>
              </w:rPr>
            </w:pPr>
            <w:r w:rsidRPr="00E82D90">
              <w:rPr>
                <w:rFonts w:ascii="Times New Roman" w:hAnsi="Times New Roman" w:cs="Times New Roman"/>
                <w:sz w:val="26"/>
                <w:szCs w:val="26"/>
                <w:lang w:val="vi-VN"/>
              </w:rPr>
              <w:t>mg/Nm</w:t>
            </w:r>
            <w:r w:rsidRPr="00E82D90">
              <w:rPr>
                <w:rFonts w:ascii="Times New Roman" w:hAnsi="Times New Roman" w:cs="Times New Roman"/>
                <w:sz w:val="26"/>
                <w:szCs w:val="26"/>
                <w:vertAlign w:val="superscript"/>
                <w:lang w:val="vi-VN"/>
              </w:rPr>
              <w:t>3</w:t>
            </w:r>
          </w:p>
        </w:tc>
        <w:tc>
          <w:tcPr>
            <w:tcW w:w="1520" w:type="dxa"/>
            <w:vAlign w:val="center"/>
          </w:tcPr>
          <w:p w:rsidR="008523F1" w:rsidRPr="00E82D90" w:rsidRDefault="008523F1" w:rsidP="008523F1">
            <w:pPr>
              <w:jc w:val="center"/>
              <w:rPr>
                <w:rFonts w:ascii="Times New Roman" w:hAnsi="Times New Roman" w:cs="Times New Roman"/>
                <w:sz w:val="26"/>
                <w:szCs w:val="26"/>
                <w:lang w:val="vi-VN"/>
              </w:rPr>
            </w:pPr>
            <w:r w:rsidRPr="00E82D90">
              <w:rPr>
                <w:rFonts w:ascii="Times New Roman" w:hAnsi="Times New Roman" w:cs="Times New Roman"/>
                <w:sz w:val="26"/>
                <w:szCs w:val="26"/>
                <w:lang w:val="vi-VN"/>
              </w:rPr>
              <w:t>KPH(0,1*)</w:t>
            </w:r>
          </w:p>
        </w:tc>
        <w:tc>
          <w:tcPr>
            <w:tcW w:w="1453" w:type="dxa"/>
            <w:vAlign w:val="center"/>
          </w:tcPr>
          <w:p w:rsidR="008523F1" w:rsidRPr="00E82D90" w:rsidRDefault="008523F1" w:rsidP="008523F1">
            <w:pPr>
              <w:jc w:val="center"/>
              <w:rPr>
                <w:rFonts w:ascii="Times New Roman" w:hAnsi="Times New Roman" w:cs="Times New Roman"/>
                <w:sz w:val="26"/>
                <w:szCs w:val="26"/>
                <w:lang w:val="vi-VN"/>
              </w:rPr>
            </w:pPr>
            <w:r w:rsidRPr="00E82D90">
              <w:rPr>
                <w:rFonts w:ascii="Times New Roman" w:hAnsi="Times New Roman" w:cs="Times New Roman"/>
                <w:sz w:val="26"/>
                <w:szCs w:val="26"/>
                <w:lang w:val="vi-VN"/>
              </w:rPr>
              <w:t>KPH(0,1*)</w:t>
            </w:r>
          </w:p>
        </w:tc>
        <w:tc>
          <w:tcPr>
            <w:tcW w:w="1492" w:type="dxa"/>
            <w:vAlign w:val="center"/>
          </w:tcPr>
          <w:p w:rsidR="008523F1" w:rsidRPr="00E82D90" w:rsidRDefault="008523F1" w:rsidP="008523F1">
            <w:pPr>
              <w:jc w:val="center"/>
              <w:rPr>
                <w:rFonts w:ascii="Times New Roman" w:hAnsi="Times New Roman" w:cs="Times New Roman"/>
                <w:sz w:val="26"/>
                <w:szCs w:val="26"/>
                <w:lang w:val="vi-VN"/>
              </w:rPr>
            </w:pPr>
            <w:r w:rsidRPr="00E82D90">
              <w:rPr>
                <w:rFonts w:ascii="Times New Roman" w:hAnsi="Times New Roman" w:cs="Times New Roman"/>
                <w:sz w:val="26"/>
                <w:szCs w:val="26"/>
                <w:lang w:val="vi-VN"/>
              </w:rPr>
              <w:t>KPH(0,1*)</w:t>
            </w:r>
          </w:p>
        </w:tc>
        <w:tc>
          <w:tcPr>
            <w:tcW w:w="2254" w:type="dxa"/>
            <w:vAlign w:val="center"/>
          </w:tcPr>
          <w:p w:rsidR="008523F1" w:rsidRPr="00E82D90" w:rsidRDefault="008523F1" w:rsidP="008523F1">
            <w:pPr>
              <w:jc w:val="center"/>
              <w:rPr>
                <w:rFonts w:ascii="Times New Roman" w:hAnsi="Times New Roman" w:cs="Times New Roman"/>
                <w:sz w:val="26"/>
                <w:szCs w:val="26"/>
                <w:lang w:val="vi-VN"/>
              </w:rPr>
            </w:pPr>
            <w:r w:rsidRPr="00E82D90">
              <w:rPr>
                <w:rFonts w:ascii="Times New Roman" w:hAnsi="Times New Roman" w:cs="Times New Roman"/>
                <w:sz w:val="26"/>
                <w:szCs w:val="26"/>
                <w:lang w:val="vi-VN"/>
              </w:rPr>
              <w:t>54</w:t>
            </w:r>
          </w:p>
        </w:tc>
      </w:tr>
      <w:tr w:rsidR="00586F3F" w:rsidRPr="00E82D90" w:rsidTr="008523F1">
        <w:tc>
          <w:tcPr>
            <w:tcW w:w="746" w:type="dxa"/>
            <w:vAlign w:val="center"/>
          </w:tcPr>
          <w:p w:rsidR="008523F1" w:rsidRPr="00E82D90" w:rsidRDefault="008523F1" w:rsidP="008523F1">
            <w:pPr>
              <w:jc w:val="center"/>
              <w:rPr>
                <w:rFonts w:ascii="Times New Roman" w:hAnsi="Times New Roman" w:cs="Times New Roman"/>
                <w:sz w:val="26"/>
                <w:szCs w:val="26"/>
                <w:lang w:val="vi-VN"/>
              </w:rPr>
            </w:pPr>
            <w:r w:rsidRPr="00E82D90">
              <w:rPr>
                <w:rFonts w:ascii="Times New Roman" w:hAnsi="Times New Roman" w:cs="Times New Roman"/>
                <w:sz w:val="26"/>
                <w:szCs w:val="26"/>
                <w:lang w:val="vi-VN"/>
              </w:rPr>
              <w:t>8</w:t>
            </w:r>
          </w:p>
        </w:tc>
        <w:tc>
          <w:tcPr>
            <w:tcW w:w="995" w:type="dxa"/>
            <w:vAlign w:val="center"/>
          </w:tcPr>
          <w:p w:rsidR="008523F1" w:rsidRPr="00E82D90" w:rsidRDefault="008523F1" w:rsidP="008523F1">
            <w:pPr>
              <w:jc w:val="center"/>
              <w:rPr>
                <w:rFonts w:ascii="Times New Roman" w:hAnsi="Times New Roman" w:cs="Times New Roman"/>
                <w:sz w:val="26"/>
                <w:szCs w:val="26"/>
                <w:lang w:val="vi-VN"/>
              </w:rPr>
            </w:pPr>
            <w:r w:rsidRPr="00E82D90">
              <w:rPr>
                <w:rFonts w:ascii="Times New Roman" w:hAnsi="Times New Roman" w:cs="Times New Roman"/>
                <w:sz w:val="26"/>
                <w:szCs w:val="26"/>
                <w:lang w:val="vi-VN"/>
              </w:rPr>
              <w:t>H</w:t>
            </w:r>
            <w:r w:rsidRPr="00E82D90">
              <w:rPr>
                <w:rFonts w:ascii="Times New Roman" w:hAnsi="Times New Roman" w:cs="Times New Roman"/>
                <w:sz w:val="26"/>
                <w:szCs w:val="26"/>
                <w:vertAlign w:val="subscript"/>
                <w:lang w:val="vi-VN"/>
              </w:rPr>
              <w:t>2</w:t>
            </w:r>
            <w:r w:rsidRPr="00E82D90">
              <w:rPr>
                <w:rFonts w:ascii="Times New Roman" w:hAnsi="Times New Roman" w:cs="Times New Roman"/>
                <w:sz w:val="26"/>
                <w:szCs w:val="26"/>
                <w:lang w:val="vi-VN"/>
              </w:rPr>
              <w:t>S</w:t>
            </w:r>
          </w:p>
        </w:tc>
        <w:tc>
          <w:tcPr>
            <w:tcW w:w="1162" w:type="dxa"/>
            <w:vAlign w:val="center"/>
          </w:tcPr>
          <w:p w:rsidR="008523F1" w:rsidRPr="00E82D90" w:rsidRDefault="008523F1" w:rsidP="008523F1">
            <w:pPr>
              <w:jc w:val="center"/>
              <w:rPr>
                <w:rFonts w:ascii="Times New Roman" w:hAnsi="Times New Roman" w:cs="Times New Roman"/>
                <w:sz w:val="26"/>
                <w:szCs w:val="26"/>
              </w:rPr>
            </w:pPr>
            <w:r w:rsidRPr="00E82D90">
              <w:rPr>
                <w:rFonts w:ascii="Times New Roman" w:hAnsi="Times New Roman" w:cs="Times New Roman"/>
                <w:sz w:val="26"/>
                <w:szCs w:val="26"/>
                <w:lang w:val="vi-VN"/>
              </w:rPr>
              <w:t>mg/Nm</w:t>
            </w:r>
            <w:r w:rsidRPr="00E82D90">
              <w:rPr>
                <w:rFonts w:ascii="Times New Roman" w:hAnsi="Times New Roman" w:cs="Times New Roman"/>
                <w:sz w:val="26"/>
                <w:szCs w:val="26"/>
                <w:vertAlign w:val="superscript"/>
                <w:lang w:val="vi-VN"/>
              </w:rPr>
              <w:t>3</w:t>
            </w:r>
          </w:p>
        </w:tc>
        <w:tc>
          <w:tcPr>
            <w:tcW w:w="1520" w:type="dxa"/>
            <w:vAlign w:val="center"/>
          </w:tcPr>
          <w:p w:rsidR="008523F1" w:rsidRPr="00E82D90" w:rsidRDefault="008523F1" w:rsidP="008523F1">
            <w:pPr>
              <w:jc w:val="center"/>
              <w:rPr>
                <w:rFonts w:ascii="Times New Roman" w:hAnsi="Times New Roman" w:cs="Times New Roman"/>
                <w:sz w:val="26"/>
                <w:szCs w:val="26"/>
                <w:lang w:val="vi-VN"/>
              </w:rPr>
            </w:pPr>
            <w:r w:rsidRPr="00E82D90">
              <w:rPr>
                <w:rFonts w:ascii="Times New Roman" w:hAnsi="Times New Roman" w:cs="Times New Roman"/>
                <w:sz w:val="26"/>
                <w:szCs w:val="26"/>
                <w:lang w:val="vi-VN"/>
              </w:rPr>
              <w:t>KPH(0,5*)</w:t>
            </w:r>
          </w:p>
        </w:tc>
        <w:tc>
          <w:tcPr>
            <w:tcW w:w="1453" w:type="dxa"/>
            <w:vAlign w:val="center"/>
          </w:tcPr>
          <w:p w:rsidR="008523F1" w:rsidRPr="00E82D90" w:rsidRDefault="008523F1" w:rsidP="008523F1">
            <w:pPr>
              <w:jc w:val="center"/>
              <w:rPr>
                <w:rFonts w:ascii="Times New Roman" w:hAnsi="Times New Roman" w:cs="Times New Roman"/>
                <w:sz w:val="26"/>
                <w:szCs w:val="26"/>
                <w:lang w:val="vi-VN"/>
              </w:rPr>
            </w:pPr>
            <w:r w:rsidRPr="00E82D90">
              <w:rPr>
                <w:rFonts w:ascii="Times New Roman" w:hAnsi="Times New Roman" w:cs="Times New Roman"/>
                <w:sz w:val="26"/>
                <w:szCs w:val="26"/>
                <w:lang w:val="vi-VN"/>
              </w:rPr>
              <w:t>KPH(0,5*)</w:t>
            </w:r>
          </w:p>
        </w:tc>
        <w:tc>
          <w:tcPr>
            <w:tcW w:w="1492" w:type="dxa"/>
            <w:vAlign w:val="center"/>
          </w:tcPr>
          <w:p w:rsidR="008523F1" w:rsidRPr="00E82D90" w:rsidRDefault="008523F1" w:rsidP="008523F1">
            <w:pPr>
              <w:jc w:val="center"/>
              <w:rPr>
                <w:rFonts w:ascii="Times New Roman" w:hAnsi="Times New Roman" w:cs="Times New Roman"/>
                <w:sz w:val="26"/>
                <w:szCs w:val="26"/>
                <w:lang w:val="vi-VN"/>
              </w:rPr>
            </w:pPr>
            <w:r w:rsidRPr="00E82D90">
              <w:rPr>
                <w:rFonts w:ascii="Times New Roman" w:hAnsi="Times New Roman" w:cs="Times New Roman"/>
                <w:sz w:val="26"/>
                <w:szCs w:val="26"/>
                <w:lang w:val="vi-VN"/>
              </w:rPr>
              <w:t>KPH(0,5*)</w:t>
            </w:r>
          </w:p>
        </w:tc>
        <w:tc>
          <w:tcPr>
            <w:tcW w:w="2254" w:type="dxa"/>
            <w:vAlign w:val="center"/>
          </w:tcPr>
          <w:p w:rsidR="008523F1" w:rsidRPr="00E82D90" w:rsidRDefault="008523F1" w:rsidP="008523F1">
            <w:pPr>
              <w:jc w:val="center"/>
              <w:rPr>
                <w:rFonts w:ascii="Times New Roman" w:hAnsi="Times New Roman" w:cs="Times New Roman"/>
                <w:sz w:val="26"/>
                <w:szCs w:val="26"/>
                <w:lang w:val="vi-VN"/>
              </w:rPr>
            </w:pPr>
            <w:r w:rsidRPr="00E82D90">
              <w:rPr>
                <w:rFonts w:ascii="Times New Roman" w:hAnsi="Times New Roman" w:cs="Times New Roman"/>
                <w:sz w:val="26"/>
                <w:szCs w:val="26"/>
                <w:lang w:val="vi-VN"/>
              </w:rPr>
              <w:t>8,1</w:t>
            </w:r>
          </w:p>
        </w:tc>
      </w:tr>
    </w:tbl>
    <w:p w:rsidR="00D4130A" w:rsidRPr="00E82D90" w:rsidRDefault="00D4130A" w:rsidP="009B37DC">
      <w:pPr>
        <w:ind w:firstLine="720"/>
        <w:jc w:val="both"/>
        <w:rPr>
          <w:rFonts w:ascii="Times New Roman" w:hAnsi="Times New Roman" w:cs="Times New Roman"/>
          <w:sz w:val="28"/>
          <w:szCs w:val="28"/>
          <w:lang w:val="vi-VN"/>
        </w:rPr>
      </w:pPr>
    </w:p>
    <w:p w:rsidR="008523F1" w:rsidRPr="00E82D90" w:rsidRDefault="008523F1" w:rsidP="009B37DC">
      <w:pPr>
        <w:ind w:firstLine="720"/>
        <w:jc w:val="both"/>
        <w:rPr>
          <w:rFonts w:ascii="Times New Roman" w:hAnsi="Times New Roman" w:cs="Times New Roman"/>
          <w:i/>
          <w:sz w:val="24"/>
          <w:szCs w:val="24"/>
          <w:lang w:val="vi-VN"/>
        </w:rPr>
      </w:pPr>
      <w:r w:rsidRPr="00E82D90">
        <w:rPr>
          <w:rFonts w:ascii="Times New Roman" w:hAnsi="Times New Roman" w:cs="Times New Roman"/>
          <w:b/>
          <w:i/>
          <w:sz w:val="24"/>
          <w:szCs w:val="24"/>
          <w:u w:val="single"/>
          <w:lang w:val="vi-VN"/>
        </w:rPr>
        <w:t>Ghi chú:</w:t>
      </w:r>
      <w:r w:rsidRPr="00E82D90">
        <w:rPr>
          <w:rFonts w:ascii="Times New Roman" w:hAnsi="Times New Roman" w:cs="Times New Roman"/>
          <w:i/>
          <w:sz w:val="24"/>
          <w:szCs w:val="24"/>
          <w:lang w:val="vi-VN"/>
        </w:rPr>
        <w:t xml:space="preserve"> Nguồn số liệu: Báo cáo kết quả quan trắc định kỳ năm 2021 tại Nhà máy</w:t>
      </w:r>
      <w:r w:rsidR="00532CEF" w:rsidRPr="00E82D90">
        <w:rPr>
          <w:rFonts w:ascii="Times New Roman" w:hAnsi="Times New Roman" w:cs="Times New Roman"/>
          <w:i/>
          <w:sz w:val="24"/>
          <w:szCs w:val="24"/>
          <w:lang w:val="vi-VN"/>
        </w:rPr>
        <w:t xml:space="preserve"> tinh bột sắn An Thái</w:t>
      </w:r>
      <w:r w:rsidRPr="00E82D90">
        <w:rPr>
          <w:rFonts w:ascii="Times New Roman" w:hAnsi="Times New Roman" w:cs="Times New Roman"/>
          <w:i/>
          <w:sz w:val="24"/>
          <w:szCs w:val="24"/>
          <w:lang w:val="vi-VN"/>
        </w:rPr>
        <w:t xml:space="preserve"> – Trung tâm Quan trắc TN&amp;MT Quảng Trị thực hiện.</w:t>
      </w:r>
    </w:p>
    <w:p w:rsidR="008523F1" w:rsidRPr="00E82D90" w:rsidRDefault="008523F1" w:rsidP="008523F1">
      <w:pPr>
        <w:pStyle w:val="ListParagraph"/>
        <w:numPr>
          <w:ilvl w:val="0"/>
          <w:numId w:val="2"/>
        </w:numPr>
        <w:ind w:left="0" w:firstLine="567"/>
        <w:jc w:val="both"/>
        <w:rPr>
          <w:rFonts w:ascii="Times New Roman" w:hAnsi="Times New Roman"/>
          <w:i/>
          <w:sz w:val="24"/>
          <w:szCs w:val="24"/>
          <w:lang w:val="vi-VN"/>
        </w:rPr>
      </w:pPr>
      <w:r w:rsidRPr="00E82D90">
        <w:rPr>
          <w:rFonts w:ascii="Times New Roman" w:hAnsi="Times New Roman"/>
          <w:i/>
          <w:sz w:val="24"/>
          <w:szCs w:val="24"/>
          <w:lang w:val="vi-VN"/>
        </w:rPr>
        <w:t>QCVN 19:2009/BTNMT – Quy chuẩn kỹ thuật Quốc gia về khí thải công nghiệp đối với bụi và các chất vô cơ (cột B, Kp = 0,9 (lưu lượng nguồn thải 20.000m</w:t>
      </w:r>
      <w:r w:rsidRPr="00E82D90">
        <w:rPr>
          <w:rFonts w:ascii="Times New Roman" w:hAnsi="Times New Roman"/>
          <w:i/>
          <w:sz w:val="24"/>
          <w:szCs w:val="24"/>
          <w:vertAlign w:val="superscript"/>
          <w:lang w:val="vi-VN"/>
        </w:rPr>
        <w:t>3</w:t>
      </w:r>
      <w:r w:rsidRPr="00E82D90">
        <w:rPr>
          <w:rFonts w:ascii="Times New Roman" w:hAnsi="Times New Roman"/>
          <w:i/>
          <w:sz w:val="24"/>
          <w:szCs w:val="24"/>
          <w:lang w:val="vi-VN"/>
        </w:rPr>
        <w:t>/h &lt;P&lt;100.000 m</w:t>
      </w:r>
      <w:r w:rsidRPr="00E82D90">
        <w:rPr>
          <w:rFonts w:ascii="Times New Roman" w:hAnsi="Times New Roman"/>
          <w:i/>
          <w:sz w:val="24"/>
          <w:szCs w:val="24"/>
          <w:vertAlign w:val="superscript"/>
          <w:lang w:val="vi-VN"/>
        </w:rPr>
        <w:t>3</w:t>
      </w:r>
      <w:r w:rsidRPr="00E82D90">
        <w:rPr>
          <w:rFonts w:ascii="Times New Roman" w:hAnsi="Times New Roman"/>
          <w:i/>
          <w:sz w:val="24"/>
          <w:szCs w:val="24"/>
          <w:lang w:val="vi-VN"/>
        </w:rPr>
        <w:t>/h); Kv = 1,2 (khu vức nông thôn).</w:t>
      </w:r>
    </w:p>
    <w:p w:rsidR="008523F1" w:rsidRPr="00E82D90" w:rsidRDefault="008523F1" w:rsidP="008523F1">
      <w:pPr>
        <w:pStyle w:val="ListParagraph"/>
        <w:numPr>
          <w:ilvl w:val="0"/>
          <w:numId w:val="2"/>
        </w:numPr>
        <w:ind w:left="0" w:firstLine="567"/>
        <w:jc w:val="both"/>
        <w:rPr>
          <w:rFonts w:ascii="Times New Roman" w:hAnsi="Times New Roman"/>
          <w:i/>
          <w:sz w:val="24"/>
          <w:szCs w:val="24"/>
          <w:lang w:val="vi-VN"/>
        </w:rPr>
      </w:pPr>
      <w:r w:rsidRPr="00E82D90">
        <w:rPr>
          <w:rFonts w:ascii="Times New Roman" w:hAnsi="Times New Roman"/>
          <w:i/>
          <w:sz w:val="24"/>
          <w:szCs w:val="24"/>
          <w:lang w:val="vi-VN"/>
        </w:rPr>
        <w:t>KPH: Không phát hiện; (*): Giới hạn phát hiện (LOD).</w:t>
      </w:r>
    </w:p>
    <w:p w:rsidR="00532CEF" w:rsidRPr="00E82D90" w:rsidRDefault="00532CEF" w:rsidP="008523F1">
      <w:pPr>
        <w:pStyle w:val="ListParagraph"/>
        <w:ind w:left="0" w:firstLine="567"/>
        <w:jc w:val="both"/>
        <w:rPr>
          <w:rFonts w:ascii="Times New Roman" w:hAnsi="Times New Roman"/>
          <w:u w:val="single"/>
          <w:lang w:val="vi-VN"/>
        </w:rPr>
      </w:pPr>
      <w:r w:rsidRPr="00E82D90">
        <w:rPr>
          <w:rFonts w:ascii="Times New Roman" w:hAnsi="Times New Roman"/>
          <w:u w:val="single"/>
          <w:lang w:val="vi-VN"/>
        </w:rPr>
        <w:t>Nhận xét:</w:t>
      </w:r>
    </w:p>
    <w:p w:rsidR="008523F1" w:rsidRPr="00E82D90" w:rsidRDefault="008523F1" w:rsidP="008523F1">
      <w:pPr>
        <w:pStyle w:val="ListParagraph"/>
        <w:ind w:left="0" w:firstLine="567"/>
        <w:jc w:val="both"/>
        <w:rPr>
          <w:rFonts w:ascii="Times New Roman" w:hAnsi="Times New Roman"/>
          <w:lang w:val="vi-VN"/>
        </w:rPr>
      </w:pPr>
      <w:r w:rsidRPr="00E82D90">
        <w:rPr>
          <w:rFonts w:ascii="Times New Roman" w:hAnsi="Times New Roman"/>
          <w:lang w:val="vi-VN"/>
        </w:rPr>
        <w:t>Qua kết quả quan trắc cho thấy thời điểm quan trắc năm 2021, tất cả các thông số thực hiện phân tích chất lượng môi trường khí thải đều nằm trong giới hạn cho phép theo QCVN 19:2009/BTNMT. Nhìn chung hệ thống xử lý khí thải của Nhà máy hoạt động tốt, đảm bảo tính ổn định.</w:t>
      </w:r>
    </w:p>
    <w:p w:rsidR="009B37DC" w:rsidRPr="00E82D90" w:rsidRDefault="003A1B6B" w:rsidP="0085580B">
      <w:pPr>
        <w:pStyle w:val="AT2"/>
      </w:pPr>
      <w:bookmarkStart w:id="174" w:name="_Toc104126040"/>
      <w:r w:rsidRPr="00E82D90">
        <w:rPr>
          <w:lang w:val="vi-VN"/>
        </w:rPr>
        <w:t>5.</w:t>
      </w:r>
      <w:r w:rsidR="009B37DC" w:rsidRPr="00E82D90">
        <w:t>2. Chương trình quan trắc chất thải (tự động, liên tục và định kỳ) theo quy định của pháp luật.</w:t>
      </w:r>
      <w:bookmarkEnd w:id="174"/>
    </w:p>
    <w:p w:rsidR="009B37DC" w:rsidRPr="00E82D90" w:rsidRDefault="003A1B6B" w:rsidP="0085580B">
      <w:pPr>
        <w:pStyle w:val="AT3"/>
      </w:pPr>
      <w:bookmarkStart w:id="175" w:name="_Toc104126041"/>
      <w:r w:rsidRPr="00E82D90">
        <w:lastRenderedPageBreak/>
        <w:t>5.</w:t>
      </w:r>
      <w:r w:rsidR="009B37DC" w:rsidRPr="00E82D90">
        <w:t>2.1. Chương trình quan trắc môi trường định kỳ</w:t>
      </w:r>
      <w:bookmarkEnd w:id="175"/>
    </w:p>
    <w:p w:rsidR="009B37DC" w:rsidRPr="00E82D90" w:rsidRDefault="009B37DC" w:rsidP="00AF53EE">
      <w:pPr>
        <w:ind w:firstLine="720"/>
        <w:jc w:val="both"/>
        <w:rPr>
          <w:rFonts w:ascii="Times New Roman" w:hAnsi="Times New Roman" w:cs="Times New Roman"/>
          <w:sz w:val="28"/>
          <w:szCs w:val="28"/>
          <w:lang w:val="en-US"/>
        </w:rPr>
      </w:pPr>
      <w:r w:rsidRPr="00E82D90">
        <w:rPr>
          <w:rFonts w:ascii="Times New Roman" w:hAnsi="Times New Roman" w:cs="Times New Roman"/>
          <w:sz w:val="28"/>
          <w:szCs w:val="28"/>
          <w:lang w:val="en-US"/>
        </w:rPr>
        <w:t xml:space="preserve">- Quan trắc nước thải: </w:t>
      </w:r>
    </w:p>
    <w:p w:rsidR="00AF53EE" w:rsidRPr="00E82D90" w:rsidRDefault="00EF472D" w:rsidP="00AF53EE">
      <w:pPr>
        <w:pStyle w:val="a44"/>
        <w:spacing w:after="0"/>
        <w:ind w:firstLine="720"/>
        <w:rPr>
          <w:b w:val="0"/>
          <w:i w:val="0"/>
          <w:sz w:val="28"/>
          <w:szCs w:val="28"/>
          <w:lang w:val="en-US"/>
        </w:rPr>
      </w:pPr>
      <w:r w:rsidRPr="00E82D90">
        <w:rPr>
          <w:b w:val="0"/>
          <w:i w:val="0"/>
          <w:sz w:val="28"/>
          <w:szCs w:val="28"/>
        </w:rPr>
        <w:t>+</w:t>
      </w:r>
      <w:r w:rsidR="00AF53EE" w:rsidRPr="00E82D90">
        <w:rPr>
          <w:b w:val="0"/>
          <w:i w:val="0"/>
          <w:sz w:val="28"/>
          <w:szCs w:val="28"/>
        </w:rPr>
        <w:t xml:space="preserve"> Vị</w:t>
      </w:r>
      <w:r w:rsidRPr="00E82D90">
        <w:rPr>
          <w:b w:val="0"/>
          <w:i w:val="0"/>
          <w:sz w:val="28"/>
          <w:szCs w:val="28"/>
        </w:rPr>
        <w:t xml:space="preserve"> trí</w:t>
      </w:r>
      <w:r w:rsidR="00AF53EE" w:rsidRPr="00E82D90">
        <w:rPr>
          <w:b w:val="0"/>
          <w:i w:val="0"/>
          <w:sz w:val="28"/>
          <w:szCs w:val="28"/>
        </w:rPr>
        <w:t>: Tại điểm xả thải sau khi nước thải qua hệ thống xử lý.</w:t>
      </w:r>
    </w:p>
    <w:p w:rsidR="009C04A6" w:rsidRPr="00E82D90" w:rsidRDefault="00EF472D" w:rsidP="009C04A6">
      <w:pPr>
        <w:pStyle w:val="Vnbnnidung0"/>
        <w:spacing w:after="0" w:line="240" w:lineRule="auto"/>
        <w:ind w:firstLine="720"/>
        <w:jc w:val="both"/>
      </w:pPr>
      <w:r w:rsidRPr="00E82D90">
        <w:rPr>
          <w:sz w:val="28"/>
          <w:szCs w:val="28"/>
          <w:lang w:val="vi-VN"/>
        </w:rPr>
        <w:t>+</w:t>
      </w:r>
      <w:r w:rsidR="00AF53EE" w:rsidRPr="00E82D90">
        <w:rPr>
          <w:sz w:val="28"/>
          <w:szCs w:val="28"/>
        </w:rPr>
        <w:t xml:space="preserve"> Tần suất: 3</w:t>
      </w:r>
      <w:r w:rsidR="009C04A6" w:rsidRPr="00E82D90">
        <w:rPr>
          <w:sz w:val="28"/>
          <w:szCs w:val="28"/>
        </w:rPr>
        <w:t xml:space="preserve"> </w:t>
      </w:r>
      <w:r w:rsidR="00AF53EE" w:rsidRPr="00E82D90">
        <w:rPr>
          <w:sz w:val="28"/>
          <w:szCs w:val="28"/>
        </w:rPr>
        <w:t>lần</w:t>
      </w:r>
      <w:r w:rsidR="009C04A6" w:rsidRPr="00E82D90">
        <w:rPr>
          <w:sz w:val="28"/>
          <w:szCs w:val="28"/>
          <w:lang w:val="vi-VN"/>
        </w:rPr>
        <w:t>/07 tháng</w:t>
      </w:r>
      <w:r w:rsidR="009C04A6" w:rsidRPr="00E82D90">
        <w:rPr>
          <w:sz w:val="28"/>
          <w:szCs w:val="28"/>
          <w:lang w:eastAsia="vi-VN"/>
        </w:rPr>
        <w:t xml:space="preserve"> </w:t>
      </w:r>
      <w:r w:rsidR="009C04A6" w:rsidRPr="00E82D90">
        <w:rPr>
          <w:sz w:val="28"/>
          <w:szCs w:val="28"/>
          <w:lang w:val="vi-VN" w:eastAsia="vi-VN"/>
        </w:rPr>
        <w:t>(</w:t>
      </w:r>
      <w:r w:rsidR="009C04A6" w:rsidRPr="00E82D90">
        <w:rPr>
          <w:rStyle w:val="Vnbnnidung"/>
          <w:sz w:val="28"/>
          <w:szCs w:val="28"/>
          <w:lang w:eastAsia="vi-VN"/>
        </w:rPr>
        <w:t>Đối với dự án, cơ sở sản xuất, kinh doanh, dịch vụ hoạt động theo thời vụ thuộc đối tượng thực hiện đánh giá tác động môi trường: tần suất quan trắc định kỳ là 03 lần trong trường hợp hoạt động thời vụ dài hơn 06 tháng đến dưới 09 tháng.</w:t>
      </w:r>
    </w:p>
    <w:p w:rsidR="00AF53EE" w:rsidRPr="00E82D90" w:rsidRDefault="00EF472D" w:rsidP="00AF53EE">
      <w:pPr>
        <w:pStyle w:val="a44"/>
        <w:spacing w:after="0"/>
        <w:ind w:firstLine="720"/>
        <w:rPr>
          <w:b w:val="0"/>
          <w:i w:val="0"/>
          <w:sz w:val="28"/>
          <w:szCs w:val="28"/>
        </w:rPr>
      </w:pPr>
      <w:r w:rsidRPr="00E82D90">
        <w:rPr>
          <w:b w:val="0"/>
          <w:i w:val="0"/>
          <w:sz w:val="28"/>
          <w:szCs w:val="28"/>
        </w:rPr>
        <w:t>+</w:t>
      </w:r>
      <w:r w:rsidR="00AF53EE" w:rsidRPr="00E82D90">
        <w:rPr>
          <w:b w:val="0"/>
          <w:i w:val="0"/>
          <w:sz w:val="28"/>
          <w:szCs w:val="28"/>
        </w:rPr>
        <w:t xml:space="preserve"> Các thông số:</w:t>
      </w:r>
      <w:r w:rsidR="009C04A6" w:rsidRPr="00E82D90">
        <w:rPr>
          <w:b w:val="0"/>
          <w:i w:val="0"/>
          <w:sz w:val="28"/>
          <w:szCs w:val="28"/>
        </w:rPr>
        <w:t xml:space="preserve"> </w:t>
      </w:r>
      <w:r w:rsidR="00AF53EE" w:rsidRPr="00E82D90">
        <w:rPr>
          <w:b w:val="0"/>
          <w:i w:val="0"/>
          <w:sz w:val="28"/>
          <w:szCs w:val="28"/>
        </w:rPr>
        <w:t>BOD</w:t>
      </w:r>
      <w:r w:rsidR="00AF53EE" w:rsidRPr="00E82D90">
        <w:rPr>
          <w:b w:val="0"/>
          <w:i w:val="0"/>
          <w:sz w:val="28"/>
          <w:szCs w:val="28"/>
          <w:vertAlign w:val="subscript"/>
        </w:rPr>
        <w:t>5</w:t>
      </w:r>
      <w:r w:rsidR="00AF53EE" w:rsidRPr="00E82D90">
        <w:rPr>
          <w:b w:val="0"/>
          <w:i w:val="0"/>
          <w:sz w:val="28"/>
          <w:szCs w:val="28"/>
        </w:rPr>
        <w:t>, Tổng N, Tổng P, CN</w:t>
      </w:r>
      <w:r w:rsidR="00AF53EE" w:rsidRPr="00E82D90">
        <w:rPr>
          <w:b w:val="0"/>
          <w:i w:val="0"/>
          <w:sz w:val="28"/>
          <w:szCs w:val="28"/>
          <w:vertAlign w:val="superscript"/>
        </w:rPr>
        <w:t>-</w:t>
      </w:r>
      <w:r w:rsidR="00AF53EE" w:rsidRPr="00E82D90">
        <w:rPr>
          <w:b w:val="0"/>
          <w:i w:val="0"/>
          <w:sz w:val="28"/>
          <w:szCs w:val="28"/>
        </w:rPr>
        <w:t>, Coliform.</w:t>
      </w:r>
    </w:p>
    <w:p w:rsidR="00AF53EE" w:rsidRPr="00E82D90" w:rsidRDefault="00EF472D" w:rsidP="00AF53EE">
      <w:pPr>
        <w:pStyle w:val="a44"/>
        <w:spacing w:after="0"/>
        <w:ind w:firstLine="720"/>
        <w:rPr>
          <w:b w:val="0"/>
          <w:i w:val="0"/>
          <w:sz w:val="28"/>
          <w:szCs w:val="28"/>
        </w:rPr>
      </w:pPr>
      <w:r w:rsidRPr="00E82D90">
        <w:rPr>
          <w:b w:val="0"/>
          <w:i w:val="0"/>
          <w:sz w:val="28"/>
          <w:szCs w:val="28"/>
        </w:rPr>
        <w:t>+</w:t>
      </w:r>
      <w:r w:rsidR="00AF53EE" w:rsidRPr="00E82D90">
        <w:rPr>
          <w:b w:val="0"/>
          <w:i w:val="0"/>
          <w:sz w:val="28"/>
          <w:szCs w:val="28"/>
        </w:rPr>
        <w:t xml:space="preserve"> </w:t>
      </w:r>
      <w:r w:rsidR="006248EE" w:rsidRPr="00E82D90">
        <w:rPr>
          <w:b w:val="0"/>
          <w:i w:val="0"/>
          <w:sz w:val="28"/>
          <w:szCs w:val="28"/>
        </w:rPr>
        <w:t>Q</w:t>
      </w:r>
      <w:r w:rsidR="00AF53EE" w:rsidRPr="00E82D90">
        <w:rPr>
          <w:b w:val="0"/>
          <w:i w:val="0"/>
          <w:sz w:val="28"/>
          <w:szCs w:val="28"/>
        </w:rPr>
        <w:t>uy chuẩn áp dụng: QCVN 63:2017/BTNMT</w:t>
      </w:r>
      <w:r w:rsidR="006248EE" w:rsidRPr="00E82D90">
        <w:rPr>
          <w:b w:val="0"/>
          <w:i w:val="0"/>
          <w:sz w:val="28"/>
          <w:szCs w:val="28"/>
        </w:rPr>
        <w:t>- Quy chuẩn kỹ thuật Quốc gia về nước thải chế biến tinh bột sắn.</w:t>
      </w:r>
    </w:p>
    <w:p w:rsidR="009B37DC" w:rsidRPr="00E82D90" w:rsidRDefault="009B37DC" w:rsidP="009B37DC">
      <w:pPr>
        <w:ind w:firstLine="720"/>
        <w:jc w:val="both"/>
        <w:rPr>
          <w:rFonts w:ascii="Times New Roman" w:hAnsi="Times New Roman" w:cs="Times New Roman"/>
          <w:sz w:val="28"/>
          <w:szCs w:val="28"/>
          <w:lang w:val="vi-VN"/>
        </w:rPr>
      </w:pPr>
      <w:r w:rsidRPr="00E82D90">
        <w:rPr>
          <w:rFonts w:ascii="Times New Roman" w:hAnsi="Times New Roman" w:cs="Times New Roman"/>
          <w:sz w:val="28"/>
          <w:szCs w:val="28"/>
          <w:lang w:val="en-US"/>
        </w:rPr>
        <w:t xml:space="preserve">- Quan trắc bụi, khí thải công nghiệp: </w:t>
      </w:r>
      <w:r w:rsidR="00EF472D" w:rsidRPr="00E82D90">
        <w:rPr>
          <w:rFonts w:ascii="Times New Roman" w:hAnsi="Times New Roman" w:cs="Times New Roman"/>
          <w:sz w:val="28"/>
          <w:szCs w:val="28"/>
          <w:lang w:val="vi-VN"/>
        </w:rPr>
        <w:t>Dự án có lưu lượng thải &lt;</w:t>
      </w:r>
      <w:r w:rsidR="00EF472D" w:rsidRPr="00E82D90">
        <w:rPr>
          <w:rFonts w:ascii="Times New Roman" w:hAnsi="Times New Roman" w:cs="Times New Roman"/>
          <w:sz w:val="28"/>
          <w:szCs w:val="28"/>
        </w:rPr>
        <w:t xml:space="preserve"> 50.000 m</w:t>
      </w:r>
      <w:r w:rsidR="00EF472D" w:rsidRPr="00E82D90">
        <w:rPr>
          <w:rFonts w:ascii="Times New Roman" w:hAnsi="Times New Roman" w:cs="Times New Roman"/>
          <w:sz w:val="28"/>
          <w:szCs w:val="28"/>
          <w:vertAlign w:val="superscript"/>
        </w:rPr>
        <w:t>3</w:t>
      </w:r>
      <w:r w:rsidR="00EF472D" w:rsidRPr="00E82D90">
        <w:rPr>
          <w:rFonts w:ascii="Times New Roman" w:hAnsi="Times New Roman" w:cs="Times New Roman"/>
          <w:sz w:val="28"/>
          <w:szCs w:val="28"/>
        </w:rPr>
        <w:t>/giờ</w:t>
      </w:r>
      <w:r w:rsidR="00EF472D" w:rsidRPr="00E82D90">
        <w:rPr>
          <w:rFonts w:ascii="Times New Roman" w:hAnsi="Times New Roman" w:cs="Times New Roman"/>
          <w:sz w:val="28"/>
          <w:szCs w:val="28"/>
          <w:lang w:val="vi-VN"/>
        </w:rPr>
        <w:t xml:space="preserve"> nên không thuộc đối tượng phải quan trắc định kỳ hoặc tự động liên tục theo quy định tại Phụ lục XXIX</w:t>
      </w:r>
      <w:r w:rsidR="00EF472D" w:rsidRPr="00E82D90">
        <w:rPr>
          <w:sz w:val="28"/>
          <w:szCs w:val="28"/>
        </w:rPr>
        <w:t xml:space="preserve"> </w:t>
      </w:r>
      <w:r w:rsidR="00EF472D" w:rsidRPr="00E82D90">
        <w:rPr>
          <w:sz w:val="28"/>
          <w:szCs w:val="28"/>
          <w:lang w:val="vi-VN"/>
        </w:rPr>
        <w:t xml:space="preserve">- </w:t>
      </w:r>
      <w:r w:rsidR="00EF472D" w:rsidRPr="00E82D90">
        <w:rPr>
          <w:rFonts w:ascii="Times New Roman" w:hAnsi="Times New Roman" w:cs="Times New Roman"/>
          <w:sz w:val="28"/>
          <w:szCs w:val="28"/>
          <w:lang w:val="vi-VN"/>
        </w:rPr>
        <w:t>Dự án, cơ sở sản xuất, kinh doanh, dịch vụ xả bụi, khí thải công nghiệp ra môi trường phải thực hiện quan trắc tự động, liên tục, quan trắc định kỳ ban hành kèm theo Nghị định số 08/2022/NĐ-CP ngày 10/01/2022 của Chính Phủ.</w:t>
      </w:r>
    </w:p>
    <w:p w:rsidR="009B37DC" w:rsidRPr="00E82D90" w:rsidRDefault="003A1B6B" w:rsidP="0085580B">
      <w:pPr>
        <w:pStyle w:val="AT3"/>
      </w:pPr>
      <w:bookmarkStart w:id="176" w:name="_Toc104126042"/>
      <w:r w:rsidRPr="00E82D90">
        <w:t>5.</w:t>
      </w:r>
      <w:r w:rsidR="009B37DC" w:rsidRPr="00E82D90">
        <w:t>2.2. Chương trình quan trắc tự động, liên tục chất thả</w:t>
      </w:r>
      <w:r w:rsidR="00FF4806" w:rsidRPr="00E82D90">
        <w:t>i</w:t>
      </w:r>
      <w:bookmarkEnd w:id="176"/>
    </w:p>
    <w:p w:rsidR="00AF53EE" w:rsidRPr="00E82D90" w:rsidRDefault="009B37DC" w:rsidP="009B37DC">
      <w:pPr>
        <w:ind w:firstLine="720"/>
        <w:jc w:val="both"/>
        <w:rPr>
          <w:rFonts w:ascii="Times New Roman" w:hAnsi="Times New Roman" w:cs="Times New Roman"/>
          <w:sz w:val="28"/>
          <w:szCs w:val="28"/>
          <w:lang w:val="en-US"/>
        </w:rPr>
      </w:pPr>
      <w:r w:rsidRPr="00E82D90">
        <w:rPr>
          <w:rFonts w:ascii="Times New Roman" w:hAnsi="Times New Roman" w:cs="Times New Roman"/>
          <w:sz w:val="28"/>
          <w:szCs w:val="28"/>
          <w:lang w:val="en-US"/>
        </w:rPr>
        <w:t xml:space="preserve">- Quan trắc nước thải: </w:t>
      </w:r>
    </w:p>
    <w:p w:rsidR="00AF53EE" w:rsidRPr="00E82D90" w:rsidRDefault="00EF472D" w:rsidP="00AF53EE">
      <w:pPr>
        <w:shd w:val="clear" w:color="auto" w:fill="FFFFFF"/>
        <w:ind w:firstLine="720"/>
        <w:jc w:val="both"/>
        <w:rPr>
          <w:rFonts w:ascii="Times New Roman" w:hAnsi="Times New Roman" w:cs="Times New Roman"/>
          <w:sz w:val="28"/>
          <w:szCs w:val="28"/>
          <w:lang w:val="vi-VN"/>
        </w:rPr>
      </w:pPr>
      <w:r w:rsidRPr="00E82D90">
        <w:rPr>
          <w:rFonts w:ascii="Times New Roman" w:hAnsi="Times New Roman" w:cs="Times New Roman"/>
          <w:sz w:val="28"/>
          <w:szCs w:val="28"/>
          <w:lang w:val="vi-VN"/>
        </w:rPr>
        <w:t xml:space="preserve">+ </w:t>
      </w:r>
      <w:r w:rsidR="00AF53EE" w:rsidRPr="00E82D90">
        <w:rPr>
          <w:rFonts w:ascii="Times New Roman" w:hAnsi="Times New Roman" w:cs="Times New Roman"/>
          <w:sz w:val="28"/>
          <w:szCs w:val="28"/>
        </w:rPr>
        <w:t>Hệ thống quan trắc tự động nước thải này có 3 phần chính, gồm: 1. Hệ thống đo và thu thập dữ liệu chất lượng nước tại hiện trường; 2. Hệ thống truyền dẫn dữ liệu; 3. Hệ thống giám sát tại trung tâm.</w:t>
      </w:r>
      <w:r w:rsidRPr="00E82D90">
        <w:rPr>
          <w:rFonts w:ascii="Times New Roman" w:hAnsi="Times New Roman" w:cs="Times New Roman"/>
          <w:sz w:val="28"/>
          <w:szCs w:val="28"/>
          <w:lang w:val="vi-VN"/>
        </w:rPr>
        <w:t xml:space="preserve"> </w:t>
      </w:r>
      <w:r w:rsidR="00AF53EE" w:rsidRPr="00E82D90">
        <w:rPr>
          <w:rFonts w:ascii="Times New Roman" w:hAnsi="Times New Roman" w:cs="Times New Roman"/>
          <w:sz w:val="28"/>
          <w:szCs w:val="28"/>
          <w:shd w:val="clear" w:color="auto" w:fill="FFFFFF"/>
        </w:rPr>
        <w:t xml:space="preserve">Mạng lưới quan trắc nước thải tự động bao gồm các thiết bị đo đặt ở vị trí nước thải đầu ra của các trạm xử lý nước thải. Thiết bị có các đầu đo: lưu lượng, </w:t>
      </w:r>
      <w:r w:rsidR="009C04A6" w:rsidRPr="00E82D90">
        <w:rPr>
          <w:rFonts w:ascii="Times New Roman" w:hAnsi="Times New Roman" w:cs="Times New Roman"/>
          <w:sz w:val="28"/>
          <w:szCs w:val="28"/>
          <w:shd w:val="clear" w:color="auto" w:fill="FFFFFF"/>
          <w:lang w:val="vi-VN"/>
        </w:rPr>
        <w:t xml:space="preserve">pH, </w:t>
      </w:r>
      <w:r w:rsidR="00AF53EE" w:rsidRPr="00E82D90">
        <w:rPr>
          <w:rFonts w:ascii="Times New Roman" w:hAnsi="Times New Roman" w:cs="Times New Roman"/>
          <w:sz w:val="28"/>
          <w:szCs w:val="28"/>
          <w:shd w:val="clear" w:color="auto" w:fill="FFFFFF"/>
        </w:rPr>
        <w:t>nhiệt độ</w:t>
      </w:r>
      <w:r w:rsidR="009C04A6" w:rsidRPr="00E82D90">
        <w:rPr>
          <w:rFonts w:ascii="Times New Roman" w:hAnsi="Times New Roman" w:cs="Times New Roman"/>
          <w:sz w:val="28"/>
          <w:szCs w:val="28"/>
          <w:shd w:val="clear" w:color="auto" w:fill="FFFFFF"/>
        </w:rPr>
        <w:t>, COD, TSS</w:t>
      </w:r>
      <w:r w:rsidR="00AF53EE" w:rsidRPr="00E82D90">
        <w:rPr>
          <w:rFonts w:ascii="Times New Roman" w:hAnsi="Times New Roman" w:cs="Times New Roman"/>
          <w:sz w:val="28"/>
          <w:szCs w:val="28"/>
          <w:shd w:val="clear" w:color="auto" w:fill="FFFFFF"/>
        </w:rPr>
        <w:t xml:space="preserve">. Tại đây, chất lượng nước được quan trắc và truyền về trung tâm quản lý dữ liệu. Dữ liệu </w:t>
      </w:r>
      <w:r w:rsidR="00AF53EE" w:rsidRPr="00E82D90">
        <w:rPr>
          <w:rFonts w:ascii="Times New Roman" w:hAnsi="Times New Roman" w:cs="Times New Roman"/>
          <w:sz w:val="28"/>
          <w:szCs w:val="28"/>
          <w:shd w:val="clear" w:color="auto" w:fill="FFFFFF"/>
          <w:lang w:val="vi-VN"/>
        </w:rPr>
        <w:t>đã</w:t>
      </w:r>
      <w:r w:rsidR="00AF53EE" w:rsidRPr="00E82D90">
        <w:rPr>
          <w:rFonts w:ascii="Times New Roman" w:hAnsi="Times New Roman" w:cs="Times New Roman"/>
          <w:sz w:val="28"/>
          <w:szCs w:val="28"/>
          <w:shd w:val="clear" w:color="auto" w:fill="FFFFFF"/>
        </w:rPr>
        <w:t xml:space="preserve"> được truyền và kết nối với Sở Tài nguyên và Môi trườ</w:t>
      </w:r>
      <w:r w:rsidR="009C04A6" w:rsidRPr="00E82D90">
        <w:rPr>
          <w:rFonts w:ascii="Times New Roman" w:hAnsi="Times New Roman" w:cs="Times New Roman"/>
          <w:sz w:val="28"/>
          <w:szCs w:val="28"/>
          <w:shd w:val="clear" w:color="auto" w:fill="FFFFFF"/>
        </w:rPr>
        <w:t xml:space="preserve">ng </w:t>
      </w:r>
      <w:r w:rsidR="006248EE" w:rsidRPr="00E82D90">
        <w:rPr>
          <w:rFonts w:ascii="Times New Roman" w:hAnsi="Times New Roman" w:cs="Times New Roman"/>
          <w:sz w:val="28"/>
          <w:szCs w:val="28"/>
          <w:shd w:val="clear" w:color="auto" w:fill="FFFFFF"/>
          <w:lang w:val="vi-VN"/>
        </w:rPr>
        <w:t>(</w:t>
      </w:r>
      <w:r w:rsidR="009C04A6" w:rsidRPr="00E82D90">
        <w:rPr>
          <w:rFonts w:ascii="Times New Roman" w:hAnsi="Times New Roman" w:cs="Times New Roman"/>
          <w:sz w:val="28"/>
          <w:szCs w:val="28"/>
          <w:shd w:val="clear" w:color="auto" w:fill="FFFFFF"/>
        </w:rPr>
        <w:t xml:space="preserve">theo Văn bản số </w:t>
      </w:r>
      <w:r w:rsidR="009C04A6" w:rsidRPr="00E82D90">
        <w:rPr>
          <w:rFonts w:ascii="Times New Roman" w:hAnsi="Times New Roman" w:cs="Times New Roman"/>
          <w:sz w:val="28"/>
          <w:szCs w:val="28"/>
          <w:shd w:val="clear" w:color="auto" w:fill="FFFFFF"/>
          <w:lang w:val="vi-VN"/>
        </w:rPr>
        <w:t>654/STNMT-CCBVMT ngày 9/3/2021</w:t>
      </w:r>
      <w:r w:rsidR="006248EE" w:rsidRPr="00E82D90">
        <w:rPr>
          <w:rFonts w:ascii="Times New Roman" w:hAnsi="Times New Roman" w:cs="Times New Roman"/>
          <w:sz w:val="28"/>
          <w:szCs w:val="28"/>
          <w:shd w:val="clear" w:color="auto" w:fill="FFFFFF"/>
          <w:lang w:val="vi-VN"/>
        </w:rPr>
        <w:t xml:space="preserve"> của Sở Tài nguyên và Môi trường</w:t>
      </w:r>
      <w:r w:rsidR="009C04A6" w:rsidRPr="00E82D90">
        <w:rPr>
          <w:rFonts w:ascii="Times New Roman" w:hAnsi="Times New Roman" w:cs="Times New Roman"/>
          <w:sz w:val="28"/>
          <w:szCs w:val="28"/>
          <w:shd w:val="clear" w:color="auto" w:fill="FFFFFF"/>
          <w:lang w:val="vi-VN"/>
        </w:rPr>
        <w:t xml:space="preserve"> về việc xác nhận kết nối thành công dữ liệu quan trắc môi trường tự động</w:t>
      </w:r>
      <w:r w:rsidR="006248EE" w:rsidRPr="00E82D90">
        <w:rPr>
          <w:rFonts w:ascii="Times New Roman" w:hAnsi="Times New Roman" w:cs="Times New Roman"/>
          <w:sz w:val="28"/>
          <w:szCs w:val="28"/>
          <w:shd w:val="clear" w:color="auto" w:fill="FFFFFF"/>
          <w:lang w:val="vi-VN"/>
        </w:rPr>
        <w:t>)</w:t>
      </w:r>
      <w:r w:rsidRPr="00E82D90">
        <w:rPr>
          <w:rFonts w:ascii="Times New Roman" w:hAnsi="Times New Roman" w:cs="Times New Roman"/>
          <w:sz w:val="28"/>
          <w:szCs w:val="28"/>
          <w:shd w:val="clear" w:color="auto" w:fill="FFFFFF"/>
          <w:lang w:val="vi-VN"/>
        </w:rPr>
        <w:t>.</w:t>
      </w:r>
    </w:p>
    <w:p w:rsidR="009B37DC" w:rsidRPr="00E82D90" w:rsidRDefault="00EF472D" w:rsidP="009B37DC">
      <w:pPr>
        <w:ind w:firstLine="720"/>
        <w:jc w:val="both"/>
        <w:rPr>
          <w:rFonts w:ascii="Times New Roman" w:hAnsi="Times New Roman" w:cs="Times New Roman"/>
          <w:sz w:val="28"/>
          <w:szCs w:val="28"/>
          <w:lang w:val="en-US"/>
        </w:rPr>
      </w:pPr>
      <w:r w:rsidRPr="00E82D90">
        <w:rPr>
          <w:rFonts w:ascii="Times New Roman" w:hAnsi="Times New Roman" w:cs="Times New Roman"/>
          <w:sz w:val="28"/>
          <w:szCs w:val="28"/>
          <w:lang w:val="vi-VN"/>
        </w:rPr>
        <w:t xml:space="preserve">+ </w:t>
      </w:r>
      <w:r w:rsidR="00AF53EE" w:rsidRPr="00E82D90">
        <w:rPr>
          <w:rFonts w:ascii="Times New Roman" w:hAnsi="Times New Roman" w:cs="Times New Roman"/>
          <w:sz w:val="28"/>
          <w:szCs w:val="28"/>
          <w:lang w:val="vi-VN"/>
        </w:rPr>
        <w:t>Q</w:t>
      </w:r>
      <w:r w:rsidR="009B37DC" w:rsidRPr="00E82D90">
        <w:rPr>
          <w:rFonts w:ascii="Times New Roman" w:hAnsi="Times New Roman" w:cs="Times New Roman"/>
          <w:sz w:val="28"/>
          <w:szCs w:val="28"/>
          <w:lang w:val="en-US"/>
        </w:rPr>
        <w:t>uy chuẩn kỹ thuật áp dụ</w:t>
      </w:r>
      <w:r w:rsidR="002621B2" w:rsidRPr="00E82D90">
        <w:rPr>
          <w:rFonts w:ascii="Times New Roman" w:hAnsi="Times New Roman" w:cs="Times New Roman"/>
          <w:sz w:val="28"/>
          <w:szCs w:val="28"/>
          <w:lang w:val="en-US"/>
        </w:rPr>
        <w:t>ng:</w:t>
      </w:r>
      <w:r w:rsidR="00AF53EE" w:rsidRPr="00E82D90">
        <w:rPr>
          <w:rFonts w:ascii="Times New Roman" w:hAnsi="Times New Roman" w:cs="Times New Roman"/>
          <w:sz w:val="28"/>
          <w:szCs w:val="28"/>
          <w:lang w:val="vi-VN"/>
        </w:rPr>
        <w:t xml:space="preserve"> QCVN 63:201</w:t>
      </w:r>
      <w:r w:rsidR="00AF53EE" w:rsidRPr="00E82D90">
        <w:rPr>
          <w:rFonts w:ascii="Times New Roman" w:hAnsi="Times New Roman" w:cs="Times New Roman"/>
          <w:sz w:val="28"/>
          <w:szCs w:val="28"/>
        </w:rPr>
        <w:t>7</w:t>
      </w:r>
      <w:r w:rsidR="00AF53EE" w:rsidRPr="00E82D90">
        <w:rPr>
          <w:rFonts w:ascii="Times New Roman" w:hAnsi="Times New Roman" w:cs="Times New Roman"/>
          <w:sz w:val="28"/>
          <w:szCs w:val="28"/>
          <w:lang w:val="vi-VN"/>
        </w:rPr>
        <w:t xml:space="preserve">/BTNMT-Quy chuẩn kỹ thuật Quốc gia về nước thải </w:t>
      </w:r>
      <w:r w:rsidR="00AF53EE" w:rsidRPr="00E82D90">
        <w:rPr>
          <w:rFonts w:ascii="Times New Roman" w:hAnsi="Times New Roman" w:cs="Times New Roman"/>
          <w:sz w:val="28"/>
          <w:szCs w:val="28"/>
        </w:rPr>
        <w:t>chế biến tinh bột sắn.</w:t>
      </w:r>
    </w:p>
    <w:p w:rsidR="008A4817" w:rsidRPr="00E82D90" w:rsidRDefault="00FA39F8" w:rsidP="0085580B">
      <w:pPr>
        <w:pStyle w:val="AT2"/>
      </w:pPr>
      <w:bookmarkStart w:id="177" w:name="_Toc103196631"/>
      <w:bookmarkStart w:id="178" w:name="_Toc104126043"/>
      <w:r w:rsidRPr="00E82D90">
        <w:rPr>
          <w:lang w:val="vi-VN"/>
        </w:rPr>
        <w:t>5.</w:t>
      </w:r>
      <w:r w:rsidR="008A4817" w:rsidRPr="00E82D90">
        <w:t>3. Kinh phí thực hiệ</w:t>
      </w:r>
      <w:r w:rsidR="006E1D9B" w:rsidRPr="00E82D90">
        <w:t>n quan trắc môi trường hằng năm</w:t>
      </w:r>
      <w:bookmarkEnd w:id="177"/>
      <w:bookmarkEnd w:id="178"/>
    </w:p>
    <w:p w:rsidR="006E1D9B" w:rsidRPr="00E82D90" w:rsidRDefault="006E1D9B" w:rsidP="008A4817">
      <w:pPr>
        <w:widowControl w:val="0"/>
        <w:spacing w:before="180" w:line="240" w:lineRule="auto"/>
        <w:ind w:firstLine="567"/>
        <w:jc w:val="both"/>
        <w:rPr>
          <w:rFonts w:ascii="Times New Roman" w:eastAsia="Times New Roman" w:hAnsi="Times New Roman" w:cs="Times New Roman"/>
          <w:sz w:val="28"/>
          <w:szCs w:val="28"/>
          <w:lang w:val="en-US"/>
        </w:rPr>
      </w:pPr>
    </w:p>
    <w:p w:rsidR="008A4817" w:rsidRPr="00E82D90" w:rsidRDefault="008A4817" w:rsidP="008A4817">
      <w:pPr>
        <w:widowControl w:val="0"/>
        <w:spacing w:line="240" w:lineRule="auto"/>
        <w:jc w:val="center"/>
        <w:rPr>
          <w:rFonts w:ascii="Times New Roman" w:eastAsia="Times New Roman" w:hAnsi="Times New Roman" w:cs="Times New Roman"/>
          <w:b/>
          <w:sz w:val="28"/>
          <w:szCs w:val="28"/>
          <w:lang w:val="en-US"/>
        </w:rPr>
      </w:pPr>
    </w:p>
    <w:p w:rsidR="00B776C1" w:rsidRPr="00E82D90" w:rsidRDefault="00B776C1" w:rsidP="008A4817">
      <w:pPr>
        <w:widowControl w:val="0"/>
        <w:spacing w:line="240" w:lineRule="auto"/>
        <w:jc w:val="center"/>
        <w:rPr>
          <w:rFonts w:ascii="Times New Roman" w:eastAsia="Times New Roman" w:hAnsi="Times New Roman" w:cs="Times New Roman"/>
          <w:b/>
          <w:sz w:val="28"/>
          <w:szCs w:val="28"/>
          <w:lang w:val="en-US"/>
        </w:rPr>
      </w:pPr>
    </w:p>
    <w:p w:rsidR="002621B2" w:rsidRPr="00E82D90" w:rsidRDefault="002621B2" w:rsidP="008A4817">
      <w:pPr>
        <w:widowControl w:val="0"/>
        <w:spacing w:line="240" w:lineRule="auto"/>
        <w:jc w:val="center"/>
        <w:rPr>
          <w:rFonts w:ascii="Times New Roman" w:eastAsia="Times New Roman" w:hAnsi="Times New Roman" w:cs="Times New Roman"/>
          <w:b/>
          <w:sz w:val="28"/>
          <w:szCs w:val="28"/>
          <w:lang w:val="en-US"/>
        </w:rPr>
      </w:pPr>
    </w:p>
    <w:p w:rsidR="00811872" w:rsidRPr="00E82D90" w:rsidRDefault="00811872" w:rsidP="008A4817">
      <w:pPr>
        <w:widowControl w:val="0"/>
        <w:spacing w:line="240" w:lineRule="auto"/>
        <w:jc w:val="center"/>
        <w:rPr>
          <w:rFonts w:ascii="Times New Roman" w:eastAsia="Times New Roman" w:hAnsi="Times New Roman" w:cs="Times New Roman"/>
          <w:b/>
          <w:sz w:val="28"/>
          <w:szCs w:val="28"/>
          <w:lang w:val="en-US"/>
        </w:rPr>
      </w:pPr>
    </w:p>
    <w:p w:rsidR="00811872" w:rsidRPr="00E82D90" w:rsidRDefault="00811872" w:rsidP="008A4817">
      <w:pPr>
        <w:widowControl w:val="0"/>
        <w:spacing w:line="240" w:lineRule="auto"/>
        <w:jc w:val="center"/>
        <w:rPr>
          <w:rFonts w:ascii="Times New Roman" w:eastAsia="Times New Roman" w:hAnsi="Times New Roman" w:cs="Times New Roman"/>
          <w:b/>
          <w:sz w:val="28"/>
          <w:szCs w:val="28"/>
          <w:lang w:val="en-US"/>
        </w:rPr>
      </w:pPr>
    </w:p>
    <w:p w:rsidR="00811872" w:rsidRPr="00E82D90" w:rsidRDefault="00811872" w:rsidP="008A4817">
      <w:pPr>
        <w:widowControl w:val="0"/>
        <w:spacing w:line="240" w:lineRule="auto"/>
        <w:jc w:val="center"/>
        <w:rPr>
          <w:rFonts w:ascii="Times New Roman" w:eastAsia="Times New Roman" w:hAnsi="Times New Roman" w:cs="Times New Roman"/>
          <w:b/>
          <w:sz w:val="28"/>
          <w:szCs w:val="28"/>
          <w:lang w:val="en-US"/>
        </w:rPr>
      </w:pPr>
    </w:p>
    <w:p w:rsidR="002621B2" w:rsidRPr="00E82D90" w:rsidRDefault="002621B2" w:rsidP="008A4817">
      <w:pPr>
        <w:widowControl w:val="0"/>
        <w:spacing w:line="240" w:lineRule="auto"/>
        <w:jc w:val="center"/>
        <w:rPr>
          <w:rFonts w:ascii="Times New Roman" w:eastAsia="Times New Roman" w:hAnsi="Times New Roman" w:cs="Times New Roman"/>
          <w:b/>
          <w:sz w:val="28"/>
          <w:szCs w:val="28"/>
          <w:lang w:val="en-US"/>
        </w:rPr>
      </w:pPr>
    </w:p>
    <w:p w:rsidR="002621B2" w:rsidRPr="00E82D90" w:rsidRDefault="002621B2" w:rsidP="0085580B">
      <w:pPr>
        <w:pStyle w:val="AT1"/>
      </w:pPr>
    </w:p>
    <w:p w:rsidR="008A4817" w:rsidRPr="00E82D90" w:rsidRDefault="008A4817" w:rsidP="0085580B">
      <w:pPr>
        <w:pStyle w:val="AT1"/>
      </w:pPr>
      <w:bookmarkStart w:id="179" w:name="_Toc103196632"/>
      <w:bookmarkStart w:id="180" w:name="_Toc104126044"/>
      <w:r w:rsidRPr="00E82D90">
        <w:t>Chương VI</w:t>
      </w:r>
      <w:bookmarkEnd w:id="179"/>
      <w:bookmarkEnd w:id="180"/>
    </w:p>
    <w:p w:rsidR="008A4817" w:rsidRPr="00E82D90" w:rsidRDefault="008A4817" w:rsidP="0085580B">
      <w:pPr>
        <w:pStyle w:val="AT1"/>
      </w:pPr>
      <w:bookmarkStart w:id="181" w:name="_Toc103196633"/>
      <w:bookmarkStart w:id="182" w:name="_Toc104126045"/>
      <w:r w:rsidRPr="00E82D90">
        <w:t>CAM KẾT CỦA CHỦ DỰ ÁN ĐẦU TƯ</w:t>
      </w:r>
      <w:bookmarkEnd w:id="181"/>
      <w:bookmarkEnd w:id="182"/>
    </w:p>
    <w:p w:rsidR="008A4817" w:rsidRPr="00E82D90" w:rsidRDefault="008A4817" w:rsidP="009108E3">
      <w:pPr>
        <w:widowControl w:val="0"/>
        <w:spacing w:line="288" w:lineRule="auto"/>
        <w:jc w:val="center"/>
        <w:rPr>
          <w:rFonts w:ascii="Times New Roman" w:eastAsia="Times New Roman" w:hAnsi="Times New Roman" w:cs="Times New Roman"/>
          <w:b/>
          <w:sz w:val="28"/>
          <w:szCs w:val="28"/>
          <w:lang w:val="en-US"/>
        </w:rPr>
      </w:pPr>
    </w:p>
    <w:p w:rsidR="006E6C9E" w:rsidRPr="00E82D90" w:rsidRDefault="006E6C9E" w:rsidP="009108E3">
      <w:pPr>
        <w:spacing w:line="288" w:lineRule="auto"/>
        <w:ind w:firstLine="567"/>
        <w:jc w:val="both"/>
        <w:rPr>
          <w:rFonts w:ascii="Times New Roman" w:eastAsia="Times New Roman" w:hAnsi="Times New Roman" w:cs="Times New Roman"/>
          <w:iCs/>
          <w:sz w:val="28"/>
          <w:szCs w:val="28"/>
          <w:lang w:val="en-US"/>
        </w:rPr>
      </w:pPr>
      <w:r w:rsidRPr="00E82D90">
        <w:rPr>
          <w:rFonts w:ascii="Times New Roman" w:hAnsi="Times New Roman" w:cs="Times New Roman"/>
          <w:sz w:val="28"/>
          <w:szCs w:val="28"/>
        </w:rPr>
        <w:t>Nhằm đảm bảo tốt công tác bảo vệ môi trường trong quá trình hoạt động, Chủ dự án cam kết thực hiện như sau:</w:t>
      </w:r>
    </w:p>
    <w:p w:rsidR="008A4817" w:rsidRPr="00E82D90" w:rsidRDefault="008A4817" w:rsidP="009108E3">
      <w:pPr>
        <w:widowControl w:val="0"/>
        <w:spacing w:line="288" w:lineRule="auto"/>
        <w:ind w:firstLine="567"/>
        <w:jc w:val="both"/>
        <w:rPr>
          <w:rFonts w:ascii="Times New Roman" w:eastAsia="Times New Roman" w:hAnsi="Times New Roman" w:cs="Times New Roman"/>
          <w:iCs/>
          <w:sz w:val="28"/>
          <w:szCs w:val="28"/>
          <w:lang w:val="en-US"/>
        </w:rPr>
      </w:pPr>
      <w:r w:rsidRPr="00E82D90">
        <w:rPr>
          <w:rFonts w:ascii="Times New Roman" w:eastAsia="Times New Roman" w:hAnsi="Times New Roman" w:cs="Times New Roman"/>
          <w:iCs/>
          <w:sz w:val="28"/>
          <w:szCs w:val="28"/>
          <w:lang w:val="en-US"/>
        </w:rPr>
        <w:t>- Cam kết về tính chính xác, trung thực của hồ sơ đề nghị cấp giấy phép môi trường.</w:t>
      </w:r>
    </w:p>
    <w:p w:rsidR="008A4817" w:rsidRPr="00E82D90" w:rsidRDefault="008A4817" w:rsidP="009108E3">
      <w:pPr>
        <w:widowControl w:val="0"/>
        <w:spacing w:line="288" w:lineRule="auto"/>
        <w:ind w:firstLine="567"/>
        <w:jc w:val="both"/>
        <w:rPr>
          <w:rFonts w:ascii="Times New Roman" w:eastAsia="Times New Roman" w:hAnsi="Times New Roman" w:cs="Times New Roman"/>
          <w:iCs/>
          <w:sz w:val="28"/>
          <w:szCs w:val="28"/>
          <w:lang w:val="en-US"/>
        </w:rPr>
      </w:pPr>
      <w:r w:rsidRPr="00E82D90">
        <w:rPr>
          <w:rFonts w:ascii="Times New Roman" w:eastAsia="Times New Roman" w:hAnsi="Times New Roman" w:cs="Times New Roman"/>
          <w:iCs/>
          <w:sz w:val="28"/>
          <w:szCs w:val="28"/>
          <w:lang w:val="en-US"/>
        </w:rPr>
        <w:t>-  Cam kết việc xử lý chất thải đáp ứng các quy chuẩn, tiêu chuẩn kỹ thuật về môi trường và các yêu cầu về bảo vệ môi trường khác có liên quan</w:t>
      </w:r>
      <w:r w:rsidR="006E6C9E" w:rsidRPr="00E82D90">
        <w:rPr>
          <w:rFonts w:ascii="Times New Roman" w:eastAsia="Times New Roman" w:hAnsi="Times New Roman" w:cs="Times New Roman"/>
          <w:i/>
          <w:iCs/>
          <w:sz w:val="28"/>
          <w:szCs w:val="28"/>
          <w:lang w:val="en-US"/>
        </w:rPr>
        <w:t xml:space="preserve"> </w:t>
      </w:r>
      <w:r w:rsidR="006E6C9E" w:rsidRPr="00E82D90">
        <w:rPr>
          <w:rFonts w:ascii="Times New Roman" w:eastAsia="Times New Roman" w:hAnsi="Times New Roman" w:cs="Times New Roman"/>
          <w:iCs/>
          <w:sz w:val="28"/>
          <w:szCs w:val="28"/>
          <w:lang w:val="en-US"/>
        </w:rPr>
        <w:t>như sau:</w:t>
      </w:r>
    </w:p>
    <w:p w:rsidR="006E6C9E" w:rsidRPr="00E82D90" w:rsidRDefault="006E6C9E" w:rsidP="00124B1B">
      <w:pPr>
        <w:widowControl w:val="0"/>
        <w:spacing w:line="288" w:lineRule="auto"/>
        <w:ind w:firstLine="567"/>
        <w:jc w:val="both"/>
        <w:rPr>
          <w:rFonts w:ascii="Times New Roman" w:hAnsi="Times New Roman" w:cs="Times New Roman"/>
          <w:sz w:val="28"/>
          <w:szCs w:val="28"/>
          <w:lang w:val="vi-VN"/>
        </w:rPr>
      </w:pPr>
      <w:r w:rsidRPr="00E82D90">
        <w:rPr>
          <w:rFonts w:ascii="Times New Roman" w:hAnsi="Times New Roman" w:cs="Times New Roman"/>
          <w:iCs/>
          <w:sz w:val="28"/>
          <w:szCs w:val="28"/>
          <w:lang w:val="vi-VN"/>
        </w:rPr>
        <w:t xml:space="preserve">+ Tiêu chuẩn, Quy chuẩn áp dụng: </w:t>
      </w:r>
      <w:r w:rsidRPr="00E82D90">
        <w:rPr>
          <w:rFonts w:ascii="Times New Roman" w:hAnsi="Times New Roman" w:cs="Times New Roman"/>
          <w:sz w:val="28"/>
          <w:szCs w:val="28"/>
          <w:lang w:val="vi-VN"/>
        </w:rPr>
        <w:t xml:space="preserve">QCVN 05:2013/BTNMT; QCVN 06:2009/BTNMT; </w:t>
      </w:r>
      <w:r w:rsidRPr="00E82D90">
        <w:rPr>
          <w:rFonts w:ascii="Times New Roman" w:hAnsi="Times New Roman" w:cs="Times New Roman"/>
          <w:iCs/>
          <w:sz w:val="28"/>
          <w:szCs w:val="28"/>
          <w:lang w:val="vi-VN"/>
        </w:rPr>
        <w:t xml:space="preserve">QCVN 26:2010/BTNMT; </w:t>
      </w:r>
      <w:r w:rsidR="00124B1B" w:rsidRPr="00E82D90">
        <w:rPr>
          <w:rFonts w:ascii="Times New Roman" w:hAnsi="Times New Roman" w:cs="Times New Roman"/>
          <w:sz w:val="28"/>
          <w:szCs w:val="28"/>
          <w:lang w:val="vi-VN"/>
        </w:rPr>
        <w:t>QCVN 26/2016/BYT; QCVN 24/2016/BYT.</w:t>
      </w:r>
      <w:r w:rsidRPr="00E82D90">
        <w:rPr>
          <w:rFonts w:ascii="Times New Roman" w:hAnsi="Times New Roman" w:cs="Times New Roman"/>
          <w:sz w:val="28"/>
          <w:szCs w:val="28"/>
          <w:lang w:val="vi-VN"/>
        </w:rPr>
        <w:t xml:space="preserve"> </w:t>
      </w:r>
    </w:p>
    <w:p w:rsidR="006E6C9E" w:rsidRPr="00E82D90" w:rsidRDefault="006E6C9E" w:rsidP="009108E3">
      <w:pPr>
        <w:spacing w:line="288" w:lineRule="auto"/>
        <w:ind w:firstLine="567"/>
        <w:jc w:val="both"/>
        <w:rPr>
          <w:rFonts w:ascii="Times New Roman" w:hAnsi="Times New Roman" w:cs="Times New Roman"/>
          <w:sz w:val="28"/>
          <w:szCs w:val="28"/>
          <w:lang w:val="vi-VN"/>
        </w:rPr>
      </w:pPr>
      <w:r w:rsidRPr="00E82D90">
        <w:rPr>
          <w:rFonts w:ascii="Times New Roman" w:hAnsi="Times New Roman" w:cs="Times New Roman"/>
          <w:sz w:val="28"/>
          <w:szCs w:val="28"/>
          <w:lang w:val="vi-VN"/>
        </w:rPr>
        <w:t>+ QCVN 08</w:t>
      </w:r>
      <w:r w:rsidRPr="00E82D90">
        <w:rPr>
          <w:rFonts w:ascii="Times New Roman" w:hAnsi="Times New Roman" w:cs="Times New Roman"/>
          <w:sz w:val="28"/>
          <w:szCs w:val="28"/>
        </w:rPr>
        <w:t xml:space="preserve"> </w:t>
      </w:r>
      <w:r w:rsidRPr="00E82D90">
        <w:rPr>
          <w:rFonts w:ascii="Times New Roman" w:hAnsi="Times New Roman" w:cs="Times New Roman"/>
          <w:sz w:val="28"/>
          <w:szCs w:val="28"/>
          <w:lang w:val="vi-VN"/>
        </w:rPr>
        <w:t>-</w:t>
      </w:r>
      <w:r w:rsidRPr="00E82D90">
        <w:rPr>
          <w:rFonts w:ascii="Times New Roman" w:hAnsi="Times New Roman" w:cs="Times New Roman"/>
          <w:sz w:val="28"/>
          <w:szCs w:val="28"/>
        </w:rPr>
        <w:t xml:space="preserve"> </w:t>
      </w:r>
      <w:r w:rsidRPr="00E82D90">
        <w:rPr>
          <w:rFonts w:ascii="Times New Roman" w:hAnsi="Times New Roman" w:cs="Times New Roman"/>
          <w:sz w:val="28"/>
          <w:szCs w:val="28"/>
          <w:lang w:val="vi-VN"/>
        </w:rPr>
        <w:t>MT:2015/BTNMT - QCKTQG về chất lượng nước mặt</w:t>
      </w:r>
      <w:r w:rsidRPr="00E82D90">
        <w:rPr>
          <w:rFonts w:ascii="Times New Roman" w:hAnsi="Times New Roman" w:cs="Times New Roman"/>
          <w:iCs/>
          <w:sz w:val="28"/>
          <w:szCs w:val="28"/>
          <w:lang w:val="vi-VN"/>
        </w:rPr>
        <w:t>.</w:t>
      </w:r>
    </w:p>
    <w:p w:rsidR="006E6C9E" w:rsidRPr="00E82D90" w:rsidRDefault="006E6C9E" w:rsidP="009108E3">
      <w:pPr>
        <w:spacing w:line="288" w:lineRule="auto"/>
        <w:ind w:firstLine="567"/>
        <w:jc w:val="both"/>
        <w:rPr>
          <w:rFonts w:ascii="Times New Roman" w:hAnsi="Times New Roman" w:cs="Times New Roman"/>
          <w:sz w:val="28"/>
          <w:szCs w:val="28"/>
        </w:rPr>
      </w:pPr>
      <w:r w:rsidRPr="00E82D90">
        <w:rPr>
          <w:rFonts w:ascii="Times New Roman" w:hAnsi="Times New Roman" w:cs="Times New Roman"/>
          <w:iCs/>
          <w:sz w:val="28"/>
          <w:szCs w:val="28"/>
          <w:lang w:val="vi-VN"/>
        </w:rPr>
        <w:t xml:space="preserve">+ </w:t>
      </w:r>
      <w:r w:rsidRPr="00E82D90">
        <w:rPr>
          <w:rFonts w:ascii="Times New Roman" w:hAnsi="Times New Roman" w:cs="Times New Roman"/>
          <w:iCs/>
          <w:sz w:val="28"/>
          <w:szCs w:val="28"/>
        </w:rPr>
        <w:t>QCVN 09:2015/BTNMT - QCKTQG về chất lượng nước dưới đất.</w:t>
      </w:r>
    </w:p>
    <w:p w:rsidR="006E6C9E" w:rsidRPr="00E82D90" w:rsidRDefault="006E6C9E" w:rsidP="009108E3">
      <w:pPr>
        <w:spacing w:line="288" w:lineRule="auto"/>
        <w:ind w:firstLine="567"/>
        <w:jc w:val="both"/>
        <w:rPr>
          <w:rFonts w:ascii="Times New Roman" w:hAnsi="Times New Roman" w:cs="Times New Roman"/>
          <w:sz w:val="28"/>
          <w:szCs w:val="28"/>
          <w:shd w:val="clear" w:color="auto" w:fill="FFFFFF"/>
          <w:lang w:val="vi-VN"/>
        </w:rPr>
      </w:pPr>
      <w:r w:rsidRPr="00E82D90">
        <w:rPr>
          <w:rFonts w:ascii="Times New Roman" w:hAnsi="Times New Roman" w:cs="Times New Roman"/>
          <w:sz w:val="28"/>
          <w:szCs w:val="28"/>
          <w:lang w:val="vi-VN"/>
        </w:rPr>
        <w:t xml:space="preserve">+ </w:t>
      </w:r>
      <w:r w:rsidR="00586F3F" w:rsidRPr="00E82D90">
        <w:rPr>
          <w:rFonts w:ascii="Times New Roman" w:hAnsi="Times New Roman" w:cs="Times New Roman"/>
          <w:sz w:val="28"/>
          <w:szCs w:val="28"/>
          <w:lang w:val="vi-VN"/>
        </w:rPr>
        <w:t>QCVN 63:201</w:t>
      </w:r>
      <w:r w:rsidR="00586F3F" w:rsidRPr="00E82D90">
        <w:rPr>
          <w:rFonts w:ascii="Times New Roman" w:hAnsi="Times New Roman" w:cs="Times New Roman"/>
          <w:sz w:val="28"/>
          <w:szCs w:val="28"/>
        </w:rPr>
        <w:t>7</w:t>
      </w:r>
      <w:r w:rsidR="00586F3F" w:rsidRPr="00E82D90">
        <w:rPr>
          <w:rFonts w:ascii="Times New Roman" w:hAnsi="Times New Roman" w:cs="Times New Roman"/>
          <w:sz w:val="28"/>
          <w:szCs w:val="28"/>
          <w:lang w:val="vi-VN"/>
        </w:rPr>
        <w:t xml:space="preserve">/BTNMT-Quy chuẩn kỹ thuật Quốc gia về nước thải </w:t>
      </w:r>
      <w:r w:rsidR="00586F3F" w:rsidRPr="00E82D90">
        <w:rPr>
          <w:rFonts w:ascii="Times New Roman" w:hAnsi="Times New Roman" w:cs="Times New Roman"/>
          <w:sz w:val="28"/>
          <w:szCs w:val="28"/>
        </w:rPr>
        <w:t>chế biến tinh bột sắn</w:t>
      </w:r>
      <w:r w:rsidR="00586F3F" w:rsidRPr="00E82D90">
        <w:rPr>
          <w:rFonts w:ascii="Times New Roman" w:hAnsi="Times New Roman" w:cs="Times New Roman"/>
          <w:sz w:val="28"/>
          <w:szCs w:val="28"/>
          <w:lang w:val="vi-VN"/>
        </w:rPr>
        <w:t>.</w:t>
      </w:r>
    </w:p>
    <w:p w:rsidR="006E6C9E" w:rsidRPr="00E82D90" w:rsidRDefault="006E6C9E" w:rsidP="009108E3">
      <w:pPr>
        <w:spacing w:line="288" w:lineRule="auto"/>
        <w:ind w:firstLine="567"/>
        <w:jc w:val="both"/>
        <w:rPr>
          <w:rFonts w:ascii="Times New Roman" w:hAnsi="Times New Roman" w:cs="Times New Roman"/>
          <w:sz w:val="28"/>
          <w:szCs w:val="28"/>
          <w:lang w:val="vi-VN"/>
        </w:rPr>
      </w:pPr>
      <w:r w:rsidRPr="00E82D90">
        <w:rPr>
          <w:rFonts w:ascii="Times New Roman" w:hAnsi="Times New Roman" w:cs="Times New Roman"/>
          <w:sz w:val="28"/>
          <w:szCs w:val="28"/>
          <w:shd w:val="clear" w:color="auto" w:fill="FFFFFF"/>
          <w:lang w:val="vi-VN"/>
        </w:rPr>
        <w:t xml:space="preserve">+ </w:t>
      </w:r>
      <w:r w:rsidRPr="00E82D90">
        <w:rPr>
          <w:rFonts w:ascii="Times New Roman" w:hAnsi="Times New Roman" w:cs="Times New Roman"/>
          <w:spacing w:val="-6"/>
          <w:sz w:val="28"/>
          <w:szCs w:val="28"/>
          <w:lang w:val="vi-VN"/>
        </w:rPr>
        <w:t>QCVN 14:2008/BTNMT - QCKTQG về nước thải sinh hoạt.</w:t>
      </w:r>
    </w:p>
    <w:p w:rsidR="006E6C9E" w:rsidRPr="00E82D90" w:rsidRDefault="006E6C9E" w:rsidP="009108E3">
      <w:pPr>
        <w:spacing w:line="288" w:lineRule="auto"/>
        <w:ind w:firstLine="539"/>
        <w:jc w:val="both"/>
        <w:rPr>
          <w:rFonts w:ascii="Times New Roman" w:hAnsi="Times New Roman" w:cs="Times New Roman"/>
          <w:sz w:val="28"/>
          <w:szCs w:val="28"/>
          <w:lang w:val="nl-NL"/>
        </w:rPr>
      </w:pPr>
      <w:r w:rsidRPr="00E82D90">
        <w:rPr>
          <w:rFonts w:ascii="Times New Roman" w:hAnsi="Times New Roman" w:cs="Times New Roman"/>
          <w:sz w:val="28"/>
          <w:szCs w:val="28"/>
          <w:lang w:val="nl-NL"/>
        </w:rPr>
        <w:t xml:space="preserve">- Chủ dự án cam kết sẽ chịu hoàn toàn trách nhiệm trước pháp luật Việt Nam nếu trong quá trình hoạt động của Dự án làm nảy sinh các tác động tiêu cực, gây thiệt hại đến tài sản, sức khoẻ của nhân dân, gây ô nhiễm môi trường và các sự cố môi trường trong khu vực. </w:t>
      </w:r>
    </w:p>
    <w:p w:rsidR="006E6C9E" w:rsidRPr="00E82D90" w:rsidRDefault="006E6C9E" w:rsidP="009108E3">
      <w:pPr>
        <w:widowControl w:val="0"/>
        <w:spacing w:line="288" w:lineRule="auto"/>
        <w:ind w:firstLine="567"/>
        <w:jc w:val="both"/>
        <w:rPr>
          <w:rFonts w:ascii="Times New Roman" w:eastAsia="Times New Roman" w:hAnsi="Times New Roman" w:cs="Times New Roman"/>
          <w:i/>
          <w:iCs/>
          <w:sz w:val="28"/>
          <w:szCs w:val="28"/>
          <w:lang w:val="en-US"/>
        </w:rPr>
      </w:pPr>
    </w:p>
    <w:p w:rsidR="00D609FB" w:rsidRPr="00E82D90" w:rsidRDefault="00D609FB" w:rsidP="009108E3">
      <w:pPr>
        <w:widowControl w:val="0"/>
        <w:spacing w:line="288" w:lineRule="auto"/>
        <w:ind w:firstLine="567"/>
        <w:jc w:val="both"/>
        <w:rPr>
          <w:rFonts w:ascii="Times New Roman" w:eastAsia="Times New Roman" w:hAnsi="Times New Roman" w:cs="Times New Roman"/>
          <w:i/>
          <w:iCs/>
          <w:sz w:val="28"/>
          <w:szCs w:val="28"/>
          <w:lang w:val="en-US"/>
        </w:rPr>
      </w:pPr>
    </w:p>
    <w:p w:rsidR="008A4817" w:rsidRPr="00E82D90" w:rsidRDefault="008A4817" w:rsidP="008A4817">
      <w:pPr>
        <w:widowControl w:val="0"/>
        <w:spacing w:before="120" w:line="240" w:lineRule="auto"/>
        <w:jc w:val="center"/>
        <w:rPr>
          <w:rFonts w:ascii="Times New Roman" w:eastAsia="Times New Roman" w:hAnsi="Times New Roman" w:cs="Times New Roman"/>
          <w:b/>
          <w:sz w:val="28"/>
          <w:szCs w:val="28"/>
          <w:lang w:val="en-US"/>
        </w:rPr>
      </w:pPr>
    </w:p>
    <w:p w:rsidR="00907104" w:rsidRPr="00E82D90" w:rsidRDefault="00907104" w:rsidP="008A4817">
      <w:pPr>
        <w:widowControl w:val="0"/>
        <w:spacing w:before="120" w:line="240" w:lineRule="auto"/>
        <w:jc w:val="center"/>
        <w:rPr>
          <w:rFonts w:ascii="Times New Roman" w:eastAsia="Times New Roman" w:hAnsi="Times New Roman" w:cs="Times New Roman"/>
          <w:b/>
          <w:sz w:val="28"/>
          <w:szCs w:val="28"/>
          <w:lang w:val="en-US"/>
        </w:rPr>
      </w:pPr>
    </w:p>
    <w:p w:rsidR="00907104" w:rsidRPr="00E82D90" w:rsidRDefault="00907104" w:rsidP="008A4817">
      <w:pPr>
        <w:widowControl w:val="0"/>
        <w:spacing w:before="120" w:line="240" w:lineRule="auto"/>
        <w:jc w:val="center"/>
        <w:rPr>
          <w:rFonts w:ascii="Times New Roman" w:eastAsia="Times New Roman" w:hAnsi="Times New Roman" w:cs="Times New Roman"/>
          <w:b/>
          <w:sz w:val="28"/>
          <w:szCs w:val="28"/>
          <w:lang w:val="en-US"/>
        </w:rPr>
      </w:pPr>
    </w:p>
    <w:p w:rsidR="007E43E8" w:rsidRPr="00E82D90" w:rsidRDefault="007E43E8" w:rsidP="008A4817">
      <w:pPr>
        <w:widowControl w:val="0"/>
        <w:spacing w:before="120" w:line="240" w:lineRule="auto"/>
        <w:jc w:val="center"/>
        <w:rPr>
          <w:rFonts w:ascii="Times New Roman" w:eastAsia="Times New Roman" w:hAnsi="Times New Roman" w:cs="Times New Roman"/>
          <w:b/>
          <w:sz w:val="28"/>
          <w:szCs w:val="28"/>
          <w:lang w:val="en-US"/>
        </w:rPr>
      </w:pPr>
    </w:p>
    <w:p w:rsidR="007E43E8" w:rsidRPr="00E82D90" w:rsidRDefault="007E43E8" w:rsidP="008A4817">
      <w:pPr>
        <w:widowControl w:val="0"/>
        <w:spacing w:before="120" w:line="240" w:lineRule="auto"/>
        <w:jc w:val="center"/>
        <w:rPr>
          <w:rFonts w:ascii="Times New Roman" w:eastAsia="Times New Roman" w:hAnsi="Times New Roman" w:cs="Times New Roman"/>
          <w:b/>
          <w:sz w:val="28"/>
          <w:szCs w:val="28"/>
          <w:lang w:val="en-US"/>
        </w:rPr>
      </w:pPr>
    </w:p>
    <w:p w:rsidR="00124B1B" w:rsidRPr="00E82D90" w:rsidRDefault="00124B1B" w:rsidP="008A4817">
      <w:pPr>
        <w:widowControl w:val="0"/>
        <w:spacing w:before="120" w:line="240" w:lineRule="auto"/>
        <w:jc w:val="center"/>
        <w:rPr>
          <w:rFonts w:ascii="Times New Roman" w:eastAsia="Times New Roman" w:hAnsi="Times New Roman" w:cs="Times New Roman"/>
          <w:b/>
          <w:sz w:val="28"/>
          <w:szCs w:val="28"/>
          <w:lang w:val="en-US"/>
        </w:rPr>
      </w:pPr>
    </w:p>
    <w:p w:rsidR="00124B1B" w:rsidRPr="00E82D90" w:rsidRDefault="00124B1B" w:rsidP="008A4817">
      <w:pPr>
        <w:widowControl w:val="0"/>
        <w:spacing w:before="120" w:line="240" w:lineRule="auto"/>
        <w:jc w:val="center"/>
        <w:rPr>
          <w:rFonts w:ascii="Times New Roman" w:eastAsia="Times New Roman" w:hAnsi="Times New Roman" w:cs="Times New Roman"/>
          <w:b/>
          <w:sz w:val="28"/>
          <w:szCs w:val="28"/>
          <w:lang w:val="en-US"/>
        </w:rPr>
      </w:pPr>
    </w:p>
    <w:p w:rsidR="00124B1B" w:rsidRPr="00E82D90" w:rsidRDefault="00124B1B" w:rsidP="008A4817">
      <w:pPr>
        <w:widowControl w:val="0"/>
        <w:spacing w:before="120" w:line="240" w:lineRule="auto"/>
        <w:jc w:val="center"/>
        <w:rPr>
          <w:rFonts w:ascii="Times New Roman" w:eastAsia="Times New Roman" w:hAnsi="Times New Roman" w:cs="Times New Roman"/>
          <w:b/>
          <w:sz w:val="28"/>
          <w:szCs w:val="28"/>
          <w:lang w:val="en-US"/>
        </w:rPr>
      </w:pPr>
    </w:p>
    <w:p w:rsidR="00124B1B" w:rsidRPr="00E82D90" w:rsidRDefault="00124B1B" w:rsidP="008A4817">
      <w:pPr>
        <w:widowControl w:val="0"/>
        <w:spacing w:before="120" w:line="240" w:lineRule="auto"/>
        <w:jc w:val="center"/>
        <w:rPr>
          <w:rFonts w:ascii="Times New Roman" w:eastAsia="Times New Roman" w:hAnsi="Times New Roman" w:cs="Times New Roman"/>
          <w:b/>
          <w:sz w:val="28"/>
          <w:szCs w:val="28"/>
          <w:lang w:val="en-US"/>
        </w:rPr>
      </w:pPr>
    </w:p>
    <w:p w:rsidR="00C377BA" w:rsidRPr="00E82D90" w:rsidRDefault="00C377BA" w:rsidP="008A4817">
      <w:pPr>
        <w:widowControl w:val="0"/>
        <w:spacing w:before="120" w:line="240" w:lineRule="auto"/>
        <w:jc w:val="center"/>
        <w:rPr>
          <w:rFonts w:ascii="Times New Roman" w:eastAsia="Times New Roman" w:hAnsi="Times New Roman" w:cs="Times New Roman"/>
          <w:b/>
          <w:sz w:val="28"/>
          <w:szCs w:val="28"/>
          <w:lang w:val="en-US"/>
        </w:rPr>
      </w:pPr>
    </w:p>
    <w:p w:rsidR="008A4817" w:rsidRPr="00E82D90" w:rsidRDefault="008A4817" w:rsidP="0085580B">
      <w:pPr>
        <w:pStyle w:val="AT1"/>
      </w:pPr>
      <w:bookmarkStart w:id="183" w:name="_Toc103196634"/>
      <w:bookmarkStart w:id="184" w:name="_Toc104126046"/>
      <w:r w:rsidRPr="00E82D90">
        <w:t>PHỤ LỤC BÁO CÁO</w:t>
      </w:r>
      <w:bookmarkEnd w:id="183"/>
      <w:bookmarkEnd w:id="184"/>
    </w:p>
    <w:p w:rsidR="008A4817" w:rsidRPr="00E82D90" w:rsidRDefault="008A4817" w:rsidP="008A4817">
      <w:pPr>
        <w:widowControl w:val="0"/>
        <w:spacing w:before="160" w:line="240" w:lineRule="auto"/>
        <w:ind w:firstLine="567"/>
        <w:jc w:val="both"/>
        <w:rPr>
          <w:rFonts w:ascii="Times New Roman" w:eastAsia="Times New Roman" w:hAnsi="Times New Roman" w:cs="Times New Roman"/>
          <w:sz w:val="28"/>
          <w:szCs w:val="28"/>
          <w:lang w:val="en-US"/>
        </w:rPr>
      </w:pPr>
      <w:r w:rsidRPr="00E82D90">
        <w:rPr>
          <w:rFonts w:ascii="Times New Roman" w:eastAsia="Times New Roman" w:hAnsi="Times New Roman" w:cs="Times New Roman"/>
          <w:sz w:val="28"/>
          <w:szCs w:val="28"/>
          <w:lang w:val="en-US"/>
        </w:rPr>
        <w:t>- Bản sao giấy chứng nhận đăng ký doanh nghiệp, giấy chứng nhận đăng ký đầu tư hoặc các giấy tờ tương đương;</w:t>
      </w:r>
    </w:p>
    <w:p w:rsidR="008A4817" w:rsidRPr="00E82D90" w:rsidRDefault="008A4817" w:rsidP="008A4817">
      <w:pPr>
        <w:widowControl w:val="0"/>
        <w:spacing w:before="160" w:line="240" w:lineRule="auto"/>
        <w:ind w:firstLine="567"/>
        <w:jc w:val="both"/>
        <w:rPr>
          <w:rFonts w:ascii="Times New Roman" w:eastAsia="Times New Roman" w:hAnsi="Times New Roman" w:cs="Times New Roman"/>
          <w:sz w:val="28"/>
          <w:szCs w:val="28"/>
          <w:highlight w:val="yellow"/>
          <w:lang w:val="en-US"/>
        </w:rPr>
      </w:pPr>
      <w:r w:rsidRPr="00E82D90">
        <w:rPr>
          <w:rFonts w:ascii="Times New Roman" w:eastAsia="Times New Roman" w:hAnsi="Times New Roman" w:cs="Times New Roman"/>
          <w:sz w:val="28"/>
          <w:szCs w:val="28"/>
          <w:highlight w:val="yellow"/>
          <w:lang w:val="en-US"/>
        </w:rPr>
        <w:t>- Giấy tờ về đất đai hoặc bản sao hợp đồng thuê đất để thực hiện dự án đầu tư theo quy định của pháp luật;</w:t>
      </w:r>
    </w:p>
    <w:p w:rsidR="008A4817" w:rsidRPr="00E82D90" w:rsidRDefault="008A4817" w:rsidP="008A4817">
      <w:pPr>
        <w:widowControl w:val="0"/>
        <w:spacing w:before="160" w:line="240" w:lineRule="auto"/>
        <w:ind w:firstLine="567"/>
        <w:jc w:val="both"/>
        <w:rPr>
          <w:rFonts w:ascii="Times New Roman" w:eastAsia="Times New Roman" w:hAnsi="Times New Roman" w:cs="Times New Roman"/>
          <w:sz w:val="28"/>
          <w:szCs w:val="28"/>
          <w:lang w:val="en-US"/>
        </w:rPr>
      </w:pPr>
      <w:r w:rsidRPr="00E82D90">
        <w:rPr>
          <w:rFonts w:ascii="Times New Roman" w:eastAsia="Times New Roman" w:hAnsi="Times New Roman" w:cs="Times New Roman"/>
          <w:sz w:val="28"/>
          <w:szCs w:val="28"/>
          <w:lang w:val="en-US"/>
        </w:rPr>
        <w:t>- Bản vẽ hoàn công công trình bảo vệ môi trường, công trình phòng ngừa, ứng phó sự cố môi trường theo quy định của pháp luật;</w:t>
      </w:r>
    </w:p>
    <w:p w:rsidR="008A4817" w:rsidRPr="00E82D90" w:rsidRDefault="008A4817" w:rsidP="008A4817">
      <w:pPr>
        <w:widowControl w:val="0"/>
        <w:spacing w:before="160" w:line="240" w:lineRule="auto"/>
        <w:ind w:firstLine="567"/>
        <w:jc w:val="both"/>
        <w:rPr>
          <w:rFonts w:ascii="Times New Roman" w:eastAsia="Times New Roman" w:hAnsi="Times New Roman" w:cs="Times New Roman"/>
          <w:sz w:val="28"/>
          <w:szCs w:val="28"/>
          <w:lang w:val="en-US"/>
        </w:rPr>
      </w:pPr>
      <w:r w:rsidRPr="00E82D90">
        <w:rPr>
          <w:rFonts w:ascii="Times New Roman" w:eastAsia="Times New Roman" w:hAnsi="Times New Roman" w:cs="Times New Roman"/>
          <w:sz w:val="28"/>
          <w:szCs w:val="28"/>
          <w:lang w:val="en-US"/>
        </w:rPr>
        <w:t>- Các chứng chỉ, chứng nhận, công nhận của các công trình, thiết bị xử lý chất thải đồng bộ được nhập khẩu hoặc đã được thương mại hóa;</w:t>
      </w:r>
    </w:p>
    <w:p w:rsidR="008A4817" w:rsidRPr="00E82D90" w:rsidRDefault="008A4817" w:rsidP="008A4817">
      <w:pPr>
        <w:widowControl w:val="0"/>
        <w:spacing w:before="160" w:line="240" w:lineRule="auto"/>
        <w:ind w:firstLine="567"/>
        <w:jc w:val="both"/>
        <w:rPr>
          <w:rFonts w:ascii="Times New Roman" w:eastAsia="Times New Roman" w:hAnsi="Times New Roman" w:cs="Times New Roman"/>
          <w:sz w:val="28"/>
          <w:szCs w:val="28"/>
          <w:lang w:val="en-US"/>
        </w:rPr>
      </w:pPr>
      <w:r w:rsidRPr="00E82D90">
        <w:rPr>
          <w:rFonts w:ascii="Times New Roman" w:eastAsia="Times New Roman" w:hAnsi="Times New Roman" w:cs="Times New Roman"/>
          <w:sz w:val="28"/>
          <w:szCs w:val="28"/>
          <w:lang w:val="en-US"/>
        </w:rPr>
        <w:t xml:space="preserve">- Biên bản nghiệm thu, bàn giao các công trình bảo vệ môi trường hoặc các văn bản khác có liên quan đến các công trình bảo vệ môi </w:t>
      </w:r>
      <w:r w:rsidR="005D6C92" w:rsidRPr="00E82D90">
        <w:rPr>
          <w:rFonts w:ascii="Times New Roman" w:eastAsia="Times New Roman" w:hAnsi="Times New Roman" w:cs="Times New Roman"/>
          <w:sz w:val="28"/>
          <w:szCs w:val="28"/>
          <w:lang w:val="en-US"/>
        </w:rPr>
        <w:t>trường của dự án đầu tư</w:t>
      </w:r>
      <w:r w:rsidRPr="00E82D90">
        <w:rPr>
          <w:rFonts w:ascii="Times New Roman" w:eastAsia="Times New Roman" w:hAnsi="Times New Roman" w:cs="Times New Roman"/>
          <w:sz w:val="28"/>
          <w:szCs w:val="28"/>
          <w:lang w:val="en-US"/>
        </w:rPr>
        <w:t>;</w:t>
      </w:r>
    </w:p>
    <w:p w:rsidR="008A4817" w:rsidRPr="00E82D90" w:rsidRDefault="008A4817" w:rsidP="008A4817">
      <w:pPr>
        <w:widowControl w:val="0"/>
        <w:spacing w:before="160" w:line="240" w:lineRule="auto"/>
        <w:ind w:firstLine="567"/>
        <w:jc w:val="both"/>
        <w:rPr>
          <w:rFonts w:ascii="Times New Roman" w:eastAsia="Times New Roman" w:hAnsi="Times New Roman" w:cs="Times New Roman"/>
          <w:sz w:val="28"/>
          <w:szCs w:val="28"/>
          <w:lang w:val="en-US"/>
        </w:rPr>
      </w:pPr>
      <w:r w:rsidRPr="00E82D90">
        <w:rPr>
          <w:rFonts w:ascii="Times New Roman" w:eastAsia="Times New Roman" w:hAnsi="Times New Roman" w:cs="Times New Roman"/>
          <w:sz w:val="28"/>
          <w:szCs w:val="28"/>
          <w:lang w:val="en-US"/>
        </w:rPr>
        <w:t>- Sơ đồ vị trí lấy mẫu của chương trình quan trắc môi trường;</w:t>
      </w:r>
    </w:p>
    <w:p w:rsidR="008A4817" w:rsidRPr="00E82D90" w:rsidRDefault="008A4817" w:rsidP="008A4817">
      <w:pPr>
        <w:widowControl w:val="0"/>
        <w:spacing w:before="160" w:line="240" w:lineRule="auto"/>
        <w:ind w:firstLine="567"/>
        <w:jc w:val="both"/>
        <w:rPr>
          <w:rFonts w:ascii="Times New Roman" w:eastAsia="Times New Roman" w:hAnsi="Times New Roman" w:cs="Times New Roman"/>
          <w:sz w:val="28"/>
          <w:szCs w:val="28"/>
          <w:highlight w:val="yellow"/>
          <w:lang w:val="en-US"/>
        </w:rPr>
      </w:pPr>
      <w:r w:rsidRPr="00E82D90">
        <w:rPr>
          <w:rFonts w:ascii="Times New Roman" w:eastAsia="Times New Roman" w:hAnsi="Times New Roman" w:cs="Times New Roman"/>
          <w:sz w:val="28"/>
          <w:szCs w:val="28"/>
          <w:highlight w:val="yellow"/>
          <w:lang w:val="en-US"/>
        </w:rPr>
        <w:t>- Bản sao báo cáo đánh giá tác động môi trường và bản sao quyết định phê duyệt kết quả thẩm định báo cáo đánh giá tác động môi trường của dự án.</w:t>
      </w:r>
    </w:p>
    <w:p w:rsidR="00AB2D43" w:rsidRPr="00E82D90" w:rsidRDefault="00AB2D43" w:rsidP="008A4817">
      <w:pPr>
        <w:widowControl w:val="0"/>
        <w:spacing w:before="160" w:line="240" w:lineRule="auto"/>
        <w:ind w:firstLine="567"/>
        <w:jc w:val="both"/>
        <w:rPr>
          <w:rFonts w:ascii="Times New Roman" w:eastAsia="Times New Roman" w:hAnsi="Times New Roman" w:cs="Times New Roman"/>
          <w:sz w:val="28"/>
          <w:szCs w:val="28"/>
          <w:lang w:val="vi-VN"/>
        </w:rPr>
      </w:pPr>
      <w:r w:rsidRPr="00E82D90">
        <w:rPr>
          <w:rFonts w:ascii="Times New Roman" w:eastAsia="Times New Roman" w:hAnsi="Times New Roman" w:cs="Times New Roman"/>
          <w:sz w:val="28"/>
          <w:szCs w:val="28"/>
          <w:lang w:val="vi-VN"/>
        </w:rPr>
        <w:t xml:space="preserve">- Bản sao các văn bản pháp lý liên quan đến môi trường; </w:t>
      </w:r>
      <w:r w:rsidR="00FF4806" w:rsidRPr="00E82D90">
        <w:rPr>
          <w:rFonts w:ascii="Times New Roman" w:eastAsia="Times New Roman" w:hAnsi="Times New Roman" w:cs="Times New Roman"/>
          <w:sz w:val="28"/>
          <w:szCs w:val="28"/>
          <w:lang w:val="vi-VN"/>
        </w:rPr>
        <w:t>các hợp đồng xử lý chất thải.</w:t>
      </w:r>
    </w:p>
    <w:p w:rsidR="00FF4806" w:rsidRPr="00E82D90" w:rsidRDefault="00FF4806" w:rsidP="008A4817">
      <w:pPr>
        <w:widowControl w:val="0"/>
        <w:spacing w:before="160" w:line="240" w:lineRule="auto"/>
        <w:ind w:firstLine="567"/>
        <w:jc w:val="both"/>
        <w:rPr>
          <w:rFonts w:ascii="Times New Roman" w:eastAsia="Times New Roman" w:hAnsi="Times New Roman" w:cs="Times New Roman"/>
          <w:sz w:val="28"/>
          <w:szCs w:val="28"/>
          <w:lang w:val="vi-VN"/>
        </w:rPr>
      </w:pPr>
      <w:r w:rsidRPr="00E82D90">
        <w:rPr>
          <w:rFonts w:ascii="Times New Roman" w:eastAsia="Times New Roman" w:hAnsi="Times New Roman" w:cs="Times New Roman"/>
          <w:sz w:val="28"/>
          <w:szCs w:val="28"/>
          <w:lang w:val="vi-VN"/>
        </w:rPr>
        <w:t>- Hồ sơ về vận hành thử nghiêm.</w:t>
      </w:r>
    </w:p>
    <w:p w:rsidR="001814C1" w:rsidRPr="00E82D90" w:rsidRDefault="001814C1">
      <w:pPr>
        <w:rPr>
          <w:rFonts w:ascii="Times New Roman" w:hAnsi="Times New Roman" w:cs="Times New Roman"/>
        </w:rPr>
      </w:pPr>
    </w:p>
    <w:sectPr w:rsidR="001814C1" w:rsidRPr="00E82D90" w:rsidSect="003D164E">
      <w:pgSz w:w="12240" w:h="15840"/>
      <w:pgMar w:top="1134" w:right="1134" w:bottom="1134" w:left="147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D2D" w:rsidRDefault="001B2D2D" w:rsidP="00A022B6">
      <w:pPr>
        <w:spacing w:line="240" w:lineRule="auto"/>
      </w:pPr>
      <w:r>
        <w:separator/>
      </w:r>
    </w:p>
  </w:endnote>
  <w:endnote w:type="continuationSeparator" w:id="0">
    <w:p w:rsidR="001B2D2D" w:rsidRDefault="001B2D2D" w:rsidP="00A022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FAD" w:rsidRDefault="00942FAD" w:rsidP="000464D6">
    <w:pPr>
      <w:pStyle w:val="Footer"/>
      <w:spacing w:before="120"/>
      <w:rPr>
        <w:rFonts w:ascii="Times New Roman" w:hAnsi="Times New Roman" w:cs="Times New Roman"/>
        <w:i/>
        <w:sz w:val="24"/>
        <w:szCs w:val="24"/>
        <w:lang w:val="vi-VN"/>
      </w:rPr>
    </w:pPr>
    <w:r>
      <w:rPr>
        <w:rFonts w:ascii="Times New Roman" w:hAnsi="Times New Roman" w:cs="Times New Roman"/>
        <w:b/>
        <w:i/>
        <w:noProof/>
        <w:sz w:val="24"/>
        <w:szCs w:val="24"/>
        <w:lang w:val="en-US"/>
      </w:rPr>
      <mc:AlternateContent>
        <mc:Choice Requires="wps">
          <w:drawing>
            <wp:anchor distT="0" distB="0" distL="114300" distR="114300" simplePos="0" relativeHeight="251659264" behindDoc="0" locked="0" layoutInCell="1" allowOverlap="1" wp14:anchorId="6D0371D5" wp14:editId="3832DFA2">
              <wp:simplePos x="0" y="0"/>
              <wp:positionH relativeFrom="column">
                <wp:posOffset>22860</wp:posOffset>
              </wp:positionH>
              <wp:positionV relativeFrom="paragraph">
                <wp:posOffset>17145</wp:posOffset>
              </wp:positionV>
              <wp:extent cx="606742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60674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55617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35pt" to="479.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g3QuQEAALoDAAAOAAAAZHJzL2Uyb0RvYy54bWysU8Fu2zAMvQ/YPwi6N3aCNduMOD2k6C7D&#10;FqzbB6iyFAuTRIHSYufvR8mJW6zDMBS9yKL0Hsn3RG9uRmfZUWE04Fu+XNScKS+hM/7Q8h/f764+&#10;cBaT8J2w4FXLTyrym+3bN5shNGoFPdhOIaMkPjZDaHmfUmiqKspeOREXEJSnSw3oRKIQD1WHYqDs&#10;zlarul5XA2AXEKSKkU5vp0u+Lfm1VjJ91TqqxGzLqbdUVizrQ16r7UY0BxShN/LchnhBF04YT0Xn&#10;VLciCfYLzbNUzkiECDotJLgKtDZSFQ2kZln/oea+F0EVLWRODLNN8fXSyi/HPTLT0dtx5oWjJ7pP&#10;KMyhT2wH3pOBgGyZfRpCbAi+83s8RzHsMYseNbr8JTlsLN6eZm/VmJikw3W9fv9udc2ZpLuP17Sj&#10;JNUjN2BMnxQ4ljctt8Zn5aIRx88xTdALhHi5l6l62aWTVRls/TelSQ3VWxZ2mSO1s8iOgiag+1mU&#10;UNmCzBRtrJ1J9b9JZ2ymqTJb/0uc0aUi+DQTnfGAf6uaxkuresJfVE9as+wH6E7lLYodNCDF0PMw&#10;5wl8Ghf64y+3/Q0AAP//AwBQSwMEFAAGAAgAAAAhAGaMLV3bAAAABQEAAA8AAABkcnMvZG93bnJl&#10;di54bWxMjsFOwzAQRO9I/IO1SNyo0wCBhmyqqhJCXFCbwt2NXSdgryPbScPfY05wHM3ozavWszVs&#10;Uj70jhCWiwyYotbJnjTC++H55hFYiIKkMI4UwrcKsK4vLypRSnemvZqaqFmCUCgFQhfjUHIe2k5Z&#10;ERZuUJS6k/NWxBS95tKLc4Jbw/MsK7gVPaWHTgxq26n2qxktgnn104fe6k0YX/ZF87k75W+HCfH6&#10;at48AYtqjn9j+NVP6lAnp6MbSQZmEG6LNETIH4CldnW/WgI7ItzlwOuK/7evfwAAAP//AwBQSwEC&#10;LQAUAAYACAAAACEAtoM4kv4AAADhAQAAEwAAAAAAAAAAAAAAAAAAAAAAW0NvbnRlbnRfVHlwZXNd&#10;LnhtbFBLAQItABQABgAIAAAAIQA4/SH/1gAAAJQBAAALAAAAAAAAAAAAAAAAAC8BAABfcmVscy8u&#10;cmVsc1BLAQItABQABgAIAAAAIQDWFg3QuQEAALoDAAAOAAAAAAAAAAAAAAAAAC4CAABkcnMvZTJv&#10;RG9jLnhtbFBLAQItABQABgAIAAAAIQBmjC1d2wAAAAUBAAAPAAAAAAAAAAAAAAAAABMEAABkcnMv&#10;ZG93bnJldi54bWxQSwUGAAAAAAQABADzAAAAGwUAAAAA&#10;" strokecolor="black [3200]" strokeweight=".5pt">
              <v:stroke joinstyle="miter"/>
            </v:line>
          </w:pict>
        </mc:Fallback>
      </mc:AlternateContent>
    </w:r>
    <w:r w:rsidRPr="0097281E">
      <w:rPr>
        <w:rFonts w:ascii="Times New Roman" w:hAnsi="Times New Roman" w:cs="Times New Roman"/>
        <w:b/>
        <w:i/>
        <w:sz w:val="24"/>
        <w:szCs w:val="24"/>
        <w:lang w:val="vi-VN"/>
      </w:rPr>
      <w:t>Chủ Dự án:</w:t>
    </w:r>
    <w:r w:rsidRPr="0097281E">
      <w:rPr>
        <w:rFonts w:ascii="Times New Roman" w:hAnsi="Times New Roman" w:cs="Times New Roman"/>
        <w:i/>
        <w:sz w:val="24"/>
        <w:szCs w:val="24"/>
        <w:lang w:val="vi-VN"/>
      </w:rPr>
      <w:t xml:space="preserve"> Công ty Cổ phần chế biến tinh bột sắn An Thái</w:t>
    </w:r>
  </w:p>
  <w:p w:rsidR="00942FAD" w:rsidRPr="0097281E" w:rsidRDefault="00942FAD">
    <w:pPr>
      <w:pStyle w:val="Footer"/>
      <w:rPr>
        <w:rFonts w:ascii="Times New Roman" w:hAnsi="Times New Roman" w:cs="Times New Roman"/>
        <w:i/>
        <w:sz w:val="24"/>
        <w:szCs w:val="24"/>
        <w:lang w:val="vi-VN"/>
      </w:rPr>
    </w:pPr>
    <w:r>
      <w:rPr>
        <w:rFonts w:ascii="Times New Roman" w:hAnsi="Times New Roman" w:cs="Times New Roman"/>
        <w:i/>
        <w:sz w:val="24"/>
        <w:szCs w:val="24"/>
        <w:lang w:val="vi-VN"/>
      </w:rPr>
      <w:t>Đơn vị tư vấn: Công ty Cổ phần Phát triển công nghệ môi trường Miền Trung.</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8146039"/>
      <w:docPartObj>
        <w:docPartGallery w:val="Page Numbers (Bottom of Page)"/>
        <w:docPartUnique/>
      </w:docPartObj>
    </w:sdtPr>
    <w:sdtEndPr>
      <w:rPr>
        <w:rFonts w:ascii="Times New Roman" w:hAnsi="Times New Roman" w:cs="Times New Roman"/>
        <w:noProof/>
        <w:sz w:val="24"/>
        <w:szCs w:val="24"/>
      </w:rPr>
    </w:sdtEndPr>
    <w:sdtContent>
      <w:p w:rsidR="00942FAD" w:rsidRPr="0036526C" w:rsidRDefault="00942FAD">
        <w:pPr>
          <w:pStyle w:val="Footer"/>
          <w:jc w:val="center"/>
          <w:rPr>
            <w:rFonts w:ascii="Times New Roman" w:hAnsi="Times New Roman" w:cs="Times New Roman"/>
            <w:sz w:val="24"/>
            <w:szCs w:val="24"/>
          </w:rPr>
        </w:pPr>
        <w:r w:rsidRPr="0036526C">
          <w:rPr>
            <w:rFonts w:ascii="Times New Roman" w:hAnsi="Times New Roman" w:cs="Times New Roman"/>
            <w:sz w:val="24"/>
            <w:szCs w:val="24"/>
          </w:rPr>
          <w:fldChar w:fldCharType="begin"/>
        </w:r>
        <w:r w:rsidRPr="0036526C">
          <w:rPr>
            <w:rFonts w:ascii="Times New Roman" w:hAnsi="Times New Roman" w:cs="Times New Roman"/>
            <w:sz w:val="24"/>
            <w:szCs w:val="24"/>
          </w:rPr>
          <w:instrText xml:space="preserve"> PAGE   \* MERGEFORMAT </w:instrText>
        </w:r>
        <w:r w:rsidRPr="0036526C">
          <w:rPr>
            <w:rFonts w:ascii="Times New Roman" w:hAnsi="Times New Roman" w:cs="Times New Roman"/>
            <w:sz w:val="24"/>
            <w:szCs w:val="24"/>
          </w:rPr>
          <w:fldChar w:fldCharType="separate"/>
        </w:r>
        <w:r w:rsidR="002125C4">
          <w:rPr>
            <w:rFonts w:ascii="Times New Roman" w:hAnsi="Times New Roman" w:cs="Times New Roman"/>
            <w:noProof/>
            <w:sz w:val="24"/>
            <w:szCs w:val="24"/>
          </w:rPr>
          <w:t>36</w:t>
        </w:r>
        <w:r w:rsidRPr="0036526C">
          <w:rPr>
            <w:rFonts w:ascii="Times New Roman" w:hAnsi="Times New Roman" w:cs="Times New Roman"/>
            <w:noProof/>
            <w:sz w:val="24"/>
            <w:szCs w:val="24"/>
          </w:rPr>
          <w:fldChar w:fldCharType="end"/>
        </w:r>
      </w:p>
    </w:sdtContent>
  </w:sdt>
  <w:p w:rsidR="00942FAD" w:rsidRDefault="00942F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D2D" w:rsidRDefault="001B2D2D" w:rsidP="00A022B6">
      <w:pPr>
        <w:spacing w:line="240" w:lineRule="auto"/>
      </w:pPr>
      <w:r>
        <w:separator/>
      </w:r>
    </w:p>
  </w:footnote>
  <w:footnote w:type="continuationSeparator" w:id="0">
    <w:p w:rsidR="001B2D2D" w:rsidRDefault="001B2D2D" w:rsidP="00A022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FAD" w:rsidRPr="0097281E" w:rsidRDefault="00942FAD" w:rsidP="0097281E">
    <w:pPr>
      <w:pStyle w:val="Header"/>
      <w:jc w:val="both"/>
      <w:rPr>
        <w:rFonts w:ascii="Times New Roman" w:hAnsi="Times New Roman" w:cs="Times New Roman"/>
        <w:sz w:val="24"/>
        <w:szCs w:val="24"/>
      </w:rPr>
    </w:pPr>
    <w:r>
      <w:rPr>
        <w:rFonts w:ascii="Times New Roman" w:hAnsi="Times New Roman" w:cs="Times New Roman"/>
        <w:b/>
        <w:i/>
        <w:noProof/>
        <w:sz w:val="24"/>
        <w:szCs w:val="24"/>
        <w:lang w:val="en-US"/>
      </w:rPr>
      <mc:AlternateContent>
        <mc:Choice Requires="wps">
          <w:drawing>
            <wp:anchor distT="0" distB="0" distL="114300" distR="114300" simplePos="0" relativeHeight="251661312" behindDoc="0" locked="0" layoutInCell="1" allowOverlap="1" wp14:anchorId="3600A410" wp14:editId="51A2C8F0">
              <wp:simplePos x="0" y="0"/>
              <wp:positionH relativeFrom="column">
                <wp:posOffset>23494</wp:posOffset>
              </wp:positionH>
              <wp:positionV relativeFrom="paragraph">
                <wp:posOffset>333375</wp:posOffset>
              </wp:positionV>
              <wp:extent cx="608647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60864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30D8FF"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26.25pt" to="481.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rRBwgEAAMQDAAAOAAAAZHJzL2Uyb0RvYy54bWysU02P0zAQvSPxHyzfadKKliVquoeu4IKg&#10;YhfuXsduLGyPNTZt+u8ZO2lAwEorxMXyx3tv5r1MtreDs+ykMBrwLV8uas6Ul9AZf2z5l4d3r244&#10;i0n4TljwquUXFfnt7uWL7Tk0agU92E4hIxEfm3NoeZ9SaKoqyl45ERcQlKdHDehEoiMeqw7FmdSd&#10;rVZ1vanOgF1AkCpGur0bH/mu6GutZPqkdVSJ2ZZTb6msWNbHvFa7rWiOKEJv5NSG+IcunDCeis5S&#10;dyIJ9h3NH1LOSIQIOi0kuAq0NlIVD+RmWf/m5r4XQRUvFE4Mc0zx/8nKj6cDMtO1fMWZF44+0X1C&#10;YY59YnvwngIEZKuc0znEhuB7f8DpFMMBs+lBo2PamvCVRqDEQMbYUFK+zCmrITFJl5v6ZvP6zZoz&#10;SW9v16t1Fq9GlawWMKb3ChzLm5Zb43MGohGnDzGN0CuEeLmrsY+ySxerMtj6z0qTL6o3dlQmSu0t&#10;spOgWei+LaeyBZkp2lg7k+pS8knShM00VabsucQZXSqCTzPRGQ/4t6ppuLaqR/zV9eg1236E7lK+&#10;SomDRqUEOo11nsVfz4X+8+fb/QAAAP//AwBQSwMEFAAGAAgAAAAhAIsZtjLaAAAABwEAAA8AAABk&#10;cnMvZG93bnJldi54bWxMjs1OwzAQhO9IvIO1SNyo3UBSSONUbSXEmZZLb068TaLG6zR22/D2LCc4&#10;zo9mvmI1uV5ccQydJw3zmQKBVHvbUaPha//+9AoiREPW9J5QwzcGWJX3d4XJrb/RJ153sRE8QiE3&#10;GtoYh1zKULfoTJj5AYmzox+diSzHRtrR3Hjc9TJRKpPOdMQPrRlw22J92l2chv2HU1MVuy3SeaHW&#10;h02a0SHV+vFhWi9BRJziXxl+8RkdSmaq/IVsEL2G5wUXNaRJCoLjtyxJQFRsvCiQZSH/85c/AAAA&#10;//8DAFBLAQItABQABgAIAAAAIQC2gziS/gAAAOEBAAATAAAAAAAAAAAAAAAAAAAAAABbQ29udGVu&#10;dF9UeXBlc10ueG1sUEsBAi0AFAAGAAgAAAAhADj9If/WAAAAlAEAAAsAAAAAAAAAAAAAAAAALwEA&#10;AF9yZWxzLy5yZWxzUEsBAi0AFAAGAAgAAAAhAB2etEHCAQAAxAMAAA4AAAAAAAAAAAAAAAAALgIA&#10;AGRycy9lMm9Eb2MueG1sUEsBAi0AFAAGAAgAAAAhAIsZtjLaAAAABwEAAA8AAAAAAAAAAAAAAAAA&#10;HAQAAGRycy9kb3ducmV2LnhtbFBLBQYAAAAABAAEAPMAAAAjBQAAAAA=&#10;" strokecolor="black [3200]" strokeweight=".5pt">
              <v:stroke joinstyle="miter"/>
            </v:line>
          </w:pict>
        </mc:Fallback>
      </mc:AlternateContent>
    </w:r>
    <w:r w:rsidRPr="0097281E">
      <w:rPr>
        <w:rFonts w:ascii="Times New Roman" w:hAnsi="Times New Roman" w:cs="Times New Roman"/>
        <w:b/>
        <w:i/>
        <w:sz w:val="24"/>
        <w:szCs w:val="24"/>
        <w:lang w:val="vi-VN"/>
      </w:rPr>
      <w:t>Báo cáo đề xuất cấp GPMT dự án:</w:t>
    </w:r>
    <w:r w:rsidRPr="0097281E">
      <w:rPr>
        <w:rFonts w:ascii="Times New Roman" w:hAnsi="Times New Roman" w:cs="Times New Roman"/>
        <w:i/>
        <w:sz w:val="24"/>
        <w:szCs w:val="24"/>
        <w:lang w:val="nl-NL"/>
      </w:rPr>
      <w:t xml:space="preserve"> Nâng công suất 250 tấn tinh bột/ngày.đêm nhà máy chế biến tinh bột sắn Cam Lộ</w:t>
    </w:r>
    <w:r w:rsidRPr="0097281E">
      <w:rPr>
        <w:rFonts w:ascii="Times New Roman" w:hAnsi="Times New Roman" w:cs="Times New Roman"/>
        <w:i/>
        <w:sz w:val="24"/>
        <w:szCs w:val="24"/>
        <w:lang w:val="vi-VN"/>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6576F"/>
    <w:multiLevelType w:val="hybridMultilevel"/>
    <w:tmpl w:val="1BF86970"/>
    <w:lvl w:ilvl="0" w:tplc="82B28C18">
      <w:start w:val="3"/>
      <w:numFmt w:val="bullet"/>
      <w:lvlText w:val=""/>
      <w:lvlJc w:val="left"/>
      <w:pPr>
        <w:ind w:left="927" w:hanging="360"/>
      </w:pPr>
      <w:rPr>
        <w:rFonts w:ascii="Symbol" w:eastAsia="Calibr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2AD86317"/>
    <w:multiLevelType w:val="hybridMultilevel"/>
    <w:tmpl w:val="767E2592"/>
    <w:lvl w:ilvl="0" w:tplc="23A6FC4C">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49DE1270"/>
    <w:multiLevelType w:val="hybridMultilevel"/>
    <w:tmpl w:val="72468644"/>
    <w:lvl w:ilvl="0" w:tplc="D2689D64">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52B64C16"/>
    <w:multiLevelType w:val="hybridMultilevel"/>
    <w:tmpl w:val="C7CC6B32"/>
    <w:lvl w:ilvl="0" w:tplc="E36A13A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C4233DC"/>
    <w:multiLevelType w:val="hybridMultilevel"/>
    <w:tmpl w:val="B3A8C8C4"/>
    <w:lvl w:ilvl="0" w:tplc="A24496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817"/>
    <w:rsid w:val="000054A0"/>
    <w:rsid w:val="00020E78"/>
    <w:rsid w:val="00025676"/>
    <w:rsid w:val="00045613"/>
    <w:rsid w:val="000464D6"/>
    <w:rsid w:val="0006406C"/>
    <w:rsid w:val="0007253C"/>
    <w:rsid w:val="00090F64"/>
    <w:rsid w:val="000A2834"/>
    <w:rsid w:val="000A6292"/>
    <w:rsid w:val="000C1801"/>
    <w:rsid w:val="000D257E"/>
    <w:rsid w:val="000E11BA"/>
    <w:rsid w:val="000E300F"/>
    <w:rsid w:val="000E50E3"/>
    <w:rsid w:val="00104543"/>
    <w:rsid w:val="00114FD1"/>
    <w:rsid w:val="00124B1B"/>
    <w:rsid w:val="001278E9"/>
    <w:rsid w:val="00130868"/>
    <w:rsid w:val="001407E0"/>
    <w:rsid w:val="00142059"/>
    <w:rsid w:val="00167B97"/>
    <w:rsid w:val="001814C1"/>
    <w:rsid w:val="001822EE"/>
    <w:rsid w:val="001923F1"/>
    <w:rsid w:val="00195D47"/>
    <w:rsid w:val="001A4FBD"/>
    <w:rsid w:val="001B2D2D"/>
    <w:rsid w:val="001C0668"/>
    <w:rsid w:val="001C0F7F"/>
    <w:rsid w:val="001C2D48"/>
    <w:rsid w:val="001C3D43"/>
    <w:rsid w:val="001D0A95"/>
    <w:rsid w:val="001D0D9C"/>
    <w:rsid w:val="001E3CA4"/>
    <w:rsid w:val="00200C52"/>
    <w:rsid w:val="00204860"/>
    <w:rsid w:val="0020680E"/>
    <w:rsid w:val="0021257A"/>
    <w:rsid w:val="002125C4"/>
    <w:rsid w:val="00220186"/>
    <w:rsid w:val="00227EE4"/>
    <w:rsid w:val="00230549"/>
    <w:rsid w:val="002621B2"/>
    <w:rsid w:val="00281C8E"/>
    <w:rsid w:val="002863BC"/>
    <w:rsid w:val="002B0F2C"/>
    <w:rsid w:val="002B5BD6"/>
    <w:rsid w:val="002B6EE0"/>
    <w:rsid w:val="002D67AF"/>
    <w:rsid w:val="002E127A"/>
    <w:rsid w:val="002E549D"/>
    <w:rsid w:val="002F25E6"/>
    <w:rsid w:val="00301565"/>
    <w:rsid w:val="00320B0D"/>
    <w:rsid w:val="003228AD"/>
    <w:rsid w:val="003323D8"/>
    <w:rsid w:val="00336B2C"/>
    <w:rsid w:val="00345A80"/>
    <w:rsid w:val="003536E0"/>
    <w:rsid w:val="00360E50"/>
    <w:rsid w:val="0036526C"/>
    <w:rsid w:val="003A1B6B"/>
    <w:rsid w:val="003A5960"/>
    <w:rsid w:val="003B1501"/>
    <w:rsid w:val="003B3A6B"/>
    <w:rsid w:val="003B55FF"/>
    <w:rsid w:val="003C7AB5"/>
    <w:rsid w:val="003D164E"/>
    <w:rsid w:val="003D5096"/>
    <w:rsid w:val="003F70E7"/>
    <w:rsid w:val="00430641"/>
    <w:rsid w:val="0044130F"/>
    <w:rsid w:val="00457A99"/>
    <w:rsid w:val="00462861"/>
    <w:rsid w:val="0046513A"/>
    <w:rsid w:val="00476199"/>
    <w:rsid w:val="00482F45"/>
    <w:rsid w:val="004A3B48"/>
    <w:rsid w:val="004B1161"/>
    <w:rsid w:val="004C4E93"/>
    <w:rsid w:val="004C7607"/>
    <w:rsid w:val="004D6B07"/>
    <w:rsid w:val="00503ACD"/>
    <w:rsid w:val="005113CA"/>
    <w:rsid w:val="00532CEF"/>
    <w:rsid w:val="005524DE"/>
    <w:rsid w:val="00552688"/>
    <w:rsid w:val="00552FF2"/>
    <w:rsid w:val="0056327C"/>
    <w:rsid w:val="00567E63"/>
    <w:rsid w:val="00577209"/>
    <w:rsid w:val="00586F3F"/>
    <w:rsid w:val="005A3634"/>
    <w:rsid w:val="005D1571"/>
    <w:rsid w:val="005D184E"/>
    <w:rsid w:val="005D6C92"/>
    <w:rsid w:val="005F6B71"/>
    <w:rsid w:val="006228B8"/>
    <w:rsid w:val="006248EE"/>
    <w:rsid w:val="006338C6"/>
    <w:rsid w:val="0063505E"/>
    <w:rsid w:val="00653BBD"/>
    <w:rsid w:val="006715F6"/>
    <w:rsid w:val="00681A33"/>
    <w:rsid w:val="006B2695"/>
    <w:rsid w:val="006B64B9"/>
    <w:rsid w:val="006C07EC"/>
    <w:rsid w:val="006C285A"/>
    <w:rsid w:val="006E1D9B"/>
    <w:rsid w:val="006E479E"/>
    <w:rsid w:val="006E6C9E"/>
    <w:rsid w:val="007020C2"/>
    <w:rsid w:val="0070230D"/>
    <w:rsid w:val="00703E64"/>
    <w:rsid w:val="00703F1A"/>
    <w:rsid w:val="00706147"/>
    <w:rsid w:val="00715F91"/>
    <w:rsid w:val="00722554"/>
    <w:rsid w:val="007310DC"/>
    <w:rsid w:val="00733939"/>
    <w:rsid w:val="00736A5E"/>
    <w:rsid w:val="00746138"/>
    <w:rsid w:val="00753C4F"/>
    <w:rsid w:val="00774075"/>
    <w:rsid w:val="007904AE"/>
    <w:rsid w:val="007A344E"/>
    <w:rsid w:val="007A640D"/>
    <w:rsid w:val="007B5AEC"/>
    <w:rsid w:val="007B7740"/>
    <w:rsid w:val="007C66A7"/>
    <w:rsid w:val="007E3662"/>
    <w:rsid w:val="007E43E8"/>
    <w:rsid w:val="007E5FDE"/>
    <w:rsid w:val="007E6758"/>
    <w:rsid w:val="00811872"/>
    <w:rsid w:val="0082035A"/>
    <w:rsid w:val="008523F1"/>
    <w:rsid w:val="0085580B"/>
    <w:rsid w:val="008600CC"/>
    <w:rsid w:val="00894181"/>
    <w:rsid w:val="008A4817"/>
    <w:rsid w:val="008B77CE"/>
    <w:rsid w:val="008C5101"/>
    <w:rsid w:val="008D4BD7"/>
    <w:rsid w:val="008E5FB7"/>
    <w:rsid w:val="00907104"/>
    <w:rsid w:val="009108E3"/>
    <w:rsid w:val="00915C4E"/>
    <w:rsid w:val="00922EB9"/>
    <w:rsid w:val="009270C6"/>
    <w:rsid w:val="00927421"/>
    <w:rsid w:val="00942FAD"/>
    <w:rsid w:val="00966BD7"/>
    <w:rsid w:val="0097281E"/>
    <w:rsid w:val="00975A8E"/>
    <w:rsid w:val="009806F6"/>
    <w:rsid w:val="00983646"/>
    <w:rsid w:val="009B37DC"/>
    <w:rsid w:val="009B6AFD"/>
    <w:rsid w:val="009C04A6"/>
    <w:rsid w:val="009E4428"/>
    <w:rsid w:val="00A022B6"/>
    <w:rsid w:val="00A45988"/>
    <w:rsid w:val="00A45ACF"/>
    <w:rsid w:val="00A535AB"/>
    <w:rsid w:val="00A53AFA"/>
    <w:rsid w:val="00A53C15"/>
    <w:rsid w:val="00A56978"/>
    <w:rsid w:val="00A60E62"/>
    <w:rsid w:val="00A86586"/>
    <w:rsid w:val="00A866F2"/>
    <w:rsid w:val="00A927A5"/>
    <w:rsid w:val="00AA4568"/>
    <w:rsid w:val="00AB2D43"/>
    <w:rsid w:val="00AD0720"/>
    <w:rsid w:val="00AE065F"/>
    <w:rsid w:val="00AE64AD"/>
    <w:rsid w:val="00AF53EE"/>
    <w:rsid w:val="00AF6762"/>
    <w:rsid w:val="00B05F97"/>
    <w:rsid w:val="00B0667A"/>
    <w:rsid w:val="00B3020A"/>
    <w:rsid w:val="00B37A20"/>
    <w:rsid w:val="00B40F02"/>
    <w:rsid w:val="00B45D07"/>
    <w:rsid w:val="00B53B98"/>
    <w:rsid w:val="00B64AE1"/>
    <w:rsid w:val="00B76E8B"/>
    <w:rsid w:val="00B776C1"/>
    <w:rsid w:val="00B8058B"/>
    <w:rsid w:val="00B9754A"/>
    <w:rsid w:val="00BA0365"/>
    <w:rsid w:val="00BA55A5"/>
    <w:rsid w:val="00BC5EB0"/>
    <w:rsid w:val="00BD64BF"/>
    <w:rsid w:val="00BF5688"/>
    <w:rsid w:val="00BF6BEE"/>
    <w:rsid w:val="00C06EF3"/>
    <w:rsid w:val="00C254B5"/>
    <w:rsid w:val="00C33EC0"/>
    <w:rsid w:val="00C377BA"/>
    <w:rsid w:val="00C37AED"/>
    <w:rsid w:val="00C700CF"/>
    <w:rsid w:val="00C84D78"/>
    <w:rsid w:val="00CA12C5"/>
    <w:rsid w:val="00CA29FB"/>
    <w:rsid w:val="00CB1A20"/>
    <w:rsid w:val="00CD5A9B"/>
    <w:rsid w:val="00D04D6F"/>
    <w:rsid w:val="00D168A5"/>
    <w:rsid w:val="00D25D88"/>
    <w:rsid w:val="00D4130A"/>
    <w:rsid w:val="00D43242"/>
    <w:rsid w:val="00D609FB"/>
    <w:rsid w:val="00D705B9"/>
    <w:rsid w:val="00D74451"/>
    <w:rsid w:val="00D74BF0"/>
    <w:rsid w:val="00D75AE3"/>
    <w:rsid w:val="00D93AF8"/>
    <w:rsid w:val="00DB0A57"/>
    <w:rsid w:val="00DC107D"/>
    <w:rsid w:val="00DD2E86"/>
    <w:rsid w:val="00DE7D9C"/>
    <w:rsid w:val="00E228C7"/>
    <w:rsid w:val="00E22C52"/>
    <w:rsid w:val="00E4569B"/>
    <w:rsid w:val="00E67999"/>
    <w:rsid w:val="00E81297"/>
    <w:rsid w:val="00E82D90"/>
    <w:rsid w:val="00EA108B"/>
    <w:rsid w:val="00EC1F22"/>
    <w:rsid w:val="00EF472D"/>
    <w:rsid w:val="00F02333"/>
    <w:rsid w:val="00F0621D"/>
    <w:rsid w:val="00F221AA"/>
    <w:rsid w:val="00F222F3"/>
    <w:rsid w:val="00F30A34"/>
    <w:rsid w:val="00F519B3"/>
    <w:rsid w:val="00F605DA"/>
    <w:rsid w:val="00F6144C"/>
    <w:rsid w:val="00F6733B"/>
    <w:rsid w:val="00F74BF5"/>
    <w:rsid w:val="00F80412"/>
    <w:rsid w:val="00F92B56"/>
    <w:rsid w:val="00FA39F8"/>
    <w:rsid w:val="00FB4213"/>
    <w:rsid w:val="00FC7ED3"/>
    <w:rsid w:val="00FD409A"/>
    <w:rsid w:val="00FE7E86"/>
    <w:rsid w:val="00FF4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3E12A"/>
  <w15:chartTrackingRefBased/>
  <w15:docId w15:val="{6DFC59A5-BEC6-4051-84AD-A90251FC0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817"/>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020E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A456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20E7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A456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8058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
    <w:name w:val="0"/>
    <w:aliases w:val="Hinh"/>
    <w:basedOn w:val="Normal"/>
    <w:qFormat/>
    <w:rsid w:val="00AA4568"/>
    <w:pPr>
      <w:spacing w:before="60" w:after="60" w:line="240" w:lineRule="auto"/>
      <w:jc w:val="center"/>
    </w:pPr>
    <w:rPr>
      <w:rFonts w:ascii="Times New Roman" w:eastAsia="Times New Roman" w:hAnsi="Times New Roman" w:cs="Times New Roman"/>
      <w:b/>
      <w:sz w:val="27"/>
      <w:szCs w:val="27"/>
      <w:lang w:val="en-US"/>
    </w:rPr>
  </w:style>
  <w:style w:type="paragraph" w:styleId="ListParagraph">
    <w:name w:val="List Paragraph"/>
    <w:aliases w:val="DANH MỤC BẢNG,pic,H1,tieu de phu 1,muc,chữ trong bảng,List Paragraph1,Nội dung,List Paragraph11,List Paragraph111,bảng,List Paragraph1111,List Paragraph11111,1LU2,List Paragraph2,Linh - bang,3.gach dau dong,ANNEX,List Paragraph12,Picture"/>
    <w:basedOn w:val="Normal"/>
    <w:link w:val="ListParagraphChar"/>
    <w:uiPriority w:val="34"/>
    <w:qFormat/>
    <w:rsid w:val="00AA4568"/>
    <w:pPr>
      <w:spacing w:line="240" w:lineRule="auto"/>
      <w:ind w:left="720"/>
    </w:pPr>
    <w:rPr>
      <w:rFonts w:ascii=".VnTime" w:eastAsia="Times New Roman" w:hAnsi=".VnTime" w:cs="Times New Roman"/>
      <w:sz w:val="28"/>
      <w:szCs w:val="28"/>
      <w:lang w:val="x-none" w:eastAsia="x-none"/>
    </w:rPr>
  </w:style>
  <w:style w:type="character" w:customStyle="1" w:styleId="ListParagraphChar">
    <w:name w:val="List Paragraph Char"/>
    <w:aliases w:val="DANH MỤC BẢNG Char,pic Char,H1 Char,tieu de phu 1 Char,muc Char,chữ trong bảng Char,List Paragraph1 Char,Nội dung Char,List Paragraph11 Char,List Paragraph111 Char,bảng Char,List Paragraph1111 Char,List Paragraph11111 Char,1LU2 Char"/>
    <w:link w:val="ListParagraph"/>
    <w:uiPriority w:val="34"/>
    <w:locked/>
    <w:rsid w:val="00AA4568"/>
    <w:rPr>
      <w:rFonts w:ascii=".VnTime" w:eastAsia="Times New Roman" w:hAnsi=".VnTime" w:cs="Times New Roman"/>
      <w:sz w:val="28"/>
      <w:szCs w:val="28"/>
      <w:lang w:val="x-none" w:eastAsia="x-none"/>
    </w:rPr>
  </w:style>
  <w:style w:type="paragraph" w:customStyle="1" w:styleId="hd3">
    <w:name w:val="hd3"/>
    <w:basedOn w:val="Heading2"/>
    <w:qFormat/>
    <w:rsid w:val="00AA4568"/>
    <w:pPr>
      <w:keepNext w:val="0"/>
      <w:keepLines w:val="0"/>
      <w:widowControl w:val="0"/>
      <w:tabs>
        <w:tab w:val="num" w:pos="0"/>
      </w:tabs>
      <w:spacing w:before="0" w:line="360" w:lineRule="atLeast"/>
      <w:jc w:val="both"/>
    </w:pPr>
    <w:rPr>
      <w:rFonts w:ascii="Times New Roman" w:eastAsia="Times New Roman" w:hAnsi="Times New Roman" w:cs="Times New Roman"/>
      <w:b/>
      <w:bCs/>
      <w:i/>
      <w:color w:val="000000"/>
      <w:sz w:val="27"/>
      <w:szCs w:val="27"/>
      <w:lang w:val="x-none" w:eastAsia="x-none"/>
    </w:rPr>
  </w:style>
  <w:style w:type="paragraph" w:customStyle="1" w:styleId="01Bang">
    <w:name w:val="01Bang"/>
    <w:basedOn w:val="Heading4"/>
    <w:qFormat/>
    <w:rsid w:val="00AA4568"/>
    <w:pPr>
      <w:keepLines w:val="0"/>
      <w:spacing w:before="60" w:after="60" w:line="240" w:lineRule="auto"/>
      <w:jc w:val="center"/>
    </w:pPr>
    <w:rPr>
      <w:rFonts w:ascii="Times New Roman" w:eastAsia="Times New Roman" w:hAnsi="Times New Roman" w:cs="Times New Roman"/>
      <w:b/>
      <w:bCs/>
      <w:i w:val="0"/>
      <w:iCs w:val="0"/>
      <w:color w:val="auto"/>
      <w:sz w:val="27"/>
      <w:szCs w:val="28"/>
      <w:lang w:val="x-none" w:eastAsia="x-none"/>
    </w:rPr>
  </w:style>
  <w:style w:type="character" w:customStyle="1" w:styleId="Heading2Char">
    <w:name w:val="Heading 2 Char"/>
    <w:basedOn w:val="DefaultParagraphFont"/>
    <w:link w:val="Heading2"/>
    <w:uiPriority w:val="9"/>
    <w:semiHidden/>
    <w:rsid w:val="00AA4568"/>
    <w:rPr>
      <w:rFonts w:asciiTheme="majorHAnsi" w:eastAsiaTheme="majorEastAsia" w:hAnsiTheme="majorHAnsi" w:cstheme="majorBidi"/>
      <w:color w:val="2E74B5" w:themeColor="accent1" w:themeShade="BF"/>
      <w:sz w:val="26"/>
      <w:szCs w:val="26"/>
      <w:lang w:val="en"/>
    </w:rPr>
  </w:style>
  <w:style w:type="character" w:customStyle="1" w:styleId="Heading4Char">
    <w:name w:val="Heading 4 Char"/>
    <w:basedOn w:val="DefaultParagraphFont"/>
    <w:link w:val="Heading4"/>
    <w:uiPriority w:val="9"/>
    <w:semiHidden/>
    <w:rsid w:val="00AA4568"/>
    <w:rPr>
      <w:rFonts w:asciiTheme="majorHAnsi" w:eastAsiaTheme="majorEastAsia" w:hAnsiTheme="majorHAnsi" w:cstheme="majorBidi"/>
      <w:i/>
      <w:iCs/>
      <w:color w:val="2E74B5" w:themeColor="accent1" w:themeShade="BF"/>
      <w:lang w:val="en"/>
    </w:rPr>
  </w:style>
  <w:style w:type="table" w:styleId="TableGrid">
    <w:name w:val="Table Grid"/>
    <w:basedOn w:val="TableNormal"/>
    <w:uiPriority w:val="39"/>
    <w:rsid w:val="00CD5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6E6C9E"/>
    <w:pPr>
      <w:spacing w:after="120" w:line="312" w:lineRule="auto"/>
      <w:ind w:left="360"/>
      <w:jc w:val="both"/>
    </w:pPr>
    <w:rPr>
      <w:rFonts w:ascii=".VnTime" w:eastAsia="Times New Roman" w:hAnsi=".VnTime" w:cs="Times New Roman"/>
      <w:sz w:val="28"/>
      <w:szCs w:val="24"/>
      <w:lang w:val="x-none" w:eastAsia="x-none"/>
    </w:rPr>
  </w:style>
  <w:style w:type="character" w:customStyle="1" w:styleId="BodyTextIndentChar">
    <w:name w:val="Body Text Indent Char"/>
    <w:basedOn w:val="DefaultParagraphFont"/>
    <w:link w:val="BodyTextIndent"/>
    <w:rsid w:val="006E6C9E"/>
    <w:rPr>
      <w:rFonts w:ascii=".VnTime" w:eastAsia="Times New Roman" w:hAnsi=".VnTime" w:cs="Times New Roman"/>
      <w:sz w:val="28"/>
      <w:szCs w:val="24"/>
      <w:lang w:val="x-none" w:eastAsia="x-none"/>
    </w:rPr>
  </w:style>
  <w:style w:type="paragraph" w:styleId="Header">
    <w:name w:val="header"/>
    <w:basedOn w:val="Normal"/>
    <w:link w:val="HeaderChar"/>
    <w:uiPriority w:val="99"/>
    <w:unhideWhenUsed/>
    <w:rsid w:val="00A022B6"/>
    <w:pPr>
      <w:tabs>
        <w:tab w:val="center" w:pos="4680"/>
        <w:tab w:val="right" w:pos="9360"/>
      </w:tabs>
      <w:spacing w:line="240" w:lineRule="auto"/>
    </w:pPr>
  </w:style>
  <w:style w:type="character" w:customStyle="1" w:styleId="HeaderChar">
    <w:name w:val="Header Char"/>
    <w:basedOn w:val="DefaultParagraphFont"/>
    <w:link w:val="Header"/>
    <w:uiPriority w:val="99"/>
    <w:rsid w:val="00A022B6"/>
    <w:rPr>
      <w:rFonts w:ascii="Arial" w:eastAsia="Arial" w:hAnsi="Arial" w:cs="Arial"/>
      <w:lang w:val="en"/>
    </w:rPr>
  </w:style>
  <w:style w:type="paragraph" w:styleId="Footer">
    <w:name w:val="footer"/>
    <w:basedOn w:val="Normal"/>
    <w:link w:val="FooterChar"/>
    <w:uiPriority w:val="99"/>
    <w:unhideWhenUsed/>
    <w:rsid w:val="00A022B6"/>
    <w:pPr>
      <w:tabs>
        <w:tab w:val="center" w:pos="4680"/>
        <w:tab w:val="right" w:pos="9360"/>
      </w:tabs>
      <w:spacing w:line="240" w:lineRule="auto"/>
    </w:pPr>
  </w:style>
  <w:style w:type="character" w:customStyle="1" w:styleId="FooterChar">
    <w:name w:val="Footer Char"/>
    <w:basedOn w:val="DefaultParagraphFont"/>
    <w:link w:val="Footer"/>
    <w:uiPriority w:val="99"/>
    <w:rsid w:val="00A022B6"/>
    <w:rPr>
      <w:rFonts w:ascii="Arial" w:eastAsia="Arial" w:hAnsi="Arial" w:cs="Arial"/>
      <w:lang w:val="en"/>
    </w:rPr>
  </w:style>
  <w:style w:type="paragraph" w:customStyle="1" w:styleId="RT1">
    <w:name w:val="RT1"/>
    <w:basedOn w:val="Normal"/>
    <w:qFormat/>
    <w:rsid w:val="001C3D43"/>
    <w:pPr>
      <w:spacing w:line="240" w:lineRule="auto"/>
      <w:jc w:val="center"/>
    </w:pPr>
    <w:rPr>
      <w:rFonts w:ascii="Times New Roman" w:eastAsia="Times New Roman" w:hAnsi="Times New Roman" w:cs="Times New Roman"/>
      <w:b/>
      <w:color w:val="000000"/>
      <w:sz w:val="28"/>
      <w:szCs w:val="28"/>
      <w:lang w:val="en-US"/>
    </w:rPr>
  </w:style>
  <w:style w:type="paragraph" w:customStyle="1" w:styleId="RT2">
    <w:name w:val="RT2"/>
    <w:basedOn w:val="Normal"/>
    <w:qFormat/>
    <w:rsid w:val="001C3D43"/>
    <w:pPr>
      <w:widowControl w:val="0"/>
      <w:tabs>
        <w:tab w:val="left" w:leader="dot" w:pos="8647"/>
      </w:tabs>
      <w:spacing w:before="200" w:line="240" w:lineRule="auto"/>
      <w:ind w:firstLine="567"/>
      <w:jc w:val="both"/>
    </w:pPr>
    <w:rPr>
      <w:rFonts w:ascii="Times New Roman" w:eastAsia="Times New Roman" w:hAnsi="Times New Roman" w:cs="Times New Roman"/>
      <w:b/>
      <w:color w:val="000000"/>
      <w:sz w:val="28"/>
      <w:szCs w:val="28"/>
      <w:lang w:val="en-US"/>
    </w:rPr>
  </w:style>
  <w:style w:type="character" w:customStyle="1" w:styleId="Heading1Char">
    <w:name w:val="Heading 1 Char"/>
    <w:basedOn w:val="DefaultParagraphFont"/>
    <w:link w:val="Heading1"/>
    <w:uiPriority w:val="9"/>
    <w:rsid w:val="00020E78"/>
    <w:rPr>
      <w:rFonts w:asciiTheme="majorHAnsi" w:eastAsiaTheme="majorEastAsia" w:hAnsiTheme="majorHAnsi" w:cstheme="majorBidi"/>
      <w:color w:val="2E74B5" w:themeColor="accent1" w:themeShade="BF"/>
      <w:sz w:val="32"/>
      <w:szCs w:val="32"/>
      <w:lang w:val="en"/>
    </w:rPr>
  </w:style>
  <w:style w:type="character" w:customStyle="1" w:styleId="Heading3Char">
    <w:name w:val="Heading 3 Char"/>
    <w:basedOn w:val="DefaultParagraphFont"/>
    <w:link w:val="Heading3"/>
    <w:uiPriority w:val="9"/>
    <w:semiHidden/>
    <w:rsid w:val="00020E78"/>
    <w:rPr>
      <w:rFonts w:asciiTheme="majorHAnsi" w:eastAsiaTheme="majorEastAsia" w:hAnsiTheme="majorHAnsi" w:cstheme="majorBidi"/>
      <w:color w:val="1F4D78" w:themeColor="accent1" w:themeShade="7F"/>
      <w:sz w:val="24"/>
      <w:szCs w:val="24"/>
      <w:lang w:val="en"/>
    </w:rPr>
  </w:style>
  <w:style w:type="paragraph" w:styleId="TOC1">
    <w:name w:val="toc 1"/>
    <w:basedOn w:val="Normal"/>
    <w:next w:val="Normal"/>
    <w:autoRedefine/>
    <w:uiPriority w:val="39"/>
    <w:unhideWhenUsed/>
    <w:rsid w:val="00020E78"/>
    <w:pPr>
      <w:tabs>
        <w:tab w:val="right" w:leader="dot" w:pos="9622"/>
      </w:tabs>
      <w:jc w:val="both"/>
    </w:pPr>
    <w:rPr>
      <w:rFonts w:ascii="Times New Roman" w:hAnsi="Times New Roman" w:cs="Times New Roman"/>
      <w:b/>
      <w:noProof/>
      <w:sz w:val="26"/>
      <w:szCs w:val="26"/>
    </w:rPr>
  </w:style>
  <w:style w:type="paragraph" w:styleId="TOC2">
    <w:name w:val="toc 2"/>
    <w:basedOn w:val="Normal"/>
    <w:next w:val="Normal"/>
    <w:autoRedefine/>
    <w:uiPriority w:val="39"/>
    <w:unhideWhenUsed/>
    <w:rsid w:val="00020E78"/>
    <w:pPr>
      <w:spacing w:after="100"/>
      <w:ind w:left="220"/>
    </w:pPr>
  </w:style>
  <w:style w:type="character" w:styleId="Hyperlink">
    <w:name w:val="Hyperlink"/>
    <w:basedOn w:val="DefaultParagraphFont"/>
    <w:uiPriority w:val="99"/>
    <w:unhideWhenUsed/>
    <w:rsid w:val="00020E78"/>
    <w:rPr>
      <w:color w:val="0563C1" w:themeColor="hyperlink"/>
      <w:u w:val="single"/>
    </w:rPr>
  </w:style>
  <w:style w:type="paragraph" w:customStyle="1" w:styleId="HRT1">
    <w:name w:val="HRT1"/>
    <w:basedOn w:val="0"/>
    <w:qFormat/>
    <w:rsid w:val="0006406C"/>
  </w:style>
  <w:style w:type="paragraph" w:customStyle="1" w:styleId="0004">
    <w:name w:val="0004"/>
    <w:basedOn w:val="Normal"/>
    <w:qFormat/>
    <w:rsid w:val="005D184E"/>
    <w:pPr>
      <w:spacing w:after="120" w:line="312" w:lineRule="auto"/>
      <w:jc w:val="both"/>
    </w:pPr>
    <w:rPr>
      <w:rFonts w:ascii="Times New Roman" w:eastAsia="Calibri" w:hAnsi="Times New Roman"/>
      <w:b/>
      <w:i/>
      <w:color w:val="000000"/>
      <w:sz w:val="26"/>
      <w:szCs w:val="26"/>
      <w:lang w:val="nl-NL"/>
    </w:rPr>
  </w:style>
  <w:style w:type="paragraph" w:styleId="BodyText">
    <w:name w:val="Body Text"/>
    <w:basedOn w:val="Normal"/>
    <w:link w:val="BodyTextChar"/>
    <w:uiPriority w:val="99"/>
    <w:unhideWhenUsed/>
    <w:rsid w:val="005D184E"/>
    <w:pPr>
      <w:spacing w:after="120"/>
    </w:pPr>
  </w:style>
  <w:style w:type="character" w:customStyle="1" w:styleId="BodyTextChar">
    <w:name w:val="Body Text Char"/>
    <w:basedOn w:val="DefaultParagraphFont"/>
    <w:link w:val="BodyText"/>
    <w:uiPriority w:val="99"/>
    <w:rsid w:val="005D184E"/>
    <w:rPr>
      <w:rFonts w:ascii="Arial" w:eastAsia="Arial" w:hAnsi="Arial" w:cs="Arial"/>
      <w:lang w:val="en"/>
    </w:rPr>
  </w:style>
  <w:style w:type="paragraph" w:customStyle="1" w:styleId="000b">
    <w:name w:val="000b"/>
    <w:basedOn w:val="Normal"/>
    <w:qFormat/>
    <w:rsid w:val="005D184E"/>
    <w:pPr>
      <w:spacing w:after="120" w:line="264" w:lineRule="auto"/>
      <w:jc w:val="center"/>
    </w:pPr>
    <w:rPr>
      <w:rFonts w:ascii="Times New Roman" w:eastAsia="Calibri" w:hAnsi="Times New Roman"/>
      <w:b/>
      <w:bCs/>
      <w:i/>
      <w:color w:val="000000"/>
      <w:sz w:val="26"/>
      <w:szCs w:val="26"/>
      <w:lang w:val="pt-BR"/>
    </w:rPr>
  </w:style>
  <w:style w:type="paragraph" w:styleId="NormalWeb">
    <w:name w:val="Normal (Web)"/>
    <w:basedOn w:val="Normal"/>
    <w:link w:val="NormalWebChar"/>
    <w:rsid w:val="0082035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styleId="Strong">
    <w:name w:val="Strong"/>
    <w:uiPriority w:val="22"/>
    <w:qFormat/>
    <w:rsid w:val="0082035A"/>
    <w:rPr>
      <w:b/>
      <w:bCs/>
    </w:rPr>
  </w:style>
  <w:style w:type="character" w:customStyle="1" w:styleId="NormalWebChar">
    <w:name w:val="Normal (Web) Char"/>
    <w:link w:val="NormalWeb"/>
    <w:rsid w:val="0082035A"/>
    <w:rPr>
      <w:rFonts w:ascii="Times New Roman" w:eastAsia="Times New Roman" w:hAnsi="Times New Roman" w:cs="Times New Roman"/>
      <w:sz w:val="24"/>
      <w:szCs w:val="24"/>
      <w:lang w:val="x-none" w:eastAsia="x-none"/>
    </w:rPr>
  </w:style>
  <w:style w:type="character" w:customStyle="1" w:styleId="Heading5Char">
    <w:name w:val="Heading 5 Char"/>
    <w:basedOn w:val="DefaultParagraphFont"/>
    <w:link w:val="Heading5"/>
    <w:uiPriority w:val="9"/>
    <w:rsid w:val="00B8058B"/>
    <w:rPr>
      <w:rFonts w:asciiTheme="majorHAnsi" w:eastAsiaTheme="majorEastAsia" w:hAnsiTheme="majorHAnsi" w:cstheme="majorBidi"/>
      <w:color w:val="2E74B5" w:themeColor="accent1" w:themeShade="BF"/>
      <w:lang w:val="en"/>
    </w:rPr>
  </w:style>
  <w:style w:type="paragraph" w:styleId="Title">
    <w:name w:val="Title"/>
    <w:basedOn w:val="Normal"/>
    <w:link w:val="TitleChar"/>
    <w:uiPriority w:val="10"/>
    <w:qFormat/>
    <w:rsid w:val="00B8058B"/>
    <w:pPr>
      <w:spacing w:before="120" w:line="288" w:lineRule="auto"/>
      <w:jc w:val="center"/>
    </w:pPr>
    <w:rPr>
      <w:rFonts w:ascii="Times New Roman" w:eastAsia="Times New Roman" w:hAnsi="Times New Roman" w:cs="Times New Roman"/>
      <w:b/>
      <w:bCs/>
      <w:sz w:val="20"/>
      <w:szCs w:val="24"/>
      <w:lang w:val="x-none" w:eastAsia="x-none"/>
    </w:rPr>
  </w:style>
  <w:style w:type="character" w:customStyle="1" w:styleId="TitleChar">
    <w:name w:val="Title Char"/>
    <w:basedOn w:val="DefaultParagraphFont"/>
    <w:link w:val="Title"/>
    <w:uiPriority w:val="10"/>
    <w:rsid w:val="00B8058B"/>
    <w:rPr>
      <w:rFonts w:ascii="Times New Roman" w:eastAsia="Times New Roman" w:hAnsi="Times New Roman" w:cs="Times New Roman"/>
      <w:b/>
      <w:bCs/>
      <w:sz w:val="20"/>
      <w:szCs w:val="24"/>
      <w:lang w:val="x-none" w:eastAsia="x-none"/>
    </w:rPr>
  </w:style>
  <w:style w:type="paragraph" w:styleId="BodyText3">
    <w:name w:val="Body Text 3"/>
    <w:basedOn w:val="Normal"/>
    <w:link w:val="BodyText3Char"/>
    <w:uiPriority w:val="99"/>
    <w:semiHidden/>
    <w:unhideWhenUsed/>
    <w:rsid w:val="00B8058B"/>
    <w:pPr>
      <w:spacing w:after="120"/>
    </w:pPr>
    <w:rPr>
      <w:sz w:val="16"/>
      <w:szCs w:val="16"/>
    </w:rPr>
  </w:style>
  <w:style w:type="character" w:customStyle="1" w:styleId="BodyText3Char">
    <w:name w:val="Body Text 3 Char"/>
    <w:basedOn w:val="DefaultParagraphFont"/>
    <w:link w:val="BodyText3"/>
    <w:uiPriority w:val="99"/>
    <w:semiHidden/>
    <w:rsid w:val="00B8058B"/>
    <w:rPr>
      <w:rFonts w:ascii="Arial" w:eastAsia="Arial" w:hAnsi="Arial" w:cs="Arial"/>
      <w:sz w:val="16"/>
      <w:szCs w:val="16"/>
      <w:lang w:val="en"/>
    </w:rPr>
  </w:style>
  <w:style w:type="paragraph" w:customStyle="1" w:styleId="0002">
    <w:name w:val="0002"/>
    <w:basedOn w:val="Normal"/>
    <w:qFormat/>
    <w:rsid w:val="00B8058B"/>
    <w:pPr>
      <w:spacing w:after="120" w:line="312" w:lineRule="auto"/>
      <w:jc w:val="both"/>
    </w:pPr>
    <w:rPr>
      <w:rFonts w:ascii="Times New Roman" w:eastAsia="Calibri" w:hAnsi="Times New Roman"/>
      <w:b/>
      <w:bCs/>
      <w:color w:val="000000"/>
      <w:sz w:val="26"/>
      <w:szCs w:val="26"/>
      <w:lang w:val="fr-FR"/>
    </w:rPr>
  </w:style>
  <w:style w:type="paragraph" w:customStyle="1" w:styleId="0003">
    <w:name w:val="0003"/>
    <w:basedOn w:val="Normal"/>
    <w:qFormat/>
    <w:rsid w:val="00B8058B"/>
    <w:pPr>
      <w:widowControl w:val="0"/>
      <w:spacing w:after="120" w:line="312" w:lineRule="auto"/>
      <w:jc w:val="both"/>
    </w:pPr>
    <w:rPr>
      <w:rFonts w:ascii="Times New Roman" w:eastAsia="Calibri" w:hAnsi="Times New Roman"/>
      <w:b/>
      <w:bCs/>
      <w:color w:val="000000"/>
      <w:sz w:val="26"/>
      <w:szCs w:val="26"/>
      <w:lang w:val="fr-FR"/>
    </w:rPr>
  </w:style>
  <w:style w:type="paragraph" w:customStyle="1" w:styleId="00000B">
    <w:name w:val="00000B"/>
    <w:basedOn w:val="Normal"/>
    <w:next w:val="Normal"/>
    <w:qFormat/>
    <w:rsid w:val="00A45988"/>
    <w:pPr>
      <w:tabs>
        <w:tab w:val="decimal" w:leader="dot" w:pos="9072"/>
      </w:tabs>
      <w:spacing w:line="312" w:lineRule="auto"/>
      <w:ind w:firstLine="567"/>
      <w:jc w:val="center"/>
    </w:pPr>
    <w:rPr>
      <w:rFonts w:ascii="Times New Roman" w:eastAsia="Times New Roman" w:hAnsi="Times New Roman" w:cs="Times New Roman"/>
      <w:b/>
      <w:sz w:val="26"/>
      <w:szCs w:val="26"/>
      <w:lang w:val="vi-VN" w:eastAsia="x-none"/>
    </w:rPr>
  </w:style>
  <w:style w:type="paragraph" w:customStyle="1" w:styleId="a44">
    <w:name w:val="a44"/>
    <w:basedOn w:val="Normal"/>
    <w:link w:val="a44Char"/>
    <w:rsid w:val="00AF53EE"/>
    <w:pPr>
      <w:spacing w:after="120" w:line="312" w:lineRule="auto"/>
      <w:jc w:val="both"/>
    </w:pPr>
    <w:rPr>
      <w:rFonts w:ascii="Times New Roman" w:eastAsia="Calibri" w:hAnsi="Times New Roman" w:cs="Times New Roman"/>
      <w:b/>
      <w:i/>
      <w:sz w:val="20"/>
      <w:szCs w:val="20"/>
      <w:lang w:val="vi-VN" w:eastAsia="x-none"/>
    </w:rPr>
  </w:style>
  <w:style w:type="character" w:customStyle="1" w:styleId="a44Char">
    <w:name w:val="a44 Char"/>
    <w:basedOn w:val="DefaultParagraphFont"/>
    <w:link w:val="a44"/>
    <w:rsid w:val="00AF53EE"/>
    <w:rPr>
      <w:rFonts w:ascii="Times New Roman" w:eastAsia="Calibri" w:hAnsi="Times New Roman" w:cs="Times New Roman"/>
      <w:b/>
      <w:i/>
      <w:sz w:val="20"/>
      <w:szCs w:val="20"/>
      <w:lang w:val="vi-VN" w:eastAsia="x-none"/>
    </w:rPr>
  </w:style>
  <w:style w:type="character" w:customStyle="1" w:styleId="Vnbnnidung">
    <w:name w:val="Văn bản nội dung_"/>
    <w:link w:val="Vnbnnidung0"/>
    <w:uiPriority w:val="99"/>
    <w:rsid w:val="000C1801"/>
    <w:rPr>
      <w:rFonts w:ascii="Times New Roman" w:hAnsi="Times New Roman" w:cs="Times New Roman"/>
      <w:sz w:val="26"/>
      <w:szCs w:val="26"/>
    </w:rPr>
  </w:style>
  <w:style w:type="paragraph" w:customStyle="1" w:styleId="Vnbnnidung0">
    <w:name w:val="Văn bản nội dung"/>
    <w:basedOn w:val="Normal"/>
    <w:link w:val="Vnbnnidung"/>
    <w:uiPriority w:val="99"/>
    <w:rsid w:val="000C1801"/>
    <w:pPr>
      <w:widowControl w:val="0"/>
      <w:spacing w:after="80"/>
      <w:ind w:firstLine="400"/>
    </w:pPr>
    <w:rPr>
      <w:rFonts w:ascii="Times New Roman" w:eastAsiaTheme="minorHAnsi" w:hAnsi="Times New Roman" w:cs="Times New Roman"/>
      <w:sz w:val="26"/>
      <w:szCs w:val="26"/>
      <w:lang w:val="en-US"/>
    </w:rPr>
  </w:style>
  <w:style w:type="character" w:styleId="FollowedHyperlink">
    <w:name w:val="FollowedHyperlink"/>
    <w:basedOn w:val="DefaultParagraphFont"/>
    <w:uiPriority w:val="99"/>
    <w:semiHidden/>
    <w:unhideWhenUsed/>
    <w:rsid w:val="0097281E"/>
    <w:rPr>
      <w:color w:val="954F72" w:themeColor="followedHyperlink"/>
      <w:u w:val="single"/>
    </w:rPr>
  </w:style>
  <w:style w:type="paragraph" w:customStyle="1" w:styleId="AT1">
    <w:name w:val="AT1"/>
    <w:basedOn w:val="RT1"/>
    <w:qFormat/>
    <w:rsid w:val="00F02333"/>
    <w:rPr>
      <w:color w:val="auto"/>
    </w:rPr>
  </w:style>
  <w:style w:type="paragraph" w:customStyle="1" w:styleId="AT2">
    <w:name w:val="AT2"/>
    <w:basedOn w:val="RT2"/>
    <w:qFormat/>
    <w:rsid w:val="00C06EF3"/>
    <w:pPr>
      <w:spacing w:before="0" w:line="288" w:lineRule="auto"/>
    </w:pPr>
    <w:rPr>
      <w:color w:val="auto"/>
    </w:rPr>
  </w:style>
  <w:style w:type="paragraph" w:customStyle="1" w:styleId="AT3">
    <w:name w:val="AT3"/>
    <w:basedOn w:val="Normal"/>
    <w:qFormat/>
    <w:rsid w:val="00C06EF3"/>
    <w:pPr>
      <w:spacing w:line="264" w:lineRule="auto"/>
      <w:ind w:firstLine="567"/>
      <w:jc w:val="both"/>
    </w:pPr>
    <w:rPr>
      <w:rFonts w:ascii="Times New Roman" w:hAnsi="Times New Roman" w:cs="Times New Roman"/>
      <w:b/>
      <w:sz w:val="28"/>
      <w:szCs w:val="28"/>
      <w:lang w:val="vi-VN"/>
    </w:rPr>
  </w:style>
  <w:style w:type="paragraph" w:styleId="TOCHeading">
    <w:name w:val="TOC Heading"/>
    <w:basedOn w:val="Heading1"/>
    <w:next w:val="Normal"/>
    <w:uiPriority w:val="39"/>
    <w:unhideWhenUsed/>
    <w:qFormat/>
    <w:rsid w:val="00204860"/>
    <w:pPr>
      <w:spacing w:line="259" w:lineRule="auto"/>
      <w:outlineLvl w:val="9"/>
    </w:pPr>
    <w:rPr>
      <w:lang w:val="en-US"/>
    </w:rPr>
  </w:style>
  <w:style w:type="paragraph" w:styleId="TOC3">
    <w:name w:val="toc 3"/>
    <w:basedOn w:val="Normal"/>
    <w:next w:val="Normal"/>
    <w:autoRedefine/>
    <w:uiPriority w:val="39"/>
    <w:unhideWhenUsed/>
    <w:rsid w:val="00204860"/>
    <w:pPr>
      <w:spacing w:after="100"/>
      <w:ind w:left="440"/>
    </w:pPr>
  </w:style>
  <w:style w:type="paragraph" w:customStyle="1" w:styleId="BH1">
    <w:name w:val="BH1"/>
    <w:basedOn w:val="HRT1"/>
    <w:qFormat/>
    <w:rsid w:val="00942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87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B62AF-8DBB-4A00-8F2C-B3BD3F7A9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36</Pages>
  <Words>8545</Words>
  <Characters>48709</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103</cp:revision>
  <cp:lastPrinted>2022-04-15T06:59:00Z</cp:lastPrinted>
  <dcterms:created xsi:type="dcterms:W3CDTF">2022-03-30T04:37:00Z</dcterms:created>
  <dcterms:modified xsi:type="dcterms:W3CDTF">2022-05-22T23:17:00Z</dcterms:modified>
</cp:coreProperties>
</file>